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82" w:rsidRDefault="0075303C">
      <w:bookmarkStart w:id="0" w:name="_GoBack"/>
      <w:bookmarkEnd w:id="0"/>
      <w:r>
        <w:rPr>
          <w:b/>
          <w:sz w:val="28"/>
        </w:rPr>
        <w:t xml:space="preserve">[MS-OXOJRNL]: </w:t>
      </w:r>
    </w:p>
    <w:p w:rsidR="006A6D82" w:rsidRDefault="0075303C">
      <w:r>
        <w:rPr>
          <w:b/>
          <w:sz w:val="28"/>
        </w:rPr>
        <w:t>Journal Object Protocol</w:t>
      </w:r>
    </w:p>
    <w:p w:rsidR="006A6D82" w:rsidRDefault="006A6D82">
      <w:pPr>
        <w:pStyle w:val="CoverHR"/>
      </w:pPr>
    </w:p>
    <w:p w:rsidR="00B346DF" w:rsidRPr="00893F99" w:rsidRDefault="0075303C" w:rsidP="00B346DF">
      <w:pPr>
        <w:pStyle w:val="MSDNH2"/>
        <w:spacing w:line="288" w:lineRule="auto"/>
        <w:textAlignment w:val="top"/>
      </w:pPr>
      <w:r>
        <w:t>Intellectual Property Rights Notice for Open Specifications Documentation</w:t>
      </w:r>
    </w:p>
    <w:p w:rsidR="00B346DF" w:rsidRDefault="0075303C"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5303C"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5303C"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75303C"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5303C"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5303C"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5303C"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5303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5303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A6D82" w:rsidRDefault="0075303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A6D82" w:rsidRDefault="0075303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tcPr>
          <w:p w:rsidR="006A6D82" w:rsidRDefault="0075303C">
            <w:pPr>
              <w:pStyle w:val="TableHeaderText"/>
            </w:pPr>
            <w:r>
              <w:t>Date</w:t>
            </w:r>
          </w:p>
        </w:tc>
        <w:tc>
          <w:tcPr>
            <w:tcW w:w="0" w:type="auto"/>
          </w:tcPr>
          <w:p w:rsidR="006A6D82" w:rsidRDefault="0075303C">
            <w:pPr>
              <w:pStyle w:val="TableHeaderText"/>
            </w:pPr>
            <w:r>
              <w:t>Revision History</w:t>
            </w:r>
          </w:p>
        </w:tc>
        <w:tc>
          <w:tcPr>
            <w:tcW w:w="0" w:type="auto"/>
          </w:tcPr>
          <w:p w:rsidR="006A6D82" w:rsidRDefault="0075303C">
            <w:pPr>
              <w:pStyle w:val="TableHeaderText"/>
            </w:pPr>
            <w:r>
              <w:t>Revision Class</w:t>
            </w:r>
          </w:p>
        </w:tc>
        <w:tc>
          <w:tcPr>
            <w:tcW w:w="0" w:type="auto"/>
          </w:tcPr>
          <w:p w:rsidR="006A6D82" w:rsidRDefault="0075303C">
            <w:pPr>
              <w:pStyle w:val="TableHeaderText"/>
            </w:pPr>
            <w:r>
              <w:t>Comments</w:t>
            </w:r>
          </w:p>
        </w:tc>
      </w:tr>
      <w:tr w:rsidR="006A6D82" w:rsidTr="006A6D82">
        <w:tc>
          <w:tcPr>
            <w:tcW w:w="0" w:type="auto"/>
            <w:vAlign w:val="center"/>
          </w:tcPr>
          <w:p w:rsidR="006A6D82" w:rsidRDefault="0075303C">
            <w:pPr>
              <w:pStyle w:val="TableBodyText"/>
            </w:pPr>
            <w:r>
              <w:t>4/4/2008</w:t>
            </w:r>
          </w:p>
        </w:tc>
        <w:tc>
          <w:tcPr>
            <w:tcW w:w="0" w:type="auto"/>
            <w:vAlign w:val="center"/>
          </w:tcPr>
          <w:p w:rsidR="006A6D82" w:rsidRDefault="0075303C">
            <w:pPr>
              <w:pStyle w:val="TableBodyText"/>
            </w:pPr>
            <w:r>
              <w:t>0.1</w:t>
            </w:r>
          </w:p>
        </w:tc>
        <w:tc>
          <w:tcPr>
            <w:tcW w:w="0" w:type="auto"/>
            <w:vAlign w:val="center"/>
          </w:tcPr>
          <w:p w:rsidR="006A6D82" w:rsidRDefault="0075303C">
            <w:pPr>
              <w:pStyle w:val="TableBodyText"/>
            </w:pPr>
            <w:r>
              <w:t>New</w:t>
            </w:r>
          </w:p>
        </w:tc>
        <w:tc>
          <w:tcPr>
            <w:tcW w:w="0" w:type="auto"/>
            <w:vAlign w:val="center"/>
          </w:tcPr>
          <w:p w:rsidR="006A6D82" w:rsidRDefault="0075303C">
            <w:pPr>
              <w:pStyle w:val="TableBodyText"/>
            </w:pPr>
            <w:r>
              <w:t>Initial Availability.</w:t>
            </w:r>
          </w:p>
        </w:tc>
      </w:tr>
      <w:tr w:rsidR="006A6D82" w:rsidTr="006A6D82">
        <w:tc>
          <w:tcPr>
            <w:tcW w:w="0" w:type="auto"/>
            <w:vAlign w:val="center"/>
          </w:tcPr>
          <w:p w:rsidR="006A6D82" w:rsidRDefault="0075303C">
            <w:pPr>
              <w:pStyle w:val="TableBodyText"/>
            </w:pPr>
            <w:r>
              <w:t>4/25/2008</w:t>
            </w:r>
          </w:p>
        </w:tc>
        <w:tc>
          <w:tcPr>
            <w:tcW w:w="0" w:type="auto"/>
            <w:vAlign w:val="center"/>
          </w:tcPr>
          <w:p w:rsidR="006A6D82" w:rsidRDefault="0075303C">
            <w:pPr>
              <w:pStyle w:val="TableBodyText"/>
            </w:pPr>
            <w:r>
              <w:t>0.2</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Revised and updated property names and other technical content.</w:t>
            </w:r>
          </w:p>
        </w:tc>
      </w:tr>
      <w:tr w:rsidR="006A6D82" w:rsidTr="006A6D82">
        <w:tc>
          <w:tcPr>
            <w:tcW w:w="0" w:type="auto"/>
            <w:vAlign w:val="center"/>
          </w:tcPr>
          <w:p w:rsidR="006A6D82" w:rsidRDefault="0075303C">
            <w:pPr>
              <w:pStyle w:val="TableBodyText"/>
            </w:pPr>
            <w:r>
              <w:t>6/27/2008</w:t>
            </w:r>
          </w:p>
        </w:tc>
        <w:tc>
          <w:tcPr>
            <w:tcW w:w="0" w:type="auto"/>
            <w:vAlign w:val="center"/>
          </w:tcPr>
          <w:p w:rsidR="006A6D82" w:rsidRDefault="0075303C">
            <w:pPr>
              <w:pStyle w:val="TableBodyText"/>
            </w:pPr>
            <w:r>
              <w:t>1.0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Initial Release.</w:t>
            </w:r>
          </w:p>
        </w:tc>
      </w:tr>
      <w:tr w:rsidR="006A6D82" w:rsidTr="006A6D82">
        <w:tc>
          <w:tcPr>
            <w:tcW w:w="0" w:type="auto"/>
            <w:vAlign w:val="center"/>
          </w:tcPr>
          <w:p w:rsidR="006A6D82" w:rsidRDefault="0075303C">
            <w:pPr>
              <w:pStyle w:val="TableBodyText"/>
            </w:pPr>
            <w:r>
              <w:t>8/6/2008</w:t>
            </w:r>
          </w:p>
        </w:tc>
        <w:tc>
          <w:tcPr>
            <w:tcW w:w="0" w:type="auto"/>
            <w:vAlign w:val="center"/>
          </w:tcPr>
          <w:p w:rsidR="006A6D82" w:rsidRDefault="0075303C">
            <w:pPr>
              <w:pStyle w:val="TableBodyText"/>
            </w:pPr>
            <w:r>
              <w:t>1.01</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Updated references to reflect date of initial release.</w:t>
            </w:r>
          </w:p>
        </w:tc>
      </w:tr>
      <w:tr w:rsidR="006A6D82" w:rsidTr="006A6D82">
        <w:tc>
          <w:tcPr>
            <w:tcW w:w="0" w:type="auto"/>
            <w:vAlign w:val="center"/>
          </w:tcPr>
          <w:p w:rsidR="006A6D82" w:rsidRDefault="0075303C">
            <w:pPr>
              <w:pStyle w:val="TableBodyText"/>
            </w:pPr>
            <w:r>
              <w:t>9/3/2008</w:t>
            </w:r>
          </w:p>
        </w:tc>
        <w:tc>
          <w:tcPr>
            <w:tcW w:w="0" w:type="auto"/>
            <w:vAlign w:val="center"/>
          </w:tcPr>
          <w:p w:rsidR="006A6D82" w:rsidRDefault="0075303C">
            <w:pPr>
              <w:pStyle w:val="TableBodyText"/>
            </w:pPr>
            <w:r>
              <w:t>1.02</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Updated references.</w:t>
            </w:r>
          </w:p>
        </w:tc>
      </w:tr>
      <w:tr w:rsidR="006A6D82" w:rsidTr="006A6D82">
        <w:tc>
          <w:tcPr>
            <w:tcW w:w="0" w:type="auto"/>
            <w:vAlign w:val="center"/>
          </w:tcPr>
          <w:p w:rsidR="006A6D82" w:rsidRDefault="0075303C">
            <w:pPr>
              <w:pStyle w:val="TableBodyText"/>
            </w:pPr>
            <w:r>
              <w:t>12/3/2008</w:t>
            </w:r>
          </w:p>
        </w:tc>
        <w:tc>
          <w:tcPr>
            <w:tcW w:w="0" w:type="auto"/>
            <w:vAlign w:val="center"/>
          </w:tcPr>
          <w:p w:rsidR="006A6D82" w:rsidRDefault="0075303C">
            <w:pPr>
              <w:pStyle w:val="TableBodyText"/>
            </w:pPr>
            <w:r>
              <w:t>1.03</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Revised and edited technical content.</w:t>
            </w:r>
          </w:p>
        </w:tc>
      </w:tr>
      <w:tr w:rsidR="006A6D82" w:rsidTr="006A6D82">
        <w:tc>
          <w:tcPr>
            <w:tcW w:w="0" w:type="auto"/>
            <w:vAlign w:val="center"/>
          </w:tcPr>
          <w:p w:rsidR="006A6D82" w:rsidRDefault="0075303C">
            <w:pPr>
              <w:pStyle w:val="TableBodyText"/>
            </w:pPr>
            <w:r>
              <w:t>4/10/2009</w:t>
            </w:r>
          </w:p>
        </w:tc>
        <w:tc>
          <w:tcPr>
            <w:tcW w:w="0" w:type="auto"/>
            <w:vAlign w:val="center"/>
          </w:tcPr>
          <w:p w:rsidR="006A6D82" w:rsidRDefault="0075303C">
            <w:pPr>
              <w:pStyle w:val="TableBodyText"/>
            </w:pPr>
            <w:r>
              <w:t>2.0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Updated applicable product releases.</w:t>
            </w:r>
          </w:p>
        </w:tc>
      </w:tr>
      <w:tr w:rsidR="006A6D82" w:rsidTr="006A6D82">
        <w:tc>
          <w:tcPr>
            <w:tcW w:w="0" w:type="auto"/>
            <w:vAlign w:val="center"/>
          </w:tcPr>
          <w:p w:rsidR="006A6D82" w:rsidRDefault="0075303C">
            <w:pPr>
              <w:pStyle w:val="TableBodyText"/>
            </w:pPr>
            <w:r>
              <w:t>7/15/2009</w:t>
            </w:r>
          </w:p>
        </w:tc>
        <w:tc>
          <w:tcPr>
            <w:tcW w:w="0" w:type="auto"/>
            <w:vAlign w:val="center"/>
          </w:tcPr>
          <w:p w:rsidR="006A6D82" w:rsidRDefault="0075303C">
            <w:pPr>
              <w:pStyle w:val="TableBodyText"/>
            </w:pPr>
            <w:r>
              <w:t>3.0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Revised and edited for technical content.</w:t>
            </w:r>
          </w:p>
        </w:tc>
      </w:tr>
      <w:tr w:rsidR="006A6D82" w:rsidTr="006A6D82">
        <w:tc>
          <w:tcPr>
            <w:tcW w:w="0" w:type="auto"/>
            <w:vAlign w:val="center"/>
          </w:tcPr>
          <w:p w:rsidR="006A6D82" w:rsidRDefault="0075303C">
            <w:pPr>
              <w:pStyle w:val="TableBodyText"/>
            </w:pPr>
            <w:r>
              <w:t>11/4/2009</w:t>
            </w:r>
          </w:p>
        </w:tc>
        <w:tc>
          <w:tcPr>
            <w:tcW w:w="0" w:type="auto"/>
            <w:vAlign w:val="center"/>
          </w:tcPr>
          <w:p w:rsidR="006A6D82" w:rsidRDefault="0075303C">
            <w:pPr>
              <w:pStyle w:val="TableBodyText"/>
            </w:pPr>
            <w:r>
              <w:t>4.0.0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Updated and revised the technical content.</w:t>
            </w:r>
          </w:p>
        </w:tc>
      </w:tr>
      <w:tr w:rsidR="006A6D82" w:rsidTr="006A6D82">
        <w:tc>
          <w:tcPr>
            <w:tcW w:w="0" w:type="auto"/>
            <w:vAlign w:val="center"/>
          </w:tcPr>
          <w:p w:rsidR="006A6D82" w:rsidRDefault="0075303C">
            <w:pPr>
              <w:pStyle w:val="TableBodyText"/>
            </w:pPr>
            <w:r>
              <w:t>2/10/2010</w:t>
            </w:r>
          </w:p>
        </w:tc>
        <w:tc>
          <w:tcPr>
            <w:tcW w:w="0" w:type="auto"/>
            <w:vAlign w:val="center"/>
          </w:tcPr>
          <w:p w:rsidR="006A6D82" w:rsidRDefault="0075303C">
            <w:pPr>
              <w:pStyle w:val="TableBodyText"/>
            </w:pPr>
            <w:r>
              <w:t>4.1.0</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Updated the technical content.</w:t>
            </w:r>
          </w:p>
        </w:tc>
      </w:tr>
      <w:tr w:rsidR="006A6D82" w:rsidTr="006A6D82">
        <w:tc>
          <w:tcPr>
            <w:tcW w:w="0" w:type="auto"/>
            <w:vAlign w:val="center"/>
          </w:tcPr>
          <w:p w:rsidR="006A6D82" w:rsidRDefault="0075303C">
            <w:pPr>
              <w:pStyle w:val="TableBodyText"/>
            </w:pPr>
            <w:r>
              <w:t>5/5/2010</w:t>
            </w:r>
          </w:p>
        </w:tc>
        <w:tc>
          <w:tcPr>
            <w:tcW w:w="0" w:type="auto"/>
            <w:vAlign w:val="center"/>
          </w:tcPr>
          <w:p w:rsidR="006A6D82" w:rsidRDefault="0075303C">
            <w:pPr>
              <w:pStyle w:val="TableBodyText"/>
            </w:pPr>
            <w:r>
              <w:t>4.1.1</w:t>
            </w:r>
          </w:p>
        </w:tc>
        <w:tc>
          <w:tcPr>
            <w:tcW w:w="0" w:type="auto"/>
            <w:vAlign w:val="center"/>
          </w:tcPr>
          <w:p w:rsidR="006A6D82" w:rsidRDefault="0075303C">
            <w:pPr>
              <w:pStyle w:val="TableBodyText"/>
            </w:pPr>
            <w:r>
              <w:t>Editorial</w:t>
            </w:r>
          </w:p>
        </w:tc>
        <w:tc>
          <w:tcPr>
            <w:tcW w:w="0" w:type="auto"/>
            <w:vAlign w:val="center"/>
          </w:tcPr>
          <w:p w:rsidR="006A6D82" w:rsidRDefault="0075303C">
            <w:pPr>
              <w:pStyle w:val="TableBodyText"/>
            </w:pPr>
            <w:r>
              <w:t>Revised and edited the technical content.</w:t>
            </w:r>
          </w:p>
        </w:tc>
      </w:tr>
      <w:tr w:rsidR="006A6D82" w:rsidTr="006A6D82">
        <w:tc>
          <w:tcPr>
            <w:tcW w:w="0" w:type="auto"/>
            <w:vAlign w:val="center"/>
          </w:tcPr>
          <w:p w:rsidR="006A6D82" w:rsidRDefault="0075303C">
            <w:pPr>
              <w:pStyle w:val="TableBodyText"/>
            </w:pPr>
            <w:r>
              <w:t>8/4/2010</w:t>
            </w:r>
          </w:p>
        </w:tc>
        <w:tc>
          <w:tcPr>
            <w:tcW w:w="0" w:type="auto"/>
            <w:vAlign w:val="center"/>
          </w:tcPr>
          <w:p w:rsidR="006A6D82" w:rsidRDefault="0075303C">
            <w:pPr>
              <w:pStyle w:val="TableBodyText"/>
            </w:pPr>
            <w:r>
              <w:t>4.2</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Clarified the meaning of the technical content.</w:t>
            </w:r>
          </w:p>
        </w:tc>
      </w:tr>
      <w:tr w:rsidR="006A6D82" w:rsidTr="006A6D82">
        <w:tc>
          <w:tcPr>
            <w:tcW w:w="0" w:type="auto"/>
            <w:vAlign w:val="center"/>
          </w:tcPr>
          <w:p w:rsidR="006A6D82" w:rsidRDefault="0075303C">
            <w:pPr>
              <w:pStyle w:val="TableBodyText"/>
            </w:pPr>
            <w:r>
              <w:t>11/3/2010</w:t>
            </w:r>
          </w:p>
        </w:tc>
        <w:tc>
          <w:tcPr>
            <w:tcW w:w="0" w:type="auto"/>
            <w:vAlign w:val="center"/>
          </w:tcPr>
          <w:p w:rsidR="006A6D82" w:rsidRDefault="0075303C">
            <w:pPr>
              <w:pStyle w:val="TableBodyText"/>
            </w:pPr>
            <w:r>
              <w:t>4.2</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3/18/2011</w:t>
            </w:r>
          </w:p>
        </w:tc>
        <w:tc>
          <w:tcPr>
            <w:tcW w:w="0" w:type="auto"/>
            <w:vAlign w:val="center"/>
          </w:tcPr>
          <w:p w:rsidR="006A6D82" w:rsidRDefault="0075303C">
            <w:pPr>
              <w:pStyle w:val="TableBodyText"/>
            </w:pPr>
            <w:r>
              <w:t>4.2</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and formatting of the technical content.</w:t>
            </w:r>
          </w:p>
        </w:tc>
      </w:tr>
      <w:tr w:rsidR="006A6D82" w:rsidTr="006A6D82">
        <w:tc>
          <w:tcPr>
            <w:tcW w:w="0" w:type="auto"/>
            <w:vAlign w:val="center"/>
          </w:tcPr>
          <w:p w:rsidR="006A6D82" w:rsidRDefault="0075303C">
            <w:pPr>
              <w:pStyle w:val="TableBodyText"/>
            </w:pPr>
            <w:r>
              <w:t>8/5/2011</w:t>
            </w:r>
          </w:p>
        </w:tc>
        <w:tc>
          <w:tcPr>
            <w:tcW w:w="0" w:type="auto"/>
            <w:vAlign w:val="center"/>
          </w:tcPr>
          <w:p w:rsidR="006A6D82" w:rsidRDefault="0075303C">
            <w:pPr>
              <w:pStyle w:val="TableBodyText"/>
            </w:pPr>
            <w:r>
              <w:t>4.2</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10/7/2011</w:t>
            </w:r>
          </w:p>
        </w:tc>
        <w:tc>
          <w:tcPr>
            <w:tcW w:w="0" w:type="auto"/>
            <w:vAlign w:val="center"/>
          </w:tcPr>
          <w:p w:rsidR="006A6D82" w:rsidRDefault="0075303C">
            <w:pPr>
              <w:pStyle w:val="TableBodyText"/>
            </w:pPr>
            <w:r>
              <w:t>4.3</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Clarified the meaning of the technical content.</w:t>
            </w:r>
          </w:p>
        </w:tc>
      </w:tr>
      <w:tr w:rsidR="006A6D82" w:rsidTr="006A6D82">
        <w:tc>
          <w:tcPr>
            <w:tcW w:w="0" w:type="auto"/>
            <w:vAlign w:val="center"/>
          </w:tcPr>
          <w:p w:rsidR="006A6D82" w:rsidRDefault="0075303C">
            <w:pPr>
              <w:pStyle w:val="TableBodyText"/>
            </w:pPr>
            <w:r>
              <w:t>1/20/2012</w:t>
            </w:r>
          </w:p>
        </w:tc>
        <w:tc>
          <w:tcPr>
            <w:tcW w:w="0" w:type="auto"/>
            <w:vAlign w:val="center"/>
          </w:tcPr>
          <w:p w:rsidR="006A6D82" w:rsidRDefault="0075303C">
            <w:pPr>
              <w:pStyle w:val="TableBodyText"/>
            </w:pPr>
            <w:r>
              <w:t>5.</w:t>
            </w:r>
            <w:r>
              <w:t>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4/27/2012</w:t>
            </w:r>
          </w:p>
        </w:tc>
        <w:tc>
          <w:tcPr>
            <w:tcW w:w="0" w:type="auto"/>
            <w:vAlign w:val="center"/>
          </w:tcPr>
          <w:p w:rsidR="006A6D82" w:rsidRDefault="0075303C">
            <w:pPr>
              <w:pStyle w:val="TableBodyText"/>
            </w:pPr>
            <w:r>
              <w:t>5.0</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7/16/2012</w:t>
            </w:r>
          </w:p>
        </w:tc>
        <w:tc>
          <w:tcPr>
            <w:tcW w:w="0" w:type="auto"/>
            <w:vAlign w:val="center"/>
          </w:tcPr>
          <w:p w:rsidR="006A6D82" w:rsidRDefault="0075303C">
            <w:pPr>
              <w:pStyle w:val="TableBodyText"/>
            </w:pPr>
            <w:r>
              <w:t>5.0</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10/8/2012</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Clarified the meaning of the technical content.</w:t>
            </w:r>
          </w:p>
        </w:tc>
      </w:tr>
      <w:tr w:rsidR="006A6D82" w:rsidTr="006A6D82">
        <w:tc>
          <w:tcPr>
            <w:tcW w:w="0" w:type="auto"/>
            <w:vAlign w:val="center"/>
          </w:tcPr>
          <w:p w:rsidR="006A6D82" w:rsidRDefault="0075303C">
            <w:pPr>
              <w:pStyle w:val="TableBodyText"/>
            </w:pPr>
            <w:r>
              <w:t>2/11/2013</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7/26/2013</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11/18/2013</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2/10/2014</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4/30/2014</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lastRenderedPageBreak/>
              <w:t>7/31/2014</w:t>
            </w:r>
          </w:p>
        </w:tc>
        <w:tc>
          <w:tcPr>
            <w:tcW w:w="0" w:type="auto"/>
            <w:vAlign w:val="center"/>
          </w:tcPr>
          <w:p w:rsidR="006A6D82" w:rsidRDefault="0075303C">
            <w:pPr>
              <w:pStyle w:val="TableBodyText"/>
            </w:pPr>
            <w:r>
              <w:t>5.1</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w:t>
            </w:r>
            <w:r>
              <w:t>nical content.</w:t>
            </w:r>
          </w:p>
        </w:tc>
      </w:tr>
      <w:tr w:rsidR="006A6D82" w:rsidTr="006A6D82">
        <w:tc>
          <w:tcPr>
            <w:tcW w:w="0" w:type="auto"/>
            <w:vAlign w:val="center"/>
          </w:tcPr>
          <w:p w:rsidR="006A6D82" w:rsidRDefault="0075303C">
            <w:pPr>
              <w:pStyle w:val="TableBodyText"/>
            </w:pPr>
            <w:r>
              <w:t>10/30/2014</w:t>
            </w:r>
          </w:p>
        </w:tc>
        <w:tc>
          <w:tcPr>
            <w:tcW w:w="0" w:type="auto"/>
            <w:vAlign w:val="center"/>
          </w:tcPr>
          <w:p w:rsidR="006A6D82" w:rsidRDefault="0075303C">
            <w:pPr>
              <w:pStyle w:val="TableBodyText"/>
            </w:pPr>
            <w:r>
              <w:t>5.2</w:t>
            </w:r>
          </w:p>
        </w:tc>
        <w:tc>
          <w:tcPr>
            <w:tcW w:w="0" w:type="auto"/>
            <w:vAlign w:val="center"/>
          </w:tcPr>
          <w:p w:rsidR="006A6D82" w:rsidRDefault="0075303C">
            <w:pPr>
              <w:pStyle w:val="TableBodyText"/>
            </w:pPr>
            <w:r>
              <w:t>Minor</w:t>
            </w:r>
          </w:p>
        </w:tc>
        <w:tc>
          <w:tcPr>
            <w:tcW w:w="0" w:type="auto"/>
            <w:vAlign w:val="center"/>
          </w:tcPr>
          <w:p w:rsidR="006A6D82" w:rsidRDefault="0075303C">
            <w:pPr>
              <w:pStyle w:val="TableBodyText"/>
            </w:pPr>
            <w:r>
              <w:t>Clarified the meaning of the technical content.</w:t>
            </w:r>
          </w:p>
        </w:tc>
      </w:tr>
      <w:tr w:rsidR="006A6D82" w:rsidTr="006A6D82">
        <w:tc>
          <w:tcPr>
            <w:tcW w:w="0" w:type="auto"/>
            <w:vAlign w:val="center"/>
          </w:tcPr>
          <w:p w:rsidR="006A6D82" w:rsidRDefault="0075303C">
            <w:pPr>
              <w:pStyle w:val="TableBodyText"/>
            </w:pPr>
            <w:r>
              <w:t>3/16/2015</w:t>
            </w:r>
          </w:p>
        </w:tc>
        <w:tc>
          <w:tcPr>
            <w:tcW w:w="0" w:type="auto"/>
            <w:vAlign w:val="center"/>
          </w:tcPr>
          <w:p w:rsidR="006A6D82" w:rsidRDefault="0075303C">
            <w:pPr>
              <w:pStyle w:val="TableBodyText"/>
            </w:pPr>
            <w:r>
              <w:t>6.0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5/26/2015</w:t>
            </w:r>
          </w:p>
        </w:tc>
        <w:tc>
          <w:tcPr>
            <w:tcW w:w="0" w:type="auto"/>
            <w:vAlign w:val="center"/>
          </w:tcPr>
          <w:p w:rsidR="006A6D82" w:rsidRDefault="0075303C">
            <w:pPr>
              <w:pStyle w:val="TableBodyText"/>
            </w:pPr>
            <w:r>
              <w:t>7.0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9/14/2015</w:t>
            </w:r>
          </w:p>
        </w:tc>
        <w:tc>
          <w:tcPr>
            <w:tcW w:w="0" w:type="auto"/>
            <w:vAlign w:val="center"/>
          </w:tcPr>
          <w:p w:rsidR="006A6D82" w:rsidRDefault="0075303C">
            <w:pPr>
              <w:pStyle w:val="TableBodyText"/>
            </w:pPr>
            <w:r>
              <w:t>7.0</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6/13/2016</w:t>
            </w:r>
          </w:p>
        </w:tc>
        <w:tc>
          <w:tcPr>
            <w:tcW w:w="0" w:type="auto"/>
            <w:vAlign w:val="center"/>
          </w:tcPr>
          <w:p w:rsidR="006A6D82" w:rsidRDefault="0075303C">
            <w:pPr>
              <w:pStyle w:val="TableBodyText"/>
            </w:pPr>
            <w:r>
              <w:t>7.0</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9/14/2016</w:t>
            </w:r>
          </w:p>
        </w:tc>
        <w:tc>
          <w:tcPr>
            <w:tcW w:w="0" w:type="auto"/>
            <w:vAlign w:val="center"/>
          </w:tcPr>
          <w:p w:rsidR="006A6D82" w:rsidRDefault="0075303C">
            <w:pPr>
              <w:pStyle w:val="TableBodyText"/>
            </w:pPr>
            <w:r>
              <w:t>7.0</w:t>
            </w:r>
          </w:p>
        </w:tc>
        <w:tc>
          <w:tcPr>
            <w:tcW w:w="0" w:type="auto"/>
            <w:vAlign w:val="center"/>
          </w:tcPr>
          <w:p w:rsidR="006A6D82" w:rsidRDefault="0075303C">
            <w:pPr>
              <w:pStyle w:val="TableBodyText"/>
            </w:pPr>
            <w:r>
              <w:t>None</w:t>
            </w:r>
          </w:p>
        </w:tc>
        <w:tc>
          <w:tcPr>
            <w:tcW w:w="0" w:type="auto"/>
            <w:vAlign w:val="center"/>
          </w:tcPr>
          <w:p w:rsidR="006A6D82" w:rsidRDefault="0075303C">
            <w:pPr>
              <w:pStyle w:val="TableBodyText"/>
            </w:pPr>
            <w:r>
              <w:t>No changes to the meaning, language, or formatting of the technical content.</w:t>
            </w:r>
          </w:p>
        </w:tc>
      </w:tr>
      <w:tr w:rsidR="006A6D82" w:rsidTr="006A6D82">
        <w:tc>
          <w:tcPr>
            <w:tcW w:w="0" w:type="auto"/>
            <w:vAlign w:val="center"/>
          </w:tcPr>
          <w:p w:rsidR="006A6D82" w:rsidRDefault="0075303C">
            <w:pPr>
              <w:pStyle w:val="TableBodyText"/>
            </w:pPr>
            <w:r>
              <w:t>7/24/2018</w:t>
            </w:r>
          </w:p>
        </w:tc>
        <w:tc>
          <w:tcPr>
            <w:tcW w:w="0" w:type="auto"/>
            <w:vAlign w:val="center"/>
          </w:tcPr>
          <w:p w:rsidR="006A6D82" w:rsidRDefault="0075303C">
            <w:pPr>
              <w:pStyle w:val="TableBodyText"/>
            </w:pPr>
            <w:r>
              <w:t>8.0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10/1/2018</w:t>
            </w:r>
          </w:p>
        </w:tc>
        <w:tc>
          <w:tcPr>
            <w:tcW w:w="0" w:type="auto"/>
            <w:vAlign w:val="center"/>
          </w:tcPr>
          <w:p w:rsidR="006A6D82" w:rsidRDefault="0075303C">
            <w:pPr>
              <w:pStyle w:val="TableBodyText"/>
            </w:pPr>
            <w:r>
              <w:t>9.0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4/22/2021</w:t>
            </w:r>
          </w:p>
        </w:tc>
        <w:tc>
          <w:tcPr>
            <w:tcW w:w="0" w:type="auto"/>
            <w:vAlign w:val="center"/>
          </w:tcPr>
          <w:p w:rsidR="006A6D82" w:rsidRDefault="0075303C">
            <w:pPr>
              <w:pStyle w:val="TableBodyText"/>
            </w:pPr>
            <w:r>
              <w:t>10.0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w:t>
            </w:r>
            <w:r>
              <w:t xml:space="preserve"> technical content.</w:t>
            </w:r>
          </w:p>
        </w:tc>
      </w:tr>
      <w:tr w:rsidR="006A6D82" w:rsidTr="006A6D82">
        <w:tc>
          <w:tcPr>
            <w:tcW w:w="0" w:type="auto"/>
            <w:vAlign w:val="center"/>
          </w:tcPr>
          <w:p w:rsidR="006A6D82" w:rsidRDefault="0075303C">
            <w:pPr>
              <w:pStyle w:val="TableBodyText"/>
            </w:pPr>
            <w:r>
              <w:t>8/17/2021</w:t>
            </w:r>
          </w:p>
        </w:tc>
        <w:tc>
          <w:tcPr>
            <w:tcW w:w="0" w:type="auto"/>
            <w:vAlign w:val="center"/>
          </w:tcPr>
          <w:p w:rsidR="006A6D82" w:rsidRDefault="0075303C">
            <w:pPr>
              <w:pStyle w:val="TableBodyText"/>
            </w:pPr>
            <w:r>
              <w:t>11.0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r w:rsidR="006A6D82" w:rsidTr="006A6D82">
        <w:tc>
          <w:tcPr>
            <w:tcW w:w="0" w:type="auto"/>
            <w:vAlign w:val="center"/>
          </w:tcPr>
          <w:p w:rsidR="006A6D82" w:rsidRDefault="0075303C">
            <w:pPr>
              <w:pStyle w:val="TableBodyText"/>
            </w:pPr>
            <w:r>
              <w:t>8/20/2024</w:t>
            </w:r>
          </w:p>
        </w:tc>
        <w:tc>
          <w:tcPr>
            <w:tcW w:w="0" w:type="auto"/>
            <w:vAlign w:val="center"/>
          </w:tcPr>
          <w:p w:rsidR="006A6D82" w:rsidRDefault="0075303C">
            <w:pPr>
              <w:pStyle w:val="TableBodyText"/>
            </w:pPr>
            <w:r>
              <w:t>12.0</w:t>
            </w:r>
          </w:p>
        </w:tc>
        <w:tc>
          <w:tcPr>
            <w:tcW w:w="0" w:type="auto"/>
            <w:vAlign w:val="center"/>
          </w:tcPr>
          <w:p w:rsidR="006A6D82" w:rsidRDefault="0075303C">
            <w:pPr>
              <w:pStyle w:val="TableBodyText"/>
            </w:pPr>
            <w:r>
              <w:t>Major</w:t>
            </w:r>
          </w:p>
        </w:tc>
        <w:tc>
          <w:tcPr>
            <w:tcW w:w="0" w:type="auto"/>
            <w:vAlign w:val="center"/>
          </w:tcPr>
          <w:p w:rsidR="006A6D82" w:rsidRDefault="0075303C">
            <w:pPr>
              <w:pStyle w:val="TableBodyText"/>
            </w:pPr>
            <w:r>
              <w:t>Significantly changed the technical content.</w:t>
            </w:r>
          </w:p>
        </w:tc>
      </w:tr>
    </w:tbl>
    <w:p w:rsidR="006A6D82" w:rsidRDefault="0075303C">
      <w:pPr>
        <w:pStyle w:val="TOCHeading"/>
      </w:pPr>
      <w:r>
        <w:lastRenderedPageBreak/>
        <w:t>Table of Contents</w:t>
      </w:r>
    </w:p>
    <w:p w:rsidR="0075303C" w:rsidRDefault="0075303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152" w:history="1">
        <w:r w:rsidRPr="006C7456">
          <w:rPr>
            <w:rStyle w:val="Hyperlink"/>
            <w:noProof/>
          </w:rPr>
          <w:t>1</w:t>
        </w:r>
        <w:r>
          <w:rPr>
            <w:rFonts w:asciiTheme="minorHAnsi" w:eastAsiaTheme="minorEastAsia" w:hAnsiTheme="minorHAnsi" w:cstheme="minorBidi"/>
            <w:b w:val="0"/>
            <w:bCs w:val="0"/>
            <w:noProof/>
            <w:sz w:val="22"/>
            <w:szCs w:val="22"/>
          </w:rPr>
          <w:tab/>
        </w:r>
        <w:r w:rsidRPr="006C7456">
          <w:rPr>
            <w:rStyle w:val="Hyperlink"/>
            <w:noProof/>
          </w:rPr>
          <w:t>Introduction</w:t>
        </w:r>
        <w:r>
          <w:rPr>
            <w:noProof/>
            <w:webHidden/>
          </w:rPr>
          <w:tab/>
        </w:r>
        <w:r>
          <w:rPr>
            <w:noProof/>
            <w:webHidden/>
          </w:rPr>
          <w:fldChar w:fldCharType="begin"/>
        </w:r>
        <w:r>
          <w:rPr>
            <w:noProof/>
            <w:webHidden/>
          </w:rPr>
          <w:instrText xml:space="preserve"> PAGEREF _Toc174601152 \h </w:instrText>
        </w:r>
        <w:r>
          <w:rPr>
            <w:noProof/>
            <w:webHidden/>
          </w:rPr>
        </w:r>
        <w:r>
          <w:rPr>
            <w:noProof/>
            <w:webHidden/>
          </w:rPr>
          <w:fldChar w:fldCharType="separate"/>
        </w:r>
        <w:r>
          <w:rPr>
            <w:noProof/>
            <w:webHidden/>
          </w:rPr>
          <w:t>6</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53" w:history="1">
        <w:r w:rsidRPr="006C7456">
          <w:rPr>
            <w:rStyle w:val="Hyperlink"/>
            <w:noProof/>
          </w:rPr>
          <w:t>1.1</w:t>
        </w:r>
        <w:r>
          <w:rPr>
            <w:rFonts w:asciiTheme="minorHAnsi" w:eastAsiaTheme="minorEastAsia" w:hAnsiTheme="minorHAnsi" w:cstheme="minorBidi"/>
            <w:noProof/>
            <w:sz w:val="22"/>
            <w:szCs w:val="22"/>
          </w:rPr>
          <w:tab/>
        </w:r>
        <w:r w:rsidRPr="006C7456">
          <w:rPr>
            <w:rStyle w:val="Hyperlink"/>
            <w:noProof/>
          </w:rPr>
          <w:t>Glossary</w:t>
        </w:r>
        <w:r>
          <w:rPr>
            <w:noProof/>
            <w:webHidden/>
          </w:rPr>
          <w:tab/>
        </w:r>
        <w:r>
          <w:rPr>
            <w:noProof/>
            <w:webHidden/>
          </w:rPr>
          <w:fldChar w:fldCharType="begin"/>
        </w:r>
        <w:r>
          <w:rPr>
            <w:noProof/>
            <w:webHidden/>
          </w:rPr>
          <w:instrText xml:space="preserve"> PAGEREF _Toc174601153 \h </w:instrText>
        </w:r>
        <w:r>
          <w:rPr>
            <w:noProof/>
            <w:webHidden/>
          </w:rPr>
        </w:r>
        <w:r>
          <w:rPr>
            <w:noProof/>
            <w:webHidden/>
          </w:rPr>
          <w:fldChar w:fldCharType="separate"/>
        </w:r>
        <w:r>
          <w:rPr>
            <w:noProof/>
            <w:webHidden/>
          </w:rPr>
          <w:t>6</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54" w:history="1">
        <w:r w:rsidRPr="006C7456">
          <w:rPr>
            <w:rStyle w:val="Hyperlink"/>
            <w:noProof/>
          </w:rPr>
          <w:t>1.2</w:t>
        </w:r>
        <w:r>
          <w:rPr>
            <w:rFonts w:asciiTheme="minorHAnsi" w:eastAsiaTheme="minorEastAsia" w:hAnsiTheme="minorHAnsi" w:cstheme="minorBidi"/>
            <w:noProof/>
            <w:sz w:val="22"/>
            <w:szCs w:val="22"/>
          </w:rPr>
          <w:tab/>
        </w:r>
        <w:r w:rsidRPr="006C7456">
          <w:rPr>
            <w:rStyle w:val="Hyperlink"/>
            <w:noProof/>
          </w:rPr>
          <w:t>References</w:t>
        </w:r>
        <w:r>
          <w:rPr>
            <w:noProof/>
            <w:webHidden/>
          </w:rPr>
          <w:tab/>
        </w:r>
        <w:r>
          <w:rPr>
            <w:noProof/>
            <w:webHidden/>
          </w:rPr>
          <w:fldChar w:fldCharType="begin"/>
        </w:r>
        <w:r>
          <w:rPr>
            <w:noProof/>
            <w:webHidden/>
          </w:rPr>
          <w:instrText xml:space="preserve"> PAGEREF _Toc174601154 \h </w:instrText>
        </w:r>
        <w:r>
          <w:rPr>
            <w:noProof/>
            <w:webHidden/>
          </w:rPr>
        </w:r>
        <w:r>
          <w:rPr>
            <w:noProof/>
            <w:webHidden/>
          </w:rPr>
          <w:fldChar w:fldCharType="separate"/>
        </w:r>
        <w:r>
          <w:rPr>
            <w:noProof/>
            <w:webHidden/>
          </w:rPr>
          <w:t>7</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55" w:history="1">
        <w:r w:rsidRPr="006C7456">
          <w:rPr>
            <w:rStyle w:val="Hyperlink"/>
            <w:noProof/>
          </w:rPr>
          <w:t>1.2.1</w:t>
        </w:r>
        <w:r>
          <w:rPr>
            <w:rFonts w:asciiTheme="minorHAnsi" w:eastAsiaTheme="minorEastAsia" w:hAnsiTheme="minorHAnsi" w:cstheme="minorBidi"/>
            <w:noProof/>
            <w:sz w:val="22"/>
            <w:szCs w:val="22"/>
          </w:rPr>
          <w:tab/>
        </w:r>
        <w:r w:rsidRPr="006C7456">
          <w:rPr>
            <w:rStyle w:val="Hyperlink"/>
            <w:noProof/>
          </w:rPr>
          <w:t>Normative References</w:t>
        </w:r>
        <w:r>
          <w:rPr>
            <w:noProof/>
            <w:webHidden/>
          </w:rPr>
          <w:tab/>
        </w:r>
        <w:r>
          <w:rPr>
            <w:noProof/>
            <w:webHidden/>
          </w:rPr>
          <w:fldChar w:fldCharType="begin"/>
        </w:r>
        <w:r>
          <w:rPr>
            <w:noProof/>
            <w:webHidden/>
          </w:rPr>
          <w:instrText xml:space="preserve"> PAGEREF _Toc174601155 \h </w:instrText>
        </w:r>
        <w:r>
          <w:rPr>
            <w:noProof/>
            <w:webHidden/>
          </w:rPr>
        </w:r>
        <w:r>
          <w:rPr>
            <w:noProof/>
            <w:webHidden/>
          </w:rPr>
          <w:fldChar w:fldCharType="separate"/>
        </w:r>
        <w:r>
          <w:rPr>
            <w:noProof/>
            <w:webHidden/>
          </w:rPr>
          <w:t>7</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56" w:history="1">
        <w:r w:rsidRPr="006C7456">
          <w:rPr>
            <w:rStyle w:val="Hyperlink"/>
            <w:noProof/>
          </w:rPr>
          <w:t>1.2.2</w:t>
        </w:r>
        <w:r>
          <w:rPr>
            <w:rFonts w:asciiTheme="minorHAnsi" w:eastAsiaTheme="minorEastAsia" w:hAnsiTheme="minorHAnsi" w:cstheme="minorBidi"/>
            <w:noProof/>
            <w:sz w:val="22"/>
            <w:szCs w:val="22"/>
          </w:rPr>
          <w:tab/>
        </w:r>
        <w:r w:rsidRPr="006C7456">
          <w:rPr>
            <w:rStyle w:val="Hyperlink"/>
            <w:noProof/>
          </w:rPr>
          <w:t>Informative References</w:t>
        </w:r>
        <w:r>
          <w:rPr>
            <w:noProof/>
            <w:webHidden/>
          </w:rPr>
          <w:tab/>
        </w:r>
        <w:r>
          <w:rPr>
            <w:noProof/>
            <w:webHidden/>
          </w:rPr>
          <w:fldChar w:fldCharType="begin"/>
        </w:r>
        <w:r>
          <w:rPr>
            <w:noProof/>
            <w:webHidden/>
          </w:rPr>
          <w:instrText xml:space="preserve"> PAGEREF _Toc174601156 \h </w:instrText>
        </w:r>
        <w:r>
          <w:rPr>
            <w:noProof/>
            <w:webHidden/>
          </w:rPr>
        </w:r>
        <w:r>
          <w:rPr>
            <w:noProof/>
            <w:webHidden/>
          </w:rPr>
          <w:fldChar w:fldCharType="separate"/>
        </w:r>
        <w:r>
          <w:rPr>
            <w:noProof/>
            <w:webHidden/>
          </w:rPr>
          <w:t>7</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57" w:history="1">
        <w:r w:rsidRPr="006C7456">
          <w:rPr>
            <w:rStyle w:val="Hyperlink"/>
            <w:noProof/>
          </w:rPr>
          <w:t>1.3</w:t>
        </w:r>
        <w:r>
          <w:rPr>
            <w:rFonts w:asciiTheme="minorHAnsi" w:eastAsiaTheme="minorEastAsia" w:hAnsiTheme="minorHAnsi" w:cstheme="minorBidi"/>
            <w:noProof/>
            <w:sz w:val="22"/>
            <w:szCs w:val="22"/>
          </w:rPr>
          <w:tab/>
        </w:r>
        <w:r w:rsidRPr="006C7456">
          <w:rPr>
            <w:rStyle w:val="Hyperlink"/>
            <w:noProof/>
          </w:rPr>
          <w:t>Overview</w:t>
        </w:r>
        <w:r>
          <w:rPr>
            <w:noProof/>
            <w:webHidden/>
          </w:rPr>
          <w:tab/>
        </w:r>
        <w:r>
          <w:rPr>
            <w:noProof/>
            <w:webHidden/>
          </w:rPr>
          <w:fldChar w:fldCharType="begin"/>
        </w:r>
        <w:r>
          <w:rPr>
            <w:noProof/>
            <w:webHidden/>
          </w:rPr>
          <w:instrText xml:space="preserve"> PAGEREF _Toc174601157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58" w:history="1">
        <w:r w:rsidRPr="006C7456">
          <w:rPr>
            <w:rStyle w:val="Hyperlink"/>
            <w:noProof/>
          </w:rPr>
          <w:t>1.4</w:t>
        </w:r>
        <w:r>
          <w:rPr>
            <w:rFonts w:asciiTheme="minorHAnsi" w:eastAsiaTheme="minorEastAsia" w:hAnsiTheme="minorHAnsi" w:cstheme="minorBidi"/>
            <w:noProof/>
            <w:sz w:val="22"/>
            <w:szCs w:val="22"/>
          </w:rPr>
          <w:tab/>
        </w:r>
        <w:r w:rsidRPr="006C7456">
          <w:rPr>
            <w:rStyle w:val="Hyperlink"/>
            <w:noProof/>
          </w:rPr>
          <w:t>Relationship to Other Protocols</w:t>
        </w:r>
        <w:r>
          <w:rPr>
            <w:noProof/>
            <w:webHidden/>
          </w:rPr>
          <w:tab/>
        </w:r>
        <w:r>
          <w:rPr>
            <w:noProof/>
            <w:webHidden/>
          </w:rPr>
          <w:fldChar w:fldCharType="begin"/>
        </w:r>
        <w:r>
          <w:rPr>
            <w:noProof/>
            <w:webHidden/>
          </w:rPr>
          <w:instrText xml:space="preserve"> PAGEREF _Toc174601158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59" w:history="1">
        <w:r w:rsidRPr="006C7456">
          <w:rPr>
            <w:rStyle w:val="Hyperlink"/>
            <w:noProof/>
          </w:rPr>
          <w:t>1.5</w:t>
        </w:r>
        <w:r>
          <w:rPr>
            <w:rFonts w:asciiTheme="minorHAnsi" w:eastAsiaTheme="minorEastAsia" w:hAnsiTheme="minorHAnsi" w:cstheme="minorBidi"/>
            <w:noProof/>
            <w:sz w:val="22"/>
            <w:szCs w:val="22"/>
          </w:rPr>
          <w:tab/>
        </w:r>
        <w:r w:rsidRPr="006C7456">
          <w:rPr>
            <w:rStyle w:val="Hyperlink"/>
            <w:noProof/>
          </w:rPr>
          <w:t>Prerequisites/Preconditions</w:t>
        </w:r>
        <w:r>
          <w:rPr>
            <w:noProof/>
            <w:webHidden/>
          </w:rPr>
          <w:tab/>
        </w:r>
        <w:r>
          <w:rPr>
            <w:noProof/>
            <w:webHidden/>
          </w:rPr>
          <w:fldChar w:fldCharType="begin"/>
        </w:r>
        <w:r>
          <w:rPr>
            <w:noProof/>
            <w:webHidden/>
          </w:rPr>
          <w:instrText xml:space="preserve"> PAGEREF _Toc174601159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0" w:history="1">
        <w:r w:rsidRPr="006C7456">
          <w:rPr>
            <w:rStyle w:val="Hyperlink"/>
            <w:noProof/>
          </w:rPr>
          <w:t>1.6</w:t>
        </w:r>
        <w:r>
          <w:rPr>
            <w:rFonts w:asciiTheme="minorHAnsi" w:eastAsiaTheme="minorEastAsia" w:hAnsiTheme="minorHAnsi" w:cstheme="minorBidi"/>
            <w:noProof/>
            <w:sz w:val="22"/>
            <w:szCs w:val="22"/>
          </w:rPr>
          <w:tab/>
        </w:r>
        <w:r w:rsidRPr="006C7456">
          <w:rPr>
            <w:rStyle w:val="Hyperlink"/>
            <w:noProof/>
          </w:rPr>
          <w:t>Applicability Statement</w:t>
        </w:r>
        <w:r>
          <w:rPr>
            <w:noProof/>
            <w:webHidden/>
          </w:rPr>
          <w:tab/>
        </w:r>
        <w:r>
          <w:rPr>
            <w:noProof/>
            <w:webHidden/>
          </w:rPr>
          <w:fldChar w:fldCharType="begin"/>
        </w:r>
        <w:r>
          <w:rPr>
            <w:noProof/>
            <w:webHidden/>
          </w:rPr>
          <w:instrText xml:space="preserve"> PAGEREF _Toc174601160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1" w:history="1">
        <w:r w:rsidRPr="006C7456">
          <w:rPr>
            <w:rStyle w:val="Hyperlink"/>
            <w:noProof/>
          </w:rPr>
          <w:t>1.7</w:t>
        </w:r>
        <w:r>
          <w:rPr>
            <w:rFonts w:asciiTheme="minorHAnsi" w:eastAsiaTheme="minorEastAsia" w:hAnsiTheme="minorHAnsi" w:cstheme="minorBidi"/>
            <w:noProof/>
            <w:sz w:val="22"/>
            <w:szCs w:val="22"/>
          </w:rPr>
          <w:tab/>
        </w:r>
        <w:r w:rsidRPr="006C7456">
          <w:rPr>
            <w:rStyle w:val="Hyperlink"/>
            <w:noProof/>
          </w:rPr>
          <w:t>Versioning and Capability Negotiation</w:t>
        </w:r>
        <w:r>
          <w:rPr>
            <w:noProof/>
            <w:webHidden/>
          </w:rPr>
          <w:tab/>
        </w:r>
        <w:r>
          <w:rPr>
            <w:noProof/>
            <w:webHidden/>
          </w:rPr>
          <w:fldChar w:fldCharType="begin"/>
        </w:r>
        <w:r>
          <w:rPr>
            <w:noProof/>
            <w:webHidden/>
          </w:rPr>
          <w:instrText xml:space="preserve"> PAGEREF _Toc174601161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2" w:history="1">
        <w:r w:rsidRPr="006C7456">
          <w:rPr>
            <w:rStyle w:val="Hyperlink"/>
            <w:noProof/>
          </w:rPr>
          <w:t>1.8</w:t>
        </w:r>
        <w:r>
          <w:rPr>
            <w:rFonts w:asciiTheme="minorHAnsi" w:eastAsiaTheme="minorEastAsia" w:hAnsiTheme="minorHAnsi" w:cstheme="minorBidi"/>
            <w:noProof/>
            <w:sz w:val="22"/>
            <w:szCs w:val="22"/>
          </w:rPr>
          <w:tab/>
        </w:r>
        <w:r w:rsidRPr="006C7456">
          <w:rPr>
            <w:rStyle w:val="Hyperlink"/>
            <w:noProof/>
          </w:rPr>
          <w:t>Vendor-Extensible Fields</w:t>
        </w:r>
        <w:r>
          <w:rPr>
            <w:noProof/>
            <w:webHidden/>
          </w:rPr>
          <w:tab/>
        </w:r>
        <w:r>
          <w:rPr>
            <w:noProof/>
            <w:webHidden/>
          </w:rPr>
          <w:fldChar w:fldCharType="begin"/>
        </w:r>
        <w:r>
          <w:rPr>
            <w:noProof/>
            <w:webHidden/>
          </w:rPr>
          <w:instrText xml:space="preserve"> PAGEREF _Toc174601162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3" w:history="1">
        <w:r w:rsidRPr="006C7456">
          <w:rPr>
            <w:rStyle w:val="Hyperlink"/>
            <w:noProof/>
          </w:rPr>
          <w:t>1.9</w:t>
        </w:r>
        <w:r>
          <w:rPr>
            <w:rFonts w:asciiTheme="minorHAnsi" w:eastAsiaTheme="minorEastAsia" w:hAnsiTheme="minorHAnsi" w:cstheme="minorBidi"/>
            <w:noProof/>
            <w:sz w:val="22"/>
            <w:szCs w:val="22"/>
          </w:rPr>
          <w:tab/>
        </w:r>
        <w:r w:rsidRPr="006C7456">
          <w:rPr>
            <w:rStyle w:val="Hyperlink"/>
            <w:noProof/>
          </w:rPr>
          <w:t>Standards Assignments</w:t>
        </w:r>
        <w:r>
          <w:rPr>
            <w:noProof/>
            <w:webHidden/>
          </w:rPr>
          <w:tab/>
        </w:r>
        <w:r>
          <w:rPr>
            <w:noProof/>
            <w:webHidden/>
          </w:rPr>
          <w:fldChar w:fldCharType="begin"/>
        </w:r>
        <w:r>
          <w:rPr>
            <w:noProof/>
            <w:webHidden/>
          </w:rPr>
          <w:instrText xml:space="preserve"> PAGEREF _Toc174601163 \h </w:instrText>
        </w:r>
        <w:r>
          <w:rPr>
            <w:noProof/>
            <w:webHidden/>
          </w:rPr>
        </w:r>
        <w:r>
          <w:rPr>
            <w:noProof/>
            <w:webHidden/>
          </w:rPr>
          <w:fldChar w:fldCharType="separate"/>
        </w:r>
        <w:r>
          <w:rPr>
            <w:noProof/>
            <w:webHidden/>
          </w:rPr>
          <w:t>8</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164" w:history="1">
        <w:r w:rsidRPr="006C7456">
          <w:rPr>
            <w:rStyle w:val="Hyperlink"/>
            <w:noProof/>
          </w:rPr>
          <w:t>2</w:t>
        </w:r>
        <w:r>
          <w:rPr>
            <w:rFonts w:asciiTheme="minorHAnsi" w:eastAsiaTheme="minorEastAsia" w:hAnsiTheme="minorHAnsi" w:cstheme="minorBidi"/>
            <w:b w:val="0"/>
            <w:bCs w:val="0"/>
            <w:noProof/>
            <w:sz w:val="22"/>
            <w:szCs w:val="22"/>
          </w:rPr>
          <w:tab/>
        </w:r>
        <w:r w:rsidRPr="006C7456">
          <w:rPr>
            <w:rStyle w:val="Hyperlink"/>
            <w:noProof/>
          </w:rPr>
          <w:t>Messages</w:t>
        </w:r>
        <w:r>
          <w:rPr>
            <w:noProof/>
            <w:webHidden/>
          </w:rPr>
          <w:tab/>
        </w:r>
        <w:r>
          <w:rPr>
            <w:noProof/>
            <w:webHidden/>
          </w:rPr>
          <w:fldChar w:fldCharType="begin"/>
        </w:r>
        <w:r>
          <w:rPr>
            <w:noProof/>
            <w:webHidden/>
          </w:rPr>
          <w:instrText xml:space="preserve"> PAGEREF _Toc174601164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5" w:history="1">
        <w:r w:rsidRPr="006C7456">
          <w:rPr>
            <w:rStyle w:val="Hyperlink"/>
            <w:noProof/>
          </w:rPr>
          <w:t>2.1</w:t>
        </w:r>
        <w:r>
          <w:rPr>
            <w:rFonts w:asciiTheme="minorHAnsi" w:eastAsiaTheme="minorEastAsia" w:hAnsiTheme="minorHAnsi" w:cstheme="minorBidi"/>
            <w:noProof/>
            <w:sz w:val="22"/>
            <w:szCs w:val="22"/>
          </w:rPr>
          <w:tab/>
        </w:r>
        <w:r w:rsidRPr="006C7456">
          <w:rPr>
            <w:rStyle w:val="Hyperlink"/>
            <w:noProof/>
          </w:rPr>
          <w:t>Transport</w:t>
        </w:r>
        <w:r>
          <w:rPr>
            <w:noProof/>
            <w:webHidden/>
          </w:rPr>
          <w:tab/>
        </w:r>
        <w:r>
          <w:rPr>
            <w:noProof/>
            <w:webHidden/>
          </w:rPr>
          <w:fldChar w:fldCharType="begin"/>
        </w:r>
        <w:r>
          <w:rPr>
            <w:noProof/>
            <w:webHidden/>
          </w:rPr>
          <w:instrText xml:space="preserve"> PAGEREF _Toc174601165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66" w:history="1">
        <w:r w:rsidRPr="006C7456">
          <w:rPr>
            <w:rStyle w:val="Hyperlink"/>
            <w:noProof/>
          </w:rPr>
          <w:t>2.2</w:t>
        </w:r>
        <w:r>
          <w:rPr>
            <w:rFonts w:asciiTheme="minorHAnsi" w:eastAsiaTheme="minorEastAsia" w:hAnsiTheme="minorHAnsi" w:cstheme="minorBidi"/>
            <w:noProof/>
            <w:sz w:val="22"/>
            <w:szCs w:val="22"/>
          </w:rPr>
          <w:tab/>
        </w:r>
        <w:r w:rsidRPr="006C7456">
          <w:rPr>
            <w:rStyle w:val="Hyperlink"/>
            <w:noProof/>
          </w:rPr>
          <w:t>Message Syntax</w:t>
        </w:r>
        <w:r>
          <w:rPr>
            <w:noProof/>
            <w:webHidden/>
          </w:rPr>
          <w:tab/>
        </w:r>
        <w:r>
          <w:rPr>
            <w:noProof/>
            <w:webHidden/>
          </w:rPr>
          <w:fldChar w:fldCharType="begin"/>
        </w:r>
        <w:r>
          <w:rPr>
            <w:noProof/>
            <w:webHidden/>
          </w:rPr>
          <w:instrText xml:space="preserve"> PAGEREF _Toc174601166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67" w:history="1">
        <w:r w:rsidRPr="006C7456">
          <w:rPr>
            <w:rStyle w:val="Hyperlink"/>
            <w:noProof/>
          </w:rPr>
          <w:t>2.2.1</w:t>
        </w:r>
        <w:r>
          <w:rPr>
            <w:rFonts w:asciiTheme="minorHAnsi" w:eastAsiaTheme="minorEastAsia" w:hAnsiTheme="minorHAnsi" w:cstheme="minorBidi"/>
            <w:noProof/>
            <w:sz w:val="22"/>
            <w:szCs w:val="22"/>
          </w:rPr>
          <w:tab/>
        </w:r>
        <w:r w:rsidRPr="006C7456">
          <w:rPr>
            <w:rStyle w:val="Hyperlink"/>
            <w:noProof/>
          </w:rPr>
          <w:t>Journal Object Properties</w:t>
        </w:r>
        <w:r>
          <w:rPr>
            <w:noProof/>
            <w:webHidden/>
          </w:rPr>
          <w:tab/>
        </w:r>
        <w:r>
          <w:rPr>
            <w:noProof/>
            <w:webHidden/>
          </w:rPr>
          <w:fldChar w:fldCharType="begin"/>
        </w:r>
        <w:r>
          <w:rPr>
            <w:noProof/>
            <w:webHidden/>
          </w:rPr>
          <w:instrText xml:space="preserve"> PAGEREF _Toc174601167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68" w:history="1">
        <w:r w:rsidRPr="006C7456">
          <w:rPr>
            <w:rStyle w:val="Hyperlink"/>
            <w:noProof/>
          </w:rPr>
          <w:t>2.2.1.1</w:t>
        </w:r>
        <w:r>
          <w:rPr>
            <w:rFonts w:asciiTheme="minorHAnsi" w:eastAsiaTheme="minorEastAsia" w:hAnsiTheme="minorHAnsi" w:cstheme="minorBidi"/>
            <w:noProof/>
            <w:sz w:val="22"/>
            <w:szCs w:val="22"/>
          </w:rPr>
          <w:tab/>
        </w:r>
        <w:r w:rsidRPr="006C7456">
          <w:rPr>
            <w:rStyle w:val="Hyperlink"/>
            <w:noProof/>
          </w:rPr>
          <w:t>PidLidLogType Property</w:t>
        </w:r>
        <w:r>
          <w:rPr>
            <w:noProof/>
            <w:webHidden/>
          </w:rPr>
          <w:tab/>
        </w:r>
        <w:r>
          <w:rPr>
            <w:noProof/>
            <w:webHidden/>
          </w:rPr>
          <w:fldChar w:fldCharType="begin"/>
        </w:r>
        <w:r>
          <w:rPr>
            <w:noProof/>
            <w:webHidden/>
          </w:rPr>
          <w:instrText xml:space="preserve"> PAGEREF _Toc174601168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69" w:history="1">
        <w:r w:rsidRPr="006C7456">
          <w:rPr>
            <w:rStyle w:val="Hyperlink"/>
            <w:noProof/>
          </w:rPr>
          <w:t>2.2.1.2</w:t>
        </w:r>
        <w:r>
          <w:rPr>
            <w:rFonts w:asciiTheme="minorHAnsi" w:eastAsiaTheme="minorEastAsia" w:hAnsiTheme="minorHAnsi" w:cstheme="minorBidi"/>
            <w:noProof/>
            <w:sz w:val="22"/>
            <w:szCs w:val="22"/>
          </w:rPr>
          <w:tab/>
        </w:r>
        <w:r w:rsidRPr="006C7456">
          <w:rPr>
            <w:rStyle w:val="Hyperlink"/>
            <w:noProof/>
          </w:rPr>
          <w:t>PidLidLogTypeDesc Property</w:t>
        </w:r>
        <w:r>
          <w:rPr>
            <w:noProof/>
            <w:webHidden/>
          </w:rPr>
          <w:tab/>
        </w:r>
        <w:r>
          <w:rPr>
            <w:noProof/>
            <w:webHidden/>
          </w:rPr>
          <w:fldChar w:fldCharType="begin"/>
        </w:r>
        <w:r>
          <w:rPr>
            <w:noProof/>
            <w:webHidden/>
          </w:rPr>
          <w:instrText xml:space="preserve"> PAGEREF _Toc174601169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0" w:history="1">
        <w:r w:rsidRPr="006C7456">
          <w:rPr>
            <w:rStyle w:val="Hyperlink"/>
            <w:noProof/>
          </w:rPr>
          <w:t>2.2.1.3</w:t>
        </w:r>
        <w:r>
          <w:rPr>
            <w:rFonts w:asciiTheme="minorHAnsi" w:eastAsiaTheme="minorEastAsia" w:hAnsiTheme="minorHAnsi" w:cstheme="minorBidi"/>
            <w:noProof/>
            <w:sz w:val="22"/>
            <w:szCs w:val="22"/>
          </w:rPr>
          <w:tab/>
        </w:r>
        <w:r w:rsidRPr="006C7456">
          <w:rPr>
            <w:rStyle w:val="Hyperlink"/>
            <w:noProof/>
          </w:rPr>
          <w:t>PidLidLogStart Property</w:t>
        </w:r>
        <w:r>
          <w:rPr>
            <w:noProof/>
            <w:webHidden/>
          </w:rPr>
          <w:tab/>
        </w:r>
        <w:r>
          <w:rPr>
            <w:noProof/>
            <w:webHidden/>
          </w:rPr>
          <w:fldChar w:fldCharType="begin"/>
        </w:r>
        <w:r>
          <w:rPr>
            <w:noProof/>
            <w:webHidden/>
          </w:rPr>
          <w:instrText xml:space="preserve"> PAGEREF _Toc174601170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1" w:history="1">
        <w:r w:rsidRPr="006C7456">
          <w:rPr>
            <w:rStyle w:val="Hyperlink"/>
            <w:noProof/>
          </w:rPr>
          <w:t>2.2.1.4</w:t>
        </w:r>
        <w:r>
          <w:rPr>
            <w:rFonts w:asciiTheme="minorHAnsi" w:eastAsiaTheme="minorEastAsia" w:hAnsiTheme="minorHAnsi" w:cstheme="minorBidi"/>
            <w:noProof/>
            <w:sz w:val="22"/>
            <w:szCs w:val="22"/>
          </w:rPr>
          <w:tab/>
        </w:r>
        <w:r w:rsidRPr="006C7456">
          <w:rPr>
            <w:rStyle w:val="Hyperlink"/>
            <w:noProof/>
          </w:rPr>
          <w:t>PidLidLogEnd Property</w:t>
        </w:r>
        <w:r>
          <w:rPr>
            <w:noProof/>
            <w:webHidden/>
          </w:rPr>
          <w:tab/>
        </w:r>
        <w:r>
          <w:rPr>
            <w:noProof/>
            <w:webHidden/>
          </w:rPr>
          <w:fldChar w:fldCharType="begin"/>
        </w:r>
        <w:r>
          <w:rPr>
            <w:noProof/>
            <w:webHidden/>
          </w:rPr>
          <w:instrText xml:space="preserve"> PAGEREF _Toc174601171 \h </w:instrText>
        </w:r>
        <w:r>
          <w:rPr>
            <w:noProof/>
            <w:webHidden/>
          </w:rPr>
        </w:r>
        <w:r>
          <w:rPr>
            <w:noProof/>
            <w:webHidden/>
          </w:rPr>
          <w:fldChar w:fldCharType="separate"/>
        </w:r>
        <w:r>
          <w:rPr>
            <w:noProof/>
            <w:webHidden/>
          </w:rPr>
          <w:t>9</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2" w:history="1">
        <w:r w:rsidRPr="006C7456">
          <w:rPr>
            <w:rStyle w:val="Hyperlink"/>
            <w:noProof/>
          </w:rPr>
          <w:t>2.2.1.5</w:t>
        </w:r>
        <w:r>
          <w:rPr>
            <w:rFonts w:asciiTheme="minorHAnsi" w:eastAsiaTheme="minorEastAsia" w:hAnsiTheme="minorHAnsi" w:cstheme="minorBidi"/>
            <w:noProof/>
            <w:sz w:val="22"/>
            <w:szCs w:val="22"/>
          </w:rPr>
          <w:tab/>
        </w:r>
        <w:r w:rsidRPr="006C7456">
          <w:rPr>
            <w:rStyle w:val="Hyperlink"/>
            <w:noProof/>
          </w:rPr>
          <w:t>PidLidLogDuration Property</w:t>
        </w:r>
        <w:r>
          <w:rPr>
            <w:noProof/>
            <w:webHidden/>
          </w:rPr>
          <w:tab/>
        </w:r>
        <w:r>
          <w:rPr>
            <w:noProof/>
            <w:webHidden/>
          </w:rPr>
          <w:fldChar w:fldCharType="begin"/>
        </w:r>
        <w:r>
          <w:rPr>
            <w:noProof/>
            <w:webHidden/>
          </w:rPr>
          <w:instrText xml:space="preserve"> PAGEREF _Toc174601172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3" w:history="1">
        <w:r w:rsidRPr="006C7456">
          <w:rPr>
            <w:rStyle w:val="Hyperlink"/>
            <w:noProof/>
          </w:rPr>
          <w:t>2.2.1.6</w:t>
        </w:r>
        <w:r>
          <w:rPr>
            <w:rFonts w:asciiTheme="minorHAnsi" w:eastAsiaTheme="minorEastAsia" w:hAnsiTheme="minorHAnsi" w:cstheme="minorBidi"/>
            <w:noProof/>
            <w:sz w:val="22"/>
            <w:szCs w:val="22"/>
          </w:rPr>
          <w:tab/>
        </w:r>
        <w:r w:rsidRPr="006C7456">
          <w:rPr>
            <w:rStyle w:val="Hyperlink"/>
            <w:noProof/>
          </w:rPr>
          <w:t>PidLidLogFlags Property</w:t>
        </w:r>
        <w:r>
          <w:rPr>
            <w:noProof/>
            <w:webHidden/>
          </w:rPr>
          <w:tab/>
        </w:r>
        <w:r>
          <w:rPr>
            <w:noProof/>
            <w:webHidden/>
          </w:rPr>
          <w:fldChar w:fldCharType="begin"/>
        </w:r>
        <w:r>
          <w:rPr>
            <w:noProof/>
            <w:webHidden/>
          </w:rPr>
          <w:instrText xml:space="preserve"> PAGEREF _Toc174601173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4" w:history="1">
        <w:r w:rsidRPr="006C7456">
          <w:rPr>
            <w:rStyle w:val="Hyperlink"/>
            <w:noProof/>
          </w:rPr>
          <w:t>2.2.1.7</w:t>
        </w:r>
        <w:r>
          <w:rPr>
            <w:rFonts w:asciiTheme="minorHAnsi" w:eastAsiaTheme="minorEastAsia" w:hAnsiTheme="minorHAnsi" w:cstheme="minorBidi"/>
            <w:noProof/>
            <w:sz w:val="22"/>
            <w:szCs w:val="22"/>
          </w:rPr>
          <w:tab/>
        </w:r>
        <w:r w:rsidRPr="006C7456">
          <w:rPr>
            <w:rStyle w:val="Hyperlink"/>
            <w:noProof/>
          </w:rPr>
          <w:t>PidLidLogDocumentPrinted Property</w:t>
        </w:r>
        <w:r>
          <w:rPr>
            <w:noProof/>
            <w:webHidden/>
          </w:rPr>
          <w:tab/>
        </w:r>
        <w:r>
          <w:rPr>
            <w:noProof/>
            <w:webHidden/>
          </w:rPr>
          <w:fldChar w:fldCharType="begin"/>
        </w:r>
        <w:r>
          <w:rPr>
            <w:noProof/>
            <w:webHidden/>
          </w:rPr>
          <w:instrText xml:space="preserve"> PAGEREF _Toc174601174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5" w:history="1">
        <w:r w:rsidRPr="006C7456">
          <w:rPr>
            <w:rStyle w:val="Hyperlink"/>
            <w:noProof/>
          </w:rPr>
          <w:t>2.2.1.8</w:t>
        </w:r>
        <w:r>
          <w:rPr>
            <w:rFonts w:asciiTheme="minorHAnsi" w:eastAsiaTheme="minorEastAsia" w:hAnsiTheme="minorHAnsi" w:cstheme="minorBidi"/>
            <w:noProof/>
            <w:sz w:val="22"/>
            <w:szCs w:val="22"/>
          </w:rPr>
          <w:tab/>
        </w:r>
        <w:r w:rsidRPr="006C7456">
          <w:rPr>
            <w:rStyle w:val="Hyperlink"/>
            <w:noProof/>
          </w:rPr>
          <w:t>PidLidLogDocumentSaved Property</w:t>
        </w:r>
        <w:r>
          <w:rPr>
            <w:noProof/>
            <w:webHidden/>
          </w:rPr>
          <w:tab/>
        </w:r>
        <w:r>
          <w:rPr>
            <w:noProof/>
            <w:webHidden/>
          </w:rPr>
          <w:fldChar w:fldCharType="begin"/>
        </w:r>
        <w:r>
          <w:rPr>
            <w:noProof/>
            <w:webHidden/>
          </w:rPr>
          <w:instrText xml:space="preserve"> PAGEREF _Toc174601175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6" w:history="1">
        <w:r w:rsidRPr="006C7456">
          <w:rPr>
            <w:rStyle w:val="Hyperlink"/>
            <w:noProof/>
          </w:rPr>
          <w:t>2.2.1.9</w:t>
        </w:r>
        <w:r>
          <w:rPr>
            <w:rFonts w:asciiTheme="minorHAnsi" w:eastAsiaTheme="minorEastAsia" w:hAnsiTheme="minorHAnsi" w:cstheme="minorBidi"/>
            <w:noProof/>
            <w:sz w:val="22"/>
            <w:szCs w:val="22"/>
          </w:rPr>
          <w:tab/>
        </w:r>
        <w:r w:rsidRPr="006C7456">
          <w:rPr>
            <w:rStyle w:val="Hyperlink"/>
            <w:noProof/>
          </w:rPr>
          <w:t>PidLidLogDocumentRouted Property</w:t>
        </w:r>
        <w:r>
          <w:rPr>
            <w:noProof/>
            <w:webHidden/>
          </w:rPr>
          <w:tab/>
        </w:r>
        <w:r>
          <w:rPr>
            <w:noProof/>
            <w:webHidden/>
          </w:rPr>
          <w:fldChar w:fldCharType="begin"/>
        </w:r>
        <w:r>
          <w:rPr>
            <w:noProof/>
            <w:webHidden/>
          </w:rPr>
          <w:instrText xml:space="preserve"> PAGEREF _Toc174601176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7" w:history="1">
        <w:r w:rsidRPr="006C7456">
          <w:rPr>
            <w:rStyle w:val="Hyperlink"/>
            <w:noProof/>
          </w:rPr>
          <w:t>2.2.1.10</w:t>
        </w:r>
        <w:r>
          <w:rPr>
            <w:rFonts w:asciiTheme="minorHAnsi" w:eastAsiaTheme="minorEastAsia" w:hAnsiTheme="minorHAnsi" w:cstheme="minorBidi"/>
            <w:noProof/>
            <w:sz w:val="22"/>
            <w:szCs w:val="22"/>
          </w:rPr>
          <w:tab/>
        </w:r>
        <w:r w:rsidRPr="006C7456">
          <w:rPr>
            <w:rStyle w:val="Hyperlink"/>
            <w:noProof/>
          </w:rPr>
          <w:t>PidLidLogDocumentPosted Property</w:t>
        </w:r>
        <w:r>
          <w:rPr>
            <w:noProof/>
            <w:webHidden/>
          </w:rPr>
          <w:tab/>
        </w:r>
        <w:r>
          <w:rPr>
            <w:noProof/>
            <w:webHidden/>
          </w:rPr>
          <w:fldChar w:fldCharType="begin"/>
        </w:r>
        <w:r>
          <w:rPr>
            <w:noProof/>
            <w:webHidden/>
          </w:rPr>
          <w:instrText xml:space="preserve"> PAGEREF _Toc174601177 \h </w:instrText>
        </w:r>
        <w:r>
          <w:rPr>
            <w:noProof/>
            <w:webHidden/>
          </w:rPr>
        </w:r>
        <w:r>
          <w:rPr>
            <w:noProof/>
            <w:webHidden/>
          </w:rPr>
          <w:fldChar w:fldCharType="separate"/>
        </w:r>
        <w:r>
          <w:rPr>
            <w:noProof/>
            <w:webHidden/>
          </w:rPr>
          <w:t>10</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78" w:history="1">
        <w:r w:rsidRPr="006C7456">
          <w:rPr>
            <w:rStyle w:val="Hyperlink"/>
            <w:noProof/>
          </w:rPr>
          <w:t>2.2.2</w:t>
        </w:r>
        <w:r>
          <w:rPr>
            <w:rFonts w:asciiTheme="minorHAnsi" w:eastAsiaTheme="minorEastAsia" w:hAnsiTheme="minorHAnsi" w:cstheme="minorBidi"/>
            <w:noProof/>
            <w:sz w:val="22"/>
            <w:szCs w:val="22"/>
          </w:rPr>
          <w:tab/>
        </w:r>
        <w:r w:rsidRPr="006C7456">
          <w:rPr>
            <w:rStyle w:val="Hyperlink"/>
            <w:noProof/>
          </w:rPr>
          <w:t>Additional Property Constraints</w:t>
        </w:r>
        <w:r>
          <w:rPr>
            <w:noProof/>
            <w:webHidden/>
          </w:rPr>
          <w:tab/>
        </w:r>
        <w:r>
          <w:rPr>
            <w:noProof/>
            <w:webHidden/>
          </w:rPr>
          <w:fldChar w:fldCharType="begin"/>
        </w:r>
        <w:r>
          <w:rPr>
            <w:noProof/>
            <w:webHidden/>
          </w:rPr>
          <w:instrText xml:space="preserve"> PAGEREF _Toc174601178 \h </w:instrText>
        </w:r>
        <w:r>
          <w:rPr>
            <w:noProof/>
            <w:webHidden/>
          </w:rPr>
        </w:r>
        <w:r>
          <w:rPr>
            <w:noProof/>
            <w:webHidden/>
          </w:rPr>
          <w:fldChar w:fldCharType="separate"/>
        </w:r>
        <w:r>
          <w:rPr>
            <w:noProof/>
            <w:webHidden/>
          </w:rPr>
          <w:t>11</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79" w:history="1">
        <w:r w:rsidRPr="006C7456">
          <w:rPr>
            <w:rStyle w:val="Hyperlink"/>
            <w:noProof/>
          </w:rPr>
          <w:t>2.2.2.1</w:t>
        </w:r>
        <w:r>
          <w:rPr>
            <w:rFonts w:asciiTheme="minorHAnsi" w:eastAsiaTheme="minorEastAsia" w:hAnsiTheme="minorHAnsi" w:cstheme="minorBidi"/>
            <w:noProof/>
            <w:sz w:val="22"/>
            <w:szCs w:val="22"/>
          </w:rPr>
          <w:tab/>
        </w:r>
        <w:r w:rsidRPr="006C7456">
          <w:rPr>
            <w:rStyle w:val="Hyperlink"/>
            <w:noProof/>
          </w:rPr>
          <w:t>PidTagMessageClass Property</w:t>
        </w:r>
        <w:r>
          <w:rPr>
            <w:noProof/>
            <w:webHidden/>
          </w:rPr>
          <w:tab/>
        </w:r>
        <w:r>
          <w:rPr>
            <w:noProof/>
            <w:webHidden/>
          </w:rPr>
          <w:fldChar w:fldCharType="begin"/>
        </w:r>
        <w:r>
          <w:rPr>
            <w:noProof/>
            <w:webHidden/>
          </w:rPr>
          <w:instrText xml:space="preserve"> PAGEREF _Toc174601179 \h </w:instrText>
        </w:r>
        <w:r>
          <w:rPr>
            <w:noProof/>
            <w:webHidden/>
          </w:rPr>
        </w:r>
        <w:r>
          <w:rPr>
            <w:noProof/>
            <w:webHidden/>
          </w:rPr>
          <w:fldChar w:fldCharType="separate"/>
        </w:r>
        <w:r>
          <w:rPr>
            <w:noProof/>
            <w:webHidden/>
          </w:rPr>
          <w:t>11</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80" w:history="1">
        <w:r w:rsidRPr="006C7456">
          <w:rPr>
            <w:rStyle w:val="Hyperlink"/>
            <w:noProof/>
          </w:rPr>
          <w:t>2.2.2.2</w:t>
        </w:r>
        <w:r>
          <w:rPr>
            <w:rFonts w:asciiTheme="minorHAnsi" w:eastAsiaTheme="minorEastAsia" w:hAnsiTheme="minorHAnsi" w:cstheme="minorBidi"/>
            <w:noProof/>
            <w:sz w:val="22"/>
            <w:szCs w:val="22"/>
          </w:rPr>
          <w:tab/>
        </w:r>
        <w:r w:rsidRPr="006C7456">
          <w:rPr>
            <w:rStyle w:val="Hyperlink"/>
            <w:noProof/>
          </w:rPr>
          <w:t>Best Body Properties</w:t>
        </w:r>
        <w:r>
          <w:rPr>
            <w:noProof/>
            <w:webHidden/>
          </w:rPr>
          <w:tab/>
        </w:r>
        <w:r>
          <w:rPr>
            <w:noProof/>
            <w:webHidden/>
          </w:rPr>
          <w:fldChar w:fldCharType="begin"/>
        </w:r>
        <w:r>
          <w:rPr>
            <w:noProof/>
            <w:webHidden/>
          </w:rPr>
          <w:instrText xml:space="preserve"> PAGEREF _Toc174601180 \h </w:instrText>
        </w:r>
        <w:r>
          <w:rPr>
            <w:noProof/>
            <w:webHidden/>
          </w:rPr>
        </w:r>
        <w:r>
          <w:rPr>
            <w:noProof/>
            <w:webHidden/>
          </w:rPr>
          <w:fldChar w:fldCharType="separate"/>
        </w:r>
        <w:r>
          <w:rPr>
            <w:noProof/>
            <w:webHidden/>
          </w:rPr>
          <w:t>11</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81" w:history="1">
        <w:r w:rsidRPr="006C7456">
          <w:rPr>
            <w:rStyle w:val="Hyperlink"/>
            <w:noProof/>
          </w:rPr>
          <w:t>2.2.2.3</w:t>
        </w:r>
        <w:r>
          <w:rPr>
            <w:rFonts w:asciiTheme="minorHAnsi" w:eastAsiaTheme="minorEastAsia" w:hAnsiTheme="minorHAnsi" w:cstheme="minorBidi"/>
            <w:noProof/>
            <w:sz w:val="22"/>
            <w:szCs w:val="22"/>
          </w:rPr>
          <w:tab/>
        </w:r>
        <w:r w:rsidRPr="006C7456">
          <w:rPr>
            <w:rStyle w:val="Hyperlink"/>
            <w:noProof/>
          </w:rPr>
          <w:t>PidTagIconIndex Property</w:t>
        </w:r>
        <w:r>
          <w:rPr>
            <w:noProof/>
            <w:webHidden/>
          </w:rPr>
          <w:tab/>
        </w:r>
        <w:r>
          <w:rPr>
            <w:noProof/>
            <w:webHidden/>
          </w:rPr>
          <w:fldChar w:fldCharType="begin"/>
        </w:r>
        <w:r>
          <w:rPr>
            <w:noProof/>
            <w:webHidden/>
          </w:rPr>
          <w:instrText xml:space="preserve"> PAGEREF _Toc174601181 \h </w:instrText>
        </w:r>
        <w:r>
          <w:rPr>
            <w:noProof/>
            <w:webHidden/>
          </w:rPr>
        </w:r>
        <w:r>
          <w:rPr>
            <w:noProof/>
            <w:webHidden/>
          </w:rPr>
          <w:fldChar w:fldCharType="separate"/>
        </w:r>
        <w:r>
          <w:rPr>
            <w:noProof/>
            <w:webHidden/>
          </w:rPr>
          <w:t>11</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82" w:history="1">
        <w:r w:rsidRPr="006C7456">
          <w:rPr>
            <w:rStyle w:val="Hyperlink"/>
            <w:noProof/>
          </w:rPr>
          <w:t>2.2.2.4</w:t>
        </w:r>
        <w:r>
          <w:rPr>
            <w:rFonts w:asciiTheme="minorHAnsi" w:eastAsiaTheme="minorEastAsia" w:hAnsiTheme="minorHAnsi" w:cstheme="minorBidi"/>
            <w:noProof/>
            <w:sz w:val="22"/>
            <w:szCs w:val="22"/>
          </w:rPr>
          <w:tab/>
        </w:r>
        <w:r w:rsidRPr="006C7456">
          <w:rPr>
            <w:rStyle w:val="Hyperlink"/>
            <w:noProof/>
          </w:rPr>
          <w:t>PidLidCompanies Property</w:t>
        </w:r>
        <w:r>
          <w:rPr>
            <w:noProof/>
            <w:webHidden/>
          </w:rPr>
          <w:tab/>
        </w:r>
        <w:r>
          <w:rPr>
            <w:noProof/>
            <w:webHidden/>
          </w:rPr>
          <w:fldChar w:fldCharType="begin"/>
        </w:r>
        <w:r>
          <w:rPr>
            <w:noProof/>
            <w:webHidden/>
          </w:rPr>
          <w:instrText xml:space="preserve"> PAGEREF _Toc174601182 \h </w:instrText>
        </w:r>
        <w:r>
          <w:rPr>
            <w:noProof/>
            <w:webHidden/>
          </w:rPr>
        </w:r>
        <w:r>
          <w:rPr>
            <w:noProof/>
            <w:webHidden/>
          </w:rPr>
          <w:fldChar w:fldCharType="separate"/>
        </w:r>
        <w:r>
          <w:rPr>
            <w:noProof/>
            <w:webHidden/>
          </w:rPr>
          <w:t>12</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83" w:history="1">
        <w:r w:rsidRPr="006C7456">
          <w:rPr>
            <w:rStyle w:val="Hyperlink"/>
            <w:noProof/>
          </w:rPr>
          <w:t>2.2.2.5</w:t>
        </w:r>
        <w:r>
          <w:rPr>
            <w:rFonts w:asciiTheme="minorHAnsi" w:eastAsiaTheme="minorEastAsia" w:hAnsiTheme="minorHAnsi" w:cstheme="minorBidi"/>
            <w:noProof/>
            <w:sz w:val="22"/>
            <w:szCs w:val="22"/>
          </w:rPr>
          <w:tab/>
        </w:r>
        <w:r w:rsidRPr="006C7456">
          <w:rPr>
            <w:rStyle w:val="Hyperlink"/>
            <w:noProof/>
          </w:rPr>
          <w:t>Recipients</w:t>
        </w:r>
        <w:r>
          <w:rPr>
            <w:noProof/>
            <w:webHidden/>
          </w:rPr>
          <w:tab/>
        </w:r>
        <w:r>
          <w:rPr>
            <w:noProof/>
            <w:webHidden/>
          </w:rPr>
          <w:fldChar w:fldCharType="begin"/>
        </w:r>
        <w:r>
          <w:rPr>
            <w:noProof/>
            <w:webHidden/>
          </w:rPr>
          <w:instrText xml:space="preserve"> PAGEREF _Toc174601183 \h </w:instrText>
        </w:r>
        <w:r>
          <w:rPr>
            <w:noProof/>
            <w:webHidden/>
          </w:rPr>
        </w:r>
        <w:r>
          <w:rPr>
            <w:noProof/>
            <w:webHidden/>
          </w:rPr>
          <w:fldChar w:fldCharType="separate"/>
        </w:r>
        <w:r>
          <w:rPr>
            <w:noProof/>
            <w:webHidden/>
          </w:rPr>
          <w:t>12</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84" w:history="1">
        <w:r w:rsidRPr="006C7456">
          <w:rPr>
            <w:rStyle w:val="Hyperlink"/>
            <w:noProof/>
          </w:rPr>
          <w:t>2.2.2.6</w:t>
        </w:r>
        <w:r>
          <w:rPr>
            <w:rFonts w:asciiTheme="minorHAnsi" w:eastAsiaTheme="minorEastAsia" w:hAnsiTheme="minorHAnsi" w:cstheme="minorBidi"/>
            <w:noProof/>
            <w:sz w:val="22"/>
            <w:szCs w:val="22"/>
          </w:rPr>
          <w:tab/>
        </w:r>
        <w:r w:rsidRPr="006C7456">
          <w:rPr>
            <w:rStyle w:val="Hyperlink"/>
            <w:noProof/>
          </w:rPr>
          <w:t>Journal-Associated Attachments</w:t>
        </w:r>
        <w:r>
          <w:rPr>
            <w:noProof/>
            <w:webHidden/>
          </w:rPr>
          <w:tab/>
        </w:r>
        <w:r>
          <w:rPr>
            <w:noProof/>
            <w:webHidden/>
          </w:rPr>
          <w:fldChar w:fldCharType="begin"/>
        </w:r>
        <w:r>
          <w:rPr>
            <w:noProof/>
            <w:webHidden/>
          </w:rPr>
          <w:instrText xml:space="preserve"> PAGEREF _Toc174601184 \h </w:instrText>
        </w:r>
        <w:r>
          <w:rPr>
            <w:noProof/>
            <w:webHidden/>
          </w:rPr>
        </w:r>
        <w:r>
          <w:rPr>
            <w:noProof/>
            <w:webHidden/>
          </w:rPr>
          <w:fldChar w:fldCharType="separate"/>
        </w:r>
        <w:r>
          <w:rPr>
            <w:noProof/>
            <w:webHidden/>
          </w:rPr>
          <w:t>12</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185" w:history="1">
        <w:r w:rsidRPr="006C7456">
          <w:rPr>
            <w:rStyle w:val="Hyperlink"/>
            <w:noProof/>
          </w:rPr>
          <w:t>3</w:t>
        </w:r>
        <w:r>
          <w:rPr>
            <w:rFonts w:asciiTheme="minorHAnsi" w:eastAsiaTheme="minorEastAsia" w:hAnsiTheme="minorHAnsi" w:cstheme="minorBidi"/>
            <w:b w:val="0"/>
            <w:bCs w:val="0"/>
            <w:noProof/>
            <w:sz w:val="22"/>
            <w:szCs w:val="22"/>
          </w:rPr>
          <w:tab/>
        </w:r>
        <w:r w:rsidRPr="006C7456">
          <w:rPr>
            <w:rStyle w:val="Hyperlink"/>
            <w:noProof/>
          </w:rPr>
          <w:t>Protocol Details</w:t>
        </w:r>
        <w:r>
          <w:rPr>
            <w:noProof/>
            <w:webHidden/>
          </w:rPr>
          <w:tab/>
        </w:r>
        <w:r>
          <w:rPr>
            <w:noProof/>
            <w:webHidden/>
          </w:rPr>
          <w:fldChar w:fldCharType="begin"/>
        </w:r>
        <w:r>
          <w:rPr>
            <w:noProof/>
            <w:webHidden/>
          </w:rPr>
          <w:instrText xml:space="preserve"> PAGEREF _Toc174601185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86" w:history="1">
        <w:r w:rsidRPr="006C7456">
          <w:rPr>
            <w:rStyle w:val="Hyperlink"/>
            <w:noProof/>
          </w:rPr>
          <w:t>3.1</w:t>
        </w:r>
        <w:r>
          <w:rPr>
            <w:rFonts w:asciiTheme="minorHAnsi" w:eastAsiaTheme="minorEastAsia" w:hAnsiTheme="minorHAnsi" w:cstheme="minorBidi"/>
            <w:noProof/>
            <w:sz w:val="22"/>
            <w:szCs w:val="22"/>
          </w:rPr>
          <w:tab/>
        </w:r>
        <w:r w:rsidRPr="006C7456">
          <w:rPr>
            <w:rStyle w:val="Hyperlink"/>
            <w:noProof/>
          </w:rPr>
          <w:t>Client Details</w:t>
        </w:r>
        <w:r>
          <w:rPr>
            <w:noProof/>
            <w:webHidden/>
          </w:rPr>
          <w:tab/>
        </w:r>
        <w:r>
          <w:rPr>
            <w:noProof/>
            <w:webHidden/>
          </w:rPr>
          <w:fldChar w:fldCharType="begin"/>
        </w:r>
        <w:r>
          <w:rPr>
            <w:noProof/>
            <w:webHidden/>
          </w:rPr>
          <w:instrText xml:space="preserve"> PAGEREF _Toc174601186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87" w:history="1">
        <w:r w:rsidRPr="006C7456">
          <w:rPr>
            <w:rStyle w:val="Hyperlink"/>
            <w:noProof/>
          </w:rPr>
          <w:t>3.1.1</w:t>
        </w:r>
        <w:r>
          <w:rPr>
            <w:rFonts w:asciiTheme="minorHAnsi" w:eastAsiaTheme="minorEastAsia" w:hAnsiTheme="minorHAnsi" w:cstheme="minorBidi"/>
            <w:noProof/>
            <w:sz w:val="22"/>
            <w:szCs w:val="22"/>
          </w:rPr>
          <w:tab/>
        </w:r>
        <w:r w:rsidRPr="006C7456">
          <w:rPr>
            <w:rStyle w:val="Hyperlink"/>
            <w:noProof/>
          </w:rPr>
          <w:t>Abstract Data Model</w:t>
        </w:r>
        <w:r>
          <w:rPr>
            <w:noProof/>
            <w:webHidden/>
          </w:rPr>
          <w:tab/>
        </w:r>
        <w:r>
          <w:rPr>
            <w:noProof/>
            <w:webHidden/>
          </w:rPr>
          <w:fldChar w:fldCharType="begin"/>
        </w:r>
        <w:r>
          <w:rPr>
            <w:noProof/>
            <w:webHidden/>
          </w:rPr>
          <w:instrText xml:space="preserve"> PAGEREF _Toc174601187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88" w:history="1">
        <w:r w:rsidRPr="006C7456">
          <w:rPr>
            <w:rStyle w:val="Hyperlink"/>
            <w:noProof/>
          </w:rPr>
          <w:t>3.1.2</w:t>
        </w:r>
        <w:r>
          <w:rPr>
            <w:rFonts w:asciiTheme="minorHAnsi" w:eastAsiaTheme="minorEastAsia" w:hAnsiTheme="minorHAnsi" w:cstheme="minorBidi"/>
            <w:noProof/>
            <w:sz w:val="22"/>
            <w:szCs w:val="22"/>
          </w:rPr>
          <w:tab/>
        </w:r>
        <w:r w:rsidRPr="006C7456">
          <w:rPr>
            <w:rStyle w:val="Hyperlink"/>
            <w:noProof/>
          </w:rPr>
          <w:t>Timers</w:t>
        </w:r>
        <w:r>
          <w:rPr>
            <w:noProof/>
            <w:webHidden/>
          </w:rPr>
          <w:tab/>
        </w:r>
        <w:r>
          <w:rPr>
            <w:noProof/>
            <w:webHidden/>
          </w:rPr>
          <w:fldChar w:fldCharType="begin"/>
        </w:r>
        <w:r>
          <w:rPr>
            <w:noProof/>
            <w:webHidden/>
          </w:rPr>
          <w:instrText xml:space="preserve"> PAGEREF _Toc174601188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89" w:history="1">
        <w:r w:rsidRPr="006C7456">
          <w:rPr>
            <w:rStyle w:val="Hyperlink"/>
            <w:noProof/>
          </w:rPr>
          <w:t>3.1.3</w:t>
        </w:r>
        <w:r>
          <w:rPr>
            <w:rFonts w:asciiTheme="minorHAnsi" w:eastAsiaTheme="minorEastAsia" w:hAnsiTheme="minorHAnsi" w:cstheme="minorBidi"/>
            <w:noProof/>
            <w:sz w:val="22"/>
            <w:szCs w:val="22"/>
          </w:rPr>
          <w:tab/>
        </w:r>
        <w:r w:rsidRPr="006C7456">
          <w:rPr>
            <w:rStyle w:val="Hyperlink"/>
            <w:noProof/>
          </w:rPr>
          <w:t>Initialization</w:t>
        </w:r>
        <w:r>
          <w:rPr>
            <w:noProof/>
            <w:webHidden/>
          </w:rPr>
          <w:tab/>
        </w:r>
        <w:r>
          <w:rPr>
            <w:noProof/>
            <w:webHidden/>
          </w:rPr>
          <w:fldChar w:fldCharType="begin"/>
        </w:r>
        <w:r>
          <w:rPr>
            <w:noProof/>
            <w:webHidden/>
          </w:rPr>
          <w:instrText xml:space="preserve"> PAGEREF _Toc174601189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0" w:history="1">
        <w:r w:rsidRPr="006C7456">
          <w:rPr>
            <w:rStyle w:val="Hyperlink"/>
            <w:noProof/>
          </w:rPr>
          <w:t>3.1.4</w:t>
        </w:r>
        <w:r>
          <w:rPr>
            <w:rFonts w:asciiTheme="minorHAnsi" w:eastAsiaTheme="minorEastAsia" w:hAnsiTheme="minorHAnsi" w:cstheme="minorBidi"/>
            <w:noProof/>
            <w:sz w:val="22"/>
            <w:szCs w:val="22"/>
          </w:rPr>
          <w:tab/>
        </w:r>
        <w:r w:rsidRPr="006C7456">
          <w:rPr>
            <w:rStyle w:val="Hyperlink"/>
            <w:noProof/>
          </w:rPr>
          <w:t>Higher-Layer Triggered Events</w:t>
        </w:r>
        <w:r>
          <w:rPr>
            <w:noProof/>
            <w:webHidden/>
          </w:rPr>
          <w:tab/>
        </w:r>
        <w:r>
          <w:rPr>
            <w:noProof/>
            <w:webHidden/>
          </w:rPr>
          <w:fldChar w:fldCharType="begin"/>
        </w:r>
        <w:r>
          <w:rPr>
            <w:noProof/>
            <w:webHidden/>
          </w:rPr>
          <w:instrText xml:space="preserve"> PAGEREF _Toc174601190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91" w:history="1">
        <w:r w:rsidRPr="006C7456">
          <w:rPr>
            <w:rStyle w:val="Hyperlink"/>
            <w:noProof/>
          </w:rPr>
          <w:t>3.1.4.1</w:t>
        </w:r>
        <w:r>
          <w:rPr>
            <w:rFonts w:asciiTheme="minorHAnsi" w:eastAsiaTheme="minorEastAsia" w:hAnsiTheme="minorHAnsi" w:cstheme="minorBidi"/>
            <w:noProof/>
            <w:sz w:val="22"/>
            <w:szCs w:val="22"/>
          </w:rPr>
          <w:tab/>
        </w:r>
        <w:r w:rsidRPr="006C7456">
          <w:rPr>
            <w:rStyle w:val="Hyperlink"/>
            <w:noProof/>
          </w:rPr>
          <w:t>Creating a Journal Object</w:t>
        </w:r>
        <w:r>
          <w:rPr>
            <w:noProof/>
            <w:webHidden/>
          </w:rPr>
          <w:tab/>
        </w:r>
        <w:r>
          <w:rPr>
            <w:noProof/>
            <w:webHidden/>
          </w:rPr>
          <w:fldChar w:fldCharType="begin"/>
        </w:r>
        <w:r>
          <w:rPr>
            <w:noProof/>
            <w:webHidden/>
          </w:rPr>
          <w:instrText xml:space="preserve"> PAGEREF _Toc174601191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92" w:history="1">
        <w:r w:rsidRPr="006C7456">
          <w:rPr>
            <w:rStyle w:val="Hyperlink"/>
            <w:noProof/>
          </w:rPr>
          <w:t>3.1.4.2</w:t>
        </w:r>
        <w:r>
          <w:rPr>
            <w:rFonts w:asciiTheme="minorHAnsi" w:eastAsiaTheme="minorEastAsia" w:hAnsiTheme="minorHAnsi" w:cstheme="minorBidi"/>
            <w:noProof/>
            <w:sz w:val="22"/>
            <w:szCs w:val="22"/>
          </w:rPr>
          <w:tab/>
        </w:r>
        <w:r w:rsidRPr="006C7456">
          <w:rPr>
            <w:rStyle w:val="Hyperlink"/>
            <w:noProof/>
          </w:rPr>
          <w:t>Modifying a Journal Object</w:t>
        </w:r>
        <w:r>
          <w:rPr>
            <w:noProof/>
            <w:webHidden/>
          </w:rPr>
          <w:tab/>
        </w:r>
        <w:r>
          <w:rPr>
            <w:noProof/>
            <w:webHidden/>
          </w:rPr>
          <w:fldChar w:fldCharType="begin"/>
        </w:r>
        <w:r>
          <w:rPr>
            <w:noProof/>
            <w:webHidden/>
          </w:rPr>
          <w:instrText xml:space="preserve"> PAGEREF _Toc174601192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4"/>
        <w:rPr>
          <w:rFonts w:asciiTheme="minorHAnsi" w:eastAsiaTheme="minorEastAsia" w:hAnsiTheme="minorHAnsi" w:cstheme="minorBidi"/>
          <w:noProof/>
          <w:sz w:val="22"/>
          <w:szCs w:val="22"/>
        </w:rPr>
      </w:pPr>
      <w:hyperlink w:anchor="_Toc174601193" w:history="1">
        <w:r w:rsidRPr="006C7456">
          <w:rPr>
            <w:rStyle w:val="Hyperlink"/>
            <w:noProof/>
          </w:rPr>
          <w:t>3.1.4.3</w:t>
        </w:r>
        <w:r>
          <w:rPr>
            <w:rFonts w:asciiTheme="minorHAnsi" w:eastAsiaTheme="minorEastAsia" w:hAnsiTheme="minorHAnsi" w:cstheme="minorBidi"/>
            <w:noProof/>
            <w:sz w:val="22"/>
            <w:szCs w:val="22"/>
          </w:rPr>
          <w:tab/>
        </w:r>
        <w:r w:rsidRPr="006C7456">
          <w:rPr>
            <w:rStyle w:val="Hyperlink"/>
            <w:noProof/>
          </w:rPr>
          <w:t>Deleting a Journal Object</w:t>
        </w:r>
        <w:r>
          <w:rPr>
            <w:noProof/>
            <w:webHidden/>
          </w:rPr>
          <w:tab/>
        </w:r>
        <w:r>
          <w:rPr>
            <w:noProof/>
            <w:webHidden/>
          </w:rPr>
          <w:fldChar w:fldCharType="begin"/>
        </w:r>
        <w:r>
          <w:rPr>
            <w:noProof/>
            <w:webHidden/>
          </w:rPr>
          <w:instrText xml:space="preserve"> PAGEREF _Toc174601193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4" w:history="1">
        <w:r w:rsidRPr="006C7456">
          <w:rPr>
            <w:rStyle w:val="Hyperlink"/>
            <w:noProof/>
          </w:rPr>
          <w:t>3.1.5</w:t>
        </w:r>
        <w:r>
          <w:rPr>
            <w:rFonts w:asciiTheme="minorHAnsi" w:eastAsiaTheme="minorEastAsia" w:hAnsiTheme="minorHAnsi" w:cstheme="minorBidi"/>
            <w:noProof/>
            <w:sz w:val="22"/>
            <w:szCs w:val="22"/>
          </w:rPr>
          <w:tab/>
        </w:r>
        <w:r w:rsidRPr="006C7456">
          <w:rPr>
            <w:rStyle w:val="Hyperlink"/>
            <w:noProof/>
          </w:rPr>
          <w:t>Message Processing Events and Sequencing Rules</w:t>
        </w:r>
        <w:r>
          <w:rPr>
            <w:noProof/>
            <w:webHidden/>
          </w:rPr>
          <w:tab/>
        </w:r>
        <w:r>
          <w:rPr>
            <w:noProof/>
            <w:webHidden/>
          </w:rPr>
          <w:fldChar w:fldCharType="begin"/>
        </w:r>
        <w:r>
          <w:rPr>
            <w:noProof/>
            <w:webHidden/>
          </w:rPr>
          <w:instrText xml:space="preserve"> PAGEREF _Toc174601194 \h </w:instrText>
        </w:r>
        <w:r>
          <w:rPr>
            <w:noProof/>
            <w:webHidden/>
          </w:rPr>
        </w:r>
        <w:r>
          <w:rPr>
            <w:noProof/>
            <w:webHidden/>
          </w:rPr>
          <w:fldChar w:fldCharType="separate"/>
        </w:r>
        <w:r>
          <w:rPr>
            <w:noProof/>
            <w:webHidden/>
          </w:rPr>
          <w:t>14</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5" w:history="1">
        <w:r w:rsidRPr="006C7456">
          <w:rPr>
            <w:rStyle w:val="Hyperlink"/>
            <w:noProof/>
          </w:rPr>
          <w:t>3.1.6</w:t>
        </w:r>
        <w:r>
          <w:rPr>
            <w:rFonts w:asciiTheme="minorHAnsi" w:eastAsiaTheme="minorEastAsia" w:hAnsiTheme="minorHAnsi" w:cstheme="minorBidi"/>
            <w:noProof/>
            <w:sz w:val="22"/>
            <w:szCs w:val="22"/>
          </w:rPr>
          <w:tab/>
        </w:r>
        <w:r w:rsidRPr="006C7456">
          <w:rPr>
            <w:rStyle w:val="Hyperlink"/>
            <w:noProof/>
          </w:rPr>
          <w:t>Timer Events</w:t>
        </w:r>
        <w:r>
          <w:rPr>
            <w:noProof/>
            <w:webHidden/>
          </w:rPr>
          <w:tab/>
        </w:r>
        <w:r>
          <w:rPr>
            <w:noProof/>
            <w:webHidden/>
          </w:rPr>
          <w:fldChar w:fldCharType="begin"/>
        </w:r>
        <w:r>
          <w:rPr>
            <w:noProof/>
            <w:webHidden/>
          </w:rPr>
          <w:instrText xml:space="preserve"> PAGEREF _Toc174601195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6" w:history="1">
        <w:r w:rsidRPr="006C7456">
          <w:rPr>
            <w:rStyle w:val="Hyperlink"/>
            <w:noProof/>
          </w:rPr>
          <w:t>3.1.7</w:t>
        </w:r>
        <w:r>
          <w:rPr>
            <w:rFonts w:asciiTheme="minorHAnsi" w:eastAsiaTheme="minorEastAsia" w:hAnsiTheme="minorHAnsi" w:cstheme="minorBidi"/>
            <w:noProof/>
            <w:sz w:val="22"/>
            <w:szCs w:val="22"/>
          </w:rPr>
          <w:tab/>
        </w:r>
        <w:r w:rsidRPr="006C7456">
          <w:rPr>
            <w:rStyle w:val="Hyperlink"/>
            <w:noProof/>
          </w:rPr>
          <w:t>Other Local Events</w:t>
        </w:r>
        <w:r>
          <w:rPr>
            <w:noProof/>
            <w:webHidden/>
          </w:rPr>
          <w:tab/>
        </w:r>
        <w:r>
          <w:rPr>
            <w:noProof/>
            <w:webHidden/>
          </w:rPr>
          <w:fldChar w:fldCharType="begin"/>
        </w:r>
        <w:r>
          <w:rPr>
            <w:noProof/>
            <w:webHidden/>
          </w:rPr>
          <w:instrText xml:space="preserve"> PAGEREF _Toc174601196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197" w:history="1">
        <w:r w:rsidRPr="006C7456">
          <w:rPr>
            <w:rStyle w:val="Hyperlink"/>
            <w:noProof/>
          </w:rPr>
          <w:t>3.2</w:t>
        </w:r>
        <w:r>
          <w:rPr>
            <w:rFonts w:asciiTheme="minorHAnsi" w:eastAsiaTheme="minorEastAsia" w:hAnsiTheme="minorHAnsi" w:cstheme="minorBidi"/>
            <w:noProof/>
            <w:sz w:val="22"/>
            <w:szCs w:val="22"/>
          </w:rPr>
          <w:tab/>
        </w:r>
        <w:r w:rsidRPr="006C7456">
          <w:rPr>
            <w:rStyle w:val="Hyperlink"/>
            <w:noProof/>
          </w:rPr>
          <w:t>Server Details</w:t>
        </w:r>
        <w:r>
          <w:rPr>
            <w:noProof/>
            <w:webHidden/>
          </w:rPr>
          <w:tab/>
        </w:r>
        <w:r>
          <w:rPr>
            <w:noProof/>
            <w:webHidden/>
          </w:rPr>
          <w:fldChar w:fldCharType="begin"/>
        </w:r>
        <w:r>
          <w:rPr>
            <w:noProof/>
            <w:webHidden/>
          </w:rPr>
          <w:instrText xml:space="preserve"> PAGEREF _Toc174601197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8" w:history="1">
        <w:r w:rsidRPr="006C7456">
          <w:rPr>
            <w:rStyle w:val="Hyperlink"/>
            <w:noProof/>
          </w:rPr>
          <w:t>3.2.1</w:t>
        </w:r>
        <w:r>
          <w:rPr>
            <w:rFonts w:asciiTheme="minorHAnsi" w:eastAsiaTheme="minorEastAsia" w:hAnsiTheme="minorHAnsi" w:cstheme="minorBidi"/>
            <w:noProof/>
            <w:sz w:val="22"/>
            <w:szCs w:val="22"/>
          </w:rPr>
          <w:tab/>
        </w:r>
        <w:r w:rsidRPr="006C7456">
          <w:rPr>
            <w:rStyle w:val="Hyperlink"/>
            <w:noProof/>
          </w:rPr>
          <w:t>Abstract Data Model</w:t>
        </w:r>
        <w:r>
          <w:rPr>
            <w:noProof/>
            <w:webHidden/>
          </w:rPr>
          <w:tab/>
        </w:r>
        <w:r>
          <w:rPr>
            <w:noProof/>
            <w:webHidden/>
          </w:rPr>
          <w:fldChar w:fldCharType="begin"/>
        </w:r>
        <w:r>
          <w:rPr>
            <w:noProof/>
            <w:webHidden/>
          </w:rPr>
          <w:instrText xml:space="preserve"> PAGEREF _Toc174601198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199" w:history="1">
        <w:r w:rsidRPr="006C7456">
          <w:rPr>
            <w:rStyle w:val="Hyperlink"/>
            <w:noProof/>
          </w:rPr>
          <w:t>3.2.2</w:t>
        </w:r>
        <w:r>
          <w:rPr>
            <w:rFonts w:asciiTheme="minorHAnsi" w:eastAsiaTheme="minorEastAsia" w:hAnsiTheme="minorHAnsi" w:cstheme="minorBidi"/>
            <w:noProof/>
            <w:sz w:val="22"/>
            <w:szCs w:val="22"/>
          </w:rPr>
          <w:tab/>
        </w:r>
        <w:r w:rsidRPr="006C7456">
          <w:rPr>
            <w:rStyle w:val="Hyperlink"/>
            <w:noProof/>
          </w:rPr>
          <w:t>Timers</w:t>
        </w:r>
        <w:r>
          <w:rPr>
            <w:noProof/>
            <w:webHidden/>
          </w:rPr>
          <w:tab/>
        </w:r>
        <w:r>
          <w:rPr>
            <w:noProof/>
            <w:webHidden/>
          </w:rPr>
          <w:fldChar w:fldCharType="begin"/>
        </w:r>
        <w:r>
          <w:rPr>
            <w:noProof/>
            <w:webHidden/>
          </w:rPr>
          <w:instrText xml:space="preserve"> PAGEREF _Toc174601199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200" w:history="1">
        <w:r w:rsidRPr="006C7456">
          <w:rPr>
            <w:rStyle w:val="Hyperlink"/>
            <w:noProof/>
          </w:rPr>
          <w:t>3.2.3</w:t>
        </w:r>
        <w:r>
          <w:rPr>
            <w:rFonts w:asciiTheme="minorHAnsi" w:eastAsiaTheme="minorEastAsia" w:hAnsiTheme="minorHAnsi" w:cstheme="minorBidi"/>
            <w:noProof/>
            <w:sz w:val="22"/>
            <w:szCs w:val="22"/>
          </w:rPr>
          <w:tab/>
        </w:r>
        <w:r w:rsidRPr="006C7456">
          <w:rPr>
            <w:rStyle w:val="Hyperlink"/>
            <w:noProof/>
          </w:rPr>
          <w:t>Initialization</w:t>
        </w:r>
        <w:r>
          <w:rPr>
            <w:noProof/>
            <w:webHidden/>
          </w:rPr>
          <w:tab/>
        </w:r>
        <w:r>
          <w:rPr>
            <w:noProof/>
            <w:webHidden/>
          </w:rPr>
          <w:fldChar w:fldCharType="begin"/>
        </w:r>
        <w:r>
          <w:rPr>
            <w:noProof/>
            <w:webHidden/>
          </w:rPr>
          <w:instrText xml:space="preserve"> PAGEREF _Toc174601200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201" w:history="1">
        <w:r w:rsidRPr="006C7456">
          <w:rPr>
            <w:rStyle w:val="Hyperlink"/>
            <w:noProof/>
          </w:rPr>
          <w:t>3.2.4</w:t>
        </w:r>
        <w:r>
          <w:rPr>
            <w:rFonts w:asciiTheme="minorHAnsi" w:eastAsiaTheme="minorEastAsia" w:hAnsiTheme="minorHAnsi" w:cstheme="minorBidi"/>
            <w:noProof/>
            <w:sz w:val="22"/>
            <w:szCs w:val="22"/>
          </w:rPr>
          <w:tab/>
        </w:r>
        <w:r w:rsidRPr="006C7456">
          <w:rPr>
            <w:rStyle w:val="Hyperlink"/>
            <w:noProof/>
          </w:rPr>
          <w:t>Higher-Layer Triggered Events</w:t>
        </w:r>
        <w:r>
          <w:rPr>
            <w:noProof/>
            <w:webHidden/>
          </w:rPr>
          <w:tab/>
        </w:r>
        <w:r>
          <w:rPr>
            <w:noProof/>
            <w:webHidden/>
          </w:rPr>
          <w:fldChar w:fldCharType="begin"/>
        </w:r>
        <w:r>
          <w:rPr>
            <w:noProof/>
            <w:webHidden/>
          </w:rPr>
          <w:instrText xml:space="preserve"> PAGEREF _Toc174601201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202" w:history="1">
        <w:r w:rsidRPr="006C7456">
          <w:rPr>
            <w:rStyle w:val="Hyperlink"/>
            <w:noProof/>
          </w:rPr>
          <w:t>3.2.5</w:t>
        </w:r>
        <w:r>
          <w:rPr>
            <w:rFonts w:asciiTheme="minorHAnsi" w:eastAsiaTheme="minorEastAsia" w:hAnsiTheme="minorHAnsi" w:cstheme="minorBidi"/>
            <w:noProof/>
            <w:sz w:val="22"/>
            <w:szCs w:val="22"/>
          </w:rPr>
          <w:tab/>
        </w:r>
        <w:r w:rsidRPr="006C7456">
          <w:rPr>
            <w:rStyle w:val="Hyperlink"/>
            <w:noProof/>
          </w:rPr>
          <w:t>Message Processing Events and Sequencing Rules</w:t>
        </w:r>
        <w:r>
          <w:rPr>
            <w:noProof/>
            <w:webHidden/>
          </w:rPr>
          <w:tab/>
        </w:r>
        <w:r>
          <w:rPr>
            <w:noProof/>
            <w:webHidden/>
          </w:rPr>
          <w:fldChar w:fldCharType="begin"/>
        </w:r>
        <w:r>
          <w:rPr>
            <w:noProof/>
            <w:webHidden/>
          </w:rPr>
          <w:instrText xml:space="preserve"> PAGEREF _Toc174601202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203" w:history="1">
        <w:r w:rsidRPr="006C7456">
          <w:rPr>
            <w:rStyle w:val="Hyperlink"/>
            <w:noProof/>
          </w:rPr>
          <w:t>3.2.6</w:t>
        </w:r>
        <w:r>
          <w:rPr>
            <w:rFonts w:asciiTheme="minorHAnsi" w:eastAsiaTheme="minorEastAsia" w:hAnsiTheme="minorHAnsi" w:cstheme="minorBidi"/>
            <w:noProof/>
            <w:sz w:val="22"/>
            <w:szCs w:val="22"/>
          </w:rPr>
          <w:tab/>
        </w:r>
        <w:r w:rsidRPr="006C7456">
          <w:rPr>
            <w:rStyle w:val="Hyperlink"/>
            <w:noProof/>
          </w:rPr>
          <w:t>Timer Events</w:t>
        </w:r>
        <w:r>
          <w:rPr>
            <w:noProof/>
            <w:webHidden/>
          </w:rPr>
          <w:tab/>
        </w:r>
        <w:r>
          <w:rPr>
            <w:noProof/>
            <w:webHidden/>
          </w:rPr>
          <w:fldChar w:fldCharType="begin"/>
        </w:r>
        <w:r>
          <w:rPr>
            <w:noProof/>
            <w:webHidden/>
          </w:rPr>
          <w:instrText xml:space="preserve"> PAGEREF _Toc174601203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3"/>
        <w:rPr>
          <w:rFonts w:asciiTheme="minorHAnsi" w:eastAsiaTheme="minorEastAsia" w:hAnsiTheme="minorHAnsi" w:cstheme="minorBidi"/>
          <w:noProof/>
          <w:sz w:val="22"/>
          <w:szCs w:val="22"/>
        </w:rPr>
      </w:pPr>
      <w:hyperlink w:anchor="_Toc174601204" w:history="1">
        <w:r w:rsidRPr="006C7456">
          <w:rPr>
            <w:rStyle w:val="Hyperlink"/>
            <w:noProof/>
          </w:rPr>
          <w:t>3.2.7</w:t>
        </w:r>
        <w:r>
          <w:rPr>
            <w:rFonts w:asciiTheme="minorHAnsi" w:eastAsiaTheme="minorEastAsia" w:hAnsiTheme="minorHAnsi" w:cstheme="minorBidi"/>
            <w:noProof/>
            <w:sz w:val="22"/>
            <w:szCs w:val="22"/>
          </w:rPr>
          <w:tab/>
        </w:r>
        <w:r w:rsidRPr="006C7456">
          <w:rPr>
            <w:rStyle w:val="Hyperlink"/>
            <w:noProof/>
          </w:rPr>
          <w:t>Other Local Events</w:t>
        </w:r>
        <w:r>
          <w:rPr>
            <w:noProof/>
            <w:webHidden/>
          </w:rPr>
          <w:tab/>
        </w:r>
        <w:r>
          <w:rPr>
            <w:noProof/>
            <w:webHidden/>
          </w:rPr>
          <w:fldChar w:fldCharType="begin"/>
        </w:r>
        <w:r>
          <w:rPr>
            <w:noProof/>
            <w:webHidden/>
          </w:rPr>
          <w:instrText xml:space="preserve"> PAGEREF _Toc174601204 \h </w:instrText>
        </w:r>
        <w:r>
          <w:rPr>
            <w:noProof/>
            <w:webHidden/>
          </w:rPr>
        </w:r>
        <w:r>
          <w:rPr>
            <w:noProof/>
            <w:webHidden/>
          </w:rPr>
          <w:fldChar w:fldCharType="separate"/>
        </w:r>
        <w:r>
          <w:rPr>
            <w:noProof/>
            <w:webHidden/>
          </w:rPr>
          <w:t>15</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205" w:history="1">
        <w:r w:rsidRPr="006C7456">
          <w:rPr>
            <w:rStyle w:val="Hyperlink"/>
            <w:noProof/>
          </w:rPr>
          <w:t>4</w:t>
        </w:r>
        <w:r>
          <w:rPr>
            <w:rFonts w:asciiTheme="minorHAnsi" w:eastAsiaTheme="minorEastAsia" w:hAnsiTheme="minorHAnsi" w:cstheme="minorBidi"/>
            <w:b w:val="0"/>
            <w:bCs w:val="0"/>
            <w:noProof/>
            <w:sz w:val="22"/>
            <w:szCs w:val="22"/>
          </w:rPr>
          <w:tab/>
        </w:r>
        <w:r w:rsidRPr="006C7456">
          <w:rPr>
            <w:rStyle w:val="Hyperlink"/>
            <w:noProof/>
          </w:rPr>
          <w:t>Protocol Examples</w:t>
        </w:r>
        <w:r>
          <w:rPr>
            <w:noProof/>
            <w:webHidden/>
          </w:rPr>
          <w:tab/>
        </w:r>
        <w:r>
          <w:rPr>
            <w:noProof/>
            <w:webHidden/>
          </w:rPr>
          <w:fldChar w:fldCharType="begin"/>
        </w:r>
        <w:r>
          <w:rPr>
            <w:noProof/>
            <w:webHidden/>
          </w:rPr>
          <w:instrText xml:space="preserve"> PAGEREF _Toc174601205 \h </w:instrText>
        </w:r>
        <w:r>
          <w:rPr>
            <w:noProof/>
            <w:webHidden/>
          </w:rPr>
        </w:r>
        <w:r>
          <w:rPr>
            <w:noProof/>
            <w:webHidden/>
          </w:rPr>
          <w:fldChar w:fldCharType="separate"/>
        </w:r>
        <w:r>
          <w:rPr>
            <w:noProof/>
            <w:webHidden/>
          </w:rPr>
          <w:t>16</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206" w:history="1">
        <w:r w:rsidRPr="006C7456">
          <w:rPr>
            <w:rStyle w:val="Hyperlink"/>
            <w:noProof/>
          </w:rPr>
          <w:t>4.1</w:t>
        </w:r>
        <w:r>
          <w:rPr>
            <w:rFonts w:asciiTheme="minorHAnsi" w:eastAsiaTheme="minorEastAsia" w:hAnsiTheme="minorHAnsi" w:cstheme="minorBidi"/>
            <w:noProof/>
            <w:sz w:val="22"/>
            <w:szCs w:val="22"/>
          </w:rPr>
          <w:tab/>
        </w:r>
        <w:r w:rsidRPr="006C7456">
          <w:rPr>
            <w:rStyle w:val="Hyperlink"/>
            <w:noProof/>
          </w:rPr>
          <w:t>Journal Object for a Telephone Call Example</w:t>
        </w:r>
        <w:r>
          <w:rPr>
            <w:noProof/>
            <w:webHidden/>
          </w:rPr>
          <w:tab/>
        </w:r>
        <w:r>
          <w:rPr>
            <w:noProof/>
            <w:webHidden/>
          </w:rPr>
          <w:fldChar w:fldCharType="begin"/>
        </w:r>
        <w:r>
          <w:rPr>
            <w:noProof/>
            <w:webHidden/>
          </w:rPr>
          <w:instrText xml:space="preserve"> PAGEREF _Toc174601206 \h </w:instrText>
        </w:r>
        <w:r>
          <w:rPr>
            <w:noProof/>
            <w:webHidden/>
          </w:rPr>
        </w:r>
        <w:r>
          <w:rPr>
            <w:noProof/>
            <w:webHidden/>
          </w:rPr>
          <w:fldChar w:fldCharType="separate"/>
        </w:r>
        <w:r>
          <w:rPr>
            <w:noProof/>
            <w:webHidden/>
          </w:rPr>
          <w:t>16</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207" w:history="1">
        <w:r w:rsidRPr="006C7456">
          <w:rPr>
            <w:rStyle w:val="Hyperlink"/>
            <w:noProof/>
          </w:rPr>
          <w:t>5</w:t>
        </w:r>
        <w:r>
          <w:rPr>
            <w:rFonts w:asciiTheme="minorHAnsi" w:eastAsiaTheme="minorEastAsia" w:hAnsiTheme="minorHAnsi" w:cstheme="minorBidi"/>
            <w:b w:val="0"/>
            <w:bCs w:val="0"/>
            <w:noProof/>
            <w:sz w:val="22"/>
            <w:szCs w:val="22"/>
          </w:rPr>
          <w:tab/>
        </w:r>
        <w:r w:rsidRPr="006C7456">
          <w:rPr>
            <w:rStyle w:val="Hyperlink"/>
            <w:noProof/>
          </w:rPr>
          <w:t>Security</w:t>
        </w:r>
        <w:r>
          <w:rPr>
            <w:noProof/>
            <w:webHidden/>
          </w:rPr>
          <w:tab/>
        </w:r>
        <w:r>
          <w:rPr>
            <w:noProof/>
            <w:webHidden/>
          </w:rPr>
          <w:fldChar w:fldCharType="begin"/>
        </w:r>
        <w:r>
          <w:rPr>
            <w:noProof/>
            <w:webHidden/>
          </w:rPr>
          <w:instrText xml:space="preserve"> PAGEREF _Toc174601207 \h </w:instrText>
        </w:r>
        <w:r>
          <w:rPr>
            <w:noProof/>
            <w:webHidden/>
          </w:rPr>
        </w:r>
        <w:r>
          <w:rPr>
            <w:noProof/>
            <w:webHidden/>
          </w:rPr>
          <w:fldChar w:fldCharType="separate"/>
        </w:r>
        <w:r>
          <w:rPr>
            <w:noProof/>
            <w:webHidden/>
          </w:rPr>
          <w:t>19</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208" w:history="1">
        <w:r w:rsidRPr="006C7456">
          <w:rPr>
            <w:rStyle w:val="Hyperlink"/>
            <w:noProof/>
          </w:rPr>
          <w:t>5.1</w:t>
        </w:r>
        <w:r>
          <w:rPr>
            <w:rFonts w:asciiTheme="minorHAnsi" w:eastAsiaTheme="minorEastAsia" w:hAnsiTheme="minorHAnsi" w:cstheme="minorBidi"/>
            <w:noProof/>
            <w:sz w:val="22"/>
            <w:szCs w:val="22"/>
          </w:rPr>
          <w:tab/>
        </w:r>
        <w:r w:rsidRPr="006C7456">
          <w:rPr>
            <w:rStyle w:val="Hyperlink"/>
            <w:noProof/>
          </w:rPr>
          <w:t>Security Considerations for Implementers</w:t>
        </w:r>
        <w:r>
          <w:rPr>
            <w:noProof/>
            <w:webHidden/>
          </w:rPr>
          <w:tab/>
        </w:r>
        <w:r>
          <w:rPr>
            <w:noProof/>
            <w:webHidden/>
          </w:rPr>
          <w:fldChar w:fldCharType="begin"/>
        </w:r>
        <w:r>
          <w:rPr>
            <w:noProof/>
            <w:webHidden/>
          </w:rPr>
          <w:instrText xml:space="preserve"> PAGEREF _Toc174601208 \h </w:instrText>
        </w:r>
        <w:r>
          <w:rPr>
            <w:noProof/>
            <w:webHidden/>
          </w:rPr>
        </w:r>
        <w:r>
          <w:rPr>
            <w:noProof/>
            <w:webHidden/>
          </w:rPr>
          <w:fldChar w:fldCharType="separate"/>
        </w:r>
        <w:r>
          <w:rPr>
            <w:noProof/>
            <w:webHidden/>
          </w:rPr>
          <w:t>19</w:t>
        </w:r>
        <w:r>
          <w:rPr>
            <w:noProof/>
            <w:webHidden/>
          </w:rPr>
          <w:fldChar w:fldCharType="end"/>
        </w:r>
      </w:hyperlink>
    </w:p>
    <w:p w:rsidR="0075303C" w:rsidRDefault="0075303C">
      <w:pPr>
        <w:pStyle w:val="TOC2"/>
        <w:rPr>
          <w:rFonts w:asciiTheme="minorHAnsi" w:eastAsiaTheme="minorEastAsia" w:hAnsiTheme="minorHAnsi" w:cstheme="minorBidi"/>
          <w:noProof/>
          <w:sz w:val="22"/>
          <w:szCs w:val="22"/>
        </w:rPr>
      </w:pPr>
      <w:hyperlink w:anchor="_Toc174601209" w:history="1">
        <w:r w:rsidRPr="006C7456">
          <w:rPr>
            <w:rStyle w:val="Hyperlink"/>
            <w:noProof/>
          </w:rPr>
          <w:t>5.2</w:t>
        </w:r>
        <w:r>
          <w:rPr>
            <w:rFonts w:asciiTheme="minorHAnsi" w:eastAsiaTheme="minorEastAsia" w:hAnsiTheme="minorHAnsi" w:cstheme="minorBidi"/>
            <w:noProof/>
            <w:sz w:val="22"/>
            <w:szCs w:val="22"/>
          </w:rPr>
          <w:tab/>
        </w:r>
        <w:r w:rsidRPr="006C7456">
          <w:rPr>
            <w:rStyle w:val="Hyperlink"/>
            <w:noProof/>
          </w:rPr>
          <w:t>Index of Security Parameters</w:t>
        </w:r>
        <w:r>
          <w:rPr>
            <w:noProof/>
            <w:webHidden/>
          </w:rPr>
          <w:tab/>
        </w:r>
        <w:r>
          <w:rPr>
            <w:noProof/>
            <w:webHidden/>
          </w:rPr>
          <w:fldChar w:fldCharType="begin"/>
        </w:r>
        <w:r>
          <w:rPr>
            <w:noProof/>
            <w:webHidden/>
          </w:rPr>
          <w:instrText xml:space="preserve"> PAGEREF _Toc174601209 \h </w:instrText>
        </w:r>
        <w:r>
          <w:rPr>
            <w:noProof/>
            <w:webHidden/>
          </w:rPr>
        </w:r>
        <w:r>
          <w:rPr>
            <w:noProof/>
            <w:webHidden/>
          </w:rPr>
          <w:fldChar w:fldCharType="separate"/>
        </w:r>
        <w:r>
          <w:rPr>
            <w:noProof/>
            <w:webHidden/>
          </w:rPr>
          <w:t>19</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210" w:history="1">
        <w:r w:rsidRPr="006C7456">
          <w:rPr>
            <w:rStyle w:val="Hyperlink"/>
            <w:noProof/>
          </w:rPr>
          <w:t>6</w:t>
        </w:r>
        <w:r>
          <w:rPr>
            <w:rFonts w:asciiTheme="minorHAnsi" w:eastAsiaTheme="minorEastAsia" w:hAnsiTheme="minorHAnsi" w:cstheme="minorBidi"/>
            <w:b w:val="0"/>
            <w:bCs w:val="0"/>
            <w:noProof/>
            <w:sz w:val="22"/>
            <w:szCs w:val="22"/>
          </w:rPr>
          <w:tab/>
        </w:r>
        <w:r w:rsidRPr="006C7456">
          <w:rPr>
            <w:rStyle w:val="Hyperlink"/>
            <w:noProof/>
          </w:rPr>
          <w:t>Appendix A: Product Behavior</w:t>
        </w:r>
        <w:r>
          <w:rPr>
            <w:noProof/>
            <w:webHidden/>
          </w:rPr>
          <w:tab/>
        </w:r>
        <w:r>
          <w:rPr>
            <w:noProof/>
            <w:webHidden/>
          </w:rPr>
          <w:fldChar w:fldCharType="begin"/>
        </w:r>
        <w:r>
          <w:rPr>
            <w:noProof/>
            <w:webHidden/>
          </w:rPr>
          <w:instrText xml:space="preserve"> PAGEREF _Toc174601210 \h </w:instrText>
        </w:r>
        <w:r>
          <w:rPr>
            <w:noProof/>
            <w:webHidden/>
          </w:rPr>
        </w:r>
        <w:r>
          <w:rPr>
            <w:noProof/>
            <w:webHidden/>
          </w:rPr>
          <w:fldChar w:fldCharType="separate"/>
        </w:r>
        <w:r>
          <w:rPr>
            <w:noProof/>
            <w:webHidden/>
          </w:rPr>
          <w:t>20</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211" w:history="1">
        <w:r w:rsidRPr="006C7456">
          <w:rPr>
            <w:rStyle w:val="Hyperlink"/>
            <w:noProof/>
          </w:rPr>
          <w:t>7</w:t>
        </w:r>
        <w:r>
          <w:rPr>
            <w:rFonts w:asciiTheme="minorHAnsi" w:eastAsiaTheme="minorEastAsia" w:hAnsiTheme="minorHAnsi" w:cstheme="minorBidi"/>
            <w:b w:val="0"/>
            <w:bCs w:val="0"/>
            <w:noProof/>
            <w:sz w:val="22"/>
            <w:szCs w:val="22"/>
          </w:rPr>
          <w:tab/>
        </w:r>
        <w:r w:rsidRPr="006C7456">
          <w:rPr>
            <w:rStyle w:val="Hyperlink"/>
            <w:noProof/>
          </w:rPr>
          <w:t>Change Tracking</w:t>
        </w:r>
        <w:r>
          <w:rPr>
            <w:noProof/>
            <w:webHidden/>
          </w:rPr>
          <w:tab/>
        </w:r>
        <w:r>
          <w:rPr>
            <w:noProof/>
            <w:webHidden/>
          </w:rPr>
          <w:fldChar w:fldCharType="begin"/>
        </w:r>
        <w:r>
          <w:rPr>
            <w:noProof/>
            <w:webHidden/>
          </w:rPr>
          <w:instrText xml:space="preserve"> PAGEREF _Toc174601211 \h </w:instrText>
        </w:r>
        <w:r>
          <w:rPr>
            <w:noProof/>
            <w:webHidden/>
          </w:rPr>
        </w:r>
        <w:r>
          <w:rPr>
            <w:noProof/>
            <w:webHidden/>
          </w:rPr>
          <w:fldChar w:fldCharType="separate"/>
        </w:r>
        <w:r>
          <w:rPr>
            <w:noProof/>
            <w:webHidden/>
          </w:rPr>
          <w:t>21</w:t>
        </w:r>
        <w:r>
          <w:rPr>
            <w:noProof/>
            <w:webHidden/>
          </w:rPr>
          <w:fldChar w:fldCharType="end"/>
        </w:r>
      </w:hyperlink>
    </w:p>
    <w:p w:rsidR="0075303C" w:rsidRDefault="0075303C">
      <w:pPr>
        <w:pStyle w:val="TOC1"/>
        <w:rPr>
          <w:rFonts w:asciiTheme="minorHAnsi" w:eastAsiaTheme="minorEastAsia" w:hAnsiTheme="minorHAnsi" w:cstheme="minorBidi"/>
          <w:b w:val="0"/>
          <w:bCs w:val="0"/>
          <w:noProof/>
          <w:sz w:val="22"/>
          <w:szCs w:val="22"/>
        </w:rPr>
      </w:pPr>
      <w:hyperlink w:anchor="_Toc174601212" w:history="1">
        <w:r w:rsidRPr="006C7456">
          <w:rPr>
            <w:rStyle w:val="Hyperlink"/>
            <w:noProof/>
          </w:rPr>
          <w:t>8</w:t>
        </w:r>
        <w:r>
          <w:rPr>
            <w:rFonts w:asciiTheme="minorHAnsi" w:eastAsiaTheme="minorEastAsia" w:hAnsiTheme="minorHAnsi" w:cstheme="minorBidi"/>
            <w:b w:val="0"/>
            <w:bCs w:val="0"/>
            <w:noProof/>
            <w:sz w:val="22"/>
            <w:szCs w:val="22"/>
          </w:rPr>
          <w:tab/>
        </w:r>
        <w:r w:rsidRPr="006C7456">
          <w:rPr>
            <w:rStyle w:val="Hyperlink"/>
            <w:noProof/>
          </w:rPr>
          <w:t>Index</w:t>
        </w:r>
        <w:r>
          <w:rPr>
            <w:noProof/>
            <w:webHidden/>
          </w:rPr>
          <w:tab/>
        </w:r>
        <w:r>
          <w:rPr>
            <w:noProof/>
            <w:webHidden/>
          </w:rPr>
          <w:fldChar w:fldCharType="begin"/>
        </w:r>
        <w:r>
          <w:rPr>
            <w:noProof/>
            <w:webHidden/>
          </w:rPr>
          <w:instrText xml:space="preserve"> PAGEREF _Toc174601212 \h </w:instrText>
        </w:r>
        <w:r>
          <w:rPr>
            <w:noProof/>
            <w:webHidden/>
          </w:rPr>
        </w:r>
        <w:r>
          <w:rPr>
            <w:noProof/>
            <w:webHidden/>
          </w:rPr>
          <w:fldChar w:fldCharType="separate"/>
        </w:r>
        <w:r>
          <w:rPr>
            <w:noProof/>
            <w:webHidden/>
          </w:rPr>
          <w:t>22</w:t>
        </w:r>
        <w:r>
          <w:rPr>
            <w:noProof/>
            <w:webHidden/>
          </w:rPr>
          <w:fldChar w:fldCharType="end"/>
        </w:r>
      </w:hyperlink>
    </w:p>
    <w:p w:rsidR="006A6D82" w:rsidRDefault="0075303C">
      <w:r>
        <w:fldChar w:fldCharType="end"/>
      </w:r>
    </w:p>
    <w:p w:rsidR="006A6D82" w:rsidRDefault="0075303C">
      <w:pPr>
        <w:pStyle w:val="Heading1"/>
      </w:pPr>
      <w:bookmarkStart w:id="1" w:name="section_f1ddd2473c58444f95bd1655ca6213bf"/>
      <w:bookmarkStart w:id="2" w:name="_Toc174601152"/>
      <w:r>
        <w:lastRenderedPageBreak/>
        <w:t>Introduction</w:t>
      </w:r>
      <w:bookmarkEnd w:id="1"/>
      <w:bookmarkEnd w:id="2"/>
      <w:r>
        <w:fldChar w:fldCharType="begin"/>
      </w:r>
      <w:r>
        <w:instrText xml:space="preserve"> XE "Introduction" </w:instrText>
      </w:r>
      <w:r>
        <w:fldChar w:fldCharType="end"/>
      </w:r>
    </w:p>
    <w:p w:rsidR="006A6D82" w:rsidRDefault="0075303C">
      <w:r>
        <w:t xml:space="preserve">The Journal Object Protocol is used to track activity related to a meeting, task, </w:t>
      </w:r>
      <w:hyperlink w:anchor="gt_48d3e923-3081-4b1c-a8b4-db07cc022128">
        <w:r>
          <w:rPr>
            <w:rStyle w:val="HyperlinkGreen"/>
            <w:b/>
          </w:rPr>
          <w:t>contact</w:t>
        </w:r>
      </w:hyperlink>
      <w:r>
        <w:t>, or application file. This protocol extends the Message and Attachment Object Protocol, which is describ</w:t>
      </w:r>
      <w:r>
        <w:t xml:space="preserve">ed in </w:t>
      </w:r>
      <w:hyperlink r:id="rId15" w:anchor="Section_7fd7ec40deec4c0694931bc06b349682">
        <w:r>
          <w:rPr>
            <w:rStyle w:val="Hyperlink"/>
          </w:rPr>
          <w:t>[MS-OXCMSG]</w:t>
        </w:r>
      </w:hyperlink>
      <w:r>
        <w:t>.</w:t>
      </w:r>
    </w:p>
    <w:p w:rsidR="006A6D82" w:rsidRDefault="0075303C">
      <w:r>
        <w:t>Sections 1.5, 1.8, 1.9, 2, and 3 of this specification are normative. All other sections and examples in this specification are informative.</w:t>
      </w:r>
    </w:p>
    <w:p w:rsidR="006A6D82" w:rsidRDefault="0075303C">
      <w:pPr>
        <w:pStyle w:val="Heading2"/>
      </w:pPr>
      <w:bookmarkStart w:id="3" w:name="section_44872a1b56514519b19a0d5558594f2e"/>
      <w:bookmarkStart w:id="4" w:name="_Toc174601153"/>
      <w:r>
        <w:t>Glossary</w:t>
      </w:r>
      <w:bookmarkEnd w:id="3"/>
      <w:bookmarkEnd w:id="4"/>
      <w:r>
        <w:fldChar w:fldCharType="begin"/>
      </w:r>
      <w:r>
        <w:instrText xml:space="preserve"> XE "Gl</w:instrText>
      </w:r>
      <w:r>
        <w:instrText xml:space="preserve">ossary" </w:instrText>
      </w:r>
      <w:r>
        <w:fldChar w:fldCharType="end"/>
      </w:r>
    </w:p>
    <w:p w:rsidR="006A6D82" w:rsidRDefault="0075303C">
      <w:r>
        <w:t>This document uses the following terms:</w:t>
      </w:r>
    </w:p>
    <w:p w:rsidR="006A6D82" w:rsidRDefault="0075303C">
      <w:pPr>
        <w:ind w:left="548" w:hanging="274"/>
      </w:pPr>
      <w:bookmarkStart w:id="5"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 a Message object and i</w:t>
      </w:r>
      <w:r>
        <w:t>s visible through the attachments table for a Message object.</w:t>
      </w:r>
      <w:bookmarkEnd w:id="5"/>
    </w:p>
    <w:p w:rsidR="006A6D82" w:rsidRDefault="0075303C">
      <w:pPr>
        <w:ind w:left="548" w:hanging="274"/>
      </w:pPr>
      <w:bookmarkStart w:id="6" w:name="gt_48d3e923-3081-4b1c-a8b4-db07cc022128"/>
      <w:r>
        <w:rPr>
          <w:b/>
        </w:rPr>
        <w:t>contact</w:t>
      </w:r>
      <w:r>
        <w:t>: A person, company, or other entity that is stored in a directory and is associated with one or more unique identifiers and attributes, such as an Internet message address or login name.</w:t>
      </w:r>
      <w:bookmarkEnd w:id="6"/>
    </w:p>
    <w:p w:rsidR="006A6D82" w:rsidRDefault="0075303C">
      <w:pPr>
        <w:ind w:left="548" w:hanging="274"/>
      </w:pPr>
      <w:bookmarkStart w:id="7" w:name="gt_f2369991-a884-4843-a8fa-1505b6d5ece7"/>
      <w:r>
        <w:rPr>
          <w:b/>
        </w:rPr>
        <w:t>Coordinated Universal Time (UTC)</w:t>
      </w:r>
      <w:r>
        <w:t>: A high-precision atomic time standard that approximately tracks Universal Time (UT). It is the basis for legal, civil time all over the Earth. Time zones around the world are expressed as positive and negative offsets fro</w:t>
      </w:r>
      <w:r>
        <w:t>m UTC. In this role, it is also referred to as Zulu time (Z) and Greenwich Mean Time (GMT). In these specifications, all references to UTC refer to the time at UTC-0 (or GMT).</w:t>
      </w:r>
      <w:bookmarkEnd w:id="7"/>
    </w:p>
    <w:p w:rsidR="006A6D82" w:rsidRDefault="0075303C">
      <w:pPr>
        <w:ind w:left="548" w:hanging="274"/>
      </w:pPr>
      <w:bookmarkStart w:id="8" w:name="gt_64df5f51-e2e6-4cf2-a15f-5bc1167087b5"/>
      <w:r>
        <w:rPr>
          <w:b/>
        </w:rPr>
        <w:t>EntryID</w:t>
      </w:r>
      <w:r>
        <w:t>: A sequence of bytes that is used to identify and access an object.</w:t>
      </w:r>
      <w:bookmarkEnd w:id="8"/>
    </w:p>
    <w:p w:rsidR="006A6D82" w:rsidRDefault="0075303C">
      <w:pPr>
        <w:ind w:left="548" w:hanging="274"/>
      </w:pPr>
      <w:bookmarkStart w:id="9" w:name="gt_0682daa7-c1b8-419b-8a32-6048833d0b72"/>
      <w:r>
        <w:rPr>
          <w:b/>
        </w:rPr>
        <w:t>Fold</w:t>
      </w:r>
      <w:r>
        <w:rPr>
          <w:b/>
        </w:rPr>
        <w:t>er object</w:t>
      </w:r>
      <w:r>
        <w:t>: A messaging construct that is typically used to organize data into a hierarchy of objects containing Message objects and folder associated information (FAI) Message objects.</w:t>
      </w:r>
      <w:bookmarkEnd w:id="9"/>
    </w:p>
    <w:p w:rsidR="006A6D82" w:rsidRDefault="0075303C">
      <w:pPr>
        <w:ind w:left="548" w:hanging="274"/>
      </w:pPr>
      <w:bookmarkStart w:id="10" w:name="gt_5044babb-08e3-4bb9-bc12-fe8f542b05ee"/>
      <w:r>
        <w:rPr>
          <w:b/>
        </w:rPr>
        <w:t>handle</w:t>
      </w:r>
      <w:r>
        <w:t>: Any token that can be used to identify and access an object suc</w:t>
      </w:r>
      <w:r>
        <w:t>h as a device, file, or a window.</w:t>
      </w:r>
      <w:bookmarkEnd w:id="10"/>
    </w:p>
    <w:p w:rsidR="006A6D82" w:rsidRDefault="0075303C">
      <w:pPr>
        <w:ind w:left="548" w:hanging="274"/>
      </w:pPr>
      <w:bookmarkStart w:id="11" w:name="gt_afc71d55-b4aa-4f80-b07c-260592c168aa"/>
      <w:r>
        <w:rPr>
          <w:b/>
        </w:rPr>
        <w:t>Journal object</w:t>
      </w:r>
      <w:r>
        <w:t xml:space="preserve">: A </w:t>
      </w:r>
      <w:hyperlink w:anchor="gt_b6c15d0c-d992-421d-ba96-99d3b63894cf">
        <w:r>
          <w:rPr>
            <w:rStyle w:val="HyperlinkGreen"/>
            <w:b/>
          </w:rPr>
          <w:t>Message object</w:t>
        </w:r>
      </w:hyperlink>
      <w:r>
        <w:t xml:space="preserve"> that represents an entry in a journal or log and adheres to the property descriptions that are described in in </w:t>
      </w:r>
      <w:hyperlink r:id="rId16" w:anchor="Section_2aa04fd20f364ce49178c0fc70aa8d43">
        <w:r>
          <w:rPr>
            <w:rStyle w:val="Hyperlink"/>
          </w:rPr>
          <w:t>[MS-OXOJRNL]</w:t>
        </w:r>
      </w:hyperlink>
      <w:r>
        <w:t>.</w:t>
      </w:r>
      <w:bookmarkEnd w:id="11"/>
    </w:p>
    <w:p w:rsidR="006A6D82" w:rsidRDefault="0075303C">
      <w:pPr>
        <w:ind w:left="548" w:hanging="274"/>
      </w:pPr>
      <w:bookmarkStart w:id="12" w:name="gt_1acbaf40-bbb0-4fd3-a27f-bb264e70933f"/>
      <w:r>
        <w:rPr>
          <w:b/>
        </w:rPr>
        <w:t>Mail User Agent (MUA)</w:t>
      </w:r>
      <w:r>
        <w:t>: A client application that is used to compose and read email messages.</w:t>
      </w:r>
      <w:bookmarkEnd w:id="12"/>
    </w:p>
    <w:p w:rsidR="006A6D82" w:rsidRDefault="0075303C">
      <w:pPr>
        <w:ind w:left="548" w:hanging="274"/>
      </w:pPr>
      <w:bookmarkStart w:id="13" w:name="gt_b6c15d0c-d992-421d-ba96-99d3b63894cf"/>
      <w:r>
        <w:rPr>
          <w:b/>
        </w:rPr>
        <w:t>Message object</w:t>
      </w:r>
      <w:r>
        <w:t xml:space="preserve">: A set of properties that represents an email message, appointment, </w:t>
      </w:r>
      <w:r>
        <w:t>contact, or other type of personal-information-management object. In addition to its own properties, a Message object contains recipient properties that represent the addressees to which it is addressed, and an attachments table that represents any files a</w:t>
      </w:r>
      <w:r>
        <w:t>nd other Message objects that are attached to it.</w:t>
      </w:r>
      <w:bookmarkEnd w:id="13"/>
    </w:p>
    <w:p w:rsidR="006A6D82" w:rsidRDefault="0075303C">
      <w:pPr>
        <w:ind w:left="548" w:hanging="274"/>
      </w:pPr>
      <w:bookmarkStart w:id="14" w:name="gt_ae5f028e-7e28-4a0b-bec6-2c87913f7db7"/>
      <w:r>
        <w:rPr>
          <w:b/>
        </w:rPr>
        <w:t>metafile</w:t>
      </w:r>
      <w:r>
        <w:t>: A file that stores an image as graphical objects, such as lines, circles, and polygons, instead of pixels. A metafile preserves an image more accurately than pixels when an image is resized.</w:t>
      </w:r>
      <w:bookmarkEnd w:id="14"/>
    </w:p>
    <w:p w:rsidR="006A6D82" w:rsidRDefault="0075303C">
      <w:pPr>
        <w:ind w:left="548" w:hanging="274"/>
      </w:pPr>
      <w:bookmarkStart w:id="15" w:name="gt_e6245def-e67d-4ab2-8c7d-04863b1c1063"/>
      <w:r>
        <w:rPr>
          <w:b/>
        </w:rPr>
        <w:t>named property</w:t>
      </w:r>
      <w:r>
        <w:t>: A property that is identified by both a GUID and either a string name or a 32-bit identifier.</w:t>
      </w:r>
      <w:bookmarkEnd w:id="15"/>
    </w:p>
    <w:p w:rsidR="006A6D82" w:rsidRDefault="0075303C">
      <w:pPr>
        <w:ind w:left="548" w:hanging="274"/>
      </w:pPr>
      <w:bookmarkStart w:id="16" w:name="gt_0b28d5bf-a1bb-436d-a721-34e2cfae489b"/>
      <w:r>
        <w:rPr>
          <w:b/>
        </w:rPr>
        <w:t>property ID</w:t>
      </w:r>
      <w:r>
        <w:t>: A 16-bit numeric identifier of a specific attribute. A property ID does not include any property type information.</w:t>
      </w:r>
      <w:bookmarkEnd w:id="16"/>
    </w:p>
    <w:p w:rsidR="006A6D82" w:rsidRDefault="0075303C">
      <w:pPr>
        <w:ind w:left="548" w:hanging="274"/>
      </w:pPr>
      <w:bookmarkStart w:id="17" w:name="gt_53dfe4f3-05d0-41aa-8217-ecd1962b340b"/>
      <w:r>
        <w:rPr>
          <w:b/>
        </w:rPr>
        <w:t>recipient</w:t>
      </w:r>
      <w:r>
        <w:t xml:space="preserve">: </w:t>
      </w:r>
      <w:r>
        <w:t xml:space="preserve">An entity that can receive email messages.  </w:t>
      </w:r>
      <w:bookmarkEnd w:id="17"/>
    </w:p>
    <w:p w:rsidR="006A6D82" w:rsidRDefault="0075303C">
      <w:pPr>
        <w:ind w:left="548" w:hanging="274"/>
      </w:pPr>
      <w:bookmarkStart w:id="18" w:name="gt_3369fdd6-36f8-4a62-9cd7-2738ffb5048f"/>
      <w:r>
        <w:rPr>
          <w:b/>
        </w:rPr>
        <w:lastRenderedPageBreak/>
        <w:t>remote operation (ROP)</w:t>
      </w:r>
      <w:r>
        <w:t>: An operation that is invoked against a server. Each ROP represents an action, such as delete, send, or query. A ROP is contained in a ROP buffer for transmission over the wire.</w:t>
      </w:r>
      <w:bookmarkEnd w:id="18"/>
    </w:p>
    <w:p w:rsidR="006A6D82" w:rsidRDefault="0075303C">
      <w:pPr>
        <w:ind w:left="548" w:hanging="274"/>
      </w:pPr>
      <w:bookmarkStart w:id="19" w:name="gt_a9aa8673-7798-4eba-a048-8b7c95a7b080"/>
      <w:r>
        <w:rPr>
          <w:b/>
        </w:rPr>
        <w:t xml:space="preserve">Rich Text </w:t>
      </w:r>
      <w:r>
        <w:rPr>
          <w:b/>
        </w:rPr>
        <w:t>Format (RTF)</w:t>
      </w:r>
      <w:r>
        <w:t xml:space="preserve">: Text with formatting as described in </w:t>
      </w:r>
      <w:hyperlink r:id="rId17">
        <w:r>
          <w:rPr>
            <w:rStyle w:val="Hyperlink"/>
          </w:rPr>
          <w:t>[MSFT-RTF]</w:t>
        </w:r>
      </w:hyperlink>
      <w:r>
        <w:t>.</w:t>
      </w:r>
      <w:bookmarkEnd w:id="19"/>
    </w:p>
    <w:p w:rsidR="006A6D82" w:rsidRDefault="0075303C">
      <w:pPr>
        <w:ind w:left="548" w:hanging="274"/>
      </w:pPr>
      <w:bookmarkStart w:id="20" w:name="gt_edeadb0f-6571-49b7-8cce-5dc77b0793d6"/>
      <w:r>
        <w:rPr>
          <w:b/>
        </w:rPr>
        <w:t>ROP request</w:t>
      </w:r>
      <w:r>
        <w:t>: See ROP request buffer.</w:t>
      </w:r>
      <w:bookmarkEnd w:id="20"/>
    </w:p>
    <w:p w:rsidR="006A6D82" w:rsidRDefault="0075303C">
      <w:pPr>
        <w:ind w:left="548" w:hanging="274"/>
      </w:pPr>
      <w:bookmarkStart w:id="21" w:name="gt_b1119977-cf72-4ae9-bd68-d169cec0b985"/>
      <w:r>
        <w:rPr>
          <w:b/>
        </w:rPr>
        <w:t>ROP response</w:t>
      </w:r>
      <w:r>
        <w:t>: See ROP response buffer.</w:t>
      </w:r>
      <w:bookmarkEnd w:id="21"/>
    </w:p>
    <w:p w:rsidR="006A6D82" w:rsidRDefault="0075303C">
      <w:pPr>
        <w:ind w:left="548" w:hanging="274"/>
      </w:pPr>
      <w:bookmarkStart w:id="22"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user data objects.</w:t>
      </w:r>
      <w:bookmarkEnd w:id="22"/>
    </w:p>
    <w:p w:rsidR="006A6D82" w:rsidRDefault="0075303C">
      <w:pPr>
        <w:ind w:left="548" w:hanging="274"/>
      </w:pPr>
      <w:bookmarkStart w:id="23" w:name="gt_63525252-3f66-4459-9b64-5b77f57b2f84"/>
      <w:r>
        <w:rPr>
          <w:b/>
        </w:rPr>
        <w:t>storage</w:t>
      </w:r>
      <w:r>
        <w:t>: An element of a compound file that is a unit of containment for one or more storages and streams, anal</w:t>
      </w:r>
      <w:r>
        <w:t xml:space="preserve">ogous to directories in a file system, as described in </w:t>
      </w:r>
      <w:hyperlink r:id="rId18" w:anchor="Section_53989ce47b054f8d829bd08d6148375b">
        <w:r>
          <w:rPr>
            <w:rStyle w:val="Hyperlink"/>
          </w:rPr>
          <w:t>[MS-CFB]</w:t>
        </w:r>
      </w:hyperlink>
      <w:r>
        <w:t>.</w:t>
      </w:r>
      <w:bookmarkEnd w:id="23"/>
    </w:p>
    <w:p w:rsidR="006A6D82" w:rsidRDefault="0075303C">
      <w:pPr>
        <w:ind w:left="548" w:hanging="274"/>
      </w:pPr>
      <w:bookmarkStart w:id="24" w:name="gt_f3529cd8-50da-4f36-aa0b-66af455edbb6"/>
      <w:r>
        <w:rPr>
          <w:b/>
        </w:rPr>
        <w:t>stream</w:t>
      </w:r>
      <w:r>
        <w:t>: An element of a compound file, as described in [MS-CFB]. A stream contains a sequence of bytes that can b</w:t>
      </w:r>
      <w:r>
        <w:t>e read from or written to by an application, and they can exist only in storages.</w:t>
      </w:r>
      <w:bookmarkEnd w:id="24"/>
    </w:p>
    <w:p w:rsidR="006A6D82" w:rsidRDefault="0075303C">
      <w:pPr>
        <w:ind w:left="548" w:hanging="274"/>
      </w:pPr>
      <w:r>
        <w:rPr>
          <w:b/>
        </w:rPr>
        <w:t>MAY, SHOULD, MUST, SHOULD NOT, MUST NOT:</w:t>
      </w:r>
      <w:r>
        <w:t xml:space="preserve"> These terms (in all caps) are used as defined in </w:t>
      </w:r>
      <w:hyperlink r:id="rId19">
        <w:r>
          <w:rPr>
            <w:rStyle w:val="Hyperlink"/>
          </w:rPr>
          <w:t>[RFC2119]</w:t>
        </w:r>
      </w:hyperlink>
      <w:r>
        <w:t>. All stat</w:t>
      </w:r>
      <w:r>
        <w:t>ements of optional behavior use either MAY, SHOULD, or SHOULD NOT.</w:t>
      </w:r>
    </w:p>
    <w:p w:rsidR="006A6D82" w:rsidRDefault="0075303C">
      <w:pPr>
        <w:pStyle w:val="Heading2"/>
      </w:pPr>
      <w:bookmarkStart w:id="25" w:name="section_277d60177d294ff8acbafd0cd1b38433"/>
      <w:bookmarkStart w:id="26" w:name="_Toc174601154"/>
      <w:r>
        <w:t>References</w:t>
      </w:r>
      <w:bookmarkEnd w:id="25"/>
      <w:bookmarkEnd w:id="26"/>
      <w:r>
        <w:fldChar w:fldCharType="begin"/>
      </w:r>
      <w:r>
        <w:instrText xml:space="preserve"> XE "References" </w:instrText>
      </w:r>
      <w:r>
        <w:fldChar w:fldCharType="end"/>
      </w:r>
    </w:p>
    <w:p w:rsidR="006A6D82" w:rsidRDefault="0075303C">
      <w:r w:rsidRPr="00301053">
        <w:t>Links to a document in the Microsoft Open Specifications library point to the correct section in the most recently published version of the referenced document</w:t>
      </w:r>
      <w:r w:rsidRPr="00301053">
        <w:t xml:space="preserve">.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6A6D82" w:rsidRDefault="0075303C">
      <w:pPr>
        <w:pStyle w:val="Heading3"/>
      </w:pPr>
      <w:bookmarkStart w:id="27" w:name="section_b03512f327944e7db320abf2414ebe5a"/>
      <w:bookmarkStart w:id="28" w:name="_Toc174601155"/>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A6D82" w:rsidRDefault="0075303C">
      <w:r>
        <w:t>We conduct frequent surveys of the normative references to assure their continued availability. If you have any issue with finding a normative reference, ple</w:t>
      </w:r>
      <w:r>
        <w:t xml:space="preserve">ase contact </w:t>
      </w:r>
      <w:hyperlink r:id="rId21" w:history="1">
        <w:r>
          <w:rPr>
            <w:rStyle w:val="Hyperlink"/>
          </w:rPr>
          <w:t>dochelp@microsoft.com</w:t>
        </w:r>
      </w:hyperlink>
      <w:r>
        <w:t xml:space="preserve">. We will assist you in finding the relevant information. </w:t>
      </w:r>
    </w:p>
    <w:p w:rsidR="006A6D82" w:rsidRDefault="0075303C">
      <w:pPr>
        <w:spacing w:after="200"/>
      </w:pPr>
      <w:r>
        <w:t>[MS-OXCDATA] Microsoft Corporation, "</w:t>
      </w:r>
      <w:hyperlink r:id="rId22" w:anchor="Section_1afa0cd9b1a04520b623bf15030af5d8">
        <w:r>
          <w:rPr>
            <w:rStyle w:val="Hyperlink"/>
          </w:rPr>
          <w:t>Data Structures</w:t>
        </w:r>
      </w:hyperlink>
      <w:r>
        <w:t>".</w:t>
      </w:r>
    </w:p>
    <w:p w:rsidR="006A6D82" w:rsidRDefault="0075303C">
      <w:pPr>
        <w:spacing w:after="200"/>
      </w:pPr>
      <w:r>
        <w:t>[MS-OXCFOLD] Microsoft Corporation, "</w:t>
      </w:r>
      <w:hyperlink r:id="rId23" w:anchor="Section_c0f31b95c07f486c98d9535ed9705fbf">
        <w:r>
          <w:rPr>
            <w:rStyle w:val="Hyperlink"/>
          </w:rPr>
          <w:t>Folder Object Protocol</w:t>
        </w:r>
      </w:hyperlink>
      <w:r>
        <w:t>".</w:t>
      </w:r>
    </w:p>
    <w:p w:rsidR="006A6D82" w:rsidRDefault="0075303C">
      <w:pPr>
        <w:spacing w:after="200"/>
      </w:pPr>
      <w:r>
        <w:t>[MS-OXCMSG] Microsoft Corporation, "</w:t>
      </w:r>
      <w:hyperlink r:id="rId24" w:anchor="Section_7fd7ec40deec4c0694931bc06b349682">
        <w:r>
          <w:rPr>
            <w:rStyle w:val="Hyperlink"/>
          </w:rPr>
          <w:t>Message and Attachment Object Protocol</w:t>
        </w:r>
      </w:hyperlink>
      <w:r>
        <w:t>".</w:t>
      </w:r>
    </w:p>
    <w:p w:rsidR="006A6D82" w:rsidRDefault="0075303C">
      <w:pPr>
        <w:spacing w:after="200"/>
      </w:pPr>
      <w:r>
        <w:t>[MS-OXCPRPT] Microsoft Corporation, "</w:t>
      </w:r>
      <w:hyperlink r:id="rId25" w:anchor="Section_302967c881d54ec58319cccc14a76bb5">
        <w:r>
          <w:rPr>
            <w:rStyle w:val="Hyperlink"/>
          </w:rPr>
          <w:t>Property and Stre</w:t>
        </w:r>
        <w:r>
          <w:rPr>
            <w:rStyle w:val="Hyperlink"/>
          </w:rPr>
          <w:t>am Object Protocol</w:t>
        </w:r>
      </w:hyperlink>
      <w:r>
        <w:t>".</w:t>
      </w:r>
    </w:p>
    <w:p w:rsidR="006A6D82" w:rsidRDefault="0075303C">
      <w:pPr>
        <w:spacing w:after="200"/>
      </w:pPr>
      <w:r>
        <w:t>[MS-OXOMSG] Microsoft Corporation, "</w:t>
      </w:r>
      <w:hyperlink r:id="rId26" w:anchor="Section_daa9120ff3254afba73828f91049ab3c">
        <w:r>
          <w:rPr>
            <w:rStyle w:val="Hyperlink"/>
          </w:rPr>
          <w:t>Email Object Protocol</w:t>
        </w:r>
      </w:hyperlink>
      <w:r>
        <w:t>".</w:t>
      </w:r>
    </w:p>
    <w:p w:rsidR="006A6D82" w:rsidRDefault="0075303C">
      <w:pPr>
        <w:spacing w:after="200"/>
      </w:pPr>
      <w:r>
        <w:t>[MS-OXOSFLD] Microsoft Corporation, "</w:t>
      </w:r>
      <w:hyperlink r:id="rId27" w:anchor="Section_a60e9c162ba8424bb60c385a8a2837cb">
        <w:r>
          <w:rPr>
            <w:rStyle w:val="Hyperlink"/>
          </w:rPr>
          <w:t>Special Folders Protocol</w:t>
        </w:r>
      </w:hyperlink>
      <w:r>
        <w:t>".</w:t>
      </w:r>
    </w:p>
    <w:p w:rsidR="006A6D82" w:rsidRDefault="0075303C">
      <w:pPr>
        <w:spacing w:after="200"/>
      </w:pPr>
      <w:r>
        <w:t>[MS-OXPROPS] Microsoft Corporation, "</w:t>
      </w:r>
      <w:hyperlink r:id="rId28" w:anchor="Section_f6ab1613aefe447da49c18217230b148">
        <w:r>
          <w:rPr>
            <w:rStyle w:val="Hyperlink"/>
          </w:rPr>
          <w:t>Exchange Server Protocols Master Property List</w:t>
        </w:r>
      </w:hyperlink>
      <w:r>
        <w:t>".</w:t>
      </w:r>
    </w:p>
    <w:p w:rsidR="006A6D82" w:rsidRDefault="0075303C">
      <w:pPr>
        <w:spacing w:after="200"/>
      </w:pPr>
      <w:r>
        <w:t xml:space="preserve">[MS-OXRTFCP] Microsoft Corporation, </w:t>
      </w:r>
      <w:r>
        <w:t>"</w:t>
      </w:r>
      <w:hyperlink r:id="rId29" w:anchor="Section_65dfe2df1b6943fc8ebd21819a7463fb">
        <w:r>
          <w:rPr>
            <w:rStyle w:val="Hyperlink"/>
          </w:rPr>
          <w:t>Rich Text Format (RTF) Compression Algorithm</w:t>
        </w:r>
      </w:hyperlink>
      <w:r>
        <w:t>".</w:t>
      </w:r>
    </w:p>
    <w:p w:rsidR="006A6D82" w:rsidRDefault="0075303C">
      <w:pPr>
        <w:spacing w:after="200"/>
      </w:pPr>
      <w:r>
        <w:t xml:space="preserve">[RFC2119] Bradner, S., "Key words for use in RFCs to Indicate Requirement Levels", BCP 14, RFC 2119, March 1997, </w:t>
      </w:r>
      <w:hyperlink r:id="rId30">
        <w:r>
          <w:rPr>
            <w:rStyle w:val="Hyperlink"/>
          </w:rPr>
          <w:t>https://www.rfc-editor.org/info/rfc2119</w:t>
        </w:r>
      </w:hyperlink>
    </w:p>
    <w:p w:rsidR="006A6D82" w:rsidRDefault="0075303C">
      <w:pPr>
        <w:pStyle w:val="Heading3"/>
      </w:pPr>
      <w:bookmarkStart w:id="29" w:name="section_329f12d71b7e426c88b1f6c8dcad7338"/>
      <w:bookmarkStart w:id="30" w:name="_Toc174601156"/>
      <w:r>
        <w:t>Informative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A6D82" w:rsidRDefault="0075303C">
      <w:pPr>
        <w:spacing w:after="200"/>
      </w:pPr>
      <w:r>
        <w:t>[MS-OXCROPS] Microsoft Corporation, "</w:t>
      </w:r>
      <w:hyperlink r:id="rId31" w:anchor="Section_13af691127e54aa0bb75637b02d4f2ef">
        <w:r>
          <w:rPr>
            <w:rStyle w:val="Hyperlink"/>
          </w:rPr>
          <w:t>Remote Operations (ROP) List and Encoding Protocol</w:t>
        </w:r>
      </w:hyperlink>
      <w:r>
        <w:t>".</w:t>
      </w:r>
    </w:p>
    <w:p w:rsidR="006A6D82" w:rsidRDefault="0075303C">
      <w:pPr>
        <w:spacing w:after="200"/>
      </w:pPr>
      <w:r>
        <w:lastRenderedPageBreak/>
        <w:t>[MS-OXPROTO] Microsoft Corporation, "</w:t>
      </w:r>
      <w:hyperlink r:id="rId32" w:anchor="Section_734ab967e43e425babe1974af56c0283">
        <w:r>
          <w:rPr>
            <w:rStyle w:val="Hyperlink"/>
          </w:rPr>
          <w:t>Exchange Server Protocols System Overview</w:t>
        </w:r>
      </w:hyperlink>
      <w:r>
        <w:t>".</w:t>
      </w:r>
    </w:p>
    <w:p w:rsidR="006A6D82" w:rsidRDefault="0075303C">
      <w:pPr>
        <w:pStyle w:val="Heading2"/>
      </w:pPr>
      <w:bookmarkStart w:id="31" w:name="section_e8e5bb17f51e40f09f4fe47d13dd1e6d"/>
      <w:bookmarkStart w:id="32" w:name="_Toc174601157"/>
      <w:r>
        <w:t>Overview</w:t>
      </w:r>
      <w:bookmarkEnd w:id="31"/>
      <w:bookmarkEnd w:id="32"/>
      <w:r>
        <w:fldChar w:fldCharType="begin"/>
      </w:r>
      <w:r>
        <w:instrText xml:space="preserve"> XE "Overview (synopsis)" </w:instrText>
      </w:r>
      <w:r>
        <w:fldChar w:fldCharType="end"/>
      </w:r>
    </w:p>
    <w:p w:rsidR="006A6D82" w:rsidRDefault="0075303C">
      <w:r>
        <w:t xml:space="preserve">The Journal Object Protocol allows a user to track activity on a meeting, task, or </w:t>
      </w:r>
      <w:hyperlink w:anchor="gt_48d3e923-3081-4b1c-a8b4-db07cc022128">
        <w:r>
          <w:rPr>
            <w:rStyle w:val="HyperlinkGreen"/>
            <w:b/>
          </w:rPr>
          <w:t>contact</w:t>
        </w:r>
      </w:hyperlink>
      <w:r>
        <w:t>. Activity on a file such as a spreadsheet or word-processing docum</w:t>
      </w:r>
      <w:r>
        <w:t xml:space="preserve">ent can also be tracked. This protocol defines a </w:t>
      </w:r>
      <w:hyperlink w:anchor="gt_afc71d55-b4aa-4f80-b07c-260592c168aa">
        <w:r>
          <w:rPr>
            <w:rStyle w:val="HyperlinkGreen"/>
            <w:b/>
          </w:rPr>
          <w:t>Journal object</w:t>
        </w:r>
      </w:hyperlink>
      <w:r>
        <w:t xml:space="preserve"> to represent a journal entry that contains a log of the activity. The properties of a Journal object specify the name of the activ</w:t>
      </w:r>
      <w:r>
        <w:t xml:space="preserve">ity, the duration, any contacts that are associated with the activity, and other details. The Journal object is stored in a </w:t>
      </w:r>
      <w:hyperlink w:anchor="gt_0682daa7-c1b8-419b-8a32-6048833d0b72">
        <w:r>
          <w:rPr>
            <w:rStyle w:val="HyperlinkGreen"/>
            <w:b/>
          </w:rPr>
          <w:t>Folder object</w:t>
        </w:r>
      </w:hyperlink>
      <w:r>
        <w:t xml:space="preserve">. </w:t>
      </w:r>
    </w:p>
    <w:p w:rsidR="006A6D82" w:rsidRDefault="0075303C">
      <w:r>
        <w:t>The Journal Object Protocol extends the Message and At</w:t>
      </w:r>
      <w:r>
        <w:t xml:space="preserve">tachment Object Protocol, described in </w:t>
      </w:r>
      <w:hyperlink r:id="rId33" w:anchor="Section_7fd7ec40deec4c0694931bc06b349682">
        <w:r>
          <w:rPr>
            <w:rStyle w:val="Hyperlink"/>
          </w:rPr>
          <w:t>[MS-OXCMSG]</w:t>
        </w:r>
      </w:hyperlink>
      <w:r>
        <w:t xml:space="preserve">, in that it defines new properties on the </w:t>
      </w:r>
      <w:hyperlink w:anchor="gt_b6c15d0c-d992-421d-ba96-99d3b63894cf">
        <w:r>
          <w:rPr>
            <w:rStyle w:val="HyperlinkGreen"/>
            <w:b/>
          </w:rPr>
          <w:t>Message object</w:t>
        </w:r>
      </w:hyperlink>
      <w:r>
        <w:t xml:space="preserve"> and adds constraints to the existing properties of the Message object.</w:t>
      </w:r>
    </w:p>
    <w:p w:rsidR="006A6D82" w:rsidRDefault="0075303C">
      <w:pPr>
        <w:pStyle w:val="Heading2"/>
      </w:pPr>
      <w:bookmarkStart w:id="33" w:name="section_c197979d61ff4f6a852d48a7ab9a5e34"/>
      <w:bookmarkStart w:id="34" w:name="_Toc174601158"/>
      <w:r>
        <w:t>Relationship to Other Protocols</w:t>
      </w:r>
      <w:bookmarkEnd w:id="33"/>
      <w:bookmarkEnd w:id="34"/>
      <w:r>
        <w:fldChar w:fldCharType="begin"/>
      </w:r>
      <w:r>
        <w:instrText xml:space="preserve"> XE "Relationship to other protocols" </w:instrText>
      </w:r>
      <w:r>
        <w:fldChar w:fldCharType="end"/>
      </w:r>
    </w:p>
    <w:p w:rsidR="006A6D82" w:rsidRDefault="0075303C">
      <w:r>
        <w:t>The Journal Object Protocol has the same dependencies as the Message and Attachment Object Protocol, which it ex</w:t>
      </w:r>
      <w:r>
        <w:t xml:space="preserve">tends. For information about the Message and Attachment Object Protocol, see </w:t>
      </w:r>
      <w:hyperlink r:id="rId34" w:anchor="Section_7fd7ec40deec4c0694931bc06b349682">
        <w:r>
          <w:rPr>
            <w:rStyle w:val="Hyperlink"/>
          </w:rPr>
          <w:t>[MS-OXCMSG]</w:t>
        </w:r>
      </w:hyperlink>
      <w:r>
        <w:t>.</w:t>
      </w:r>
    </w:p>
    <w:p w:rsidR="006A6D82" w:rsidRDefault="0075303C">
      <w:r>
        <w:t>For conceptual background information and overviews of the relationships and interact</w:t>
      </w:r>
      <w:r>
        <w:t xml:space="preserve">ions between this and other protocols, see </w:t>
      </w:r>
      <w:hyperlink r:id="rId35" w:anchor="Section_734ab967e43e425babe1974af56c0283">
        <w:r>
          <w:rPr>
            <w:rStyle w:val="Hyperlink"/>
          </w:rPr>
          <w:t>[MS-OXPROTO]</w:t>
        </w:r>
      </w:hyperlink>
      <w:r>
        <w:t>.</w:t>
      </w:r>
    </w:p>
    <w:p w:rsidR="006A6D82" w:rsidRDefault="0075303C">
      <w:pPr>
        <w:pStyle w:val="Heading2"/>
      </w:pPr>
      <w:bookmarkStart w:id="35" w:name="section_e6a754ae5ee942f88cb5d1dbf7438a7a"/>
      <w:bookmarkStart w:id="36" w:name="_Toc174601159"/>
      <w:r>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6A6D82" w:rsidRDefault="0075303C">
      <w:r>
        <w:t>The Journal Object Protocol has the same prer</w:t>
      </w:r>
      <w:r>
        <w:t xml:space="preserve">equisites and preconditions as the Message and Attachment Object Protocol, as specified in </w:t>
      </w:r>
      <w:hyperlink r:id="rId36" w:anchor="Section_7fd7ec40deec4c0694931bc06b349682">
        <w:r>
          <w:rPr>
            <w:rStyle w:val="Hyperlink"/>
          </w:rPr>
          <w:t>[MS-OXCMSG]</w:t>
        </w:r>
      </w:hyperlink>
      <w:r>
        <w:t>.</w:t>
      </w:r>
    </w:p>
    <w:p w:rsidR="006A6D82" w:rsidRDefault="0075303C">
      <w:pPr>
        <w:pStyle w:val="Heading2"/>
      </w:pPr>
      <w:bookmarkStart w:id="37" w:name="section_9883c92614fb45369ff5e4f4d8bb2c7b"/>
      <w:bookmarkStart w:id="38" w:name="_Toc174601160"/>
      <w:r>
        <w:t>Applicability Statement</w:t>
      </w:r>
      <w:bookmarkEnd w:id="37"/>
      <w:bookmarkEnd w:id="38"/>
      <w:r>
        <w:fldChar w:fldCharType="begin"/>
      </w:r>
      <w:r>
        <w:instrText xml:space="preserve"> XE "Applicability" </w:instrText>
      </w:r>
      <w:r>
        <w:fldChar w:fldCharType="end"/>
      </w:r>
    </w:p>
    <w:p w:rsidR="006A6D82" w:rsidRDefault="0075303C">
      <w:r>
        <w:t>A client can use this pro</w:t>
      </w:r>
      <w:r>
        <w:t>tocol to record the user's activities on various items.</w:t>
      </w:r>
    </w:p>
    <w:p w:rsidR="006A6D82" w:rsidRDefault="0075303C">
      <w:pPr>
        <w:pStyle w:val="Heading2"/>
      </w:pPr>
      <w:bookmarkStart w:id="39" w:name="section_c581bdacad704b6eacc3471cb9364247"/>
      <w:bookmarkStart w:id="40" w:name="_Toc174601161"/>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6A6D82" w:rsidRDefault="0075303C">
      <w:r>
        <w:t>None.</w:t>
      </w:r>
    </w:p>
    <w:p w:rsidR="006A6D82" w:rsidRDefault="0075303C">
      <w:pPr>
        <w:pStyle w:val="Heading2"/>
      </w:pPr>
      <w:bookmarkStart w:id="41" w:name="section_0f0eb42377d0427eb79d6713f121b7a4"/>
      <w:bookmarkStart w:id="42" w:name="_Toc174601162"/>
      <w:r>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A6D82" w:rsidRDefault="0075303C">
      <w:r>
        <w:t>This protocol</w:t>
      </w:r>
      <w:r>
        <w:t xml:space="preserve"> provides no vendor extensibility beyond what is already specified in </w:t>
      </w:r>
      <w:hyperlink r:id="rId37" w:anchor="Section_7fd7ec40deec4c0694931bc06b349682">
        <w:r>
          <w:rPr>
            <w:rStyle w:val="Hyperlink"/>
          </w:rPr>
          <w:t>[MS-OXCMSG]</w:t>
        </w:r>
      </w:hyperlink>
      <w:r>
        <w:t>.</w:t>
      </w:r>
    </w:p>
    <w:p w:rsidR="006A6D82" w:rsidRDefault="0075303C">
      <w:pPr>
        <w:pStyle w:val="Heading2"/>
      </w:pPr>
      <w:bookmarkStart w:id="43" w:name="section_23664ce3178e41aaaf7d340dc21be67e"/>
      <w:bookmarkStart w:id="44" w:name="_Toc174601163"/>
      <w:r>
        <w:t>Standards Assignments</w:t>
      </w:r>
      <w:bookmarkEnd w:id="43"/>
      <w:bookmarkEnd w:id="44"/>
      <w:r>
        <w:fldChar w:fldCharType="begin"/>
      </w:r>
      <w:r>
        <w:instrText xml:space="preserve"> XE "Standards assignments" </w:instrText>
      </w:r>
      <w:r>
        <w:fldChar w:fldCharType="end"/>
      </w:r>
    </w:p>
    <w:p w:rsidR="006A6D82" w:rsidRDefault="0075303C">
      <w:r>
        <w:t>None.</w:t>
      </w:r>
    </w:p>
    <w:p w:rsidR="006A6D82" w:rsidRDefault="0075303C">
      <w:pPr>
        <w:pStyle w:val="Heading1"/>
      </w:pPr>
      <w:bookmarkStart w:id="45" w:name="section_b97c14d4326a494b986389eb32fc928b"/>
      <w:bookmarkStart w:id="46" w:name="_Toc174601164"/>
      <w:r>
        <w:lastRenderedPageBreak/>
        <w:t>Messages</w:t>
      </w:r>
      <w:bookmarkEnd w:id="45"/>
      <w:bookmarkEnd w:id="46"/>
    </w:p>
    <w:p w:rsidR="006A6D82" w:rsidRDefault="0075303C">
      <w:pPr>
        <w:pStyle w:val="Heading2"/>
      </w:pPr>
      <w:bookmarkStart w:id="47" w:name="section_81f55b5cddbf4062bdedaea9c55478b1"/>
      <w:bookmarkStart w:id="48" w:name="_Toc174601165"/>
      <w:r>
        <w:t>Transport</w:t>
      </w:r>
      <w:bookmarkEnd w:id="47"/>
      <w:bookmarkEnd w:id="48"/>
      <w:r>
        <w:fldChar w:fldCharType="begin"/>
      </w:r>
      <w:r>
        <w:instrText xml:space="preserve"> XE "Messages:tr</w:instrText>
      </w:r>
      <w:r>
        <w:instrText xml:space="preserve">ansport" </w:instrText>
      </w:r>
      <w:r>
        <w:fldChar w:fldCharType="end"/>
      </w:r>
      <w:r>
        <w:fldChar w:fldCharType="begin"/>
      </w:r>
      <w:r>
        <w:instrText xml:space="preserve"> XE "Transport" </w:instrText>
      </w:r>
      <w:r>
        <w:fldChar w:fldCharType="end"/>
      </w:r>
    </w:p>
    <w:p w:rsidR="006A6D82" w:rsidRDefault="0075303C">
      <w:r>
        <w:t xml:space="preserve">The Journal Object Protocol uses the same underlying transport as that used by the Message and Attachment Object Protocol, as specified in </w:t>
      </w:r>
      <w:hyperlink r:id="rId38" w:anchor="Section_7fd7ec40deec4c0694931bc06b349682">
        <w:r>
          <w:rPr>
            <w:rStyle w:val="Hyperlink"/>
          </w:rPr>
          <w:t>[MS-OX</w:t>
        </w:r>
        <w:r>
          <w:rPr>
            <w:rStyle w:val="Hyperlink"/>
          </w:rPr>
          <w:t>CMSG]</w:t>
        </w:r>
      </w:hyperlink>
      <w:r>
        <w:t>.</w:t>
      </w:r>
    </w:p>
    <w:p w:rsidR="006A6D82" w:rsidRDefault="0075303C">
      <w:pPr>
        <w:pStyle w:val="Heading2"/>
      </w:pPr>
      <w:bookmarkStart w:id="49" w:name="section_46d54378743246098c396c6e2ea6a353"/>
      <w:bookmarkStart w:id="50" w:name="_Toc174601166"/>
      <w:r>
        <w:t>Message Syntax</w:t>
      </w:r>
      <w:bookmarkEnd w:id="49"/>
      <w:bookmarkEnd w:id="50"/>
      <w:r>
        <w:fldChar w:fldCharType="begin"/>
      </w:r>
      <w:r>
        <w:instrText xml:space="preserve"> XE "Messages:syntax" </w:instrText>
      </w:r>
      <w:r>
        <w:fldChar w:fldCharType="end"/>
      </w:r>
      <w:r>
        <w:fldChar w:fldCharType="begin"/>
      </w:r>
      <w:r>
        <w:instrText xml:space="preserve"> XE "Syntax" </w:instrText>
      </w:r>
      <w:r>
        <w:fldChar w:fldCharType="end"/>
      </w:r>
    </w:p>
    <w:p w:rsidR="006A6D82" w:rsidRDefault="0075303C">
      <w:r>
        <w:t xml:space="preserve">A </w:t>
      </w:r>
      <w:hyperlink w:anchor="gt_afc71d55-b4aa-4f80-b07c-260592c168aa">
        <w:r>
          <w:rPr>
            <w:rStyle w:val="HyperlinkGreen"/>
            <w:b/>
          </w:rPr>
          <w:t>Journal object</w:t>
        </w:r>
      </w:hyperlink>
      <w:r>
        <w:t xml:space="preserve"> can be created and modified by clients and servers. Except where noted, this section defines constraints under which</w:t>
      </w:r>
      <w:r>
        <w:t xml:space="preserve"> both clients and servers operate.</w:t>
      </w:r>
    </w:p>
    <w:p w:rsidR="006A6D82" w:rsidRDefault="0075303C">
      <w:r>
        <w:t xml:space="preserve">Clients operate on a Journal object by using the Message and Attachment Object Protocol, as specified in </w:t>
      </w:r>
      <w:hyperlink r:id="rId39" w:anchor="Section_7fd7ec40deec4c0694931bc06b349682">
        <w:r>
          <w:rPr>
            <w:rStyle w:val="Hyperlink"/>
          </w:rPr>
          <w:t>[MS-OXCMSG]</w:t>
        </w:r>
      </w:hyperlink>
      <w:r>
        <w:t>. How a server operates on a Journal object is implementation-dependent, but the results of any such operations MUST be exposed to clients in a manner that is consistent with the Journal Object Protocol.</w:t>
      </w:r>
    </w:p>
    <w:p w:rsidR="006A6D82" w:rsidRDefault="0075303C">
      <w:r>
        <w:t>Unless otherwise specified, a Journal object adheres</w:t>
      </w:r>
      <w:r>
        <w:t xml:space="preserve"> to all property constraints specified in </w:t>
      </w:r>
      <w:hyperlink r:id="rId40" w:anchor="Section_f6ab1613aefe447da49c18217230b148">
        <w:r>
          <w:rPr>
            <w:rStyle w:val="Hyperlink"/>
          </w:rPr>
          <w:t>[MS-OXPROPS]</w:t>
        </w:r>
      </w:hyperlink>
      <w:r>
        <w:t xml:space="preserve"> and [MS-OXCMSG]. </w:t>
      </w:r>
    </w:p>
    <w:p w:rsidR="006A6D82" w:rsidRDefault="0075303C">
      <w:pPr>
        <w:pStyle w:val="Heading3"/>
      </w:pPr>
      <w:bookmarkStart w:id="51" w:name="section_554b1c7bbae641b5825ed3d5f9ef3646"/>
      <w:bookmarkStart w:id="52" w:name="_Toc174601167"/>
      <w:r>
        <w:t>Journal Object Properties</w:t>
      </w:r>
      <w:bookmarkEnd w:id="51"/>
      <w:bookmarkEnd w:id="52"/>
    </w:p>
    <w:p w:rsidR="006A6D82" w:rsidRDefault="0075303C">
      <w:pPr>
        <w:pStyle w:val="Heading4"/>
      </w:pPr>
      <w:bookmarkStart w:id="53" w:name="section_212e90500a164d9095a0919632406dec"/>
      <w:bookmarkStart w:id="54" w:name="_Toc174601168"/>
      <w:r>
        <w:t>PidLidLogType Property</w:t>
      </w:r>
      <w:bookmarkEnd w:id="53"/>
      <w:bookmarkEnd w:id="54"/>
      <w:r>
        <w:fldChar w:fldCharType="begin"/>
      </w:r>
      <w:r>
        <w:instrText xml:space="preserve"> XE "Journal object properties:PidLidLogType property</w:instrText>
      </w:r>
      <w:r>
        <w:instrText xml:space="preserve">" </w:instrText>
      </w:r>
      <w:r>
        <w:fldChar w:fldCharType="end"/>
      </w:r>
      <w:r>
        <w:fldChar w:fldCharType="begin"/>
      </w:r>
      <w:r>
        <w:instrText xml:space="preserve"> XE "PidLidLogType Journal object property" </w:instrText>
      </w:r>
      <w:r>
        <w:fldChar w:fldCharType="end"/>
      </w:r>
    </w:p>
    <w:p w:rsidR="006A6D82" w:rsidRDefault="0075303C">
      <w:r>
        <w:t xml:space="preserve"> Type: </w:t>
      </w:r>
      <w:r>
        <w:rPr>
          <w:b/>
        </w:rPr>
        <w:t>PtypString</w:t>
      </w:r>
      <w:r>
        <w:t xml:space="preserve"> (</w:t>
      </w:r>
      <w:hyperlink r:id="rId41" w:anchor="Section_1afa0cd9b1a04520b623bf15030af5d8">
        <w:r>
          <w:rPr>
            <w:rStyle w:val="Hyperlink"/>
          </w:rPr>
          <w:t>[MS-OXCDATA]</w:t>
        </w:r>
      </w:hyperlink>
      <w:r>
        <w:t xml:space="preserve"> section 2.11.1)</w:t>
      </w:r>
    </w:p>
    <w:p w:rsidR="006A6D82" w:rsidRDefault="0075303C">
      <w:r>
        <w:t xml:space="preserve">The </w:t>
      </w:r>
      <w:r>
        <w:rPr>
          <w:b/>
        </w:rPr>
        <w:t>PidLidLogType</w:t>
      </w:r>
      <w:r>
        <w:t xml:space="preserve"> property (</w:t>
      </w:r>
      <w:hyperlink r:id="rId42" w:anchor="Section_f6ab1613aefe447da49c18217230b148">
        <w:r>
          <w:rPr>
            <w:rStyle w:val="Hyperlink"/>
          </w:rPr>
          <w:t>[MS-OXPROPS]</w:t>
        </w:r>
      </w:hyperlink>
      <w:r>
        <w:t xml:space="preserve"> section 2.168) specifies the name of the activity that is being recorded.</w:t>
      </w:r>
    </w:p>
    <w:p w:rsidR="006A6D82" w:rsidRDefault="0075303C">
      <w:pPr>
        <w:pStyle w:val="Heading4"/>
      </w:pPr>
      <w:bookmarkStart w:id="55" w:name="section_540458f6c821467589a0f81555e3f3d2"/>
      <w:bookmarkStart w:id="56" w:name="_Toc174601169"/>
      <w:r>
        <w:t>PidLidLogTypeDesc Property</w:t>
      </w:r>
      <w:bookmarkEnd w:id="55"/>
      <w:bookmarkEnd w:id="56"/>
      <w:r>
        <w:fldChar w:fldCharType="begin"/>
      </w:r>
      <w:r>
        <w:instrText xml:space="preserve"> XE "Journal object properties:PidLidLogTypeDesc property" </w:instrText>
      </w:r>
      <w:r>
        <w:fldChar w:fldCharType="end"/>
      </w:r>
      <w:r>
        <w:fldChar w:fldCharType="begin"/>
      </w:r>
      <w:r>
        <w:instrText xml:space="preserve"> XE "PidLidLogTypeDesc Journal object property"</w:instrText>
      </w:r>
      <w:r>
        <w:instrText xml:space="preserve"> </w:instrText>
      </w:r>
      <w:r>
        <w:fldChar w:fldCharType="end"/>
      </w:r>
    </w:p>
    <w:p w:rsidR="006A6D82" w:rsidRDefault="0075303C">
      <w:r>
        <w:t xml:space="preserve"> Type: </w:t>
      </w:r>
      <w:r>
        <w:rPr>
          <w:b/>
        </w:rPr>
        <w:t>PtypString</w:t>
      </w:r>
      <w:r>
        <w:t xml:space="preserve"> (</w:t>
      </w:r>
      <w:hyperlink r:id="rId43" w:anchor="Section_1afa0cd9b1a04520b623bf15030af5d8">
        <w:r>
          <w:rPr>
            <w:rStyle w:val="Hyperlink"/>
          </w:rPr>
          <w:t>[MS-OXCDATA]</w:t>
        </w:r>
      </w:hyperlink>
      <w:r>
        <w:t xml:space="preserve"> section 2.11.1)</w:t>
      </w:r>
    </w:p>
    <w:p w:rsidR="006A6D82" w:rsidRDefault="0075303C">
      <w:r>
        <w:t xml:space="preserve">The </w:t>
      </w:r>
      <w:r>
        <w:rPr>
          <w:b/>
        </w:rPr>
        <w:t>PidLidLogTypeDesc</w:t>
      </w:r>
      <w:r>
        <w:t xml:space="preserve"> property (</w:t>
      </w:r>
      <w:hyperlink r:id="rId44" w:anchor="Section_f6ab1613aefe447da49c18217230b148">
        <w:r>
          <w:rPr>
            <w:rStyle w:val="Hyperlink"/>
          </w:rPr>
          <w:t>[MS-OXPROPS]</w:t>
        </w:r>
      </w:hyperlink>
      <w:r>
        <w:t xml:space="preserve"> section 2.169) describes the activity that is being recorded.</w:t>
      </w:r>
    </w:p>
    <w:p w:rsidR="006A6D82" w:rsidRDefault="0075303C">
      <w:pPr>
        <w:pStyle w:val="Heading4"/>
      </w:pPr>
      <w:bookmarkStart w:id="57" w:name="section_6ea0f3abc04a4d0e940354c2a83a5d36"/>
      <w:bookmarkStart w:id="58" w:name="_Toc174601170"/>
      <w:r>
        <w:t>PidLidLogStart Property</w:t>
      </w:r>
      <w:bookmarkEnd w:id="57"/>
      <w:bookmarkEnd w:id="58"/>
      <w:r>
        <w:fldChar w:fldCharType="begin"/>
      </w:r>
      <w:r>
        <w:instrText xml:space="preserve"> XE "Journal object properties:PidLidLogStart property" </w:instrText>
      </w:r>
      <w:r>
        <w:fldChar w:fldCharType="end"/>
      </w:r>
      <w:r>
        <w:fldChar w:fldCharType="begin"/>
      </w:r>
      <w:r>
        <w:instrText xml:space="preserve"> XE "PidLidLogStart Journal object property" </w:instrText>
      </w:r>
      <w:r>
        <w:fldChar w:fldCharType="end"/>
      </w:r>
    </w:p>
    <w:p w:rsidR="006A6D82" w:rsidRDefault="0075303C">
      <w:r>
        <w:t xml:space="preserve"> Type: </w:t>
      </w:r>
      <w:r>
        <w:rPr>
          <w:b/>
        </w:rPr>
        <w:t>PtypTime</w:t>
      </w:r>
      <w:r>
        <w:t xml:space="preserve"> (</w:t>
      </w:r>
      <w:hyperlink r:id="rId45" w:anchor="Section_1afa0cd9b1a04520b623bf15030af5d8">
        <w:r>
          <w:rPr>
            <w:rStyle w:val="Hyperlink"/>
          </w:rPr>
          <w:t>[MS-OXCDATA]</w:t>
        </w:r>
      </w:hyperlink>
      <w:r>
        <w:t xml:space="preserve"> section 2.11.1)</w:t>
      </w:r>
    </w:p>
    <w:p w:rsidR="006A6D82" w:rsidRDefault="0075303C">
      <w:r>
        <w:t xml:space="preserve">The </w:t>
      </w:r>
      <w:r>
        <w:rPr>
          <w:b/>
        </w:rPr>
        <w:t>PidLidLogStart</w:t>
      </w:r>
      <w:r>
        <w:t xml:space="preserve"> property (</w:t>
      </w:r>
      <w:hyperlink r:id="rId46" w:anchor="Section_f6ab1613aefe447da49c18217230b148">
        <w:r>
          <w:rPr>
            <w:rStyle w:val="Hyperlink"/>
          </w:rPr>
          <w:t>[MS-OXPROPS]</w:t>
        </w:r>
      </w:hyperlink>
      <w:r>
        <w:t xml:space="preserve"> section 2.167) specifies the time, in </w:t>
      </w:r>
      <w:hyperlink w:anchor="gt_f2369991-a884-4843-a8fa-1505b6d5ece7">
        <w:r>
          <w:rPr>
            <w:rStyle w:val="HyperlinkGreen"/>
            <w:b/>
          </w:rPr>
          <w:t>Coordinated Universal Time (UTC)</w:t>
        </w:r>
      </w:hyperlink>
      <w:r>
        <w:t xml:space="preserve">, at which the activity began. The value of this property MUST be equal to the value of the </w:t>
      </w:r>
      <w:r>
        <w:rPr>
          <w:b/>
        </w:rPr>
        <w:t xml:space="preserve">PidLidCommonStart </w:t>
      </w:r>
      <w:r>
        <w:t>property (</w:t>
      </w:r>
      <w:hyperlink r:id="rId47" w:anchor="Section_7fd7ec40deec4c0694931bc06b349682">
        <w:r>
          <w:rPr>
            <w:rStyle w:val="Hyperlink"/>
          </w:rPr>
          <w:t>[MS-OXCMSG]</w:t>
        </w:r>
      </w:hyperlink>
      <w:r>
        <w:t xml:space="preserve"> section 2.2.1.18). </w:t>
      </w:r>
    </w:p>
    <w:p w:rsidR="006A6D82" w:rsidRDefault="0075303C">
      <w:pPr>
        <w:pStyle w:val="Heading4"/>
      </w:pPr>
      <w:bookmarkStart w:id="59" w:name="section_56f6ab8bd3da4c1ca23e0d023254c5fa"/>
      <w:bookmarkStart w:id="60" w:name="_Toc174601171"/>
      <w:r>
        <w:t>PidLidLogEnd Property</w:t>
      </w:r>
      <w:bookmarkEnd w:id="59"/>
      <w:bookmarkEnd w:id="60"/>
      <w:r>
        <w:fldChar w:fldCharType="begin"/>
      </w:r>
      <w:r>
        <w:instrText xml:space="preserve"> XE "Journal object properties:PidLidLogEnd property" </w:instrText>
      </w:r>
      <w:r>
        <w:fldChar w:fldCharType="end"/>
      </w:r>
      <w:r>
        <w:fldChar w:fldCharType="begin"/>
      </w:r>
      <w:r>
        <w:instrText xml:space="preserve"> XE "PidLidLogEnd Journal object property" </w:instrText>
      </w:r>
      <w:r>
        <w:fldChar w:fldCharType="end"/>
      </w:r>
    </w:p>
    <w:p w:rsidR="006A6D82" w:rsidRDefault="0075303C">
      <w:r>
        <w:t xml:space="preserve"> Type: </w:t>
      </w:r>
      <w:r>
        <w:rPr>
          <w:b/>
        </w:rPr>
        <w:t>PtypTime</w:t>
      </w:r>
      <w:r>
        <w:t xml:space="preserve"> (</w:t>
      </w:r>
      <w:hyperlink r:id="rId48" w:anchor="Section_1afa0cd9b1a04520b623bf15030af5d8">
        <w:r>
          <w:rPr>
            <w:rStyle w:val="Hyperlink"/>
          </w:rPr>
          <w:t>[MS-OXCDATA]</w:t>
        </w:r>
      </w:hyperlink>
      <w:r>
        <w:t xml:space="preserve"> section 2.11.1)</w:t>
      </w:r>
    </w:p>
    <w:p w:rsidR="006A6D82" w:rsidRDefault="0075303C">
      <w:r>
        <w:t xml:space="preserve">The </w:t>
      </w:r>
      <w:r>
        <w:rPr>
          <w:b/>
        </w:rPr>
        <w:t>PidLidLogEnd</w:t>
      </w:r>
      <w:r>
        <w:t xml:space="preserve"> property (</w:t>
      </w:r>
      <w:hyperlink r:id="rId49" w:anchor="Section_f6ab1613aefe447da49c18217230b148">
        <w:r>
          <w:rPr>
            <w:rStyle w:val="Hyperlink"/>
          </w:rPr>
          <w:t>[MS-OXPROPS]</w:t>
        </w:r>
      </w:hyperlink>
      <w:r>
        <w:t xml:space="preserve"> section 2.165) specifies </w:t>
      </w:r>
      <w:r>
        <w:t xml:space="preserve">the time, in </w:t>
      </w:r>
      <w:hyperlink w:anchor="gt_f2369991-a884-4843-a8fa-1505b6d5ece7">
        <w:r>
          <w:rPr>
            <w:rStyle w:val="HyperlinkGreen"/>
            <w:b/>
          </w:rPr>
          <w:t>UTC</w:t>
        </w:r>
      </w:hyperlink>
      <w:r>
        <w:t xml:space="preserve">, at which the activity ended. The value of this property MUST be equal to the value of the </w:t>
      </w:r>
      <w:r>
        <w:rPr>
          <w:b/>
        </w:rPr>
        <w:t xml:space="preserve">PidLidCommonEnd </w:t>
      </w:r>
      <w:r>
        <w:t>property (</w:t>
      </w:r>
      <w:hyperlink r:id="rId50" w:anchor="Section_7fd7ec40deec4c0694931bc06b349682">
        <w:r>
          <w:rPr>
            <w:rStyle w:val="Hyperlink"/>
          </w:rPr>
          <w:t>[MS-OXCMSG]</w:t>
        </w:r>
      </w:hyperlink>
      <w:r>
        <w:t xml:space="preserve"> section 2.2.1.19) and therefore greater than or equal to the </w:t>
      </w:r>
      <w:r>
        <w:rPr>
          <w:b/>
        </w:rPr>
        <w:t>PidLidLogStart</w:t>
      </w:r>
      <w:r>
        <w:t xml:space="preserve"> property (section </w:t>
      </w:r>
      <w:hyperlink w:anchor="Section_6ea0f3abc04a4d0e940354c2a83a5d36" w:history="1">
        <w:r>
          <w:rPr>
            <w:rStyle w:val="Hyperlink"/>
          </w:rPr>
          <w:t>2.2.1.3</w:t>
        </w:r>
      </w:hyperlink>
      <w:r>
        <w:t>).</w:t>
      </w:r>
    </w:p>
    <w:p w:rsidR="006A6D82" w:rsidRDefault="0075303C">
      <w:pPr>
        <w:pStyle w:val="Heading4"/>
      </w:pPr>
      <w:bookmarkStart w:id="61" w:name="section_5b80ae7f1a8b48cd9bd48d55910bd97c"/>
      <w:bookmarkStart w:id="62" w:name="_Toc174601172"/>
      <w:r>
        <w:lastRenderedPageBreak/>
        <w:t>PidLidLogDuration Property</w:t>
      </w:r>
      <w:bookmarkEnd w:id="61"/>
      <w:bookmarkEnd w:id="62"/>
      <w:r>
        <w:fldChar w:fldCharType="begin"/>
      </w:r>
      <w:r>
        <w:instrText xml:space="preserve"> XE "Journal object properties:Pi</w:instrText>
      </w:r>
      <w:r>
        <w:instrText xml:space="preserve">dLidLogDuration property" </w:instrText>
      </w:r>
      <w:r>
        <w:fldChar w:fldCharType="end"/>
      </w:r>
      <w:r>
        <w:fldChar w:fldCharType="begin"/>
      </w:r>
      <w:r>
        <w:instrText xml:space="preserve"> XE "PidLidLogDuration Journal object property" </w:instrText>
      </w:r>
      <w:r>
        <w:fldChar w:fldCharType="end"/>
      </w:r>
    </w:p>
    <w:p w:rsidR="006A6D82" w:rsidRDefault="0075303C">
      <w:r>
        <w:t xml:space="preserve"> Type: </w:t>
      </w:r>
      <w:r>
        <w:rPr>
          <w:b/>
        </w:rPr>
        <w:t>PtypInteger32</w:t>
      </w:r>
      <w:r>
        <w:t xml:space="preserve"> (</w:t>
      </w:r>
      <w:hyperlink r:id="rId51" w:anchor="Section_1afa0cd9b1a04520b623bf15030af5d8">
        <w:r>
          <w:rPr>
            <w:rStyle w:val="Hyperlink"/>
          </w:rPr>
          <w:t>[MS-OXCDATA]</w:t>
        </w:r>
      </w:hyperlink>
      <w:r>
        <w:t xml:space="preserve"> section 2.11.1)</w:t>
      </w:r>
    </w:p>
    <w:p w:rsidR="006A6D82" w:rsidRDefault="0075303C">
      <w:r>
        <w:t xml:space="preserve">The </w:t>
      </w:r>
      <w:r>
        <w:rPr>
          <w:b/>
        </w:rPr>
        <w:t>PidLidLogDuration</w:t>
      </w:r>
      <w:r>
        <w:t xml:space="preserve"> property (</w:t>
      </w:r>
      <w:hyperlink r:id="rId52" w:anchor="Section_f6ab1613aefe447da49c18217230b148">
        <w:r>
          <w:rPr>
            <w:rStyle w:val="Hyperlink"/>
          </w:rPr>
          <w:t>[MS-OXPROPS]</w:t>
        </w:r>
      </w:hyperlink>
      <w:r>
        <w:t xml:space="preserve"> section 2.164) specifies the duration, in minutes, of the activity. The value of this property is the difference between the values of the </w:t>
      </w:r>
      <w:r>
        <w:rPr>
          <w:b/>
        </w:rPr>
        <w:t xml:space="preserve">PidLidLogEnd </w:t>
      </w:r>
      <w:r>
        <w:t xml:space="preserve">(section </w:t>
      </w:r>
      <w:hyperlink w:anchor="Section_56f6ab8bd3da4c1ca23e0d023254c5fa" w:history="1">
        <w:r>
          <w:rPr>
            <w:rStyle w:val="Hyperlink"/>
          </w:rPr>
          <w:t>2.2.1.4</w:t>
        </w:r>
      </w:hyperlink>
      <w:r>
        <w:t xml:space="preserve">) and </w:t>
      </w:r>
      <w:r>
        <w:rPr>
          <w:b/>
        </w:rPr>
        <w:t xml:space="preserve">PidLidLogStart </w:t>
      </w:r>
      <w:r>
        <w:t xml:space="preserve">(section </w:t>
      </w:r>
      <w:hyperlink w:anchor="Section_6ea0f3abc04a4d0e940354c2a83a5d36" w:history="1">
        <w:r>
          <w:rPr>
            <w:rStyle w:val="Hyperlink"/>
          </w:rPr>
          <w:t>2.2.1.3</w:t>
        </w:r>
      </w:hyperlink>
      <w:r>
        <w:t>) properties.</w:t>
      </w:r>
    </w:p>
    <w:p w:rsidR="006A6D82" w:rsidRDefault="0075303C">
      <w:pPr>
        <w:pStyle w:val="Heading4"/>
      </w:pPr>
      <w:bookmarkStart w:id="63" w:name="section_f1b923ddf8b340ffa32db300fa6e4a5e"/>
      <w:bookmarkStart w:id="64" w:name="_Toc174601173"/>
      <w:r>
        <w:t>PidLidLogFlags Property</w:t>
      </w:r>
      <w:bookmarkEnd w:id="63"/>
      <w:bookmarkEnd w:id="64"/>
      <w:r>
        <w:fldChar w:fldCharType="begin"/>
      </w:r>
      <w:r>
        <w:instrText xml:space="preserve"> XE "Journal object properties:PidLidLogFlags property" </w:instrText>
      </w:r>
      <w:r>
        <w:fldChar w:fldCharType="end"/>
      </w:r>
      <w:r>
        <w:fldChar w:fldCharType="begin"/>
      </w:r>
      <w:r>
        <w:instrText xml:space="preserve"> XE "PidL</w:instrText>
      </w:r>
      <w:r>
        <w:instrText xml:space="preserve">idLogFlags Journal object property" </w:instrText>
      </w:r>
      <w:r>
        <w:fldChar w:fldCharType="end"/>
      </w:r>
    </w:p>
    <w:p w:rsidR="006A6D82" w:rsidRDefault="0075303C">
      <w:r>
        <w:t xml:space="preserve"> Type: </w:t>
      </w:r>
      <w:r>
        <w:rPr>
          <w:b/>
        </w:rPr>
        <w:t>PtypInteger32</w:t>
      </w:r>
      <w:r>
        <w:t xml:space="preserve"> (</w:t>
      </w:r>
      <w:hyperlink r:id="rId53" w:anchor="Section_1afa0cd9b1a04520b623bf15030af5d8">
        <w:r>
          <w:rPr>
            <w:rStyle w:val="Hyperlink"/>
          </w:rPr>
          <w:t>[MS-OXCDATA]</w:t>
        </w:r>
      </w:hyperlink>
      <w:r>
        <w:t xml:space="preserve"> section 2.11.1)</w:t>
      </w:r>
    </w:p>
    <w:p w:rsidR="006A6D82" w:rsidRDefault="0075303C">
      <w:r>
        <w:t xml:space="preserve">The </w:t>
      </w:r>
      <w:r>
        <w:rPr>
          <w:b/>
        </w:rPr>
        <w:t>PidLidLogFlags</w:t>
      </w:r>
      <w:r>
        <w:t xml:space="preserve"> property (</w:t>
      </w:r>
      <w:hyperlink r:id="rId54" w:anchor="Section_f6ab1613aefe447da49c18217230b148">
        <w:r>
          <w:rPr>
            <w:rStyle w:val="Hyperlink"/>
          </w:rPr>
          <w:t>[MS-OXPROPS]</w:t>
        </w:r>
      </w:hyperlink>
      <w:r>
        <w:t xml:space="preserve"> section 2.166) contains bits that specify whether the </w:t>
      </w:r>
      <w:hyperlink w:anchor="gt_afc71d55-b4aa-4f80-b07c-260592c168aa">
        <w:r>
          <w:rPr>
            <w:rStyle w:val="HyperlinkGreen"/>
            <w:b/>
          </w:rPr>
          <w:t>Journal object</w:t>
        </w:r>
      </w:hyperlink>
      <w:r>
        <w:t xml:space="preserve"> has a journal-associated attachm</w:t>
      </w:r>
      <w:r>
        <w:t>ent. This property MUST be set to one of the values in the following table.</w:t>
      </w:r>
    </w:p>
    <w:tbl>
      <w:tblPr>
        <w:tblStyle w:val="Table-ShadedHeader"/>
        <w:tblW w:w="0" w:type="auto"/>
        <w:tblLook w:val="04A0" w:firstRow="1" w:lastRow="0" w:firstColumn="1" w:lastColumn="0" w:noHBand="0" w:noVBand="1"/>
      </w:tblPr>
      <w:tblGrid>
        <w:gridCol w:w="1241"/>
        <w:gridCol w:w="6308"/>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Bit value</w:t>
            </w:r>
          </w:p>
        </w:tc>
        <w:tc>
          <w:tcPr>
            <w:tcW w:w="0" w:type="auto"/>
            <w:shd w:val="clear" w:color="auto" w:fill="E0E0E0"/>
          </w:tcPr>
          <w:p w:rsidR="006A6D82" w:rsidRDefault="0075303C">
            <w:pPr>
              <w:pStyle w:val="TableHeaderText"/>
            </w:pPr>
            <w:r>
              <w:t>Meaning</w:t>
            </w:r>
          </w:p>
        </w:tc>
      </w:tr>
      <w:tr w:rsidR="006A6D82" w:rsidTr="006A6D82">
        <w:tc>
          <w:tcPr>
            <w:tcW w:w="0" w:type="auto"/>
            <w:shd w:val="clear" w:color="auto" w:fill="auto"/>
          </w:tcPr>
          <w:p w:rsidR="006A6D82" w:rsidRDefault="0075303C">
            <w:pPr>
              <w:pStyle w:val="TableBodyText"/>
            </w:pPr>
            <w:r>
              <w:t>0x00000000</w:t>
            </w:r>
          </w:p>
        </w:tc>
        <w:tc>
          <w:tcPr>
            <w:tcW w:w="0" w:type="auto"/>
            <w:shd w:val="clear" w:color="auto" w:fill="auto"/>
          </w:tcPr>
          <w:p w:rsidR="006A6D82" w:rsidRDefault="0075303C">
            <w:pPr>
              <w:pStyle w:val="TableBodyText"/>
            </w:pPr>
            <w:r>
              <w:t xml:space="preserve">This Journal object has no journal-associated attachment (section </w:t>
            </w:r>
            <w:hyperlink w:anchor="Section_f1c4fea19a8245c4bc9f9981f2fc9d2b" w:history="1">
              <w:r>
                <w:rPr>
                  <w:rStyle w:val="Hyperlink"/>
                </w:rPr>
                <w:t>2.2.2.6</w:t>
              </w:r>
            </w:hyperlink>
            <w:r>
              <w:t>).</w:t>
            </w:r>
          </w:p>
        </w:tc>
      </w:tr>
      <w:tr w:rsidR="006A6D82" w:rsidTr="006A6D82">
        <w:tc>
          <w:tcPr>
            <w:tcW w:w="0" w:type="auto"/>
            <w:shd w:val="clear" w:color="auto" w:fill="auto"/>
          </w:tcPr>
          <w:p w:rsidR="006A6D82" w:rsidRDefault="0075303C">
            <w:pPr>
              <w:pStyle w:val="TableBodyText"/>
            </w:pPr>
            <w:r>
              <w:t>0x40000000</w:t>
            </w:r>
          </w:p>
        </w:tc>
        <w:tc>
          <w:tcPr>
            <w:tcW w:w="0" w:type="auto"/>
            <w:shd w:val="clear" w:color="auto" w:fill="auto"/>
          </w:tcPr>
          <w:p w:rsidR="006A6D82" w:rsidRDefault="0075303C">
            <w:pPr>
              <w:pStyle w:val="TableBodyText"/>
            </w:pPr>
            <w:r>
              <w:t>This Journal object has a journal-associated attachment (section 2.2.2.6).</w:t>
            </w:r>
          </w:p>
        </w:tc>
      </w:tr>
    </w:tbl>
    <w:p w:rsidR="006A6D82" w:rsidRDefault="006A6D82"/>
    <w:p w:rsidR="006A6D82" w:rsidRDefault="0075303C">
      <w:pPr>
        <w:pStyle w:val="Heading4"/>
      </w:pPr>
      <w:bookmarkStart w:id="65" w:name="section_40632e8f459d45e1bc5c7c24ab1960c3"/>
      <w:bookmarkStart w:id="66" w:name="_Toc174601174"/>
      <w:r>
        <w:t>PidLidLogDocumentPrinted Property</w:t>
      </w:r>
      <w:bookmarkEnd w:id="65"/>
      <w:bookmarkEnd w:id="66"/>
      <w:r>
        <w:fldChar w:fldCharType="begin"/>
      </w:r>
      <w:r>
        <w:instrText xml:space="preserve"> XE "Journal object properties:PidLidLogDocumentPrinted property" </w:instrText>
      </w:r>
      <w:r>
        <w:fldChar w:fldCharType="end"/>
      </w:r>
      <w:r>
        <w:fldChar w:fldCharType="begin"/>
      </w:r>
      <w:r>
        <w:instrText xml:space="preserve"> XE "PidLidLogDocumentPrinted Journal object property" </w:instrText>
      </w:r>
      <w:r>
        <w:fldChar w:fldCharType="end"/>
      </w:r>
    </w:p>
    <w:p w:rsidR="006A6D82" w:rsidRDefault="0075303C">
      <w:r>
        <w:t xml:space="preserve"> Type: </w:t>
      </w:r>
      <w:r>
        <w:rPr>
          <w:b/>
        </w:rPr>
        <w:t>PtypBoolean</w:t>
      </w:r>
      <w:r>
        <w:t xml:space="preserve"> (</w:t>
      </w:r>
      <w:hyperlink r:id="rId55" w:anchor="Section_1afa0cd9b1a04520b623bf15030af5d8">
        <w:r>
          <w:rPr>
            <w:rStyle w:val="Hyperlink"/>
          </w:rPr>
          <w:t>[MS-OXCDATA]</w:t>
        </w:r>
      </w:hyperlink>
      <w:r>
        <w:t xml:space="preserve"> section 2.11.1)</w:t>
      </w:r>
    </w:p>
    <w:p w:rsidR="006A6D82" w:rsidRDefault="0075303C">
      <w:r>
        <w:t xml:space="preserve">The </w:t>
      </w:r>
      <w:r>
        <w:rPr>
          <w:b/>
        </w:rPr>
        <w:t>PidLidLogDocumentPrinted</w:t>
      </w:r>
      <w:r>
        <w:t xml:space="preserve"> property (</w:t>
      </w:r>
      <w:hyperlink r:id="rId56" w:anchor="Section_f6ab1613aefe447da49c18217230b148">
        <w:r>
          <w:rPr>
            <w:rStyle w:val="Hyperlink"/>
          </w:rPr>
          <w:t>[MS-OXPROPS]</w:t>
        </w:r>
      </w:hyperlink>
      <w:r>
        <w:t xml:space="preserve"> section 2.1</w:t>
      </w:r>
      <w:r>
        <w:t>61) indicates whether the file, on which activity is being tracked, was printed during the tracking of the activity.</w:t>
      </w:r>
      <w:bookmarkStart w:id="6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7"/>
      <w:r>
        <w:t xml:space="preserve"> If printing occurred, this property is set to 0x01. </w:t>
      </w:r>
    </w:p>
    <w:p w:rsidR="006A6D82" w:rsidRDefault="0075303C">
      <w:pPr>
        <w:pStyle w:val="Heading4"/>
      </w:pPr>
      <w:bookmarkStart w:id="68" w:name="section_cd5349f63f6c4e7abc12f21fd5ccbacc"/>
      <w:bookmarkStart w:id="69" w:name="_Toc174601175"/>
      <w:r>
        <w:t>PidLidLogDocumentSa</w:t>
      </w:r>
      <w:r>
        <w:t>ved Property</w:t>
      </w:r>
      <w:bookmarkEnd w:id="68"/>
      <w:bookmarkEnd w:id="69"/>
      <w:r>
        <w:fldChar w:fldCharType="begin"/>
      </w:r>
      <w:r>
        <w:instrText xml:space="preserve"> XE "Journal object properties:PidLidLogDocumentSaved property" </w:instrText>
      </w:r>
      <w:r>
        <w:fldChar w:fldCharType="end"/>
      </w:r>
      <w:r>
        <w:fldChar w:fldCharType="begin"/>
      </w:r>
      <w:r>
        <w:instrText xml:space="preserve"> XE "PidLidLogDocumentSaved Journal object property" </w:instrText>
      </w:r>
      <w:r>
        <w:fldChar w:fldCharType="end"/>
      </w:r>
    </w:p>
    <w:p w:rsidR="006A6D82" w:rsidRDefault="0075303C">
      <w:r>
        <w:t xml:space="preserve"> Type: </w:t>
      </w:r>
      <w:r>
        <w:rPr>
          <w:b/>
        </w:rPr>
        <w:t>PtypBoolean</w:t>
      </w:r>
      <w:r>
        <w:t xml:space="preserve"> (</w:t>
      </w:r>
      <w:hyperlink r:id="rId57" w:anchor="Section_1afa0cd9b1a04520b623bf15030af5d8">
        <w:r>
          <w:rPr>
            <w:rStyle w:val="Hyperlink"/>
          </w:rPr>
          <w:t>[MS-OXCDATA]</w:t>
        </w:r>
      </w:hyperlink>
      <w:r>
        <w:t xml:space="preserve"> section</w:t>
      </w:r>
      <w:r>
        <w:t xml:space="preserve"> 2.11.1)</w:t>
      </w:r>
    </w:p>
    <w:p w:rsidR="006A6D82" w:rsidRDefault="0075303C">
      <w:r>
        <w:t xml:space="preserve">The </w:t>
      </w:r>
      <w:r>
        <w:rPr>
          <w:b/>
        </w:rPr>
        <w:t>PidLidLogDocumentSaved</w:t>
      </w:r>
      <w:r>
        <w:t xml:space="preserve"> property (</w:t>
      </w:r>
      <w:hyperlink r:id="rId58" w:anchor="Section_f6ab1613aefe447da49c18217230b148">
        <w:r>
          <w:rPr>
            <w:rStyle w:val="Hyperlink"/>
          </w:rPr>
          <w:t>[MS-OXPROPS]</w:t>
        </w:r>
      </w:hyperlink>
      <w:r>
        <w:t xml:space="preserve"> section 2.163) indicates whether the file, on which activity is being tracked, was saved during the tracking of the</w:t>
      </w:r>
      <w:r>
        <w:t xml:space="preserve"> activity.</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If the document was saved, this property is set to 0x01. </w:t>
      </w:r>
    </w:p>
    <w:p w:rsidR="006A6D82" w:rsidRDefault="0075303C">
      <w:pPr>
        <w:pStyle w:val="Heading4"/>
      </w:pPr>
      <w:bookmarkStart w:id="71" w:name="section_146490e0988d49b887c61c057bb2093f"/>
      <w:bookmarkStart w:id="72" w:name="_Toc174601176"/>
      <w:r>
        <w:t>PidLidLogDocumentRouted Property</w:t>
      </w:r>
      <w:bookmarkEnd w:id="71"/>
      <w:bookmarkEnd w:id="72"/>
      <w:r>
        <w:fldChar w:fldCharType="begin"/>
      </w:r>
      <w:r>
        <w:instrText xml:space="preserve"> XE "Journal object properties:PidLidLogDocumentRouted property" </w:instrText>
      </w:r>
      <w:r>
        <w:fldChar w:fldCharType="end"/>
      </w:r>
      <w:r>
        <w:fldChar w:fldCharType="begin"/>
      </w:r>
      <w:r>
        <w:instrText xml:space="preserve"> XE "PidLidLogDocumen</w:instrText>
      </w:r>
      <w:r>
        <w:instrText xml:space="preserve">tRouted Journal object property" </w:instrText>
      </w:r>
      <w:r>
        <w:fldChar w:fldCharType="end"/>
      </w:r>
    </w:p>
    <w:p w:rsidR="006A6D82" w:rsidRDefault="0075303C">
      <w:r>
        <w:t xml:space="preserve"> Type: </w:t>
      </w:r>
      <w:r>
        <w:rPr>
          <w:b/>
        </w:rPr>
        <w:t>PtypBoolean</w:t>
      </w:r>
      <w:r>
        <w:t xml:space="preserve"> (</w:t>
      </w:r>
      <w:hyperlink r:id="rId59" w:anchor="Section_1afa0cd9b1a04520b623bf15030af5d8">
        <w:r>
          <w:rPr>
            <w:rStyle w:val="Hyperlink"/>
          </w:rPr>
          <w:t>[MS-OXCDATA]</w:t>
        </w:r>
      </w:hyperlink>
      <w:r>
        <w:t xml:space="preserve"> section 2.11.1)</w:t>
      </w:r>
    </w:p>
    <w:p w:rsidR="006A6D82" w:rsidRDefault="0075303C">
      <w:r>
        <w:t xml:space="preserve">The </w:t>
      </w:r>
      <w:r>
        <w:rPr>
          <w:b/>
        </w:rPr>
        <w:t>PidLidLogDocumentRouted</w:t>
      </w:r>
      <w:r>
        <w:t xml:space="preserve"> property (</w:t>
      </w:r>
      <w:hyperlink r:id="rId60" w:anchor="Section_f6ab1613aefe447da49c18217230b148">
        <w:r>
          <w:rPr>
            <w:rStyle w:val="Hyperlink"/>
          </w:rPr>
          <w:t>[MS-OXPROPS]</w:t>
        </w:r>
      </w:hyperlink>
      <w:r>
        <w:t xml:space="preserve"> section 2.162) indicates whether the file, on which activity is being tracked, was sent to a </w:t>
      </w:r>
      <w:hyperlink w:anchor="gt_53dfe4f3-05d0-41aa-8217-ecd1962b340b">
        <w:r>
          <w:rPr>
            <w:rStyle w:val="HyperlinkGreen"/>
            <w:b/>
          </w:rPr>
          <w:t>recipien</w:t>
        </w:r>
        <w:r>
          <w:rPr>
            <w:rStyle w:val="HyperlinkGreen"/>
            <w:b/>
          </w:rPr>
          <w:t>t</w:t>
        </w:r>
      </w:hyperlink>
      <w:r>
        <w:t xml:space="preserve"> during the tracking of the activity.</w:t>
      </w:r>
      <w:bookmarkStart w:id="7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3"/>
      <w:r>
        <w:t xml:space="preserve"> If the document was sent, this property is set to 0x01. </w:t>
      </w:r>
    </w:p>
    <w:p w:rsidR="006A6D82" w:rsidRDefault="0075303C">
      <w:pPr>
        <w:pStyle w:val="Heading4"/>
      </w:pPr>
      <w:bookmarkStart w:id="74" w:name="section_ab5f5dd11adb40d88411ad196327ad4f"/>
      <w:bookmarkStart w:id="75" w:name="_Toc174601177"/>
      <w:r>
        <w:t>PidLidLogDocumentPosted Property</w:t>
      </w:r>
      <w:bookmarkEnd w:id="74"/>
      <w:bookmarkEnd w:id="75"/>
      <w:r>
        <w:fldChar w:fldCharType="begin"/>
      </w:r>
      <w:r>
        <w:instrText xml:space="preserve"> XE "Journal object properties:PidLidLogDocumentPosted proper</w:instrText>
      </w:r>
      <w:r>
        <w:instrText xml:space="preserve">ty" </w:instrText>
      </w:r>
      <w:r>
        <w:fldChar w:fldCharType="end"/>
      </w:r>
      <w:r>
        <w:fldChar w:fldCharType="begin"/>
      </w:r>
      <w:r>
        <w:instrText xml:space="preserve"> XE "PidLidLogDocumentPosted Journal object property" </w:instrText>
      </w:r>
      <w:r>
        <w:fldChar w:fldCharType="end"/>
      </w:r>
    </w:p>
    <w:p w:rsidR="006A6D82" w:rsidRDefault="0075303C">
      <w:r>
        <w:t xml:space="preserve"> Type: </w:t>
      </w:r>
      <w:r>
        <w:rPr>
          <w:b/>
        </w:rPr>
        <w:t>PtypBoolean</w:t>
      </w:r>
      <w:r>
        <w:t xml:space="preserve"> (</w:t>
      </w:r>
      <w:hyperlink r:id="rId61" w:anchor="Section_1afa0cd9b1a04520b623bf15030af5d8">
        <w:r>
          <w:rPr>
            <w:rStyle w:val="Hyperlink"/>
          </w:rPr>
          <w:t>[MS-OXCDATA]</w:t>
        </w:r>
      </w:hyperlink>
      <w:r>
        <w:t xml:space="preserve"> section 2.11.1)</w:t>
      </w:r>
    </w:p>
    <w:p w:rsidR="006A6D82" w:rsidRDefault="0075303C">
      <w:r>
        <w:t xml:space="preserve">The </w:t>
      </w:r>
      <w:r>
        <w:rPr>
          <w:b/>
        </w:rPr>
        <w:t>PidLidLogDocumentPosted</w:t>
      </w:r>
      <w:r>
        <w:t xml:space="preserve"> property (</w:t>
      </w:r>
      <w:hyperlink r:id="rId62" w:anchor="Section_f6ab1613aefe447da49c18217230b148">
        <w:r>
          <w:rPr>
            <w:rStyle w:val="Hyperlink"/>
          </w:rPr>
          <w:t>[MS-OXPROPS]</w:t>
        </w:r>
      </w:hyperlink>
      <w:r>
        <w:t xml:space="preserve"> section 2.160) indicates whether the file, on which activity is being tracked, was sent by e-mail or posted to a server's folder during the tracking of the activity.</w:t>
      </w:r>
      <w:bookmarkStart w:id="76" w:name="Appendix_A_Target_4"/>
      <w:r>
        <w:rPr>
          <w:rStyle w:val="Hyperlink"/>
        </w:rPr>
        <w:fldChar w:fldCharType="begin"/>
      </w:r>
      <w:r>
        <w:rPr>
          <w:rStyle w:val="Hyperlink"/>
        </w:rPr>
        <w:instrText xml:space="preserve"> HYPERLINK \l "App</w:instrText>
      </w:r>
      <w:r>
        <w:rPr>
          <w:rStyle w:val="Hyperlink"/>
        </w:rPr>
        <w:instrText xml:space="preserve">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6"/>
      <w:r>
        <w:t xml:space="preserve"> If the document was posted, this property is set to 0x01. If the document was sent by e-mail, it is set to 0x00. </w:t>
      </w:r>
    </w:p>
    <w:p w:rsidR="006A6D82" w:rsidRDefault="0075303C">
      <w:pPr>
        <w:pStyle w:val="Heading3"/>
      </w:pPr>
      <w:bookmarkStart w:id="77" w:name="section_077f7f93784748d7b86c109bdadfb06c"/>
      <w:bookmarkStart w:id="78" w:name="_Toc174601178"/>
      <w:r>
        <w:lastRenderedPageBreak/>
        <w:t>Additional Property Constraints</w:t>
      </w:r>
      <w:bookmarkEnd w:id="77"/>
      <w:bookmarkEnd w:id="78"/>
      <w:r>
        <w:fldChar w:fldCharType="begin"/>
      </w:r>
      <w:r>
        <w:instrText xml:space="preserve"> XE "Messages:Additional Property Constraints" </w:instrText>
      </w:r>
      <w:r>
        <w:fldChar w:fldCharType="end"/>
      </w:r>
      <w:r>
        <w:fldChar w:fldCharType="begin"/>
      </w:r>
      <w:r>
        <w:instrText xml:space="preserve"> XE "Additiona</w:instrText>
      </w:r>
      <w:r>
        <w:instrText xml:space="preserve">l Property Constraints message" </w:instrText>
      </w:r>
      <w:r>
        <w:fldChar w:fldCharType="end"/>
      </w:r>
    </w:p>
    <w:p w:rsidR="006A6D82" w:rsidRDefault="0075303C">
      <w:r>
        <w:t xml:space="preserve">This protocol places additional constraints on properties beyond what is specified in </w:t>
      </w:r>
      <w:hyperlink r:id="rId63" w:anchor="Section_7fd7ec40deec4c0694931bc06b349682">
        <w:r>
          <w:rPr>
            <w:rStyle w:val="Hyperlink"/>
          </w:rPr>
          <w:t>[MS-OXCMSG]</w:t>
        </w:r>
      </w:hyperlink>
      <w:r>
        <w:t>. These constraints are specified in sectio</w:t>
      </w:r>
      <w:r>
        <w:t xml:space="preserve">n </w:t>
      </w:r>
      <w:hyperlink w:anchor="Section_a9973ad288d34e7e91f085de0f361537" w:history="1">
        <w:r>
          <w:rPr>
            <w:rStyle w:val="Hyperlink"/>
          </w:rPr>
          <w:t>2.2.2.1</w:t>
        </w:r>
      </w:hyperlink>
      <w:r>
        <w:t xml:space="preserve"> through section </w:t>
      </w:r>
      <w:hyperlink w:anchor="Section_f1c4fea19a8245c4bc9f9981f2fc9d2b" w:history="1">
        <w:r>
          <w:rPr>
            <w:rStyle w:val="Hyperlink"/>
          </w:rPr>
          <w:t>2.2.2.6</w:t>
        </w:r>
      </w:hyperlink>
      <w:r>
        <w:t>.</w:t>
      </w:r>
    </w:p>
    <w:p w:rsidR="006A6D82" w:rsidRDefault="0075303C">
      <w:pPr>
        <w:pStyle w:val="Heading4"/>
      </w:pPr>
      <w:bookmarkStart w:id="79" w:name="section_a9973ad288d34e7e91f085de0f361537"/>
      <w:bookmarkStart w:id="80" w:name="_Toc174601179"/>
      <w:r>
        <w:t>PidTagMessageClass Property</w:t>
      </w:r>
      <w:bookmarkEnd w:id="79"/>
      <w:bookmarkEnd w:id="80"/>
      <w:r>
        <w:fldChar w:fldCharType="begin"/>
      </w:r>
      <w:r>
        <w:instrText xml:space="preserve"> XE "Additional property constraints:PidTagMessageClass property" </w:instrText>
      </w:r>
      <w:r>
        <w:fldChar w:fldCharType="end"/>
      </w:r>
      <w:r>
        <w:fldChar w:fldCharType="begin"/>
      </w:r>
      <w:r>
        <w:instrText xml:space="preserve"> XE "P</w:instrText>
      </w:r>
      <w:r>
        <w:instrText xml:space="preserve">idTagMessageClass additional property constraints" </w:instrText>
      </w:r>
      <w:r>
        <w:fldChar w:fldCharType="end"/>
      </w:r>
    </w:p>
    <w:p w:rsidR="006A6D82" w:rsidRDefault="0075303C">
      <w:r>
        <w:t xml:space="preserve"> Type: </w:t>
      </w:r>
      <w:r>
        <w:rPr>
          <w:b/>
        </w:rPr>
        <w:t>PtypString</w:t>
      </w:r>
      <w:r>
        <w:t xml:space="preserve"> (</w:t>
      </w:r>
      <w:hyperlink r:id="rId64" w:anchor="Section_1afa0cd9b1a04520b623bf15030af5d8">
        <w:r>
          <w:rPr>
            <w:rStyle w:val="Hyperlink"/>
          </w:rPr>
          <w:t>[MS-OXCDATA]</w:t>
        </w:r>
      </w:hyperlink>
      <w:r>
        <w:t xml:space="preserve"> section 2.11.1)</w:t>
      </w:r>
    </w:p>
    <w:p w:rsidR="006A6D82" w:rsidRDefault="0075303C">
      <w:r>
        <w:t xml:space="preserve">The </w:t>
      </w:r>
      <w:r>
        <w:rPr>
          <w:b/>
        </w:rPr>
        <w:t>PidTagMessageClass</w:t>
      </w:r>
      <w:r>
        <w:t xml:space="preserve"> property (</w:t>
      </w:r>
      <w:hyperlink r:id="rId65"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The value of this property MUST be "IPM.Acti</w:t>
      </w:r>
      <w:r>
        <w:t>vity" or MUST begin with "IPM.Activity.", in addition to meeting the criteria specified in [MS-OXCMSG].</w:t>
      </w:r>
    </w:p>
    <w:p w:rsidR="006A6D82" w:rsidRDefault="0075303C">
      <w:pPr>
        <w:pStyle w:val="Heading4"/>
      </w:pPr>
      <w:bookmarkStart w:id="81" w:name="section_3b2e1fb9decf4eae9dd426d38cadc4e3"/>
      <w:bookmarkStart w:id="82" w:name="_Toc174601180"/>
      <w:r>
        <w:t>Best Body Properties</w:t>
      </w:r>
      <w:bookmarkEnd w:id="81"/>
      <w:bookmarkEnd w:id="82"/>
      <w:r>
        <w:fldChar w:fldCharType="begin"/>
      </w:r>
      <w:r>
        <w:instrText xml:space="preserve"> XE "Additional property constraints:best body properties" </w:instrText>
      </w:r>
      <w:r>
        <w:fldChar w:fldCharType="end"/>
      </w:r>
      <w:r>
        <w:fldChar w:fldCharType="begin"/>
      </w:r>
      <w:r>
        <w:instrText xml:space="preserve"> XE "Best body additional property constraints" </w:instrText>
      </w:r>
      <w:r>
        <w:fldChar w:fldCharType="end"/>
      </w:r>
    </w:p>
    <w:p w:rsidR="006A6D82" w:rsidRDefault="0075303C">
      <w:r>
        <w:t xml:space="preserve"> The main text of the </w:t>
      </w:r>
      <w:hyperlink w:anchor="gt_afc71d55-b4aa-4f80-b07c-260592c168aa">
        <w:r>
          <w:rPr>
            <w:rStyle w:val="HyperlinkGreen"/>
            <w:b/>
          </w:rPr>
          <w:t>Journal object</w:t>
        </w:r>
      </w:hyperlink>
      <w:r>
        <w:t xml:space="preserve"> MUST be stored in the </w:t>
      </w:r>
      <w:r>
        <w:rPr>
          <w:b/>
        </w:rPr>
        <w:t>PidTagRtfCompressed</w:t>
      </w:r>
      <w:r>
        <w:t xml:space="preserve"> property (</w:t>
      </w:r>
      <w:hyperlink r:id="rId66" w:anchor="Section_7fd7ec40deec4c0694931bc06b349682">
        <w:r>
          <w:rPr>
            <w:rStyle w:val="Hyperlink"/>
          </w:rPr>
          <w:t>[MS-OXCMSG]</w:t>
        </w:r>
      </w:hyperlink>
      <w:r>
        <w:t xml:space="preserve"> section 2.2.</w:t>
      </w:r>
      <w:r>
        <w:t xml:space="preserve">1.58.4), as specified in </w:t>
      </w:r>
      <w:hyperlink r:id="rId67" w:anchor="Section_65dfe2df1b6943fc8ebd21819a7463fb">
        <w:r>
          <w:rPr>
            <w:rStyle w:val="Hyperlink"/>
          </w:rPr>
          <w:t>[MS-OXRTFCP]</w:t>
        </w:r>
      </w:hyperlink>
      <w:r>
        <w:t>.</w:t>
      </w:r>
    </w:p>
    <w:p w:rsidR="006A6D82" w:rsidRDefault="0075303C">
      <w:pPr>
        <w:pStyle w:val="Heading4"/>
      </w:pPr>
      <w:bookmarkStart w:id="83" w:name="section_02c9cfb166934f9eadf1f96b0f4a43cb"/>
      <w:bookmarkStart w:id="84" w:name="_Toc174601181"/>
      <w:r>
        <w:t>PidTagIconIndex Property</w:t>
      </w:r>
      <w:bookmarkEnd w:id="83"/>
      <w:bookmarkEnd w:id="84"/>
      <w:r>
        <w:fldChar w:fldCharType="begin"/>
      </w:r>
      <w:r>
        <w:instrText xml:space="preserve"> XE "Additional property constraints:PidTagIconIndex property" </w:instrText>
      </w:r>
      <w:r>
        <w:fldChar w:fldCharType="end"/>
      </w:r>
      <w:r>
        <w:fldChar w:fldCharType="begin"/>
      </w:r>
      <w:r>
        <w:instrText xml:space="preserve"> XE "PidTagIconIndex additional property const</w:instrText>
      </w:r>
      <w:r>
        <w:instrText xml:space="preserve">raints" </w:instrText>
      </w:r>
      <w:r>
        <w:fldChar w:fldCharType="end"/>
      </w:r>
    </w:p>
    <w:p w:rsidR="006A6D82" w:rsidRDefault="0075303C">
      <w:r>
        <w:t xml:space="preserve"> Type: </w:t>
      </w:r>
      <w:r>
        <w:rPr>
          <w:b/>
        </w:rPr>
        <w:t>PtypInteger32</w:t>
      </w:r>
      <w:r>
        <w:t xml:space="preserve"> (</w:t>
      </w:r>
      <w:hyperlink r:id="rId68" w:anchor="Section_1afa0cd9b1a04520b623bf15030af5d8">
        <w:r>
          <w:rPr>
            <w:rStyle w:val="Hyperlink"/>
          </w:rPr>
          <w:t>[MS-OXCDATA]</w:t>
        </w:r>
      </w:hyperlink>
      <w:r>
        <w:t xml:space="preserve"> section 2.11.1)</w:t>
      </w:r>
    </w:p>
    <w:p w:rsidR="006A6D82" w:rsidRDefault="0075303C">
      <w:r>
        <w:t xml:space="preserve">The </w:t>
      </w:r>
      <w:r>
        <w:rPr>
          <w:b/>
        </w:rPr>
        <w:t>PidTagIconIndex</w:t>
      </w:r>
      <w:r>
        <w:t xml:space="preserve"> property (</w:t>
      </w:r>
      <w:hyperlink r:id="rId69" w:anchor="Section_daa9120ff3254afba73828f91049ab3c">
        <w:r>
          <w:rPr>
            <w:rStyle w:val="Hyperlink"/>
          </w:rPr>
          <w:t>[</w:t>
        </w:r>
        <w:r>
          <w:rPr>
            <w:rStyle w:val="Hyperlink"/>
          </w:rPr>
          <w:t>MS-OXOMSG]</w:t>
        </w:r>
      </w:hyperlink>
      <w:r>
        <w:t xml:space="preserve"> section 2.2.1.10) specifies which icon is to be used by a user interface when displaying the </w:t>
      </w:r>
      <w:hyperlink w:anchor="gt_afc71d55-b4aa-4f80-b07c-260592c168aa">
        <w:r>
          <w:rPr>
            <w:rStyle w:val="HyperlinkGreen"/>
            <w:b/>
          </w:rPr>
          <w:t>Journal object</w:t>
        </w:r>
      </w:hyperlink>
      <w:r>
        <w:t>. The valid values for this property are specified in the following table.</w:t>
      </w:r>
    </w:p>
    <w:tbl>
      <w:tblPr>
        <w:tblStyle w:val="Table-ShadedHeader"/>
        <w:tblW w:w="0" w:type="auto"/>
        <w:tblLook w:val="04A0" w:firstRow="1" w:lastRow="0" w:firstColumn="1" w:lastColumn="0" w:noHBand="0" w:noVBand="1"/>
      </w:tblPr>
      <w:tblGrid>
        <w:gridCol w:w="1262"/>
        <w:gridCol w:w="3531"/>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V</w:t>
            </w:r>
            <w:r>
              <w:t>alue</w:t>
            </w:r>
          </w:p>
        </w:tc>
        <w:tc>
          <w:tcPr>
            <w:tcW w:w="0" w:type="auto"/>
            <w:shd w:val="clear" w:color="auto" w:fill="E0E0E0"/>
          </w:tcPr>
          <w:p w:rsidR="006A6D82" w:rsidRDefault="0075303C">
            <w:pPr>
              <w:pStyle w:val="TableHeaderText"/>
            </w:pPr>
            <w:r>
              <w:t>Meaning</w:t>
            </w:r>
          </w:p>
        </w:tc>
      </w:tr>
      <w:tr w:rsidR="006A6D82" w:rsidTr="006A6D82">
        <w:tc>
          <w:tcPr>
            <w:tcW w:w="0" w:type="auto"/>
            <w:shd w:val="clear" w:color="auto" w:fill="auto"/>
          </w:tcPr>
          <w:p w:rsidR="006A6D82" w:rsidRDefault="0075303C">
            <w:pPr>
              <w:pStyle w:val="TableBodyText"/>
            </w:pPr>
            <w:r>
              <w:t>0x00000601</w:t>
            </w:r>
          </w:p>
        </w:tc>
        <w:tc>
          <w:tcPr>
            <w:tcW w:w="0" w:type="auto"/>
            <w:shd w:val="clear" w:color="auto" w:fill="auto"/>
          </w:tcPr>
          <w:p w:rsidR="006A6D82" w:rsidRDefault="0075303C">
            <w:pPr>
              <w:pStyle w:val="TableBodyText"/>
            </w:pPr>
            <w:r>
              <w:t xml:space="preserve">Conversation </w:t>
            </w:r>
          </w:p>
        </w:tc>
      </w:tr>
      <w:tr w:rsidR="006A6D82" w:rsidTr="006A6D82">
        <w:tc>
          <w:tcPr>
            <w:tcW w:w="0" w:type="auto"/>
            <w:shd w:val="clear" w:color="auto" w:fill="auto"/>
          </w:tcPr>
          <w:p w:rsidR="006A6D82" w:rsidRDefault="0075303C">
            <w:pPr>
              <w:pStyle w:val="TableBodyText"/>
            </w:pPr>
            <w:r>
              <w:t>0x00000612</w:t>
            </w:r>
          </w:p>
        </w:tc>
        <w:tc>
          <w:tcPr>
            <w:tcW w:w="0" w:type="auto"/>
            <w:shd w:val="clear" w:color="auto" w:fill="auto"/>
          </w:tcPr>
          <w:p w:rsidR="006A6D82" w:rsidRDefault="0075303C">
            <w:pPr>
              <w:pStyle w:val="TableBodyText"/>
            </w:pPr>
            <w:r>
              <w:t>Document</w:t>
            </w:r>
          </w:p>
        </w:tc>
      </w:tr>
      <w:tr w:rsidR="006A6D82" w:rsidTr="006A6D82">
        <w:tc>
          <w:tcPr>
            <w:tcW w:w="0" w:type="auto"/>
            <w:shd w:val="clear" w:color="auto" w:fill="auto"/>
          </w:tcPr>
          <w:p w:rsidR="006A6D82" w:rsidRDefault="0075303C">
            <w:pPr>
              <w:pStyle w:val="TableBodyText"/>
            </w:pPr>
            <w:r>
              <w:t>0x00000602</w:t>
            </w:r>
          </w:p>
        </w:tc>
        <w:tc>
          <w:tcPr>
            <w:tcW w:w="0" w:type="auto"/>
            <w:shd w:val="clear" w:color="auto" w:fill="auto"/>
          </w:tcPr>
          <w:p w:rsidR="006A6D82" w:rsidRDefault="0075303C">
            <w:pPr>
              <w:pStyle w:val="TableBodyText"/>
            </w:pPr>
            <w:r>
              <w:t>E-mail message</w:t>
            </w:r>
          </w:p>
        </w:tc>
      </w:tr>
      <w:tr w:rsidR="006A6D82" w:rsidTr="006A6D82">
        <w:tc>
          <w:tcPr>
            <w:tcW w:w="0" w:type="auto"/>
            <w:shd w:val="clear" w:color="auto" w:fill="auto"/>
          </w:tcPr>
          <w:p w:rsidR="006A6D82" w:rsidRDefault="0075303C">
            <w:pPr>
              <w:pStyle w:val="TableBodyText"/>
            </w:pPr>
            <w:r>
              <w:t>0x00000609</w:t>
            </w:r>
          </w:p>
        </w:tc>
        <w:tc>
          <w:tcPr>
            <w:tcW w:w="0" w:type="auto"/>
            <w:shd w:val="clear" w:color="auto" w:fill="auto"/>
          </w:tcPr>
          <w:p w:rsidR="006A6D82" w:rsidRDefault="0075303C">
            <w:pPr>
              <w:pStyle w:val="TableBodyText"/>
            </w:pPr>
            <w:r>
              <w:t>Fax</w:t>
            </w:r>
          </w:p>
        </w:tc>
      </w:tr>
      <w:tr w:rsidR="006A6D82" w:rsidTr="006A6D82">
        <w:tc>
          <w:tcPr>
            <w:tcW w:w="0" w:type="auto"/>
            <w:shd w:val="clear" w:color="auto" w:fill="auto"/>
          </w:tcPr>
          <w:p w:rsidR="006A6D82" w:rsidRDefault="0075303C">
            <w:pPr>
              <w:pStyle w:val="TableBodyText"/>
            </w:pPr>
            <w:r>
              <w:t>0x0000060C</w:t>
            </w:r>
          </w:p>
        </w:tc>
        <w:tc>
          <w:tcPr>
            <w:tcW w:w="0" w:type="auto"/>
            <w:shd w:val="clear" w:color="auto" w:fill="auto"/>
          </w:tcPr>
          <w:p w:rsidR="006A6D82" w:rsidRDefault="0075303C">
            <w:pPr>
              <w:pStyle w:val="TableBodyText"/>
            </w:pPr>
            <w:r>
              <w:t>Letter</w:t>
            </w:r>
          </w:p>
        </w:tc>
      </w:tr>
      <w:tr w:rsidR="006A6D82" w:rsidTr="006A6D82">
        <w:tc>
          <w:tcPr>
            <w:tcW w:w="0" w:type="auto"/>
            <w:shd w:val="clear" w:color="auto" w:fill="auto"/>
          </w:tcPr>
          <w:p w:rsidR="006A6D82" w:rsidRDefault="0075303C">
            <w:pPr>
              <w:pStyle w:val="TableBodyText"/>
            </w:pPr>
            <w:r>
              <w:t>0x00000613</w:t>
            </w:r>
          </w:p>
        </w:tc>
        <w:tc>
          <w:tcPr>
            <w:tcW w:w="0" w:type="auto"/>
            <w:shd w:val="clear" w:color="auto" w:fill="auto"/>
          </w:tcPr>
          <w:p w:rsidR="006A6D82" w:rsidRDefault="0075303C">
            <w:pPr>
              <w:pStyle w:val="TableBodyText"/>
            </w:pPr>
            <w:r>
              <w:t xml:space="preserve">Meeting </w:t>
            </w:r>
          </w:p>
        </w:tc>
      </w:tr>
      <w:tr w:rsidR="006A6D82" w:rsidTr="006A6D82">
        <w:tc>
          <w:tcPr>
            <w:tcW w:w="0" w:type="auto"/>
            <w:shd w:val="clear" w:color="auto" w:fill="auto"/>
          </w:tcPr>
          <w:p w:rsidR="006A6D82" w:rsidRDefault="0075303C">
            <w:pPr>
              <w:pStyle w:val="TableBodyText"/>
            </w:pPr>
            <w:r>
              <w:t>0x00000614</w:t>
            </w:r>
          </w:p>
        </w:tc>
        <w:tc>
          <w:tcPr>
            <w:tcW w:w="0" w:type="auto"/>
            <w:shd w:val="clear" w:color="auto" w:fill="auto"/>
          </w:tcPr>
          <w:p w:rsidR="006A6D82" w:rsidRDefault="0075303C">
            <w:pPr>
              <w:pStyle w:val="TableBodyText"/>
            </w:pPr>
            <w:r>
              <w:t>Meeting cancellation</w:t>
            </w:r>
          </w:p>
        </w:tc>
      </w:tr>
      <w:tr w:rsidR="006A6D82" w:rsidTr="006A6D82">
        <w:tc>
          <w:tcPr>
            <w:tcW w:w="0" w:type="auto"/>
            <w:shd w:val="clear" w:color="auto" w:fill="auto"/>
          </w:tcPr>
          <w:p w:rsidR="006A6D82" w:rsidRDefault="0075303C">
            <w:pPr>
              <w:pStyle w:val="TableBodyText"/>
            </w:pPr>
            <w:r>
              <w:t>0x00000603</w:t>
            </w:r>
          </w:p>
        </w:tc>
        <w:tc>
          <w:tcPr>
            <w:tcW w:w="0" w:type="auto"/>
            <w:shd w:val="clear" w:color="auto" w:fill="auto"/>
          </w:tcPr>
          <w:p w:rsidR="006A6D82" w:rsidRDefault="0075303C">
            <w:pPr>
              <w:pStyle w:val="TableBodyText"/>
            </w:pPr>
            <w:r>
              <w:t xml:space="preserve">Meeting request </w:t>
            </w:r>
          </w:p>
        </w:tc>
      </w:tr>
      <w:tr w:rsidR="006A6D82" w:rsidTr="006A6D82">
        <w:tc>
          <w:tcPr>
            <w:tcW w:w="0" w:type="auto"/>
            <w:shd w:val="clear" w:color="auto" w:fill="auto"/>
          </w:tcPr>
          <w:p w:rsidR="006A6D82" w:rsidRDefault="0075303C">
            <w:pPr>
              <w:pStyle w:val="TableBodyText"/>
            </w:pPr>
            <w:r>
              <w:t>0x00000604</w:t>
            </w:r>
          </w:p>
        </w:tc>
        <w:tc>
          <w:tcPr>
            <w:tcW w:w="0" w:type="auto"/>
            <w:shd w:val="clear" w:color="auto" w:fill="auto"/>
          </w:tcPr>
          <w:p w:rsidR="006A6D82" w:rsidRDefault="0075303C">
            <w:pPr>
              <w:pStyle w:val="TableBodyText"/>
            </w:pPr>
            <w:r>
              <w:t>Meeting response</w:t>
            </w:r>
          </w:p>
        </w:tc>
      </w:tr>
      <w:tr w:rsidR="006A6D82" w:rsidTr="006A6D82">
        <w:tc>
          <w:tcPr>
            <w:tcW w:w="0" w:type="auto"/>
            <w:shd w:val="clear" w:color="auto" w:fill="auto"/>
          </w:tcPr>
          <w:p w:rsidR="006A6D82" w:rsidRDefault="0075303C">
            <w:pPr>
              <w:pStyle w:val="TableBodyText"/>
            </w:pPr>
            <w:r>
              <w:t>0x00000610</w:t>
            </w:r>
          </w:p>
        </w:tc>
        <w:tc>
          <w:tcPr>
            <w:tcW w:w="0" w:type="auto"/>
            <w:shd w:val="clear" w:color="auto" w:fill="auto"/>
          </w:tcPr>
          <w:p w:rsidR="006A6D82" w:rsidRDefault="0075303C">
            <w:pPr>
              <w:pStyle w:val="TableBodyText"/>
            </w:pPr>
            <w:r>
              <w:t>A database</w:t>
            </w:r>
            <w:r>
              <w:t xml:space="preserve"> application file</w:t>
            </w:r>
          </w:p>
        </w:tc>
      </w:tr>
      <w:tr w:rsidR="006A6D82" w:rsidTr="006A6D82">
        <w:tc>
          <w:tcPr>
            <w:tcW w:w="0" w:type="auto"/>
            <w:shd w:val="clear" w:color="auto" w:fill="auto"/>
          </w:tcPr>
          <w:p w:rsidR="006A6D82" w:rsidRDefault="0075303C">
            <w:pPr>
              <w:pStyle w:val="TableBodyText"/>
            </w:pPr>
            <w:r>
              <w:t>0x0000060E</w:t>
            </w:r>
          </w:p>
        </w:tc>
        <w:tc>
          <w:tcPr>
            <w:tcW w:w="0" w:type="auto"/>
            <w:shd w:val="clear" w:color="auto" w:fill="auto"/>
          </w:tcPr>
          <w:p w:rsidR="006A6D82" w:rsidRDefault="0075303C">
            <w:pPr>
              <w:pStyle w:val="TableBodyText"/>
            </w:pPr>
            <w:r>
              <w:t>A spreadsheet application file</w:t>
            </w:r>
          </w:p>
        </w:tc>
      </w:tr>
      <w:tr w:rsidR="006A6D82" w:rsidTr="006A6D82">
        <w:tc>
          <w:tcPr>
            <w:tcW w:w="0" w:type="auto"/>
            <w:shd w:val="clear" w:color="auto" w:fill="auto"/>
          </w:tcPr>
          <w:p w:rsidR="006A6D82" w:rsidRDefault="0075303C">
            <w:pPr>
              <w:pStyle w:val="TableBodyText"/>
            </w:pPr>
            <w:r>
              <w:t>0x0000060F</w:t>
            </w:r>
          </w:p>
        </w:tc>
        <w:tc>
          <w:tcPr>
            <w:tcW w:w="0" w:type="auto"/>
            <w:shd w:val="clear" w:color="auto" w:fill="auto"/>
          </w:tcPr>
          <w:p w:rsidR="006A6D82" w:rsidRDefault="0075303C">
            <w:pPr>
              <w:pStyle w:val="TableBodyText"/>
            </w:pPr>
            <w:r>
              <w:t>A slide-show presentation application file</w:t>
            </w:r>
          </w:p>
        </w:tc>
      </w:tr>
      <w:tr w:rsidR="006A6D82" w:rsidTr="006A6D82">
        <w:tc>
          <w:tcPr>
            <w:tcW w:w="0" w:type="auto"/>
            <w:shd w:val="clear" w:color="auto" w:fill="auto"/>
          </w:tcPr>
          <w:p w:rsidR="006A6D82" w:rsidRDefault="0075303C">
            <w:pPr>
              <w:pStyle w:val="TableBodyText"/>
            </w:pPr>
            <w:r>
              <w:t>0x0000060D</w:t>
            </w:r>
          </w:p>
        </w:tc>
        <w:tc>
          <w:tcPr>
            <w:tcW w:w="0" w:type="auto"/>
            <w:shd w:val="clear" w:color="auto" w:fill="auto"/>
          </w:tcPr>
          <w:p w:rsidR="006A6D82" w:rsidRDefault="0075303C">
            <w:pPr>
              <w:pStyle w:val="TableBodyText"/>
            </w:pPr>
            <w:r>
              <w:t>A word processing application file</w:t>
            </w:r>
          </w:p>
        </w:tc>
      </w:tr>
      <w:tr w:rsidR="006A6D82" w:rsidTr="006A6D82">
        <w:tc>
          <w:tcPr>
            <w:tcW w:w="0" w:type="auto"/>
            <w:shd w:val="clear" w:color="auto" w:fill="auto"/>
          </w:tcPr>
          <w:p w:rsidR="006A6D82" w:rsidRDefault="0075303C">
            <w:pPr>
              <w:pStyle w:val="TableBodyText"/>
            </w:pPr>
            <w:r>
              <w:t>0x00000608</w:t>
            </w:r>
          </w:p>
        </w:tc>
        <w:tc>
          <w:tcPr>
            <w:tcW w:w="0" w:type="auto"/>
            <w:shd w:val="clear" w:color="auto" w:fill="auto"/>
          </w:tcPr>
          <w:p w:rsidR="006A6D82" w:rsidRDefault="0075303C">
            <w:pPr>
              <w:pStyle w:val="TableBodyText"/>
            </w:pPr>
            <w:r>
              <w:t>Note</w:t>
            </w:r>
          </w:p>
        </w:tc>
      </w:tr>
      <w:tr w:rsidR="006A6D82" w:rsidTr="006A6D82">
        <w:tc>
          <w:tcPr>
            <w:tcW w:w="0" w:type="auto"/>
            <w:shd w:val="clear" w:color="auto" w:fill="auto"/>
          </w:tcPr>
          <w:p w:rsidR="006A6D82" w:rsidRDefault="0075303C">
            <w:pPr>
              <w:pStyle w:val="TableBodyText"/>
            </w:pPr>
            <w:r>
              <w:t>0x0000060A</w:t>
            </w:r>
          </w:p>
        </w:tc>
        <w:tc>
          <w:tcPr>
            <w:tcW w:w="0" w:type="auto"/>
            <w:shd w:val="clear" w:color="auto" w:fill="auto"/>
          </w:tcPr>
          <w:p w:rsidR="006A6D82" w:rsidRDefault="0075303C">
            <w:pPr>
              <w:pStyle w:val="TableBodyText"/>
            </w:pPr>
            <w:r>
              <w:t>Phone call</w:t>
            </w:r>
          </w:p>
        </w:tc>
      </w:tr>
      <w:tr w:rsidR="006A6D82" w:rsidTr="006A6D82">
        <w:tc>
          <w:tcPr>
            <w:tcW w:w="0" w:type="auto"/>
            <w:shd w:val="clear" w:color="auto" w:fill="auto"/>
          </w:tcPr>
          <w:p w:rsidR="006A6D82" w:rsidRDefault="0075303C">
            <w:pPr>
              <w:pStyle w:val="TableBodyText"/>
            </w:pPr>
            <w:r>
              <w:t>0x00000615</w:t>
            </w:r>
          </w:p>
        </w:tc>
        <w:tc>
          <w:tcPr>
            <w:tcW w:w="0" w:type="auto"/>
            <w:shd w:val="clear" w:color="auto" w:fill="auto"/>
          </w:tcPr>
          <w:p w:rsidR="006A6D82" w:rsidRDefault="0075303C">
            <w:pPr>
              <w:pStyle w:val="TableBodyText"/>
            </w:pPr>
            <w:r>
              <w:t>Remote session</w:t>
            </w:r>
          </w:p>
        </w:tc>
      </w:tr>
      <w:tr w:rsidR="006A6D82" w:rsidTr="006A6D82">
        <w:tc>
          <w:tcPr>
            <w:tcW w:w="0" w:type="auto"/>
            <w:shd w:val="clear" w:color="auto" w:fill="auto"/>
          </w:tcPr>
          <w:p w:rsidR="006A6D82" w:rsidRDefault="0075303C">
            <w:pPr>
              <w:pStyle w:val="TableBodyText"/>
            </w:pPr>
            <w:r>
              <w:t>0x0000060B</w:t>
            </w:r>
          </w:p>
        </w:tc>
        <w:tc>
          <w:tcPr>
            <w:tcW w:w="0" w:type="auto"/>
            <w:shd w:val="clear" w:color="auto" w:fill="auto"/>
          </w:tcPr>
          <w:p w:rsidR="006A6D82" w:rsidRDefault="0075303C">
            <w:pPr>
              <w:pStyle w:val="TableBodyText"/>
            </w:pPr>
            <w:r>
              <w:t>Task</w:t>
            </w:r>
          </w:p>
        </w:tc>
      </w:tr>
      <w:tr w:rsidR="006A6D82" w:rsidTr="006A6D82">
        <w:tc>
          <w:tcPr>
            <w:tcW w:w="0" w:type="auto"/>
            <w:shd w:val="clear" w:color="auto" w:fill="auto"/>
          </w:tcPr>
          <w:p w:rsidR="006A6D82" w:rsidRDefault="0075303C">
            <w:pPr>
              <w:pStyle w:val="TableBodyText"/>
            </w:pPr>
            <w:r>
              <w:lastRenderedPageBreak/>
              <w:t>0x00000606</w:t>
            </w:r>
          </w:p>
        </w:tc>
        <w:tc>
          <w:tcPr>
            <w:tcW w:w="0" w:type="auto"/>
            <w:shd w:val="clear" w:color="auto" w:fill="auto"/>
          </w:tcPr>
          <w:p w:rsidR="006A6D82" w:rsidRDefault="0075303C">
            <w:pPr>
              <w:pStyle w:val="TableBodyText"/>
            </w:pPr>
            <w:r>
              <w:t xml:space="preserve">Task request </w:t>
            </w:r>
          </w:p>
        </w:tc>
      </w:tr>
      <w:tr w:rsidR="006A6D82" w:rsidTr="006A6D82">
        <w:tc>
          <w:tcPr>
            <w:tcW w:w="0" w:type="auto"/>
            <w:shd w:val="clear" w:color="auto" w:fill="auto"/>
          </w:tcPr>
          <w:p w:rsidR="006A6D82" w:rsidRDefault="0075303C">
            <w:pPr>
              <w:pStyle w:val="TableBodyText"/>
            </w:pPr>
            <w:r>
              <w:t>0x00000607</w:t>
            </w:r>
          </w:p>
        </w:tc>
        <w:tc>
          <w:tcPr>
            <w:tcW w:w="0" w:type="auto"/>
            <w:shd w:val="clear" w:color="auto" w:fill="auto"/>
          </w:tcPr>
          <w:p w:rsidR="006A6D82" w:rsidRDefault="0075303C">
            <w:pPr>
              <w:pStyle w:val="TableBodyText"/>
            </w:pPr>
            <w:r>
              <w:t>Task response</w:t>
            </w:r>
          </w:p>
        </w:tc>
      </w:tr>
      <w:tr w:rsidR="006A6D82" w:rsidTr="006A6D82">
        <w:tc>
          <w:tcPr>
            <w:tcW w:w="0" w:type="auto"/>
            <w:shd w:val="clear" w:color="auto" w:fill="auto"/>
          </w:tcPr>
          <w:p w:rsidR="006A6D82" w:rsidRDefault="0075303C">
            <w:pPr>
              <w:pStyle w:val="TableBodyText"/>
            </w:pPr>
            <w:r>
              <w:t>0x00000003</w:t>
            </w:r>
          </w:p>
        </w:tc>
        <w:tc>
          <w:tcPr>
            <w:tcW w:w="0" w:type="auto"/>
            <w:shd w:val="clear" w:color="auto" w:fill="auto"/>
          </w:tcPr>
          <w:p w:rsidR="006A6D82" w:rsidRDefault="0075303C">
            <w:pPr>
              <w:pStyle w:val="TableBodyText"/>
            </w:pPr>
            <w:r>
              <w:t>Other</w:t>
            </w:r>
          </w:p>
        </w:tc>
      </w:tr>
    </w:tbl>
    <w:p w:rsidR="006A6D82" w:rsidRDefault="006A6D82"/>
    <w:p w:rsidR="006A6D82" w:rsidRDefault="0075303C">
      <w:pPr>
        <w:pStyle w:val="Heading4"/>
      </w:pPr>
      <w:bookmarkStart w:id="85" w:name="section_26b6c82f4751491ca56661a94f53f3b4"/>
      <w:bookmarkStart w:id="86" w:name="_Toc174601182"/>
      <w:r>
        <w:t>PidLidCompanies Property</w:t>
      </w:r>
      <w:bookmarkEnd w:id="85"/>
      <w:bookmarkEnd w:id="86"/>
      <w:r>
        <w:fldChar w:fldCharType="begin"/>
      </w:r>
      <w:r>
        <w:instrText xml:space="preserve"> XE "Additional property constraints:PidLidCompanies property" </w:instrText>
      </w:r>
      <w:r>
        <w:fldChar w:fldCharType="end"/>
      </w:r>
      <w:r>
        <w:fldChar w:fldCharType="begin"/>
      </w:r>
      <w:r>
        <w:instrText xml:space="preserve"> XE "PidLidCompanies additional property constraints" </w:instrText>
      </w:r>
      <w:r>
        <w:fldChar w:fldCharType="end"/>
      </w:r>
    </w:p>
    <w:p w:rsidR="006A6D82" w:rsidRDefault="0075303C">
      <w:r>
        <w:t xml:space="preserve"> Type: PtypMultipleString (</w:t>
      </w:r>
      <w:hyperlink r:id="rId70" w:anchor="Section_1afa0cd9b1a04520b623bf15030af5d8">
        <w:r>
          <w:rPr>
            <w:rStyle w:val="Hyperlink"/>
          </w:rPr>
          <w:t>[MS-OXCDATA]</w:t>
        </w:r>
      </w:hyperlink>
      <w:r>
        <w:t xml:space="preserve"> section 2.11.1)</w:t>
      </w:r>
    </w:p>
    <w:p w:rsidR="006A6D82" w:rsidRDefault="0075303C">
      <w:r>
        <w:t xml:space="preserve">The </w:t>
      </w:r>
      <w:r>
        <w:rPr>
          <w:b/>
        </w:rPr>
        <w:t>PidLidCompanies</w:t>
      </w:r>
      <w:r>
        <w:t xml:space="preserve"> property (</w:t>
      </w:r>
      <w:hyperlink r:id="rId71" w:anchor="Section_f6ab1613aefe447da49c18217230b148">
        <w:r>
          <w:rPr>
            <w:rStyle w:val="Hyperlink"/>
          </w:rPr>
          <w:t>[MS-OXPROPS]</w:t>
        </w:r>
      </w:hyperlink>
      <w:r>
        <w:t xml:space="preserve"> section 2.64) contains</w:t>
      </w:r>
      <w:r>
        <w:t xml:space="preserve"> a list of company names, each of which is associated with a </w:t>
      </w:r>
      <w:hyperlink w:anchor="gt_48d3e923-3081-4b1c-a8b4-db07cc022128">
        <w:r>
          <w:rPr>
            <w:rStyle w:val="HyperlinkGreen"/>
            <w:b/>
          </w:rPr>
          <w:t>contact</w:t>
        </w:r>
      </w:hyperlink>
      <w:r>
        <w:t xml:space="preserve"> that is specified in the </w:t>
      </w:r>
      <w:r>
        <w:rPr>
          <w:b/>
        </w:rPr>
        <w:t>PidLidContacts</w:t>
      </w:r>
      <w:r>
        <w:t xml:space="preserve"> property (</w:t>
      </w:r>
      <w:hyperlink r:id="rId72" w:anchor="Section_7fd7ec40deec4c0694931bc06b349682">
        <w:r>
          <w:rPr>
            <w:rStyle w:val="Hyperlink"/>
          </w:rPr>
          <w:t>[MS-OXCMSG]</w:t>
        </w:r>
      </w:hyperlink>
      <w:r>
        <w:t xml:space="preserve"> section 2.2.1.59.2). </w:t>
      </w:r>
    </w:p>
    <w:p w:rsidR="006A6D82" w:rsidRDefault="0075303C">
      <w:pPr>
        <w:pStyle w:val="Heading4"/>
      </w:pPr>
      <w:bookmarkStart w:id="87" w:name="section_79e97422294f45678d29f3e78ba1454e"/>
      <w:bookmarkStart w:id="88" w:name="_Toc174601183"/>
      <w:r>
        <w:t>Recipients</w:t>
      </w:r>
      <w:bookmarkEnd w:id="87"/>
      <w:bookmarkEnd w:id="88"/>
      <w:r>
        <w:fldChar w:fldCharType="begin"/>
      </w:r>
      <w:r>
        <w:instrText xml:space="preserve"> XE "Additional property constraints:recipients" </w:instrText>
      </w:r>
      <w:r>
        <w:fldChar w:fldCharType="end"/>
      </w:r>
      <w:r>
        <w:fldChar w:fldCharType="begin"/>
      </w:r>
      <w:r>
        <w:instrText xml:space="preserve"> XE "Recipients additional property constraints" </w:instrText>
      </w:r>
      <w:r>
        <w:fldChar w:fldCharType="end"/>
      </w:r>
    </w:p>
    <w:p w:rsidR="006A6D82" w:rsidRDefault="0075303C">
      <w:r>
        <w:t xml:space="preserve"> A </w:t>
      </w:r>
      <w:hyperlink w:anchor="gt_afc71d55-b4aa-4f80-b07c-260592c168aa">
        <w:r>
          <w:rPr>
            <w:rStyle w:val="HyperlinkGreen"/>
            <w:b/>
          </w:rPr>
          <w:t>Journal object</w:t>
        </w:r>
      </w:hyperlink>
      <w:r>
        <w:t xml:space="preserve"> MUST NOT have </w:t>
      </w:r>
      <w:hyperlink w:anchor="gt_53dfe4f3-05d0-41aa-8217-ecd1962b340b">
        <w:r>
          <w:rPr>
            <w:rStyle w:val="HyperlinkGreen"/>
            <w:b/>
          </w:rPr>
          <w:t>recipients</w:t>
        </w:r>
      </w:hyperlink>
      <w:r>
        <w:t>.</w:t>
      </w:r>
    </w:p>
    <w:p w:rsidR="006A6D82" w:rsidRDefault="0075303C">
      <w:pPr>
        <w:pStyle w:val="Heading4"/>
      </w:pPr>
      <w:bookmarkStart w:id="89" w:name="section_f1c4fea19a8245c4bc9f9981f2fc9d2b"/>
      <w:bookmarkStart w:id="90" w:name="_Toc174601184"/>
      <w:r>
        <w:t>Journal-Associated Attachments</w:t>
      </w:r>
      <w:bookmarkEnd w:id="89"/>
      <w:bookmarkEnd w:id="90"/>
      <w:r>
        <w:fldChar w:fldCharType="begin"/>
      </w:r>
      <w:r>
        <w:instrText xml:space="preserve"> XE "Additional property constraints:journal-associated attachments" </w:instrText>
      </w:r>
      <w:r>
        <w:fldChar w:fldCharType="end"/>
      </w:r>
      <w:r>
        <w:fldChar w:fldCharType="begin"/>
      </w:r>
      <w:r>
        <w:instrText xml:space="preserve"> XE "Journal-associated attachments additional property constraints" </w:instrText>
      </w:r>
      <w:r>
        <w:fldChar w:fldCharType="end"/>
      </w:r>
    </w:p>
    <w:p w:rsidR="006A6D82" w:rsidRDefault="0075303C">
      <w:r>
        <w:t xml:space="preserve"> A journal-</w:t>
      </w:r>
      <w:r>
        <w:t xml:space="preserve">associated attachment links a </w:t>
      </w:r>
      <w:hyperlink w:anchor="gt_afc71d55-b4aa-4f80-b07c-260592c168aa">
        <w:r>
          <w:rPr>
            <w:rStyle w:val="HyperlinkGreen"/>
            <w:b/>
          </w:rPr>
          <w:t>Journal object</w:t>
        </w:r>
      </w:hyperlink>
      <w:r>
        <w:t xml:space="preserve"> with another object, such as a document. A Journal object MUST NOT have more than one journal-associated attachment.</w:t>
      </w:r>
    </w:p>
    <w:p w:rsidR="006A6D82" w:rsidRDefault="0075303C">
      <w:r>
        <w:t>The properties of a journal-asso</w:t>
      </w:r>
      <w:r>
        <w:t xml:space="preserve">ciated attachment follow the requirements specified in </w:t>
      </w:r>
      <w:hyperlink r:id="rId73" w:anchor="Section_7fd7ec40deec4c0694931bc06b349682">
        <w:r>
          <w:rPr>
            <w:rStyle w:val="Hyperlink"/>
          </w:rPr>
          <w:t>[MS-OXCMSG]</w:t>
        </w:r>
      </w:hyperlink>
      <w:r>
        <w:t xml:space="preserve"> section 2.2.2 for </w:t>
      </w:r>
      <w:hyperlink w:anchor="gt_6ab4cacc-0e1a-4843-b9e5-4f1fee5a695a">
        <w:r>
          <w:rPr>
            <w:rStyle w:val="HyperlinkGreen"/>
            <w:b/>
          </w:rPr>
          <w:t>Attachment objects</w:t>
        </w:r>
      </w:hyperlink>
      <w:r>
        <w:t>, except t</w:t>
      </w:r>
      <w:r>
        <w:t>hat certain properties on the Attachment object MUST be set as specified in the following table.</w:t>
      </w:r>
    </w:p>
    <w:tbl>
      <w:tblPr>
        <w:tblStyle w:val="Table-ShadedHeader"/>
        <w:tblW w:w="0" w:type="auto"/>
        <w:tblLook w:val="04A0" w:firstRow="1" w:lastRow="0" w:firstColumn="1" w:lastColumn="0" w:noHBand="0" w:noVBand="1"/>
      </w:tblPr>
      <w:tblGrid>
        <w:gridCol w:w="5263"/>
        <w:gridCol w:w="1241"/>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Property</w:t>
            </w:r>
          </w:p>
        </w:tc>
        <w:tc>
          <w:tcPr>
            <w:tcW w:w="0" w:type="auto"/>
            <w:shd w:val="clear" w:color="auto" w:fill="E0E0E0"/>
          </w:tcPr>
          <w:p w:rsidR="006A6D82" w:rsidRDefault="0075303C">
            <w:pPr>
              <w:pStyle w:val="TableHeaderText"/>
            </w:pPr>
            <w:r>
              <w:t>Value</w:t>
            </w:r>
          </w:p>
        </w:tc>
      </w:tr>
      <w:tr w:rsidR="006A6D82" w:rsidTr="006A6D82">
        <w:tc>
          <w:tcPr>
            <w:tcW w:w="0" w:type="auto"/>
            <w:shd w:val="clear" w:color="auto" w:fill="auto"/>
          </w:tcPr>
          <w:p w:rsidR="006A6D82" w:rsidRDefault="0075303C">
            <w:pPr>
              <w:pStyle w:val="TableBodyText"/>
              <w:rPr>
                <w:b/>
              </w:rPr>
            </w:pPr>
            <w:r>
              <w:rPr>
                <w:b/>
              </w:rPr>
              <w:t xml:space="preserve">PidTagAttachmentLinkId </w:t>
            </w:r>
            <w:r>
              <w:t>([MS-OXCMSG] section 2.2.2.22)</w:t>
            </w:r>
          </w:p>
        </w:tc>
        <w:tc>
          <w:tcPr>
            <w:tcW w:w="0" w:type="auto"/>
            <w:shd w:val="clear" w:color="auto" w:fill="auto"/>
          </w:tcPr>
          <w:p w:rsidR="006A6D82" w:rsidRDefault="0075303C">
            <w:pPr>
              <w:pStyle w:val="TableBodyText"/>
            </w:pPr>
            <w:r>
              <w:t>0x00000004</w:t>
            </w:r>
          </w:p>
        </w:tc>
      </w:tr>
      <w:tr w:rsidR="006A6D82" w:rsidTr="006A6D82">
        <w:tc>
          <w:tcPr>
            <w:tcW w:w="0" w:type="auto"/>
            <w:shd w:val="clear" w:color="auto" w:fill="auto"/>
          </w:tcPr>
          <w:p w:rsidR="006A6D82" w:rsidRDefault="0075303C">
            <w:pPr>
              <w:pStyle w:val="TableBodyText"/>
              <w:rPr>
                <w:b/>
              </w:rPr>
            </w:pPr>
            <w:r>
              <w:rPr>
                <w:b/>
              </w:rPr>
              <w:t xml:space="preserve">PidTagAttachMethod </w:t>
            </w:r>
            <w:r>
              <w:t>([MS-OXCMSG] section 2.2.2.9)</w:t>
            </w:r>
          </w:p>
        </w:tc>
        <w:tc>
          <w:tcPr>
            <w:tcW w:w="0" w:type="auto"/>
            <w:shd w:val="clear" w:color="auto" w:fill="auto"/>
          </w:tcPr>
          <w:p w:rsidR="006A6D82" w:rsidRDefault="0075303C">
            <w:pPr>
              <w:pStyle w:val="TableBodyText"/>
            </w:pPr>
            <w:r>
              <w:t>0x00000006</w:t>
            </w:r>
          </w:p>
        </w:tc>
      </w:tr>
      <w:tr w:rsidR="006A6D82" w:rsidTr="006A6D82">
        <w:tc>
          <w:tcPr>
            <w:tcW w:w="0" w:type="auto"/>
            <w:shd w:val="clear" w:color="auto" w:fill="auto"/>
          </w:tcPr>
          <w:p w:rsidR="006A6D82" w:rsidRDefault="0075303C">
            <w:pPr>
              <w:pStyle w:val="TableBodyText"/>
              <w:rPr>
                <w:b/>
              </w:rPr>
            </w:pPr>
            <w:r>
              <w:rPr>
                <w:b/>
              </w:rPr>
              <w:t xml:space="preserve">PidTagRenderingPosition </w:t>
            </w:r>
            <w:r>
              <w:t>([MS-OXCMSG] section 2.2.2.16)</w:t>
            </w:r>
          </w:p>
        </w:tc>
        <w:tc>
          <w:tcPr>
            <w:tcW w:w="0" w:type="auto"/>
            <w:shd w:val="clear" w:color="auto" w:fill="auto"/>
          </w:tcPr>
          <w:p w:rsidR="006A6D82" w:rsidRDefault="0075303C">
            <w:pPr>
              <w:pStyle w:val="TableBodyText"/>
            </w:pPr>
            <w:r>
              <w:t>0xFFFFFFFF</w:t>
            </w:r>
          </w:p>
        </w:tc>
      </w:tr>
      <w:tr w:rsidR="006A6D82" w:rsidTr="006A6D82">
        <w:tc>
          <w:tcPr>
            <w:tcW w:w="0" w:type="auto"/>
            <w:shd w:val="clear" w:color="auto" w:fill="auto"/>
          </w:tcPr>
          <w:p w:rsidR="006A6D82" w:rsidRDefault="0075303C">
            <w:pPr>
              <w:pStyle w:val="TableBodyText"/>
              <w:rPr>
                <w:b/>
              </w:rPr>
            </w:pPr>
            <w:r>
              <w:rPr>
                <w:b/>
              </w:rPr>
              <w:t xml:space="preserve">PidTagAttachmentFlags </w:t>
            </w:r>
            <w:r>
              <w:t>([MS-OXCMSG] section 2.2.2.23)</w:t>
            </w:r>
          </w:p>
        </w:tc>
        <w:tc>
          <w:tcPr>
            <w:tcW w:w="0" w:type="auto"/>
            <w:shd w:val="clear" w:color="auto" w:fill="auto"/>
          </w:tcPr>
          <w:p w:rsidR="006A6D82" w:rsidRDefault="0075303C">
            <w:pPr>
              <w:pStyle w:val="TableBodyText"/>
            </w:pPr>
            <w:r>
              <w:t>0x00000000</w:t>
            </w:r>
          </w:p>
        </w:tc>
      </w:tr>
      <w:tr w:rsidR="006A6D82" w:rsidTr="006A6D82">
        <w:tc>
          <w:tcPr>
            <w:tcW w:w="0" w:type="auto"/>
            <w:shd w:val="clear" w:color="auto" w:fill="auto"/>
          </w:tcPr>
          <w:p w:rsidR="006A6D82" w:rsidRDefault="0075303C">
            <w:pPr>
              <w:pStyle w:val="TableBodyText"/>
              <w:rPr>
                <w:b/>
              </w:rPr>
            </w:pPr>
            <w:r>
              <w:rPr>
                <w:b/>
              </w:rPr>
              <w:t xml:space="preserve">PidTagAttachmentHidden </w:t>
            </w:r>
            <w:r>
              <w:t>([MS-OXCMSG] section 2.2.2.24)</w:t>
            </w:r>
          </w:p>
        </w:tc>
        <w:tc>
          <w:tcPr>
            <w:tcW w:w="0" w:type="auto"/>
            <w:shd w:val="clear" w:color="auto" w:fill="auto"/>
          </w:tcPr>
          <w:p w:rsidR="006A6D82" w:rsidRDefault="0075303C">
            <w:pPr>
              <w:pStyle w:val="TableBodyText"/>
            </w:pPr>
            <w:r>
              <w:t>0x00</w:t>
            </w:r>
          </w:p>
        </w:tc>
      </w:tr>
      <w:tr w:rsidR="006A6D82" w:rsidTr="006A6D82">
        <w:tc>
          <w:tcPr>
            <w:tcW w:w="0" w:type="auto"/>
            <w:shd w:val="clear" w:color="auto" w:fill="auto"/>
          </w:tcPr>
          <w:p w:rsidR="006A6D82" w:rsidRDefault="0075303C">
            <w:pPr>
              <w:pStyle w:val="TableBodyText"/>
              <w:rPr>
                <w:b/>
              </w:rPr>
            </w:pPr>
            <w:r>
              <w:rPr>
                <w:b/>
              </w:rPr>
              <w:t xml:space="preserve">PidTagAccess </w:t>
            </w:r>
            <w:r>
              <w:t>(</w:t>
            </w:r>
            <w:hyperlink r:id="rId74" w:anchor="Section_302967c881d54ec58319cccc14a76bb5">
              <w:r>
                <w:rPr>
                  <w:rStyle w:val="Hyperlink"/>
                </w:rPr>
                <w:t>[MS-OXCPRPT]</w:t>
              </w:r>
            </w:hyperlink>
            <w:r>
              <w:t xml:space="preserve"> section 2.2.1.1)</w:t>
            </w:r>
          </w:p>
        </w:tc>
        <w:tc>
          <w:tcPr>
            <w:tcW w:w="0" w:type="auto"/>
            <w:shd w:val="clear" w:color="auto" w:fill="auto"/>
          </w:tcPr>
          <w:p w:rsidR="006A6D82" w:rsidRDefault="0075303C">
            <w:pPr>
              <w:pStyle w:val="TableBodyText"/>
            </w:pPr>
            <w:r>
              <w:t>0x00000002</w:t>
            </w:r>
          </w:p>
        </w:tc>
      </w:tr>
    </w:tbl>
    <w:p w:rsidR="006A6D82" w:rsidRDefault="0075303C">
      <w:r>
        <w:t xml:space="preserve">The content of the </w:t>
      </w:r>
      <w:r>
        <w:rPr>
          <w:b/>
        </w:rPr>
        <w:t xml:space="preserve">PidTagAttachDataBinary </w:t>
      </w:r>
      <w:r>
        <w:t xml:space="preserve">property ([MS-OXCMSG] section 2.2.2.7) is formatted as a structured </w:t>
      </w:r>
      <w:hyperlink w:anchor="gt_63525252-3f66-4459-9b64-5b77f57b2f84">
        <w:r>
          <w:rPr>
            <w:rStyle w:val="HyperlinkGreen"/>
            <w:b/>
          </w:rPr>
          <w:t>storage</w:t>
        </w:r>
      </w:hyperlink>
      <w:r>
        <w:t xml:space="preserve"> that comprises eight </w:t>
      </w:r>
      <w:hyperlink w:anchor="gt_f3529cd8-50da-4f36-aa0b-66af455edbb6">
        <w:r>
          <w:rPr>
            <w:rStyle w:val="HyperlinkGreen"/>
            <w:b/>
          </w:rPr>
          <w:t>streams</w:t>
        </w:r>
      </w:hyperlink>
      <w:r>
        <w:t>, the names and contents of which are detailed in the following table.</w:t>
      </w:r>
    </w:p>
    <w:tbl>
      <w:tblPr>
        <w:tblStyle w:val="Table-ShadedHeader"/>
        <w:tblW w:w="0" w:type="auto"/>
        <w:tblLook w:val="04A0" w:firstRow="1" w:lastRow="0" w:firstColumn="1" w:lastColumn="0" w:noHBand="0" w:noVBand="1"/>
      </w:tblPr>
      <w:tblGrid>
        <w:gridCol w:w="1962"/>
        <w:gridCol w:w="7513"/>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Stream name</w:t>
            </w:r>
          </w:p>
        </w:tc>
        <w:tc>
          <w:tcPr>
            <w:tcW w:w="0" w:type="auto"/>
            <w:shd w:val="clear" w:color="auto" w:fill="E0E0E0"/>
          </w:tcPr>
          <w:p w:rsidR="006A6D82" w:rsidRDefault="0075303C">
            <w:pPr>
              <w:pStyle w:val="TableHeaderText"/>
            </w:pPr>
            <w:r>
              <w:t>Contents</w:t>
            </w:r>
          </w:p>
        </w:tc>
      </w:tr>
      <w:tr w:rsidR="006A6D82" w:rsidTr="006A6D82">
        <w:tc>
          <w:tcPr>
            <w:tcW w:w="0" w:type="auto"/>
            <w:shd w:val="clear" w:color="auto" w:fill="auto"/>
          </w:tcPr>
          <w:p w:rsidR="006A6D82" w:rsidRDefault="0075303C">
            <w:pPr>
              <w:pStyle w:val="TableBodyText"/>
              <w:rPr>
                <w:b/>
              </w:rPr>
            </w:pPr>
            <w:r>
              <w:rPr>
                <w:b/>
              </w:rPr>
              <w:t>IOlePres000</w:t>
            </w:r>
          </w:p>
        </w:tc>
        <w:tc>
          <w:tcPr>
            <w:tcW w:w="0" w:type="auto"/>
            <w:shd w:val="clear" w:color="auto" w:fill="auto"/>
          </w:tcPr>
          <w:p w:rsidR="006A6D82" w:rsidRDefault="0075303C">
            <w:pPr>
              <w:pStyle w:val="TableBodyText"/>
            </w:pPr>
            <w:r>
              <w:t xml:space="preserve">A </w:t>
            </w:r>
            <w:hyperlink w:anchor="gt_ae5f028e-7e28-4a0b-bec6-2c87913f7db7">
              <w:r>
                <w:rPr>
                  <w:rStyle w:val="HyperlinkGreen"/>
                  <w:b/>
                </w:rPr>
                <w:t>metafile</w:t>
              </w:r>
            </w:hyperlink>
            <w:r>
              <w:t xml:space="preserve"> that contains the icon to be used when rendering the attachment.</w:t>
            </w:r>
          </w:p>
        </w:tc>
      </w:tr>
      <w:tr w:rsidR="006A6D82" w:rsidTr="006A6D82">
        <w:tc>
          <w:tcPr>
            <w:tcW w:w="0" w:type="auto"/>
            <w:shd w:val="clear" w:color="auto" w:fill="auto"/>
          </w:tcPr>
          <w:p w:rsidR="006A6D82" w:rsidRDefault="0075303C">
            <w:pPr>
              <w:pStyle w:val="TableBodyText"/>
            </w:pPr>
            <w:r>
              <w:t>\</w:t>
            </w:r>
            <w:r>
              <w:rPr>
                <w:b/>
              </w:rPr>
              <w:t>3MailStream</w:t>
            </w:r>
            <w:r>
              <w:t>*</w:t>
            </w:r>
          </w:p>
        </w:tc>
        <w:tc>
          <w:tcPr>
            <w:tcW w:w="0" w:type="auto"/>
            <w:shd w:val="clear" w:color="auto" w:fill="auto"/>
          </w:tcPr>
          <w:p w:rsidR="006A6D82" w:rsidRDefault="0075303C">
            <w:pPr>
              <w:pStyle w:val="TableBodyText"/>
            </w:pPr>
            <w:r>
              <w:t>Binary contents: 04 00 00 00 00 00 00 00 00 00 00 00</w:t>
            </w:r>
          </w:p>
        </w:tc>
      </w:tr>
      <w:tr w:rsidR="006A6D82" w:rsidTr="006A6D82">
        <w:tc>
          <w:tcPr>
            <w:tcW w:w="0" w:type="auto"/>
            <w:shd w:val="clear" w:color="auto" w:fill="auto"/>
          </w:tcPr>
          <w:p w:rsidR="006A6D82" w:rsidRDefault="0075303C">
            <w:pPr>
              <w:pStyle w:val="TableBodyText"/>
              <w:rPr>
                <w:b/>
              </w:rPr>
            </w:pPr>
            <w:r>
              <w:rPr>
                <w:b/>
              </w:rPr>
              <w:t>MailMsgAttFld</w:t>
            </w:r>
          </w:p>
        </w:tc>
        <w:tc>
          <w:tcPr>
            <w:tcW w:w="0" w:type="auto"/>
            <w:shd w:val="clear" w:color="auto" w:fill="auto"/>
          </w:tcPr>
          <w:p w:rsidR="006A6D82" w:rsidRDefault="0075303C">
            <w:pPr>
              <w:pStyle w:val="TableBodyText"/>
            </w:pPr>
            <w:r>
              <w:t xml:space="preserve">The </w:t>
            </w:r>
            <w:hyperlink w:anchor="gt_64df5f51-e2e6-4cf2-a15f-5bc1167087b5">
              <w:r>
                <w:rPr>
                  <w:rStyle w:val="HyperlinkGreen"/>
                  <w:b/>
                </w:rPr>
                <w:t>EntryID</w:t>
              </w:r>
            </w:hyperlink>
            <w:r>
              <w:t xml:space="preserve"> of the folder of the linked </w:t>
            </w:r>
            <w:hyperlink w:anchor="gt_b6c15d0c-d992-421d-ba96-99d3b63894cf">
              <w:r>
                <w:rPr>
                  <w:rStyle w:val="HyperlinkGreen"/>
                  <w:b/>
                </w:rPr>
                <w:t>Message object</w:t>
              </w:r>
            </w:hyperlink>
            <w:r>
              <w:t>.</w:t>
            </w:r>
          </w:p>
        </w:tc>
      </w:tr>
      <w:tr w:rsidR="006A6D82" w:rsidTr="006A6D82">
        <w:tc>
          <w:tcPr>
            <w:tcW w:w="0" w:type="auto"/>
            <w:shd w:val="clear" w:color="auto" w:fill="auto"/>
          </w:tcPr>
          <w:p w:rsidR="006A6D82" w:rsidRDefault="0075303C">
            <w:pPr>
              <w:pStyle w:val="TableBodyText"/>
              <w:rPr>
                <w:b/>
              </w:rPr>
            </w:pPr>
            <w:r>
              <w:rPr>
                <w:b/>
              </w:rPr>
              <w:t>MailMsgAttMdb</w:t>
            </w:r>
          </w:p>
        </w:tc>
        <w:tc>
          <w:tcPr>
            <w:tcW w:w="0" w:type="auto"/>
            <w:shd w:val="clear" w:color="auto" w:fill="auto"/>
          </w:tcPr>
          <w:p w:rsidR="006A6D82" w:rsidRDefault="0075303C">
            <w:pPr>
              <w:pStyle w:val="TableBodyText"/>
            </w:pPr>
            <w:r>
              <w:t>The EntryID of the store of the linked Message object.</w:t>
            </w:r>
          </w:p>
        </w:tc>
      </w:tr>
      <w:tr w:rsidR="006A6D82" w:rsidTr="006A6D82">
        <w:tc>
          <w:tcPr>
            <w:tcW w:w="0" w:type="auto"/>
            <w:shd w:val="clear" w:color="auto" w:fill="auto"/>
          </w:tcPr>
          <w:p w:rsidR="006A6D82" w:rsidRDefault="0075303C">
            <w:pPr>
              <w:pStyle w:val="TableBodyText"/>
              <w:rPr>
                <w:b/>
              </w:rPr>
            </w:pPr>
            <w:r>
              <w:rPr>
                <w:b/>
              </w:rPr>
              <w:lastRenderedPageBreak/>
              <w:t>MailMsgAttM</w:t>
            </w:r>
            <w:r>
              <w:rPr>
                <w:b/>
              </w:rPr>
              <w:t>sg</w:t>
            </w:r>
          </w:p>
        </w:tc>
        <w:tc>
          <w:tcPr>
            <w:tcW w:w="0" w:type="auto"/>
            <w:shd w:val="clear" w:color="auto" w:fill="auto"/>
          </w:tcPr>
          <w:p w:rsidR="006A6D82" w:rsidRDefault="0075303C">
            <w:pPr>
              <w:pStyle w:val="TableBodyText"/>
            </w:pPr>
            <w:r>
              <w:t xml:space="preserve">The EntryID of the linked Message object; required only if the </w:t>
            </w:r>
            <w:r>
              <w:rPr>
                <w:b/>
              </w:rPr>
              <w:t>MailMsgAttSrchKey</w:t>
            </w:r>
            <w:r>
              <w:t xml:space="preserve"> stream is empty.</w:t>
            </w:r>
          </w:p>
        </w:tc>
      </w:tr>
      <w:tr w:rsidR="006A6D82" w:rsidTr="006A6D82">
        <w:tc>
          <w:tcPr>
            <w:tcW w:w="0" w:type="auto"/>
            <w:shd w:val="clear" w:color="auto" w:fill="auto"/>
          </w:tcPr>
          <w:p w:rsidR="006A6D82" w:rsidRDefault="0075303C">
            <w:pPr>
              <w:pStyle w:val="TableBodyText"/>
              <w:rPr>
                <w:b/>
              </w:rPr>
            </w:pPr>
            <w:r>
              <w:rPr>
                <w:b/>
              </w:rPr>
              <w:t>MailMsgAttSrchFld</w:t>
            </w:r>
          </w:p>
        </w:tc>
        <w:tc>
          <w:tcPr>
            <w:tcW w:w="0" w:type="auto"/>
            <w:shd w:val="clear" w:color="auto" w:fill="auto"/>
          </w:tcPr>
          <w:p w:rsidR="006A6D82" w:rsidRDefault="0075303C">
            <w:pPr>
              <w:pStyle w:val="TableBodyText"/>
            </w:pPr>
            <w:r>
              <w:t xml:space="preserve">The object EntryID of the Sent Items </w:t>
            </w:r>
            <w:hyperlink w:anchor="gt_14e25453-1647-4acb-a35e-306810c60528">
              <w:r>
                <w:rPr>
                  <w:rStyle w:val="HyperlinkGreen"/>
                  <w:b/>
                </w:rPr>
                <w:t>special folder</w:t>
              </w:r>
            </w:hyperlink>
            <w:r>
              <w:t xml:space="preserve"> of the linked Message </w:t>
            </w:r>
            <w:r>
              <w:t xml:space="preserve">object. For details about special folders, see </w:t>
            </w:r>
            <w:hyperlink r:id="rId75" w:anchor="Section_a60e9c162ba8424bb60c385a8a2837cb">
              <w:r>
                <w:rPr>
                  <w:rStyle w:val="Hyperlink"/>
                </w:rPr>
                <w:t>[MS-OXOSFLD]</w:t>
              </w:r>
            </w:hyperlink>
            <w:r>
              <w:t>.</w:t>
            </w:r>
          </w:p>
        </w:tc>
      </w:tr>
      <w:tr w:rsidR="006A6D82" w:rsidTr="006A6D82">
        <w:tc>
          <w:tcPr>
            <w:tcW w:w="0" w:type="auto"/>
            <w:shd w:val="clear" w:color="auto" w:fill="auto"/>
          </w:tcPr>
          <w:p w:rsidR="006A6D82" w:rsidRDefault="0075303C">
            <w:pPr>
              <w:pStyle w:val="TableBodyText"/>
              <w:rPr>
                <w:b/>
              </w:rPr>
            </w:pPr>
            <w:r>
              <w:rPr>
                <w:b/>
              </w:rPr>
              <w:t>MailMsgAttSrchKey</w:t>
            </w:r>
          </w:p>
        </w:tc>
        <w:tc>
          <w:tcPr>
            <w:tcW w:w="0" w:type="auto"/>
            <w:shd w:val="clear" w:color="auto" w:fill="auto"/>
          </w:tcPr>
          <w:p w:rsidR="006A6D82" w:rsidRDefault="0075303C">
            <w:pPr>
              <w:pStyle w:val="TableBodyText"/>
            </w:pPr>
            <w:r>
              <w:t xml:space="preserve">The value of the </w:t>
            </w:r>
            <w:r>
              <w:rPr>
                <w:b/>
              </w:rPr>
              <w:t>PidTagSearchKey</w:t>
            </w:r>
            <w:r>
              <w:t xml:space="preserve"> property ([MS-OXCPRPT] section 2.2.1.9), as specified in [MS-</w:t>
            </w:r>
            <w:r>
              <w:t xml:space="preserve">OXCMSG], of the linked Message object; required only if the </w:t>
            </w:r>
            <w:r>
              <w:rPr>
                <w:b/>
              </w:rPr>
              <w:t>MailMsgAttMsg</w:t>
            </w:r>
            <w:r>
              <w:t xml:space="preserve"> stream is empty.</w:t>
            </w:r>
          </w:p>
        </w:tc>
      </w:tr>
      <w:tr w:rsidR="006A6D82" w:rsidTr="006A6D82">
        <w:tc>
          <w:tcPr>
            <w:tcW w:w="0" w:type="auto"/>
            <w:shd w:val="clear" w:color="auto" w:fill="auto"/>
          </w:tcPr>
          <w:p w:rsidR="006A6D82" w:rsidRDefault="0075303C">
            <w:pPr>
              <w:pStyle w:val="TableBodyText"/>
              <w:rPr>
                <w:b/>
              </w:rPr>
            </w:pPr>
            <w:r>
              <w:rPr>
                <w:b/>
              </w:rPr>
              <w:t>MailMsgAttSubject</w:t>
            </w:r>
          </w:p>
        </w:tc>
        <w:tc>
          <w:tcPr>
            <w:tcW w:w="0" w:type="auto"/>
            <w:shd w:val="clear" w:color="auto" w:fill="auto"/>
          </w:tcPr>
          <w:p w:rsidR="006A6D82" w:rsidRDefault="0075303C">
            <w:pPr>
              <w:pStyle w:val="TableBodyText"/>
            </w:pPr>
            <w:r>
              <w:t xml:space="preserve">The value of the </w:t>
            </w:r>
            <w:r>
              <w:rPr>
                <w:b/>
              </w:rPr>
              <w:t>PidTagSubject</w:t>
            </w:r>
            <w:r>
              <w:t xml:space="preserve"> property ([MS-OXCMSG] section 2.2.1.46) of the linked Message object.</w:t>
            </w:r>
          </w:p>
        </w:tc>
      </w:tr>
    </w:tbl>
    <w:p w:rsidR="006A6D82" w:rsidRDefault="0075303C">
      <w:r>
        <w:t xml:space="preserve">* The "\3" in "\3MailStream" represents the </w:t>
      </w:r>
      <w:r>
        <w:t>byte 0x03.</w:t>
      </w:r>
    </w:p>
    <w:p w:rsidR="006A6D82" w:rsidRDefault="0075303C">
      <w:r>
        <w:t xml:space="preserve"> </w:t>
      </w:r>
    </w:p>
    <w:p w:rsidR="006A6D82" w:rsidRDefault="0075303C">
      <w:pPr>
        <w:pStyle w:val="Heading1"/>
      </w:pPr>
      <w:bookmarkStart w:id="91" w:name="section_a5918d2cdca34908a71fad51b34d2556"/>
      <w:bookmarkStart w:id="92" w:name="_Toc174601185"/>
      <w:r>
        <w:lastRenderedPageBreak/>
        <w:t>Protocol Details</w:t>
      </w:r>
      <w:bookmarkEnd w:id="91"/>
      <w:bookmarkEnd w:id="92"/>
    </w:p>
    <w:p w:rsidR="006A6D82" w:rsidRDefault="0075303C">
      <w:pPr>
        <w:pStyle w:val="Heading2"/>
      </w:pPr>
      <w:bookmarkStart w:id="93" w:name="section_02b8d950eb2549659141886550ea9349"/>
      <w:bookmarkStart w:id="94" w:name="_Toc174601186"/>
      <w:r>
        <w:t>Client Details</w:t>
      </w:r>
      <w:bookmarkEnd w:id="93"/>
      <w:bookmarkEnd w:id="94"/>
      <w:r>
        <w:fldChar w:fldCharType="begin"/>
      </w:r>
      <w:r>
        <w:instrText xml:space="preserve"> XE "Client:overview" </w:instrText>
      </w:r>
      <w:r>
        <w:fldChar w:fldCharType="end"/>
      </w:r>
    </w:p>
    <w:p w:rsidR="006A6D82" w:rsidRDefault="0075303C">
      <w:r>
        <w:t xml:space="preserve">The client creates and manipulates a </w:t>
      </w:r>
      <w:hyperlink w:anchor="gt_afc71d55-b4aa-4f80-b07c-260592c168aa">
        <w:r>
          <w:rPr>
            <w:rStyle w:val="HyperlinkGreen"/>
            <w:b/>
          </w:rPr>
          <w:t>Journal object</w:t>
        </w:r>
      </w:hyperlink>
      <w:r>
        <w:t xml:space="preserve"> and in all other ways operates within the client role as specified in </w:t>
      </w:r>
      <w:hyperlink r:id="rId76" w:anchor="Section_7fd7ec40deec4c0694931bc06b349682">
        <w:r>
          <w:rPr>
            <w:rStyle w:val="Hyperlink"/>
          </w:rPr>
          <w:t>[MS-OXCMSG]</w:t>
        </w:r>
      </w:hyperlink>
      <w:r>
        <w:t>.</w:t>
      </w:r>
    </w:p>
    <w:p w:rsidR="006A6D82" w:rsidRDefault="0075303C">
      <w:pPr>
        <w:pStyle w:val="Heading3"/>
      </w:pPr>
      <w:bookmarkStart w:id="95" w:name="section_5d1d31d1b0fb43eebe82ea70572749e1"/>
      <w:bookmarkStart w:id="96" w:name="_Toc174601187"/>
      <w:r>
        <w:t>Abstract Data Model</w:t>
      </w:r>
      <w:bookmarkEnd w:id="95"/>
      <w:bookmarkEnd w:id="96"/>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6A6D82" w:rsidRDefault="0075303C">
      <w:r>
        <w:t>This section describes a conceptual m</w:t>
      </w:r>
      <w:r>
        <w:t>odel of possible data organization that an implementation maintains to participate in this protocol. The described organization is provided to facilitate the explanation of how the protocol behaves. This document does not mandate that implementations adher</w:t>
      </w:r>
      <w:r>
        <w:t>e to this model as long as the external behavior of the implementation is consistent with the behavior described in this document.</w:t>
      </w:r>
    </w:p>
    <w:p w:rsidR="006A6D82" w:rsidRDefault="0075303C">
      <w:r>
        <w:t xml:space="preserve">This protocol uses the abstract data model that is specified in </w:t>
      </w:r>
      <w:hyperlink r:id="rId77" w:anchor="Section_7fd7ec40deec4c0694931bc06b349682">
        <w:r>
          <w:rPr>
            <w:rStyle w:val="Hyperlink"/>
          </w:rPr>
          <w:t>[MS-OXCMSG]</w:t>
        </w:r>
      </w:hyperlink>
      <w:r>
        <w:t xml:space="preserve"> section 3.1.1 with the following adaptations:</w:t>
      </w:r>
    </w:p>
    <w:p w:rsidR="006A6D82" w:rsidRDefault="0075303C">
      <w:pPr>
        <w:pStyle w:val="ListParagraph"/>
        <w:numPr>
          <w:ilvl w:val="0"/>
          <w:numId w:val="47"/>
        </w:numPr>
      </w:pPr>
      <w:r>
        <w:t xml:space="preserve">The </w:t>
      </w:r>
      <w:hyperlink w:anchor="gt_afc71d55-b4aa-4f80-b07c-260592c168aa">
        <w:r>
          <w:rPr>
            <w:rStyle w:val="HyperlinkGreen"/>
            <w:b/>
          </w:rPr>
          <w:t>Journal object</w:t>
        </w:r>
      </w:hyperlink>
      <w:r>
        <w:t xml:space="preserve"> is an extension of the </w:t>
      </w:r>
      <w:hyperlink w:anchor="gt_b6c15d0c-d992-421d-ba96-99d3b63894cf">
        <w:r>
          <w:rPr>
            <w:rStyle w:val="HyperlinkGreen"/>
            <w:b/>
          </w:rPr>
          <w:t>Message obje</w:t>
        </w:r>
        <w:r>
          <w:rPr>
            <w:rStyle w:val="HyperlinkGreen"/>
            <w:b/>
          </w:rPr>
          <w:t>ct</w:t>
        </w:r>
      </w:hyperlink>
      <w:r>
        <w:t>.</w:t>
      </w:r>
    </w:p>
    <w:p w:rsidR="006A6D82" w:rsidRDefault="0075303C">
      <w:pPr>
        <w:pStyle w:val="ListParagraph"/>
        <w:numPr>
          <w:ilvl w:val="0"/>
          <w:numId w:val="47"/>
        </w:numPr>
      </w:pPr>
      <w:r>
        <w:t xml:space="preserve">A Journal object is created in the Journal </w:t>
      </w:r>
      <w:hyperlink w:anchor="gt_14e25453-1647-4acb-a35e-306810c60528">
        <w:r>
          <w:rPr>
            <w:rStyle w:val="HyperlinkGreen"/>
            <w:b/>
          </w:rPr>
          <w:t>special folder</w:t>
        </w:r>
      </w:hyperlink>
      <w:r>
        <w:t xml:space="preserve"> unless the end user or </w:t>
      </w:r>
      <w:hyperlink w:anchor="gt_1acbaf40-bbb0-4fd3-a27f-bb264e70933f">
        <w:r>
          <w:rPr>
            <w:rStyle w:val="HyperlinkGreen"/>
            <w:b/>
          </w:rPr>
          <w:t>Mail User Agent (MUA)</w:t>
        </w:r>
      </w:hyperlink>
      <w:r>
        <w:t xml:space="preserve"> explicitly specifies anot</w:t>
      </w:r>
      <w:r>
        <w:t xml:space="preserve">her folder. For details about special folders, see </w:t>
      </w:r>
      <w:hyperlink r:id="rId78" w:anchor="Section_a60e9c162ba8424bb60c385a8a2837cb">
        <w:r>
          <w:rPr>
            <w:rStyle w:val="Hyperlink"/>
          </w:rPr>
          <w:t>[MS-OXOSFLD]</w:t>
        </w:r>
      </w:hyperlink>
      <w:r>
        <w:t>.</w:t>
      </w:r>
    </w:p>
    <w:p w:rsidR="006A6D82" w:rsidRDefault="0075303C">
      <w:pPr>
        <w:pStyle w:val="Heading3"/>
      </w:pPr>
      <w:bookmarkStart w:id="97" w:name="section_577a17e0c87c414d8da14646a03a9bb3"/>
      <w:bookmarkStart w:id="98" w:name="_Toc174601188"/>
      <w:r>
        <w:t>Timers</w:t>
      </w:r>
      <w:bookmarkEnd w:id="97"/>
      <w:bookmarkEnd w:id="98"/>
      <w:r>
        <w:fldChar w:fldCharType="begin"/>
      </w:r>
      <w:r>
        <w:instrText xml:space="preserve"> XE "Client:timers" </w:instrText>
      </w:r>
      <w:r>
        <w:fldChar w:fldCharType="end"/>
      </w:r>
      <w:r>
        <w:fldChar w:fldCharType="begin"/>
      </w:r>
      <w:r>
        <w:instrText xml:space="preserve"> XE "Timers:client" </w:instrText>
      </w:r>
      <w:r>
        <w:fldChar w:fldCharType="end"/>
      </w:r>
    </w:p>
    <w:p w:rsidR="006A6D82" w:rsidRDefault="0075303C">
      <w:r>
        <w:t>None.</w:t>
      </w:r>
    </w:p>
    <w:p w:rsidR="006A6D82" w:rsidRDefault="0075303C">
      <w:pPr>
        <w:pStyle w:val="Heading3"/>
      </w:pPr>
      <w:bookmarkStart w:id="99" w:name="section_d1e47a705d49426e828e937a2f15e1b5"/>
      <w:bookmarkStart w:id="100" w:name="_Toc174601189"/>
      <w:r>
        <w:t>Initialization</w:t>
      </w:r>
      <w:bookmarkEnd w:id="99"/>
      <w:bookmarkEnd w:id="100"/>
      <w:r>
        <w:fldChar w:fldCharType="begin"/>
      </w:r>
      <w:r>
        <w:instrText xml:space="preserve"> XE "Client:initialization" </w:instrText>
      </w:r>
      <w:r>
        <w:fldChar w:fldCharType="end"/>
      </w:r>
      <w:r>
        <w:fldChar w:fldCharType="begin"/>
      </w:r>
      <w:r>
        <w:instrText xml:space="preserve"> XE "Ini</w:instrText>
      </w:r>
      <w:r>
        <w:instrText xml:space="preserve">tialization:client" </w:instrText>
      </w:r>
      <w:r>
        <w:fldChar w:fldCharType="end"/>
      </w:r>
    </w:p>
    <w:p w:rsidR="006A6D82" w:rsidRDefault="0075303C">
      <w:r>
        <w:t>None.</w:t>
      </w:r>
    </w:p>
    <w:p w:rsidR="006A6D82" w:rsidRDefault="0075303C">
      <w:pPr>
        <w:pStyle w:val="Heading3"/>
      </w:pPr>
      <w:bookmarkStart w:id="101" w:name="section_9163110c55214345938370c19a5f140f"/>
      <w:bookmarkStart w:id="102" w:name="_Toc174601190"/>
      <w:r>
        <w:t>Higher-Layer Triggered Events</w:t>
      </w:r>
      <w:bookmarkEnd w:id="101"/>
      <w:bookmarkEnd w:id="102"/>
    </w:p>
    <w:p w:rsidR="006A6D82" w:rsidRDefault="0075303C">
      <w:pPr>
        <w:pStyle w:val="Heading4"/>
      </w:pPr>
      <w:bookmarkStart w:id="103" w:name="section_029f96fca81541108e2d216ace353a7c"/>
      <w:bookmarkStart w:id="104" w:name="_Toc174601191"/>
      <w:r>
        <w:t>Creating a Journal Object</w:t>
      </w:r>
      <w:bookmarkEnd w:id="103"/>
      <w:bookmarkEnd w:id="104"/>
      <w:r>
        <w:fldChar w:fldCharType="begin"/>
      </w:r>
      <w:r>
        <w:instrText xml:space="preserve"> XE "Client - higher-layer triggered events:creating a Journal object" </w:instrText>
      </w:r>
      <w:r>
        <w:fldChar w:fldCharType="end"/>
      </w:r>
      <w:r>
        <w:fldChar w:fldCharType="begin"/>
      </w:r>
      <w:r>
        <w:instrText xml:space="preserve"> XE "Higher-layer triggered events - client:creating a Journal object" </w:instrText>
      </w:r>
      <w:r>
        <w:fldChar w:fldCharType="end"/>
      </w:r>
      <w:r>
        <w:fldChar w:fldCharType="begin"/>
      </w:r>
      <w:r>
        <w:instrText xml:space="preserve"> XE "Triggered events - cl</w:instrText>
      </w:r>
      <w:r>
        <w:instrText xml:space="preserve">ient:creating a Journal object" </w:instrText>
      </w:r>
      <w:r>
        <w:fldChar w:fldCharType="end"/>
      </w:r>
    </w:p>
    <w:p w:rsidR="006A6D82" w:rsidRDefault="0075303C">
      <w:r>
        <w:t xml:space="preserve">When the user creates a journal entry, the client creates a </w:t>
      </w:r>
      <w:hyperlink w:anchor="gt_b6c15d0c-d992-421d-ba96-99d3b63894cf">
        <w:r>
          <w:rPr>
            <w:rStyle w:val="HyperlinkGreen"/>
            <w:b/>
          </w:rPr>
          <w:t>Message object</w:t>
        </w:r>
      </w:hyperlink>
      <w:r>
        <w:t xml:space="preserve">, as specified in </w:t>
      </w:r>
      <w:hyperlink r:id="rId79" w:anchor="Section_7fd7ec40deec4c0694931bc06b349682">
        <w:r>
          <w:rPr>
            <w:rStyle w:val="Hyperlink"/>
          </w:rPr>
          <w:t>[MS-OXCMSG]</w:t>
        </w:r>
      </w:hyperlink>
      <w:r>
        <w:t xml:space="preserve"> section 3.1.4.2, sets properties in accordance with the requirements in section </w:t>
      </w:r>
      <w:hyperlink w:anchor="Section_b97c14d4326a494b986389eb32fc928b" w:history="1">
        <w:r>
          <w:rPr>
            <w:rStyle w:val="Hyperlink"/>
          </w:rPr>
          <w:t>2</w:t>
        </w:r>
      </w:hyperlink>
      <w:r>
        <w:t xml:space="preserve">, and saves the resulting </w:t>
      </w:r>
      <w:hyperlink w:anchor="gt_afc71d55-b4aa-4f80-b07c-260592c168aa">
        <w:r>
          <w:rPr>
            <w:rStyle w:val="HyperlinkGreen"/>
            <w:b/>
          </w:rPr>
          <w:t>Journal object</w:t>
        </w:r>
      </w:hyperlink>
      <w:r>
        <w:t>, as specified in [MS-OXCMSG] section 3.1.4.3.</w:t>
      </w:r>
    </w:p>
    <w:p w:rsidR="006A6D82" w:rsidRDefault="0075303C">
      <w:pPr>
        <w:pStyle w:val="Heading4"/>
      </w:pPr>
      <w:bookmarkStart w:id="105" w:name="section_321bd2991c0249bc9021afdb18df9a7c"/>
      <w:bookmarkStart w:id="106" w:name="_Toc174601192"/>
      <w:r>
        <w:t>Modifying a Journal Object</w:t>
      </w:r>
      <w:bookmarkEnd w:id="105"/>
      <w:bookmarkEnd w:id="106"/>
      <w:r>
        <w:fldChar w:fldCharType="begin"/>
      </w:r>
      <w:r>
        <w:instrText xml:space="preserve"> XE "Client - higher-layer triggered events:modifying a Journal object" </w:instrText>
      </w:r>
      <w:r>
        <w:fldChar w:fldCharType="end"/>
      </w:r>
      <w:r>
        <w:fldChar w:fldCharType="begin"/>
      </w:r>
      <w:r>
        <w:instrText xml:space="preserve"> XE "Higher-layer triggered events - client:modifying a Journal object" </w:instrText>
      </w:r>
      <w:r>
        <w:fldChar w:fldCharType="end"/>
      </w:r>
      <w:r>
        <w:fldChar w:fldCharType="begin"/>
      </w:r>
      <w:r>
        <w:instrText xml:space="preserve"> XE "Triggered events</w:instrText>
      </w:r>
      <w:r>
        <w:instrText xml:space="preserve"> - client:modifying a Journal object" </w:instrText>
      </w:r>
      <w:r>
        <w:fldChar w:fldCharType="end"/>
      </w:r>
    </w:p>
    <w:p w:rsidR="006A6D82" w:rsidRDefault="0075303C">
      <w:r>
        <w:t xml:space="preserve">When the user modifies a journal entry, the client opens the </w:t>
      </w:r>
      <w:hyperlink w:anchor="gt_afc71d55-b4aa-4f80-b07c-260592c168aa">
        <w:r>
          <w:rPr>
            <w:rStyle w:val="HyperlinkGreen"/>
            <w:b/>
          </w:rPr>
          <w:t>Journal object</w:t>
        </w:r>
      </w:hyperlink>
      <w:r>
        <w:t xml:space="preserve"> as specified in </w:t>
      </w:r>
      <w:hyperlink r:id="rId80" w:anchor="Section_7fd7ec40deec4c0694931bc06b349682">
        <w:r>
          <w:rPr>
            <w:rStyle w:val="Hyperlink"/>
          </w:rPr>
          <w:t>[MS-OXCMSG]</w:t>
        </w:r>
      </w:hyperlink>
      <w:r>
        <w:t xml:space="preserve"> section 3.1.4.1, modifies any of the properties in accordance with the requirements in section </w:t>
      </w:r>
      <w:hyperlink w:anchor="Section_b97c14d4326a494b986389eb32fc928b" w:history="1">
        <w:r>
          <w:rPr>
            <w:rStyle w:val="Hyperlink"/>
          </w:rPr>
          <w:t>2</w:t>
        </w:r>
      </w:hyperlink>
      <w:r>
        <w:t>, and saves the Journal object as specified in [MS-OXCMSG] section 3</w:t>
      </w:r>
      <w:r>
        <w:t xml:space="preserve">.1.4.3. For details about modifying the properties of a </w:t>
      </w:r>
      <w:hyperlink w:anchor="gt_b6c15d0c-d992-421d-ba96-99d3b63894cf">
        <w:r>
          <w:rPr>
            <w:rStyle w:val="HyperlinkGreen"/>
            <w:b/>
          </w:rPr>
          <w:t>Message object</w:t>
        </w:r>
      </w:hyperlink>
      <w:r>
        <w:t xml:space="preserve">, see </w:t>
      </w:r>
      <w:hyperlink r:id="rId81" w:anchor="Section_302967c881d54ec58319cccc14a76bb5">
        <w:r>
          <w:rPr>
            <w:rStyle w:val="Hyperlink"/>
          </w:rPr>
          <w:t>[MS-OXCPRPT]</w:t>
        </w:r>
      </w:hyperlink>
      <w:r>
        <w:t>.</w:t>
      </w:r>
    </w:p>
    <w:p w:rsidR="006A6D82" w:rsidRDefault="0075303C">
      <w:pPr>
        <w:pStyle w:val="Heading4"/>
      </w:pPr>
      <w:bookmarkStart w:id="107" w:name="section_2b1312a8855445c49cad196844b91733"/>
      <w:bookmarkStart w:id="108" w:name="_Toc174601193"/>
      <w:r>
        <w:t>Deleting a Journal Obj</w:t>
      </w:r>
      <w:r>
        <w:t>ect</w:t>
      </w:r>
      <w:bookmarkEnd w:id="107"/>
      <w:bookmarkEnd w:id="108"/>
      <w:r>
        <w:fldChar w:fldCharType="begin"/>
      </w:r>
      <w:r>
        <w:instrText xml:space="preserve"> XE "Client - higher-layer triggered events:deleting a Journal object" </w:instrText>
      </w:r>
      <w:r>
        <w:fldChar w:fldCharType="end"/>
      </w:r>
      <w:r>
        <w:fldChar w:fldCharType="begin"/>
      </w:r>
      <w:r>
        <w:instrText xml:space="preserve"> XE "Higher-layer triggered events - client:deleting a Journal object" </w:instrText>
      </w:r>
      <w:r>
        <w:fldChar w:fldCharType="end"/>
      </w:r>
      <w:r>
        <w:fldChar w:fldCharType="begin"/>
      </w:r>
      <w:r>
        <w:instrText xml:space="preserve"> XE "Triggered events - client:deleting a Journal object" </w:instrText>
      </w:r>
      <w:r>
        <w:fldChar w:fldCharType="end"/>
      </w:r>
    </w:p>
    <w:p w:rsidR="006A6D82" w:rsidRDefault="0075303C">
      <w:r>
        <w:t>When a user deletes a journal entry, the clien</w:t>
      </w:r>
      <w:r>
        <w:t xml:space="preserve">t deletes the </w:t>
      </w:r>
      <w:hyperlink w:anchor="gt_afc71d55-b4aa-4f80-b07c-260592c168aa">
        <w:r>
          <w:rPr>
            <w:rStyle w:val="HyperlinkGreen"/>
            <w:b/>
          </w:rPr>
          <w:t>Journal object</w:t>
        </w:r>
      </w:hyperlink>
      <w:r>
        <w:t xml:space="preserve"> in the same way that it deletes any </w:t>
      </w:r>
      <w:hyperlink w:anchor="gt_b6c15d0c-d992-421d-ba96-99d3b63894cf">
        <w:r>
          <w:rPr>
            <w:rStyle w:val="HyperlinkGreen"/>
            <w:b/>
          </w:rPr>
          <w:t>Message object</w:t>
        </w:r>
      </w:hyperlink>
      <w:r>
        <w:t xml:space="preserve">, as specified in </w:t>
      </w:r>
      <w:hyperlink r:id="rId82" w:anchor="Section_c0f31b95c07f486c98d9535ed9705fbf">
        <w:r>
          <w:rPr>
            <w:rStyle w:val="Hyperlink"/>
          </w:rPr>
          <w:t>[MS-OXCFOLD]</w:t>
        </w:r>
      </w:hyperlink>
      <w:r>
        <w:t xml:space="preserve"> section 3.1.4.8.</w:t>
      </w:r>
    </w:p>
    <w:p w:rsidR="006A6D82" w:rsidRDefault="0075303C">
      <w:pPr>
        <w:pStyle w:val="Heading3"/>
      </w:pPr>
      <w:bookmarkStart w:id="109" w:name="section_973bcd916e4141b7bb1536e376faf4c3"/>
      <w:bookmarkStart w:id="110" w:name="_Toc174601194"/>
      <w:r>
        <w:t>Message Processing Events and Sequencing Rules</w:t>
      </w:r>
      <w:bookmarkEnd w:id="109"/>
      <w:bookmarkEnd w:id="110"/>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6A6D82" w:rsidRDefault="0075303C">
      <w:r>
        <w:t>None.</w:t>
      </w:r>
    </w:p>
    <w:p w:rsidR="006A6D82" w:rsidRDefault="0075303C">
      <w:pPr>
        <w:pStyle w:val="Heading3"/>
      </w:pPr>
      <w:bookmarkStart w:id="111" w:name="section_b26d884839a9421f83d07ac46a17792f"/>
      <w:bookmarkStart w:id="112" w:name="_Toc174601195"/>
      <w:r>
        <w:lastRenderedPageBreak/>
        <w:t>Timer Events</w:t>
      </w:r>
      <w:bookmarkEnd w:id="111"/>
      <w:bookmarkEnd w:id="112"/>
      <w:r>
        <w:fldChar w:fldCharType="begin"/>
      </w:r>
      <w:r>
        <w:instrText xml:space="preserve"> XE "Client:timer events" </w:instrText>
      </w:r>
      <w:r>
        <w:fldChar w:fldCharType="end"/>
      </w:r>
      <w:r>
        <w:fldChar w:fldCharType="begin"/>
      </w:r>
      <w:r>
        <w:instrText xml:space="preserve"> XE "Timer events:client" </w:instrText>
      </w:r>
      <w:r>
        <w:fldChar w:fldCharType="end"/>
      </w:r>
    </w:p>
    <w:p w:rsidR="006A6D82" w:rsidRDefault="0075303C">
      <w:r>
        <w:t>None.</w:t>
      </w:r>
    </w:p>
    <w:p w:rsidR="006A6D82" w:rsidRDefault="0075303C">
      <w:pPr>
        <w:pStyle w:val="Heading3"/>
      </w:pPr>
      <w:bookmarkStart w:id="113" w:name="section_85c5f014af6d4a4199d4e5a4c128afda"/>
      <w:bookmarkStart w:id="114" w:name="_Toc174601196"/>
      <w:r>
        <w:t>Other Local Events</w:t>
      </w:r>
      <w:bookmarkEnd w:id="113"/>
      <w:bookmarkEnd w:id="114"/>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6A6D82" w:rsidRDefault="0075303C">
      <w:r>
        <w:t>None.</w:t>
      </w:r>
    </w:p>
    <w:p w:rsidR="006A6D82" w:rsidRDefault="0075303C">
      <w:pPr>
        <w:pStyle w:val="Heading2"/>
      </w:pPr>
      <w:bookmarkStart w:id="115" w:name="section_3bdf2ef85a3d4d7389813e7a51b24d5a"/>
      <w:bookmarkStart w:id="116" w:name="_Toc174601197"/>
      <w:r>
        <w:t>Server Details</w:t>
      </w:r>
      <w:bookmarkEnd w:id="115"/>
      <w:bookmarkEnd w:id="116"/>
      <w:r>
        <w:fldChar w:fldCharType="begin"/>
      </w:r>
      <w:r>
        <w:instrText xml:space="preserve"> XE "Server:overview" </w:instrText>
      </w:r>
      <w:r>
        <w:fldChar w:fldCharType="end"/>
      </w:r>
    </w:p>
    <w:p w:rsidR="006A6D82" w:rsidRDefault="0075303C">
      <w:r>
        <w:t>The server processes a client's requests re</w:t>
      </w:r>
      <w:r>
        <w:t xml:space="preserve">garding a </w:t>
      </w:r>
      <w:hyperlink w:anchor="gt_afc71d55-b4aa-4f80-b07c-260592c168aa">
        <w:r>
          <w:rPr>
            <w:rStyle w:val="HyperlinkGreen"/>
            <w:b/>
          </w:rPr>
          <w:t>Journal object</w:t>
        </w:r>
      </w:hyperlink>
      <w:r>
        <w:t xml:space="preserve"> and in all other ways operates within the server role as specified in </w:t>
      </w:r>
      <w:hyperlink r:id="rId83" w:anchor="Section_7fd7ec40deec4c0694931bc06b349682">
        <w:r>
          <w:rPr>
            <w:rStyle w:val="Hyperlink"/>
          </w:rPr>
          <w:t>[MS-OXCMSG]</w:t>
        </w:r>
      </w:hyperlink>
      <w:r>
        <w:t>.</w:t>
      </w:r>
    </w:p>
    <w:p w:rsidR="006A6D82" w:rsidRDefault="0075303C">
      <w:pPr>
        <w:pStyle w:val="Heading3"/>
      </w:pPr>
      <w:bookmarkStart w:id="117" w:name="section_f2d205e05dd14d9cbbabf13856bdaa82"/>
      <w:bookmarkStart w:id="118" w:name="_Toc174601198"/>
      <w:r>
        <w:t>Abstract Data Model</w:t>
      </w:r>
      <w:bookmarkEnd w:id="117"/>
      <w:bookmarkEnd w:id="11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6A6D82" w:rsidRDefault="0075303C">
      <w:r>
        <w:t>This section describes a conceptual model of possible data organization that an implementation maintains to participate in this p</w:t>
      </w:r>
      <w:r>
        <w:t>rotocol. The described organization is provided to facilitate the explanation of how the protocol behaves. This document does not mandate that implementations adhere to this model as long as the external behavior of the implementation is consistent with th</w:t>
      </w:r>
      <w:r>
        <w:t>e behavior described in this document.</w:t>
      </w:r>
    </w:p>
    <w:p w:rsidR="006A6D82" w:rsidRDefault="0075303C">
      <w:r>
        <w:t xml:space="preserve">This protocol uses the abstract data model that is specified in </w:t>
      </w:r>
      <w:hyperlink r:id="rId84" w:anchor="Section_7fd7ec40deec4c0694931bc06b349682">
        <w:r>
          <w:rPr>
            <w:rStyle w:val="Hyperlink"/>
          </w:rPr>
          <w:t>[MS-OXCMSG]</w:t>
        </w:r>
      </w:hyperlink>
      <w:r>
        <w:t xml:space="preserve"> section 3.2.1 with the following adaptations:</w:t>
      </w:r>
    </w:p>
    <w:p w:rsidR="006A6D82" w:rsidRDefault="0075303C">
      <w:pPr>
        <w:pStyle w:val="ListParagraph"/>
        <w:numPr>
          <w:ilvl w:val="0"/>
          <w:numId w:val="48"/>
        </w:numPr>
      </w:pPr>
      <w:r>
        <w:t xml:space="preserve">The </w:t>
      </w:r>
      <w:hyperlink w:anchor="gt_afc71d55-b4aa-4f80-b07c-260592c168aa">
        <w:r>
          <w:rPr>
            <w:rStyle w:val="HyperlinkGreen"/>
            <w:b/>
          </w:rPr>
          <w:t>Journal object</w:t>
        </w:r>
      </w:hyperlink>
      <w:r>
        <w:t xml:space="preserve"> is an extension of the </w:t>
      </w:r>
      <w:hyperlink w:anchor="gt_b6c15d0c-d992-421d-ba96-99d3b63894cf">
        <w:r>
          <w:rPr>
            <w:rStyle w:val="HyperlinkGreen"/>
            <w:b/>
          </w:rPr>
          <w:t>Message object</w:t>
        </w:r>
      </w:hyperlink>
      <w:r>
        <w:t>.</w:t>
      </w:r>
    </w:p>
    <w:p w:rsidR="006A6D82" w:rsidRDefault="0075303C">
      <w:pPr>
        <w:pStyle w:val="ListParagraph"/>
        <w:numPr>
          <w:ilvl w:val="0"/>
          <w:numId w:val="48"/>
        </w:numPr>
      </w:pPr>
      <w:r>
        <w:t xml:space="preserve">A Journal object is created in the Journal </w:t>
      </w:r>
      <w:hyperlink w:anchor="gt_14e25453-1647-4acb-a35e-306810c60528">
        <w:r>
          <w:rPr>
            <w:rStyle w:val="HyperlinkGreen"/>
            <w:b/>
          </w:rPr>
          <w:t>special folder</w:t>
        </w:r>
      </w:hyperlink>
      <w:r>
        <w:t xml:space="preserve"> unless the end-user or </w:t>
      </w:r>
      <w:hyperlink w:anchor="gt_1acbaf40-bbb0-4fd3-a27f-bb264e70933f">
        <w:r>
          <w:rPr>
            <w:rStyle w:val="HyperlinkGreen"/>
            <w:b/>
          </w:rPr>
          <w:t>MUA</w:t>
        </w:r>
      </w:hyperlink>
      <w:r>
        <w:t xml:space="preserve"> explicitly specifies another folder. For details about special folders, see </w:t>
      </w:r>
      <w:hyperlink r:id="rId85" w:anchor="Section_a60e9c162ba8424bb60c385a8a2837cb">
        <w:r>
          <w:rPr>
            <w:rStyle w:val="Hyperlink"/>
          </w:rPr>
          <w:t>[MS-OXOSFLD]</w:t>
        </w:r>
      </w:hyperlink>
      <w:r>
        <w:t>.</w:t>
      </w:r>
    </w:p>
    <w:p w:rsidR="006A6D82" w:rsidRDefault="0075303C">
      <w:pPr>
        <w:pStyle w:val="Heading3"/>
      </w:pPr>
      <w:bookmarkStart w:id="119" w:name="section_4627291b75d44abe8701a9bfbd7661b3"/>
      <w:bookmarkStart w:id="120" w:name="_Toc174601199"/>
      <w:r>
        <w:t>Timers</w:t>
      </w:r>
      <w:bookmarkEnd w:id="119"/>
      <w:bookmarkEnd w:id="120"/>
      <w:r>
        <w:fldChar w:fldCharType="begin"/>
      </w:r>
      <w:r>
        <w:instrText xml:space="preserve"> XE "Server:timers" </w:instrText>
      </w:r>
      <w:r>
        <w:fldChar w:fldCharType="end"/>
      </w:r>
      <w:r>
        <w:fldChar w:fldCharType="begin"/>
      </w:r>
      <w:r>
        <w:instrText xml:space="preserve"> XE "Timers:server" </w:instrText>
      </w:r>
      <w:r>
        <w:fldChar w:fldCharType="end"/>
      </w:r>
    </w:p>
    <w:p w:rsidR="006A6D82" w:rsidRDefault="0075303C">
      <w:r>
        <w:t xml:space="preserve">None. </w:t>
      </w:r>
    </w:p>
    <w:p w:rsidR="006A6D82" w:rsidRDefault="0075303C">
      <w:pPr>
        <w:pStyle w:val="Heading3"/>
      </w:pPr>
      <w:bookmarkStart w:id="121" w:name="section_54ebcf645d1b462a96f5724aac142944"/>
      <w:bookmarkStart w:id="122" w:name="_Toc174601200"/>
      <w:r>
        <w:t>Initialization</w:t>
      </w:r>
      <w:bookmarkEnd w:id="121"/>
      <w:bookmarkEnd w:id="12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A6D82" w:rsidRDefault="0075303C">
      <w:r>
        <w:t xml:space="preserve">None. </w:t>
      </w:r>
    </w:p>
    <w:p w:rsidR="006A6D82" w:rsidRDefault="0075303C">
      <w:pPr>
        <w:pStyle w:val="Heading3"/>
      </w:pPr>
      <w:bookmarkStart w:id="123" w:name="section_5d92ccdb19da4c4c860c79622294acc7"/>
      <w:bookmarkStart w:id="124" w:name="_Toc174601201"/>
      <w:r>
        <w:t>Higher-Layer Triggered Events</w:t>
      </w:r>
      <w:bookmarkEnd w:id="123"/>
      <w:bookmarkEnd w:id="124"/>
      <w:r>
        <w:fldChar w:fldCharType="begin"/>
      </w:r>
      <w:r>
        <w:instrText xml:space="preserve"> XE "Server:higher-layer triggered events"</w:instrText>
      </w:r>
      <w:r>
        <w:instrText xml:space="preserve">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6A6D82" w:rsidRDefault="0075303C">
      <w:r>
        <w:t xml:space="preserve">None. </w:t>
      </w:r>
    </w:p>
    <w:p w:rsidR="006A6D82" w:rsidRDefault="0075303C">
      <w:pPr>
        <w:pStyle w:val="Heading3"/>
      </w:pPr>
      <w:bookmarkStart w:id="125" w:name="section_c5c5802f84fb4d4bac223e546d3b2ec7"/>
      <w:bookmarkStart w:id="126" w:name="_Toc174601202"/>
      <w:r>
        <w:t>Message Processing Events and Sequencing Rules</w:t>
      </w:r>
      <w:bookmarkEnd w:id="125"/>
      <w:bookmarkEnd w:id="12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w:instrText>
      </w:r>
      <w:r>
        <w:instrText xml:space="preserve">quencing rules:server" </w:instrText>
      </w:r>
      <w:r>
        <w:fldChar w:fldCharType="end"/>
      </w:r>
    </w:p>
    <w:p w:rsidR="006A6D82" w:rsidRDefault="0075303C">
      <w:r>
        <w:t xml:space="preserve">The server responds to client requests as specified in </w:t>
      </w:r>
      <w:hyperlink r:id="rId86" w:anchor="Section_7fd7ec40deec4c0694931bc06b349682">
        <w:r>
          <w:rPr>
            <w:rStyle w:val="Hyperlink"/>
          </w:rPr>
          <w:t>[MS-OXCMSG]</w:t>
        </w:r>
      </w:hyperlink>
      <w:r>
        <w:t xml:space="preserve"> section 3.2.5.</w:t>
      </w:r>
    </w:p>
    <w:p w:rsidR="006A6D82" w:rsidRDefault="0075303C">
      <w:pPr>
        <w:pStyle w:val="Heading3"/>
      </w:pPr>
      <w:bookmarkStart w:id="127" w:name="section_8bf3f90b70184a5fac4679a4eac85a3b"/>
      <w:bookmarkStart w:id="128" w:name="_Toc174601203"/>
      <w:r>
        <w:t>Timer Events</w:t>
      </w:r>
      <w:bookmarkEnd w:id="127"/>
      <w:bookmarkEnd w:id="128"/>
      <w:r>
        <w:fldChar w:fldCharType="begin"/>
      </w:r>
      <w:r>
        <w:instrText xml:space="preserve"> XE "Server:timer events" </w:instrText>
      </w:r>
      <w:r>
        <w:fldChar w:fldCharType="end"/>
      </w:r>
      <w:r>
        <w:fldChar w:fldCharType="begin"/>
      </w:r>
      <w:r>
        <w:instrText xml:space="preserve"> XE "Timer events:server" </w:instrText>
      </w:r>
      <w:r>
        <w:fldChar w:fldCharType="end"/>
      </w:r>
    </w:p>
    <w:p w:rsidR="006A6D82" w:rsidRDefault="0075303C">
      <w:r>
        <w:t xml:space="preserve">None. </w:t>
      </w:r>
    </w:p>
    <w:p w:rsidR="006A6D82" w:rsidRDefault="0075303C">
      <w:pPr>
        <w:pStyle w:val="Heading3"/>
      </w:pPr>
      <w:bookmarkStart w:id="129" w:name="section_cae3e4a0f5824ebdba5109fcb6ea480d"/>
      <w:bookmarkStart w:id="130" w:name="_Toc174601204"/>
      <w:r>
        <w:t>Other Local Events</w:t>
      </w:r>
      <w:bookmarkEnd w:id="129"/>
      <w:bookmarkEnd w:id="130"/>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6A6D82" w:rsidRDefault="0075303C">
      <w:r>
        <w:t xml:space="preserve">None. </w:t>
      </w:r>
    </w:p>
    <w:p w:rsidR="006A6D82" w:rsidRDefault="0075303C">
      <w:pPr>
        <w:pStyle w:val="Heading1"/>
      </w:pPr>
      <w:bookmarkStart w:id="131" w:name="section_3384e042e56146878b4a178beeccdfa5"/>
      <w:bookmarkStart w:id="132" w:name="_Toc174601205"/>
      <w:r>
        <w:lastRenderedPageBreak/>
        <w:t>Protocol Examples</w:t>
      </w:r>
      <w:bookmarkEnd w:id="131"/>
      <w:bookmarkEnd w:id="132"/>
    </w:p>
    <w:p w:rsidR="006A6D82" w:rsidRDefault="0075303C">
      <w:pPr>
        <w:pStyle w:val="Heading2"/>
      </w:pPr>
      <w:bookmarkStart w:id="133" w:name="section_f4f1636e25714994bb8ed2c801ecc901"/>
      <w:bookmarkStart w:id="134" w:name="_Toc174601206"/>
      <w:r>
        <w:t>Journal Object for a Telephone Call Example</w:t>
      </w:r>
      <w:bookmarkEnd w:id="133"/>
      <w:bookmarkEnd w:id="134"/>
      <w:r>
        <w:fldChar w:fldCharType="begin"/>
      </w:r>
      <w:r>
        <w:instrText xml:space="preserve"> XE "Examples - Journal object for a telephone call" </w:instrText>
      </w:r>
      <w:r>
        <w:fldChar w:fldCharType="end"/>
      </w:r>
      <w:r>
        <w:fldChar w:fldCharType="begin"/>
      </w:r>
      <w:r>
        <w:instrText xml:space="preserve"> XE "Journal object for a telephone c</w:instrText>
      </w:r>
      <w:r>
        <w:instrText xml:space="preserve">all example" </w:instrText>
      </w:r>
      <w:r>
        <w:fldChar w:fldCharType="end"/>
      </w:r>
    </w:p>
    <w:p w:rsidR="006A6D82" w:rsidRDefault="0075303C">
      <w:r>
        <w:t xml:space="preserve">A user creates a journal entry to track a telephone call. The user records the start and end times, puts notes in the body, and links a </w:t>
      </w:r>
      <w:hyperlink w:anchor="gt_48d3e923-3081-4b1c-a8b4-db07cc022128">
        <w:r>
          <w:rPr>
            <w:rStyle w:val="HyperlinkGreen"/>
            <w:b/>
          </w:rPr>
          <w:t>contact</w:t>
        </w:r>
      </w:hyperlink>
      <w:r>
        <w:t xml:space="preserve"> and company. The following is a de</w:t>
      </w:r>
      <w:r>
        <w:t xml:space="preserve">scription of what a client might do to accomplish Joe's intentions and the responses a server might return. For information about </w:t>
      </w:r>
      <w:hyperlink w:anchor="gt_3369fdd6-36f8-4a62-9cd7-2738ffb5048f">
        <w:r>
          <w:rPr>
            <w:rStyle w:val="HyperlinkGreen"/>
            <w:b/>
          </w:rPr>
          <w:t>remote operations (ROPs)</w:t>
        </w:r>
      </w:hyperlink>
      <w:r>
        <w:t xml:space="preserve">, see </w:t>
      </w:r>
      <w:hyperlink r:id="rId87" w:anchor="Section_302967c881d54ec58319cccc14a76bb5">
        <w:r>
          <w:rPr>
            <w:rStyle w:val="Hyperlink"/>
          </w:rPr>
          <w:t>[MS-OXCPRPT]</w:t>
        </w:r>
      </w:hyperlink>
      <w:r>
        <w:t xml:space="preserve"> and </w:t>
      </w:r>
      <w:hyperlink r:id="rId88" w:anchor="Section_7fd7ec40deec4c0694931bc06b349682">
        <w:r>
          <w:rPr>
            <w:rStyle w:val="Hyperlink"/>
          </w:rPr>
          <w:t>[MS-OXCMSG]</w:t>
        </w:r>
      </w:hyperlink>
      <w:r>
        <w:t>.</w:t>
      </w:r>
    </w:p>
    <w:p w:rsidR="006A6D82" w:rsidRDefault="0075303C">
      <w:r>
        <w:t xml:space="preserve">Before manipulating a </w:t>
      </w:r>
      <w:hyperlink w:anchor="gt_afc71d55-b4aa-4f80-b07c-260592c168aa">
        <w:r>
          <w:rPr>
            <w:rStyle w:val="HyperlinkGreen"/>
            <w:b/>
          </w:rPr>
          <w:t>Journal objec</w:t>
        </w:r>
        <w:r>
          <w:rPr>
            <w:rStyle w:val="HyperlinkGreen"/>
            <w:b/>
          </w:rPr>
          <w:t>t</w:t>
        </w:r>
      </w:hyperlink>
      <w:r>
        <w:t xml:space="preserve">, the client asks the server to map </w:t>
      </w:r>
      <w:hyperlink w:anchor="gt_e6245def-e67d-4ab2-8c7d-04863b1c1063">
        <w:r>
          <w:rPr>
            <w:rStyle w:val="HyperlinkGreen"/>
            <w:b/>
          </w:rPr>
          <w:t>named properties</w:t>
        </w:r>
      </w:hyperlink>
      <w:r>
        <w:t xml:space="preserve"> to </w:t>
      </w:r>
      <w:hyperlink w:anchor="gt_0b28d5bf-a1bb-436d-a721-34e2cfae489b">
        <w:r>
          <w:rPr>
            <w:rStyle w:val="HyperlinkGreen"/>
            <w:b/>
          </w:rPr>
          <w:t>property IDs</w:t>
        </w:r>
      </w:hyperlink>
      <w:r>
        <w:t xml:space="preserve">, by sending a </w:t>
      </w:r>
      <w:r>
        <w:rPr>
          <w:b/>
        </w:rPr>
        <w:t xml:space="preserve">RopGetPropertyIDsFromNames </w:t>
      </w:r>
      <w:hyperlink w:anchor="gt_edeadb0f-6571-49b7-8cce-5dc77b0793d6">
        <w:r>
          <w:rPr>
            <w:rStyle w:val="HyperlinkGreen"/>
            <w:b/>
          </w:rPr>
          <w:t>ROP request</w:t>
        </w:r>
      </w:hyperlink>
      <w:r>
        <w:t xml:space="preserve"> (</w:t>
      </w:r>
      <w:hyperlink r:id="rId89" w:anchor="Section_13af691127e54aa0bb75637b02d4f2ef">
        <w:r>
          <w:rPr>
            <w:rStyle w:val="Hyperlink"/>
          </w:rPr>
          <w:t>[MS-OXCROPS]</w:t>
        </w:r>
      </w:hyperlink>
      <w:r>
        <w:t xml:space="preserve"> section 2.2.8.1).</w:t>
      </w:r>
    </w:p>
    <w:tbl>
      <w:tblPr>
        <w:tblStyle w:val="Table-ShadedHeader"/>
        <w:tblW w:w="0" w:type="auto"/>
        <w:tblLook w:val="04A0" w:firstRow="1" w:lastRow="0" w:firstColumn="1" w:lastColumn="0" w:noHBand="0" w:noVBand="1"/>
      </w:tblPr>
      <w:tblGrid>
        <w:gridCol w:w="4899"/>
        <w:gridCol w:w="3325"/>
        <w:gridCol w:w="1251"/>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Property</w:t>
            </w:r>
          </w:p>
        </w:tc>
        <w:tc>
          <w:tcPr>
            <w:tcW w:w="0" w:type="auto"/>
            <w:shd w:val="clear" w:color="auto" w:fill="E0E0E0"/>
          </w:tcPr>
          <w:p w:rsidR="006A6D82" w:rsidRDefault="0075303C">
            <w:pPr>
              <w:pStyle w:val="TableHeaderText"/>
            </w:pPr>
            <w:r>
              <w:t>Property set GUID</w:t>
            </w:r>
          </w:p>
        </w:tc>
        <w:tc>
          <w:tcPr>
            <w:tcW w:w="0" w:type="auto"/>
            <w:shd w:val="clear" w:color="auto" w:fill="E0E0E0"/>
          </w:tcPr>
          <w:p w:rsidR="006A6D82" w:rsidRDefault="0075303C">
            <w:pPr>
              <w:pStyle w:val="TableHeaderText"/>
            </w:pPr>
            <w:r>
              <w:t>LID</w:t>
            </w:r>
          </w:p>
        </w:tc>
      </w:tr>
      <w:tr w:rsidR="006A6D82" w:rsidTr="006A6D82">
        <w:tc>
          <w:tcPr>
            <w:tcW w:w="0" w:type="auto"/>
            <w:shd w:val="clear" w:color="auto" w:fill="auto"/>
          </w:tcPr>
          <w:p w:rsidR="006A6D82" w:rsidRDefault="0075303C">
            <w:pPr>
              <w:pStyle w:val="TableBodyText"/>
            </w:pPr>
            <w:r>
              <w:rPr>
                <w:b/>
              </w:rPr>
              <w:t xml:space="preserve">PidLidCommonStart </w:t>
            </w:r>
            <w:r>
              <w:t>([MS-OXCMSG] section 2.2.1.18)</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0x00008516</w:t>
            </w:r>
          </w:p>
        </w:tc>
      </w:tr>
      <w:tr w:rsidR="006A6D82" w:rsidTr="006A6D82">
        <w:tc>
          <w:tcPr>
            <w:tcW w:w="0" w:type="auto"/>
            <w:shd w:val="clear" w:color="auto" w:fill="auto"/>
          </w:tcPr>
          <w:p w:rsidR="006A6D82" w:rsidRDefault="0075303C">
            <w:pPr>
              <w:pStyle w:val="TableBodyText"/>
            </w:pPr>
            <w:r>
              <w:rPr>
                <w:b/>
              </w:rPr>
              <w:t xml:space="preserve">PidLidCommonEnd </w:t>
            </w:r>
            <w:r>
              <w:t>([MS-OXCMSG] section 2.2.1.19)</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0x00008517</w:t>
            </w:r>
          </w:p>
        </w:tc>
      </w:tr>
      <w:tr w:rsidR="006A6D82" w:rsidTr="006A6D82">
        <w:tc>
          <w:tcPr>
            <w:tcW w:w="0" w:type="auto"/>
            <w:shd w:val="clear" w:color="auto" w:fill="auto"/>
          </w:tcPr>
          <w:p w:rsidR="006A6D82" w:rsidRDefault="0075303C">
            <w:pPr>
              <w:pStyle w:val="TableBodyText"/>
              <w:rPr>
                <w:b/>
              </w:rPr>
            </w:pPr>
            <w:r>
              <w:rPr>
                <w:b/>
              </w:rPr>
              <w:t xml:space="preserve">PidLidCompanies </w:t>
            </w:r>
            <w:r>
              <w:t xml:space="preserve">(section </w:t>
            </w:r>
            <w:hyperlink w:anchor="Section_26b6c82f4751491ca56661a94f53f3b4" w:history="1">
              <w:r>
                <w:rPr>
                  <w:rStyle w:val="Hyperlink"/>
                </w:rPr>
                <w:t>2.2.2.4</w:t>
              </w:r>
            </w:hyperlink>
            <w:r>
              <w:t>)</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0x00008539</w:t>
            </w:r>
          </w:p>
        </w:tc>
      </w:tr>
      <w:tr w:rsidR="006A6D82" w:rsidTr="006A6D82">
        <w:tc>
          <w:tcPr>
            <w:tcW w:w="0" w:type="auto"/>
            <w:shd w:val="clear" w:color="auto" w:fill="auto"/>
          </w:tcPr>
          <w:p w:rsidR="006A6D82" w:rsidRDefault="0075303C">
            <w:pPr>
              <w:pStyle w:val="TableBodyText"/>
            </w:pPr>
            <w:r>
              <w:rPr>
                <w:b/>
              </w:rPr>
              <w:t xml:space="preserve">PidLidContacts </w:t>
            </w:r>
            <w:r>
              <w:t>([MS-OXCMSG] section 2.2.1.59.2)</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0x0000853A</w:t>
            </w:r>
          </w:p>
        </w:tc>
      </w:tr>
      <w:tr w:rsidR="006A6D82" w:rsidTr="006A6D82">
        <w:tc>
          <w:tcPr>
            <w:tcW w:w="0" w:type="auto"/>
            <w:shd w:val="clear" w:color="auto" w:fill="auto"/>
          </w:tcPr>
          <w:p w:rsidR="006A6D82" w:rsidRDefault="0075303C">
            <w:pPr>
              <w:pStyle w:val="TableBodyText"/>
              <w:rPr>
                <w:b/>
              </w:rPr>
            </w:pPr>
            <w:r>
              <w:rPr>
                <w:b/>
              </w:rPr>
              <w:t xml:space="preserve">PidLidContactLinkName </w:t>
            </w:r>
            <w:r>
              <w:t>([MS-OXCMSG] section 2.2.1.59.3)</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0x00008586</w:t>
            </w:r>
          </w:p>
        </w:tc>
      </w:tr>
      <w:tr w:rsidR="006A6D82" w:rsidTr="006A6D82">
        <w:tc>
          <w:tcPr>
            <w:tcW w:w="0" w:type="auto"/>
            <w:shd w:val="clear" w:color="auto" w:fill="auto"/>
          </w:tcPr>
          <w:p w:rsidR="006A6D82" w:rsidRDefault="0075303C">
            <w:pPr>
              <w:pStyle w:val="TableBodyText"/>
              <w:rPr>
                <w:b/>
              </w:rPr>
            </w:pPr>
            <w:r>
              <w:rPr>
                <w:b/>
              </w:rPr>
              <w:t xml:space="preserve">PidLidContactLinkEntry </w:t>
            </w:r>
            <w:r>
              <w:t>([MS-OXCMSG] section 2.2.1.59.1)</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0x00008585</w:t>
            </w:r>
          </w:p>
        </w:tc>
      </w:tr>
      <w:tr w:rsidR="006A6D82" w:rsidTr="006A6D82">
        <w:tc>
          <w:tcPr>
            <w:tcW w:w="0" w:type="auto"/>
            <w:shd w:val="clear" w:color="auto" w:fill="auto"/>
          </w:tcPr>
          <w:p w:rsidR="006A6D82" w:rsidRDefault="0075303C">
            <w:pPr>
              <w:pStyle w:val="TableBodyText"/>
              <w:rPr>
                <w:b/>
              </w:rPr>
            </w:pPr>
            <w:r>
              <w:rPr>
                <w:b/>
              </w:rPr>
              <w:t xml:space="preserve">PidLidContactLinkSearchKey </w:t>
            </w:r>
            <w:r>
              <w:t>([MS-OXCMSG] section 2.2.1.59.4)</w:t>
            </w:r>
          </w:p>
        </w:tc>
        <w:tc>
          <w:tcPr>
            <w:tcW w:w="0" w:type="auto"/>
            <w:shd w:val="clear" w:color="auto" w:fill="auto"/>
          </w:tcPr>
          <w:p w:rsidR="006A6D82" w:rsidRDefault="0075303C">
            <w:pPr>
              <w:pStyle w:val="TableBodyText"/>
            </w:pPr>
            <w:r>
              <w:t>{00062008-0000-0000-C000-000000000046}</w:t>
            </w:r>
          </w:p>
        </w:tc>
        <w:tc>
          <w:tcPr>
            <w:tcW w:w="0" w:type="auto"/>
            <w:shd w:val="clear" w:color="auto" w:fill="auto"/>
          </w:tcPr>
          <w:p w:rsidR="006A6D82" w:rsidRDefault="0075303C">
            <w:pPr>
              <w:pStyle w:val="TableBodyText"/>
            </w:pPr>
            <w:r>
              <w:t>0x00008584</w:t>
            </w:r>
          </w:p>
        </w:tc>
      </w:tr>
      <w:tr w:rsidR="006A6D82" w:rsidTr="006A6D82">
        <w:tc>
          <w:tcPr>
            <w:tcW w:w="0" w:type="auto"/>
            <w:shd w:val="clear" w:color="auto" w:fill="auto"/>
          </w:tcPr>
          <w:p w:rsidR="006A6D82" w:rsidRDefault="0075303C">
            <w:pPr>
              <w:pStyle w:val="TableBodyText"/>
              <w:rPr>
                <w:b/>
              </w:rPr>
            </w:pPr>
            <w:r>
              <w:rPr>
                <w:b/>
              </w:rPr>
              <w:t xml:space="preserve">PidLidLogTypeDesc </w:t>
            </w:r>
            <w:r>
              <w:t xml:space="preserve">(section </w:t>
            </w:r>
            <w:hyperlink w:anchor="Section_540458f6c821467589a0f81555e3f3d2" w:history="1">
              <w:r>
                <w:rPr>
                  <w:rStyle w:val="Hyperlink"/>
                </w:rPr>
                <w:t>2.2.1.2</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0x00008712</w:t>
            </w:r>
          </w:p>
        </w:tc>
      </w:tr>
      <w:tr w:rsidR="006A6D82" w:rsidTr="006A6D82">
        <w:tc>
          <w:tcPr>
            <w:tcW w:w="0" w:type="auto"/>
            <w:shd w:val="clear" w:color="auto" w:fill="auto"/>
          </w:tcPr>
          <w:p w:rsidR="006A6D82" w:rsidRDefault="0075303C">
            <w:pPr>
              <w:pStyle w:val="TableBodyText"/>
              <w:rPr>
                <w:b/>
              </w:rPr>
            </w:pPr>
            <w:r>
              <w:rPr>
                <w:b/>
              </w:rPr>
              <w:t xml:space="preserve">PidLidLogType </w:t>
            </w:r>
            <w:r>
              <w:t xml:space="preserve">(section </w:t>
            </w:r>
            <w:hyperlink w:anchor="Section_212e90500a164d9095a0919632406dec" w:history="1">
              <w:r>
                <w:rPr>
                  <w:rStyle w:val="Hyperlink"/>
                </w:rPr>
                <w:t>2.2.1.1</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0x00008700</w:t>
            </w:r>
          </w:p>
        </w:tc>
      </w:tr>
      <w:tr w:rsidR="006A6D82" w:rsidTr="006A6D82">
        <w:tc>
          <w:tcPr>
            <w:tcW w:w="0" w:type="auto"/>
            <w:shd w:val="clear" w:color="auto" w:fill="auto"/>
          </w:tcPr>
          <w:p w:rsidR="006A6D82" w:rsidRDefault="0075303C">
            <w:pPr>
              <w:pStyle w:val="TableBodyText"/>
              <w:rPr>
                <w:b/>
              </w:rPr>
            </w:pPr>
            <w:r>
              <w:rPr>
                <w:b/>
              </w:rPr>
              <w:t>PidL</w:t>
            </w:r>
            <w:r>
              <w:rPr>
                <w:b/>
              </w:rPr>
              <w:t xml:space="preserve">idLogStart </w:t>
            </w:r>
            <w:r>
              <w:t xml:space="preserve">(section </w:t>
            </w:r>
            <w:hyperlink w:anchor="Section_6ea0f3abc04a4d0e940354c2a83a5d36" w:history="1">
              <w:r>
                <w:rPr>
                  <w:rStyle w:val="Hyperlink"/>
                </w:rPr>
                <w:t>2.2.1.3</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0x00008706</w:t>
            </w:r>
          </w:p>
        </w:tc>
      </w:tr>
      <w:tr w:rsidR="006A6D82" w:rsidTr="006A6D82">
        <w:tc>
          <w:tcPr>
            <w:tcW w:w="0" w:type="auto"/>
            <w:shd w:val="clear" w:color="auto" w:fill="auto"/>
          </w:tcPr>
          <w:p w:rsidR="006A6D82" w:rsidRDefault="0075303C">
            <w:pPr>
              <w:pStyle w:val="TableBodyText"/>
              <w:rPr>
                <w:b/>
              </w:rPr>
            </w:pPr>
            <w:r>
              <w:rPr>
                <w:b/>
              </w:rPr>
              <w:t xml:space="preserve">PidLidLogEnd </w:t>
            </w:r>
            <w:r>
              <w:t xml:space="preserve">(section </w:t>
            </w:r>
            <w:hyperlink w:anchor="Section_56f6ab8bd3da4c1ca23e0d023254c5fa" w:history="1">
              <w:r>
                <w:rPr>
                  <w:rStyle w:val="Hyperlink"/>
                </w:rPr>
                <w:t>2.2.1.4</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0x00008708</w:t>
            </w:r>
          </w:p>
        </w:tc>
      </w:tr>
      <w:tr w:rsidR="006A6D82" w:rsidTr="006A6D82">
        <w:tc>
          <w:tcPr>
            <w:tcW w:w="0" w:type="auto"/>
            <w:shd w:val="clear" w:color="auto" w:fill="auto"/>
          </w:tcPr>
          <w:p w:rsidR="006A6D82" w:rsidRDefault="0075303C">
            <w:pPr>
              <w:pStyle w:val="TableBodyText"/>
              <w:rPr>
                <w:b/>
              </w:rPr>
            </w:pPr>
            <w:r>
              <w:rPr>
                <w:b/>
              </w:rPr>
              <w:t xml:space="preserve">PidLidLogDuration </w:t>
            </w:r>
            <w:r>
              <w:t xml:space="preserve">(section </w:t>
            </w:r>
            <w:hyperlink w:anchor="Section_5b80ae7f1a8b48cd9bd48d55910bd97c" w:history="1">
              <w:r>
                <w:rPr>
                  <w:rStyle w:val="Hyperlink"/>
                </w:rPr>
                <w:t>2.2.1.5</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0x00008707</w:t>
            </w:r>
          </w:p>
        </w:tc>
      </w:tr>
      <w:tr w:rsidR="006A6D82" w:rsidTr="006A6D82">
        <w:tc>
          <w:tcPr>
            <w:tcW w:w="0" w:type="auto"/>
            <w:shd w:val="clear" w:color="auto" w:fill="auto"/>
          </w:tcPr>
          <w:p w:rsidR="006A6D82" w:rsidRDefault="0075303C">
            <w:pPr>
              <w:pStyle w:val="TableBodyText"/>
              <w:rPr>
                <w:b/>
              </w:rPr>
            </w:pPr>
            <w:r>
              <w:rPr>
                <w:b/>
              </w:rPr>
              <w:t xml:space="preserve">PidLidLogFlags </w:t>
            </w:r>
            <w:r>
              <w:t xml:space="preserve">(section </w:t>
            </w:r>
            <w:hyperlink w:anchor="Section_f1b923ddf8b340ffa32db300fa6e4a5e" w:history="1">
              <w:r>
                <w:rPr>
                  <w:rStyle w:val="Hyperlink"/>
                </w:rPr>
                <w:t>2.2.1.6</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0x0000870C</w:t>
            </w:r>
          </w:p>
        </w:tc>
      </w:tr>
      <w:tr w:rsidR="006A6D82" w:rsidTr="006A6D82">
        <w:tc>
          <w:tcPr>
            <w:tcW w:w="0" w:type="auto"/>
            <w:shd w:val="clear" w:color="auto" w:fill="auto"/>
          </w:tcPr>
          <w:p w:rsidR="006A6D82" w:rsidRDefault="0075303C">
            <w:pPr>
              <w:pStyle w:val="TableBodyText"/>
              <w:rPr>
                <w:b/>
              </w:rPr>
            </w:pPr>
            <w:r>
              <w:rPr>
                <w:b/>
              </w:rPr>
              <w:t xml:space="preserve">PidLidLogDocumentPrinted </w:t>
            </w:r>
            <w:r>
              <w:t xml:space="preserve">(section </w:t>
            </w:r>
            <w:hyperlink w:anchor="Section_40632e8f459d45e1bc5c7c24ab1960c3" w:history="1">
              <w:r>
                <w:rPr>
                  <w:rStyle w:val="Hyperlink"/>
                </w:rPr>
                <w:t>2.2.1.7</w:t>
              </w:r>
            </w:hyperlink>
            <w:r>
              <w:t>)</w:t>
            </w:r>
          </w:p>
        </w:tc>
        <w:tc>
          <w:tcPr>
            <w:tcW w:w="0" w:type="auto"/>
            <w:shd w:val="clear" w:color="auto" w:fill="auto"/>
          </w:tcPr>
          <w:p w:rsidR="006A6D82" w:rsidRDefault="0075303C">
            <w:pPr>
              <w:pStyle w:val="TableBodyText"/>
            </w:pPr>
            <w:r>
              <w:t>{0006200A-0000-0000-C000-0000000000</w:t>
            </w:r>
            <w:r>
              <w:t>46}</w:t>
            </w:r>
          </w:p>
        </w:tc>
        <w:tc>
          <w:tcPr>
            <w:tcW w:w="0" w:type="auto"/>
            <w:shd w:val="clear" w:color="auto" w:fill="auto"/>
          </w:tcPr>
          <w:p w:rsidR="006A6D82" w:rsidRDefault="0075303C">
            <w:pPr>
              <w:pStyle w:val="TableBodyText"/>
            </w:pPr>
            <w:r>
              <w:t>0x0000870E</w:t>
            </w:r>
          </w:p>
        </w:tc>
      </w:tr>
      <w:tr w:rsidR="006A6D82" w:rsidTr="006A6D82">
        <w:tc>
          <w:tcPr>
            <w:tcW w:w="0" w:type="auto"/>
            <w:shd w:val="clear" w:color="auto" w:fill="auto"/>
          </w:tcPr>
          <w:p w:rsidR="006A6D82" w:rsidRDefault="0075303C">
            <w:pPr>
              <w:pStyle w:val="TableBodyText"/>
              <w:rPr>
                <w:b/>
              </w:rPr>
            </w:pPr>
            <w:r>
              <w:rPr>
                <w:b/>
              </w:rPr>
              <w:t xml:space="preserve">PidLidLogDocumentSaved </w:t>
            </w:r>
            <w:r>
              <w:t xml:space="preserve">(section </w:t>
            </w:r>
            <w:hyperlink w:anchor="Section_cd5349f63f6c4e7abc12f21fd5ccbacc" w:history="1">
              <w:r>
                <w:rPr>
                  <w:rStyle w:val="Hyperlink"/>
                </w:rPr>
                <w:t>2.2.1.8</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0x0000870F</w:t>
            </w:r>
          </w:p>
        </w:tc>
      </w:tr>
      <w:tr w:rsidR="006A6D82" w:rsidTr="006A6D82">
        <w:tc>
          <w:tcPr>
            <w:tcW w:w="0" w:type="auto"/>
            <w:shd w:val="clear" w:color="auto" w:fill="auto"/>
          </w:tcPr>
          <w:p w:rsidR="006A6D82" w:rsidRDefault="0075303C">
            <w:pPr>
              <w:pStyle w:val="TableBodyText"/>
              <w:rPr>
                <w:b/>
              </w:rPr>
            </w:pPr>
            <w:r>
              <w:rPr>
                <w:b/>
              </w:rPr>
              <w:t xml:space="preserve">PidLidLogDocumentRouted </w:t>
            </w:r>
            <w:r>
              <w:t xml:space="preserve">(section </w:t>
            </w:r>
            <w:hyperlink w:anchor="Section_146490e0988d49b887c61c057bb2093f" w:history="1">
              <w:r>
                <w:rPr>
                  <w:rStyle w:val="Hyperlink"/>
                </w:rPr>
                <w:t>2.2.1.9</w:t>
              </w:r>
            </w:hyperlink>
            <w:r>
              <w:t>)</w:t>
            </w:r>
          </w:p>
        </w:tc>
        <w:tc>
          <w:tcPr>
            <w:tcW w:w="0" w:type="auto"/>
            <w:shd w:val="clear" w:color="auto" w:fill="auto"/>
          </w:tcPr>
          <w:p w:rsidR="006A6D82" w:rsidRDefault="0075303C">
            <w:pPr>
              <w:pStyle w:val="TableBodyText"/>
            </w:pPr>
            <w:r>
              <w:t>{0006200A-0000-0000-C000-000000000046}</w:t>
            </w:r>
          </w:p>
        </w:tc>
        <w:tc>
          <w:tcPr>
            <w:tcW w:w="0" w:type="auto"/>
            <w:shd w:val="clear" w:color="auto" w:fill="auto"/>
          </w:tcPr>
          <w:p w:rsidR="006A6D82" w:rsidRDefault="0075303C">
            <w:pPr>
              <w:pStyle w:val="TableBodyText"/>
            </w:pPr>
            <w:r>
              <w:t>0x00008710</w:t>
            </w:r>
          </w:p>
        </w:tc>
      </w:tr>
      <w:tr w:rsidR="006A6D82" w:rsidTr="006A6D82">
        <w:tc>
          <w:tcPr>
            <w:tcW w:w="0" w:type="auto"/>
            <w:shd w:val="clear" w:color="auto" w:fill="auto"/>
          </w:tcPr>
          <w:p w:rsidR="006A6D82" w:rsidRDefault="0075303C">
            <w:pPr>
              <w:pStyle w:val="TableBodyText"/>
              <w:rPr>
                <w:b/>
              </w:rPr>
            </w:pPr>
            <w:r>
              <w:rPr>
                <w:b/>
              </w:rPr>
              <w:lastRenderedPageBreak/>
              <w:t xml:space="preserve">PidLidLogDocumentPosted </w:t>
            </w:r>
            <w:r>
              <w:t xml:space="preserve">(section </w:t>
            </w:r>
            <w:hyperlink w:anchor="Section_ab5f5dd11adb40d88411ad196327ad4f" w:history="1">
              <w:r>
                <w:rPr>
                  <w:rStyle w:val="Hyperlink"/>
                </w:rPr>
                <w:t>2.2.1.10</w:t>
              </w:r>
            </w:hyperlink>
            <w:r>
              <w:t>)</w:t>
            </w:r>
          </w:p>
        </w:tc>
        <w:tc>
          <w:tcPr>
            <w:tcW w:w="0" w:type="auto"/>
            <w:shd w:val="clear" w:color="auto" w:fill="auto"/>
          </w:tcPr>
          <w:p w:rsidR="006A6D82" w:rsidRDefault="0075303C">
            <w:pPr>
              <w:pStyle w:val="TableBodyText"/>
            </w:pPr>
            <w:r>
              <w:t>{0006200A-0000-0000-C000-0000000000</w:t>
            </w:r>
            <w:r>
              <w:t>46}</w:t>
            </w:r>
          </w:p>
        </w:tc>
        <w:tc>
          <w:tcPr>
            <w:tcW w:w="0" w:type="auto"/>
            <w:shd w:val="clear" w:color="auto" w:fill="auto"/>
          </w:tcPr>
          <w:p w:rsidR="006A6D82" w:rsidRDefault="0075303C">
            <w:pPr>
              <w:pStyle w:val="TableBodyText"/>
            </w:pPr>
            <w:r>
              <w:t>0x00008711</w:t>
            </w:r>
          </w:p>
        </w:tc>
      </w:tr>
    </w:tbl>
    <w:p w:rsidR="006A6D82" w:rsidRDefault="0075303C">
      <w:r>
        <w:t xml:space="preserve">The server sends a </w:t>
      </w:r>
      <w:r>
        <w:rPr>
          <w:b/>
        </w:rPr>
        <w:t xml:space="preserve">RopGetPropertyIDsFromNames </w:t>
      </w:r>
      <w:hyperlink w:anchor="gt_b1119977-cf72-4ae9-bd68-d169cec0b985">
        <w:r>
          <w:rPr>
            <w:rStyle w:val="HyperlinkGreen"/>
            <w:b/>
          </w:rPr>
          <w:t>ROP response</w:t>
        </w:r>
      </w:hyperlink>
      <w:r>
        <w:t xml:space="preserve"> with the following property IDs, which will be used in the example that follows. (The actual property IDs are at the di</w:t>
      </w:r>
      <w:r>
        <w:t>scretion of the server.)</w:t>
      </w:r>
    </w:p>
    <w:tbl>
      <w:tblPr>
        <w:tblStyle w:val="Table-ShadedHeader"/>
        <w:tblW w:w="0" w:type="auto"/>
        <w:tblLook w:val="04A0" w:firstRow="1" w:lastRow="0" w:firstColumn="1" w:lastColumn="0" w:noHBand="0" w:noVBand="1"/>
      </w:tblPr>
      <w:tblGrid>
        <w:gridCol w:w="2795"/>
        <w:gridCol w:w="1287"/>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Property</w:t>
            </w:r>
          </w:p>
        </w:tc>
        <w:tc>
          <w:tcPr>
            <w:tcW w:w="0" w:type="auto"/>
            <w:shd w:val="clear" w:color="auto" w:fill="E0E0E0"/>
          </w:tcPr>
          <w:p w:rsidR="006A6D82" w:rsidRDefault="0075303C">
            <w:pPr>
              <w:pStyle w:val="TableHeaderText"/>
            </w:pPr>
            <w:r>
              <w:t>Property ID</w:t>
            </w:r>
          </w:p>
        </w:tc>
      </w:tr>
      <w:tr w:rsidR="006A6D82" w:rsidTr="006A6D82">
        <w:tc>
          <w:tcPr>
            <w:tcW w:w="0" w:type="auto"/>
            <w:shd w:val="clear" w:color="auto" w:fill="auto"/>
          </w:tcPr>
          <w:p w:rsidR="006A6D82" w:rsidRDefault="0075303C">
            <w:pPr>
              <w:pStyle w:val="TableBodyText"/>
              <w:rPr>
                <w:b/>
              </w:rPr>
            </w:pPr>
            <w:r>
              <w:rPr>
                <w:b/>
              </w:rPr>
              <w:t>PidLidCommonStart</w:t>
            </w:r>
          </w:p>
        </w:tc>
        <w:tc>
          <w:tcPr>
            <w:tcW w:w="0" w:type="auto"/>
            <w:shd w:val="clear" w:color="auto" w:fill="auto"/>
          </w:tcPr>
          <w:p w:rsidR="006A6D82" w:rsidRDefault="0075303C">
            <w:pPr>
              <w:pStyle w:val="TableBodyText"/>
            </w:pPr>
            <w:r>
              <w:t>0X81BD</w:t>
            </w:r>
          </w:p>
        </w:tc>
      </w:tr>
      <w:tr w:rsidR="006A6D82" w:rsidTr="006A6D82">
        <w:tc>
          <w:tcPr>
            <w:tcW w:w="0" w:type="auto"/>
            <w:shd w:val="clear" w:color="auto" w:fill="auto"/>
          </w:tcPr>
          <w:p w:rsidR="006A6D82" w:rsidRDefault="0075303C">
            <w:pPr>
              <w:pStyle w:val="TableBodyText"/>
              <w:rPr>
                <w:b/>
              </w:rPr>
            </w:pPr>
            <w:r>
              <w:rPr>
                <w:b/>
              </w:rPr>
              <w:t>PidLidCommonEnd</w:t>
            </w:r>
          </w:p>
        </w:tc>
        <w:tc>
          <w:tcPr>
            <w:tcW w:w="0" w:type="auto"/>
            <w:shd w:val="clear" w:color="auto" w:fill="auto"/>
          </w:tcPr>
          <w:p w:rsidR="006A6D82" w:rsidRDefault="0075303C">
            <w:pPr>
              <w:pStyle w:val="TableBodyText"/>
            </w:pPr>
            <w:r>
              <w:t>0X81BC</w:t>
            </w:r>
          </w:p>
        </w:tc>
      </w:tr>
      <w:tr w:rsidR="006A6D82" w:rsidTr="006A6D82">
        <w:tc>
          <w:tcPr>
            <w:tcW w:w="0" w:type="auto"/>
            <w:shd w:val="clear" w:color="auto" w:fill="auto"/>
          </w:tcPr>
          <w:p w:rsidR="006A6D82" w:rsidRDefault="0075303C">
            <w:pPr>
              <w:pStyle w:val="TableBodyText"/>
              <w:rPr>
                <w:b/>
              </w:rPr>
            </w:pPr>
            <w:r>
              <w:rPr>
                <w:b/>
              </w:rPr>
              <w:t>PidLidCompanies</w:t>
            </w:r>
          </w:p>
        </w:tc>
        <w:tc>
          <w:tcPr>
            <w:tcW w:w="0" w:type="auto"/>
            <w:shd w:val="clear" w:color="auto" w:fill="auto"/>
          </w:tcPr>
          <w:p w:rsidR="006A6D82" w:rsidRDefault="0075303C">
            <w:pPr>
              <w:pStyle w:val="TableBodyText"/>
            </w:pPr>
            <w:r>
              <w:t>0X800C</w:t>
            </w:r>
          </w:p>
        </w:tc>
      </w:tr>
      <w:tr w:rsidR="006A6D82" w:rsidTr="006A6D82">
        <w:tc>
          <w:tcPr>
            <w:tcW w:w="0" w:type="auto"/>
            <w:shd w:val="clear" w:color="auto" w:fill="auto"/>
          </w:tcPr>
          <w:p w:rsidR="006A6D82" w:rsidRDefault="0075303C">
            <w:pPr>
              <w:pStyle w:val="TableBodyText"/>
              <w:rPr>
                <w:b/>
              </w:rPr>
            </w:pPr>
            <w:r>
              <w:rPr>
                <w:b/>
              </w:rPr>
              <w:t>PidLidContacts</w:t>
            </w:r>
          </w:p>
        </w:tc>
        <w:tc>
          <w:tcPr>
            <w:tcW w:w="0" w:type="auto"/>
            <w:shd w:val="clear" w:color="auto" w:fill="auto"/>
          </w:tcPr>
          <w:p w:rsidR="006A6D82" w:rsidRDefault="0075303C">
            <w:pPr>
              <w:pStyle w:val="TableBodyText"/>
            </w:pPr>
            <w:r>
              <w:t>0X8019</w:t>
            </w:r>
          </w:p>
        </w:tc>
      </w:tr>
      <w:tr w:rsidR="006A6D82" w:rsidTr="006A6D82">
        <w:tc>
          <w:tcPr>
            <w:tcW w:w="0" w:type="auto"/>
            <w:shd w:val="clear" w:color="auto" w:fill="auto"/>
          </w:tcPr>
          <w:p w:rsidR="006A6D82" w:rsidRDefault="0075303C">
            <w:pPr>
              <w:pStyle w:val="TableBodyText"/>
              <w:rPr>
                <w:b/>
              </w:rPr>
            </w:pPr>
            <w:r>
              <w:rPr>
                <w:b/>
              </w:rPr>
              <w:t>PidLidContactLinkName</w:t>
            </w:r>
          </w:p>
        </w:tc>
        <w:tc>
          <w:tcPr>
            <w:tcW w:w="0" w:type="auto"/>
            <w:shd w:val="clear" w:color="auto" w:fill="auto"/>
          </w:tcPr>
          <w:p w:rsidR="006A6D82" w:rsidRDefault="0075303C">
            <w:pPr>
              <w:pStyle w:val="TableBodyText"/>
            </w:pPr>
            <w:r>
              <w:t>0X802B</w:t>
            </w:r>
          </w:p>
        </w:tc>
      </w:tr>
      <w:tr w:rsidR="006A6D82" w:rsidTr="006A6D82">
        <w:tc>
          <w:tcPr>
            <w:tcW w:w="0" w:type="auto"/>
            <w:shd w:val="clear" w:color="auto" w:fill="auto"/>
          </w:tcPr>
          <w:p w:rsidR="006A6D82" w:rsidRDefault="0075303C">
            <w:pPr>
              <w:pStyle w:val="TableBodyText"/>
              <w:rPr>
                <w:b/>
              </w:rPr>
            </w:pPr>
            <w:r>
              <w:rPr>
                <w:b/>
              </w:rPr>
              <w:t>PidLidContactLinkEntry</w:t>
            </w:r>
          </w:p>
        </w:tc>
        <w:tc>
          <w:tcPr>
            <w:tcW w:w="0" w:type="auto"/>
            <w:shd w:val="clear" w:color="auto" w:fill="auto"/>
          </w:tcPr>
          <w:p w:rsidR="006A6D82" w:rsidRDefault="0075303C">
            <w:pPr>
              <w:pStyle w:val="TableBodyText"/>
            </w:pPr>
            <w:r>
              <w:t>0X82F6</w:t>
            </w:r>
          </w:p>
        </w:tc>
      </w:tr>
      <w:tr w:rsidR="006A6D82" w:rsidTr="006A6D82">
        <w:trPr>
          <w:trHeight w:hRule="exact" w:val="669"/>
        </w:trPr>
        <w:tc>
          <w:tcPr>
            <w:tcW w:w="0" w:type="auto"/>
            <w:shd w:val="clear" w:color="auto" w:fill="auto"/>
          </w:tcPr>
          <w:p w:rsidR="006A6D82" w:rsidRDefault="0075303C">
            <w:pPr>
              <w:pStyle w:val="TableBodyText"/>
              <w:rPr>
                <w:b/>
              </w:rPr>
            </w:pPr>
            <w:r>
              <w:rPr>
                <w:b/>
              </w:rPr>
              <w:t>PidLidContactLinkSearchKey</w:t>
            </w:r>
          </w:p>
        </w:tc>
        <w:tc>
          <w:tcPr>
            <w:tcW w:w="0" w:type="auto"/>
            <w:shd w:val="clear" w:color="auto" w:fill="auto"/>
          </w:tcPr>
          <w:p w:rsidR="006A6D82" w:rsidRDefault="0075303C">
            <w:pPr>
              <w:pStyle w:val="TableBodyText"/>
            </w:pPr>
            <w:r>
              <w:t>0X82F7</w:t>
            </w:r>
          </w:p>
        </w:tc>
      </w:tr>
      <w:tr w:rsidR="006A6D82" w:rsidTr="006A6D82">
        <w:tc>
          <w:tcPr>
            <w:tcW w:w="0" w:type="auto"/>
            <w:shd w:val="clear" w:color="auto" w:fill="auto"/>
          </w:tcPr>
          <w:p w:rsidR="006A6D82" w:rsidRDefault="0075303C">
            <w:pPr>
              <w:pStyle w:val="TableBodyText"/>
              <w:rPr>
                <w:b/>
              </w:rPr>
            </w:pPr>
            <w:r>
              <w:rPr>
                <w:b/>
              </w:rPr>
              <w:t>PidLidLogTypeDesc</w:t>
            </w:r>
          </w:p>
        </w:tc>
        <w:tc>
          <w:tcPr>
            <w:tcW w:w="0" w:type="auto"/>
            <w:shd w:val="clear" w:color="auto" w:fill="auto"/>
          </w:tcPr>
          <w:p w:rsidR="006A6D82" w:rsidRDefault="0075303C">
            <w:pPr>
              <w:pStyle w:val="TableBodyText"/>
            </w:pPr>
            <w:r>
              <w:t>0X8230</w:t>
            </w:r>
          </w:p>
        </w:tc>
      </w:tr>
      <w:tr w:rsidR="006A6D82" w:rsidTr="006A6D82">
        <w:tc>
          <w:tcPr>
            <w:tcW w:w="0" w:type="auto"/>
            <w:shd w:val="clear" w:color="auto" w:fill="auto"/>
          </w:tcPr>
          <w:p w:rsidR="006A6D82" w:rsidRDefault="0075303C">
            <w:pPr>
              <w:pStyle w:val="TableBodyText"/>
              <w:rPr>
                <w:b/>
              </w:rPr>
            </w:pPr>
            <w:r>
              <w:rPr>
                <w:b/>
              </w:rPr>
              <w:t>PidLidLogType</w:t>
            </w:r>
          </w:p>
        </w:tc>
        <w:tc>
          <w:tcPr>
            <w:tcW w:w="0" w:type="auto"/>
            <w:shd w:val="clear" w:color="auto" w:fill="auto"/>
          </w:tcPr>
          <w:p w:rsidR="006A6D82" w:rsidRDefault="0075303C">
            <w:pPr>
              <w:pStyle w:val="TableBodyText"/>
            </w:pPr>
            <w:r>
              <w:t>0X801A</w:t>
            </w:r>
          </w:p>
        </w:tc>
      </w:tr>
      <w:tr w:rsidR="006A6D82" w:rsidTr="006A6D82">
        <w:tc>
          <w:tcPr>
            <w:tcW w:w="0" w:type="auto"/>
            <w:shd w:val="clear" w:color="auto" w:fill="auto"/>
          </w:tcPr>
          <w:p w:rsidR="006A6D82" w:rsidRDefault="0075303C">
            <w:pPr>
              <w:pStyle w:val="TableBodyText"/>
              <w:rPr>
                <w:b/>
              </w:rPr>
            </w:pPr>
            <w:r>
              <w:rPr>
                <w:b/>
              </w:rPr>
              <w:t>PidLidLogStart</w:t>
            </w:r>
          </w:p>
        </w:tc>
        <w:tc>
          <w:tcPr>
            <w:tcW w:w="0" w:type="auto"/>
            <w:shd w:val="clear" w:color="auto" w:fill="auto"/>
          </w:tcPr>
          <w:p w:rsidR="006A6D82" w:rsidRDefault="0075303C">
            <w:pPr>
              <w:pStyle w:val="TableBodyText"/>
            </w:pPr>
            <w:r>
              <w:t>0X8233</w:t>
            </w:r>
          </w:p>
        </w:tc>
      </w:tr>
      <w:tr w:rsidR="006A6D82" w:rsidTr="006A6D82">
        <w:tc>
          <w:tcPr>
            <w:tcW w:w="0" w:type="auto"/>
            <w:shd w:val="clear" w:color="auto" w:fill="auto"/>
          </w:tcPr>
          <w:p w:rsidR="006A6D82" w:rsidRDefault="0075303C">
            <w:pPr>
              <w:pStyle w:val="TableBodyText"/>
              <w:rPr>
                <w:b/>
              </w:rPr>
            </w:pPr>
            <w:r>
              <w:rPr>
                <w:b/>
              </w:rPr>
              <w:t>PidLidLogEnd</w:t>
            </w:r>
          </w:p>
        </w:tc>
        <w:tc>
          <w:tcPr>
            <w:tcW w:w="0" w:type="auto"/>
            <w:shd w:val="clear" w:color="auto" w:fill="auto"/>
          </w:tcPr>
          <w:p w:rsidR="006A6D82" w:rsidRDefault="0075303C">
            <w:pPr>
              <w:pStyle w:val="TableBodyText"/>
            </w:pPr>
            <w:r>
              <w:t>0X8234</w:t>
            </w:r>
          </w:p>
        </w:tc>
      </w:tr>
      <w:tr w:rsidR="006A6D82" w:rsidTr="006A6D82">
        <w:tc>
          <w:tcPr>
            <w:tcW w:w="0" w:type="auto"/>
            <w:shd w:val="clear" w:color="auto" w:fill="auto"/>
          </w:tcPr>
          <w:p w:rsidR="006A6D82" w:rsidRDefault="0075303C">
            <w:pPr>
              <w:pStyle w:val="TableBodyText"/>
              <w:rPr>
                <w:b/>
              </w:rPr>
            </w:pPr>
            <w:r>
              <w:rPr>
                <w:b/>
              </w:rPr>
              <w:t>PidLidLogDuration</w:t>
            </w:r>
          </w:p>
        </w:tc>
        <w:tc>
          <w:tcPr>
            <w:tcW w:w="0" w:type="auto"/>
            <w:shd w:val="clear" w:color="auto" w:fill="auto"/>
          </w:tcPr>
          <w:p w:rsidR="006A6D82" w:rsidRDefault="0075303C">
            <w:pPr>
              <w:pStyle w:val="TableBodyText"/>
            </w:pPr>
            <w:r>
              <w:t>0X8235</w:t>
            </w:r>
          </w:p>
        </w:tc>
      </w:tr>
      <w:tr w:rsidR="006A6D82" w:rsidTr="006A6D82">
        <w:tc>
          <w:tcPr>
            <w:tcW w:w="0" w:type="auto"/>
            <w:shd w:val="clear" w:color="auto" w:fill="auto"/>
          </w:tcPr>
          <w:p w:rsidR="006A6D82" w:rsidRDefault="0075303C">
            <w:pPr>
              <w:pStyle w:val="TableBodyText"/>
              <w:rPr>
                <w:b/>
              </w:rPr>
            </w:pPr>
            <w:r>
              <w:rPr>
                <w:b/>
              </w:rPr>
              <w:t>PidLidLogFlags</w:t>
            </w:r>
          </w:p>
        </w:tc>
        <w:tc>
          <w:tcPr>
            <w:tcW w:w="0" w:type="auto"/>
            <w:shd w:val="clear" w:color="auto" w:fill="auto"/>
          </w:tcPr>
          <w:p w:rsidR="006A6D82" w:rsidRDefault="0075303C">
            <w:pPr>
              <w:pStyle w:val="TableBodyText"/>
            </w:pPr>
            <w:r>
              <w:t>0X8236</w:t>
            </w:r>
          </w:p>
        </w:tc>
      </w:tr>
      <w:tr w:rsidR="006A6D82" w:rsidTr="006A6D82">
        <w:tc>
          <w:tcPr>
            <w:tcW w:w="0" w:type="auto"/>
            <w:shd w:val="clear" w:color="auto" w:fill="auto"/>
          </w:tcPr>
          <w:p w:rsidR="006A6D82" w:rsidRDefault="0075303C">
            <w:pPr>
              <w:pStyle w:val="TableBodyText"/>
              <w:rPr>
                <w:b/>
              </w:rPr>
            </w:pPr>
            <w:r>
              <w:rPr>
                <w:b/>
              </w:rPr>
              <w:t>PidLidLogDocumentPrinted</w:t>
            </w:r>
          </w:p>
        </w:tc>
        <w:tc>
          <w:tcPr>
            <w:tcW w:w="0" w:type="auto"/>
            <w:shd w:val="clear" w:color="auto" w:fill="auto"/>
          </w:tcPr>
          <w:p w:rsidR="006A6D82" w:rsidRDefault="0075303C">
            <w:pPr>
              <w:pStyle w:val="TableBodyText"/>
            </w:pPr>
            <w:r>
              <w:t>0X8238</w:t>
            </w:r>
          </w:p>
        </w:tc>
      </w:tr>
      <w:tr w:rsidR="006A6D82" w:rsidTr="006A6D82">
        <w:tc>
          <w:tcPr>
            <w:tcW w:w="0" w:type="auto"/>
            <w:shd w:val="clear" w:color="auto" w:fill="auto"/>
          </w:tcPr>
          <w:p w:rsidR="006A6D82" w:rsidRDefault="0075303C">
            <w:pPr>
              <w:pStyle w:val="TableBodyText"/>
              <w:rPr>
                <w:b/>
              </w:rPr>
            </w:pPr>
            <w:r>
              <w:rPr>
                <w:b/>
              </w:rPr>
              <w:t>PidLidLogDocumentSaved</w:t>
            </w:r>
          </w:p>
        </w:tc>
        <w:tc>
          <w:tcPr>
            <w:tcW w:w="0" w:type="auto"/>
            <w:shd w:val="clear" w:color="auto" w:fill="auto"/>
          </w:tcPr>
          <w:p w:rsidR="006A6D82" w:rsidRDefault="0075303C">
            <w:pPr>
              <w:pStyle w:val="TableBodyText"/>
            </w:pPr>
            <w:r>
              <w:t>0X8239</w:t>
            </w:r>
          </w:p>
        </w:tc>
      </w:tr>
      <w:tr w:rsidR="006A6D82" w:rsidTr="006A6D82">
        <w:tc>
          <w:tcPr>
            <w:tcW w:w="0" w:type="auto"/>
            <w:shd w:val="clear" w:color="auto" w:fill="auto"/>
          </w:tcPr>
          <w:p w:rsidR="006A6D82" w:rsidRDefault="0075303C">
            <w:pPr>
              <w:pStyle w:val="TableBodyText"/>
              <w:rPr>
                <w:b/>
              </w:rPr>
            </w:pPr>
            <w:r>
              <w:rPr>
                <w:b/>
              </w:rPr>
              <w:t>PidLidLogDocumentRouted</w:t>
            </w:r>
          </w:p>
        </w:tc>
        <w:tc>
          <w:tcPr>
            <w:tcW w:w="0" w:type="auto"/>
            <w:shd w:val="clear" w:color="auto" w:fill="auto"/>
          </w:tcPr>
          <w:p w:rsidR="006A6D82" w:rsidRDefault="0075303C">
            <w:pPr>
              <w:pStyle w:val="TableBodyText"/>
            </w:pPr>
            <w:r>
              <w:t>0X823A</w:t>
            </w:r>
          </w:p>
        </w:tc>
      </w:tr>
      <w:tr w:rsidR="006A6D82" w:rsidTr="006A6D82">
        <w:tc>
          <w:tcPr>
            <w:tcW w:w="0" w:type="auto"/>
            <w:shd w:val="clear" w:color="auto" w:fill="auto"/>
          </w:tcPr>
          <w:p w:rsidR="006A6D82" w:rsidRDefault="0075303C">
            <w:pPr>
              <w:pStyle w:val="TableBodyText"/>
              <w:rPr>
                <w:b/>
              </w:rPr>
            </w:pPr>
            <w:r>
              <w:rPr>
                <w:b/>
              </w:rPr>
              <w:t>PidLidLogDocumentPosted</w:t>
            </w:r>
          </w:p>
        </w:tc>
        <w:tc>
          <w:tcPr>
            <w:tcW w:w="0" w:type="auto"/>
            <w:shd w:val="clear" w:color="auto" w:fill="auto"/>
          </w:tcPr>
          <w:p w:rsidR="006A6D82" w:rsidRDefault="0075303C">
            <w:pPr>
              <w:pStyle w:val="TableBodyText"/>
            </w:pPr>
            <w:r>
              <w:t>0X823B</w:t>
            </w:r>
          </w:p>
        </w:tc>
      </w:tr>
    </w:tbl>
    <w:p w:rsidR="006A6D82" w:rsidRDefault="0075303C">
      <w:r>
        <w:t xml:space="preserve">To create a Journal object, the client uses the </w:t>
      </w:r>
      <w:r>
        <w:rPr>
          <w:b/>
        </w:rPr>
        <w:t xml:space="preserve">RopCreateMessage </w:t>
      </w:r>
      <w:r>
        <w:t>ROP</w:t>
      </w:r>
      <w:r>
        <w:rPr>
          <w:b/>
        </w:rPr>
        <w:t xml:space="preserve"> </w:t>
      </w:r>
      <w:r>
        <w:t xml:space="preserve">([MS-OXCROPS] section 2.2.6.2). The server returns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6A6D82" w:rsidRDefault="0075303C">
      <w:r>
        <w:t xml:space="preserve">After the user has input his content for the Journal object, the client transmits the data to the server by using the </w:t>
      </w:r>
      <w:r>
        <w:rPr>
          <w:b/>
        </w:rPr>
        <w:t xml:space="preserve">RopSetProperties </w:t>
      </w:r>
      <w:r>
        <w:t>ROP ([MS-OXCROPS] section 2.2.8.6). For infor</w:t>
      </w:r>
      <w:r>
        <w:t xml:space="preserve">mation about the property types in the following table, see </w:t>
      </w:r>
      <w:hyperlink r:id="rId90" w:anchor="Section_1afa0cd9b1a04520b623bf15030af5d8">
        <w:r>
          <w:rPr>
            <w:rStyle w:val="Hyperlink"/>
          </w:rPr>
          <w:t>[MS-OXCDATA]</w:t>
        </w:r>
      </w:hyperlink>
      <w:r>
        <w:t xml:space="preserve"> section 2.11.1. </w:t>
      </w:r>
    </w:p>
    <w:tbl>
      <w:tblPr>
        <w:tblStyle w:val="Table-ShadedHeader"/>
        <w:tblW w:w="0" w:type="auto"/>
        <w:tblLook w:val="04A0" w:firstRow="1" w:lastRow="0" w:firstColumn="1" w:lastColumn="0" w:noHBand="0" w:noVBand="1"/>
      </w:tblPr>
      <w:tblGrid>
        <w:gridCol w:w="3433"/>
        <w:gridCol w:w="1088"/>
        <w:gridCol w:w="2912"/>
        <w:gridCol w:w="2042"/>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A6D82" w:rsidRDefault="0075303C">
            <w:pPr>
              <w:pStyle w:val="TableHeaderText"/>
            </w:pPr>
            <w:r>
              <w:t>Property</w:t>
            </w:r>
          </w:p>
        </w:tc>
        <w:tc>
          <w:tcPr>
            <w:tcW w:w="0" w:type="auto"/>
            <w:shd w:val="clear" w:color="auto" w:fill="E0E0E0"/>
          </w:tcPr>
          <w:p w:rsidR="006A6D82" w:rsidRDefault="0075303C">
            <w:pPr>
              <w:pStyle w:val="TableHeaderText"/>
            </w:pPr>
            <w:r>
              <w:t>Property ID</w:t>
            </w:r>
          </w:p>
        </w:tc>
        <w:tc>
          <w:tcPr>
            <w:tcW w:w="0" w:type="auto"/>
            <w:shd w:val="clear" w:color="auto" w:fill="E0E0E0"/>
          </w:tcPr>
          <w:p w:rsidR="006A6D82" w:rsidRDefault="0075303C">
            <w:pPr>
              <w:pStyle w:val="TableHeaderText"/>
            </w:pPr>
            <w:r>
              <w:t>Property type</w:t>
            </w:r>
          </w:p>
        </w:tc>
        <w:tc>
          <w:tcPr>
            <w:tcW w:w="0" w:type="auto"/>
            <w:shd w:val="clear" w:color="auto" w:fill="E0E0E0"/>
          </w:tcPr>
          <w:p w:rsidR="006A6D82" w:rsidRDefault="0075303C">
            <w:pPr>
              <w:pStyle w:val="TableHeaderText"/>
            </w:pPr>
            <w:r>
              <w:t>Value</w:t>
            </w:r>
          </w:p>
        </w:tc>
      </w:tr>
      <w:tr w:rsidR="006A6D82" w:rsidTr="006A6D82">
        <w:tc>
          <w:tcPr>
            <w:tcW w:w="0" w:type="auto"/>
            <w:shd w:val="clear" w:color="auto" w:fill="auto"/>
          </w:tcPr>
          <w:p w:rsidR="006A6D82" w:rsidRDefault="0075303C">
            <w:pPr>
              <w:pStyle w:val="TableBodyText"/>
              <w:rPr>
                <w:b/>
              </w:rPr>
            </w:pPr>
            <w:r>
              <w:rPr>
                <w:b/>
              </w:rPr>
              <w:t xml:space="preserve">PidLidCommonStart </w:t>
            </w:r>
          </w:p>
        </w:tc>
        <w:tc>
          <w:tcPr>
            <w:tcW w:w="0" w:type="auto"/>
            <w:shd w:val="clear" w:color="auto" w:fill="auto"/>
          </w:tcPr>
          <w:p w:rsidR="006A6D82" w:rsidRDefault="0075303C">
            <w:pPr>
              <w:pStyle w:val="TableBodyText"/>
            </w:pPr>
            <w:r>
              <w:t>0x81bd</w:t>
            </w:r>
          </w:p>
        </w:tc>
        <w:tc>
          <w:tcPr>
            <w:tcW w:w="0" w:type="auto"/>
            <w:shd w:val="clear" w:color="auto" w:fill="auto"/>
          </w:tcPr>
          <w:p w:rsidR="006A6D82" w:rsidRDefault="0075303C">
            <w:pPr>
              <w:pStyle w:val="TableBodyText"/>
            </w:pPr>
            <w:r>
              <w:t>0x0040 (</w:t>
            </w:r>
            <w:r>
              <w:rPr>
                <w:b/>
              </w:rPr>
              <w:t>PtypTime</w:t>
            </w:r>
            <w:r>
              <w:t>)</w:t>
            </w:r>
          </w:p>
        </w:tc>
        <w:tc>
          <w:tcPr>
            <w:tcW w:w="0" w:type="auto"/>
            <w:shd w:val="clear" w:color="auto" w:fill="auto"/>
          </w:tcPr>
          <w:p w:rsidR="006A6D82" w:rsidRDefault="0075303C">
            <w:pPr>
              <w:pStyle w:val="TableBodyText"/>
            </w:pPr>
            <w:r>
              <w:t>2008/02/20 23:02:00.000</w:t>
            </w:r>
          </w:p>
        </w:tc>
      </w:tr>
      <w:tr w:rsidR="006A6D82" w:rsidTr="006A6D82">
        <w:tc>
          <w:tcPr>
            <w:tcW w:w="0" w:type="auto"/>
            <w:shd w:val="clear" w:color="auto" w:fill="auto"/>
          </w:tcPr>
          <w:p w:rsidR="006A6D82" w:rsidRDefault="0075303C">
            <w:pPr>
              <w:pStyle w:val="TableBodyText"/>
              <w:rPr>
                <w:b/>
              </w:rPr>
            </w:pPr>
            <w:r>
              <w:rPr>
                <w:b/>
              </w:rPr>
              <w:t xml:space="preserve">PidLidCommonEnd </w:t>
            </w:r>
          </w:p>
        </w:tc>
        <w:tc>
          <w:tcPr>
            <w:tcW w:w="0" w:type="auto"/>
            <w:shd w:val="clear" w:color="auto" w:fill="auto"/>
          </w:tcPr>
          <w:p w:rsidR="006A6D82" w:rsidRDefault="0075303C">
            <w:pPr>
              <w:pStyle w:val="TableBodyText"/>
            </w:pPr>
            <w:r>
              <w:t>0x81bc</w:t>
            </w:r>
          </w:p>
        </w:tc>
        <w:tc>
          <w:tcPr>
            <w:tcW w:w="0" w:type="auto"/>
            <w:shd w:val="clear" w:color="auto" w:fill="auto"/>
          </w:tcPr>
          <w:p w:rsidR="006A6D82" w:rsidRDefault="0075303C">
            <w:pPr>
              <w:pStyle w:val="TableBodyText"/>
            </w:pPr>
            <w:r>
              <w:t>0x0040</w:t>
            </w:r>
          </w:p>
        </w:tc>
        <w:tc>
          <w:tcPr>
            <w:tcW w:w="0" w:type="auto"/>
            <w:shd w:val="clear" w:color="auto" w:fill="auto"/>
          </w:tcPr>
          <w:p w:rsidR="006A6D82" w:rsidRDefault="0075303C">
            <w:pPr>
              <w:pStyle w:val="TableBodyText"/>
            </w:pPr>
            <w:r>
              <w:t>2008/02/20 23:12:00.000</w:t>
            </w:r>
          </w:p>
        </w:tc>
      </w:tr>
      <w:tr w:rsidR="006A6D82" w:rsidTr="006A6D82">
        <w:tc>
          <w:tcPr>
            <w:tcW w:w="0" w:type="auto"/>
            <w:shd w:val="clear" w:color="auto" w:fill="auto"/>
          </w:tcPr>
          <w:p w:rsidR="006A6D82" w:rsidRDefault="0075303C">
            <w:pPr>
              <w:pStyle w:val="TableBodyText"/>
              <w:rPr>
                <w:b/>
              </w:rPr>
            </w:pPr>
            <w:r>
              <w:rPr>
                <w:b/>
              </w:rPr>
              <w:lastRenderedPageBreak/>
              <w:t xml:space="preserve">PidLidCompanies </w:t>
            </w:r>
          </w:p>
        </w:tc>
        <w:tc>
          <w:tcPr>
            <w:tcW w:w="0" w:type="auto"/>
            <w:shd w:val="clear" w:color="auto" w:fill="auto"/>
          </w:tcPr>
          <w:p w:rsidR="006A6D82" w:rsidRDefault="0075303C">
            <w:pPr>
              <w:pStyle w:val="TableBodyText"/>
            </w:pPr>
            <w:r>
              <w:t>0x800c</w:t>
            </w:r>
          </w:p>
        </w:tc>
        <w:tc>
          <w:tcPr>
            <w:tcW w:w="0" w:type="auto"/>
            <w:shd w:val="clear" w:color="auto" w:fill="auto"/>
          </w:tcPr>
          <w:p w:rsidR="006A6D82" w:rsidRDefault="0075303C">
            <w:pPr>
              <w:pStyle w:val="TableBodyText"/>
            </w:pPr>
            <w:r>
              <w:t>0X101F (</w:t>
            </w:r>
            <w:r>
              <w:rPr>
                <w:b/>
              </w:rPr>
              <w:t xml:space="preserve">PtypMultipleString </w:t>
            </w:r>
            <w:r>
              <w:t>([MS-OXCDATA] section 2.11.1))</w:t>
            </w:r>
          </w:p>
        </w:tc>
        <w:tc>
          <w:tcPr>
            <w:tcW w:w="0" w:type="auto"/>
            <w:shd w:val="clear" w:color="auto" w:fill="auto"/>
          </w:tcPr>
          <w:p w:rsidR="006A6D82" w:rsidRDefault="0075303C">
            <w:pPr>
              <w:pStyle w:val="TableBodyText"/>
            </w:pPr>
            <w:r>
              <w:t>[1 entry] "Contoso Pharmaceuticals"</w:t>
            </w:r>
          </w:p>
        </w:tc>
      </w:tr>
      <w:tr w:rsidR="006A6D82" w:rsidTr="006A6D82">
        <w:tc>
          <w:tcPr>
            <w:tcW w:w="0" w:type="auto"/>
            <w:shd w:val="clear" w:color="auto" w:fill="auto"/>
          </w:tcPr>
          <w:p w:rsidR="006A6D82" w:rsidRDefault="0075303C">
            <w:pPr>
              <w:pStyle w:val="TableBodyText"/>
              <w:rPr>
                <w:b/>
              </w:rPr>
            </w:pPr>
            <w:r>
              <w:rPr>
                <w:b/>
              </w:rPr>
              <w:t xml:space="preserve">PidLidContacts </w:t>
            </w:r>
          </w:p>
        </w:tc>
        <w:tc>
          <w:tcPr>
            <w:tcW w:w="0" w:type="auto"/>
            <w:shd w:val="clear" w:color="auto" w:fill="auto"/>
          </w:tcPr>
          <w:p w:rsidR="006A6D82" w:rsidRDefault="0075303C">
            <w:pPr>
              <w:pStyle w:val="TableBodyText"/>
            </w:pPr>
            <w:r>
              <w:t>0x8019</w:t>
            </w:r>
          </w:p>
        </w:tc>
        <w:tc>
          <w:tcPr>
            <w:tcW w:w="0" w:type="auto"/>
            <w:shd w:val="clear" w:color="auto" w:fill="auto"/>
          </w:tcPr>
          <w:p w:rsidR="006A6D82" w:rsidRDefault="0075303C">
            <w:pPr>
              <w:pStyle w:val="TableBodyText"/>
            </w:pPr>
            <w:r>
              <w:t>0X101F</w:t>
            </w:r>
          </w:p>
        </w:tc>
        <w:tc>
          <w:tcPr>
            <w:tcW w:w="0" w:type="auto"/>
            <w:shd w:val="clear" w:color="auto" w:fill="auto"/>
          </w:tcPr>
          <w:p w:rsidR="006A6D82" w:rsidRDefault="0075303C">
            <w:pPr>
              <w:pStyle w:val="TableBodyText"/>
            </w:pPr>
            <w:r>
              <w:t>[1 entry] "Adam Barr"</w:t>
            </w:r>
          </w:p>
        </w:tc>
      </w:tr>
      <w:tr w:rsidR="006A6D82" w:rsidTr="006A6D82">
        <w:tc>
          <w:tcPr>
            <w:tcW w:w="0" w:type="auto"/>
            <w:shd w:val="clear" w:color="auto" w:fill="auto"/>
          </w:tcPr>
          <w:p w:rsidR="006A6D82" w:rsidRDefault="0075303C">
            <w:pPr>
              <w:pStyle w:val="TableBodyText"/>
              <w:rPr>
                <w:b/>
              </w:rPr>
            </w:pPr>
            <w:r>
              <w:rPr>
                <w:b/>
              </w:rPr>
              <w:t xml:space="preserve">PidLidContactLinkName </w:t>
            </w:r>
          </w:p>
        </w:tc>
        <w:tc>
          <w:tcPr>
            <w:tcW w:w="0" w:type="auto"/>
            <w:shd w:val="clear" w:color="auto" w:fill="auto"/>
          </w:tcPr>
          <w:p w:rsidR="006A6D82" w:rsidRDefault="0075303C">
            <w:pPr>
              <w:pStyle w:val="TableBodyText"/>
            </w:pPr>
            <w:r>
              <w:t>0x802b</w:t>
            </w:r>
          </w:p>
        </w:tc>
        <w:tc>
          <w:tcPr>
            <w:tcW w:w="0" w:type="auto"/>
            <w:shd w:val="clear" w:color="auto" w:fill="auto"/>
          </w:tcPr>
          <w:p w:rsidR="006A6D82" w:rsidRDefault="0075303C">
            <w:pPr>
              <w:pStyle w:val="TableBodyText"/>
            </w:pPr>
            <w:r>
              <w:t>0X001F (</w:t>
            </w:r>
            <w:r>
              <w:rPr>
                <w:b/>
              </w:rPr>
              <w:t>PtypString</w:t>
            </w:r>
            <w:r>
              <w:t>)</w:t>
            </w:r>
          </w:p>
        </w:tc>
        <w:tc>
          <w:tcPr>
            <w:tcW w:w="0" w:type="auto"/>
            <w:shd w:val="clear" w:color="auto" w:fill="auto"/>
          </w:tcPr>
          <w:p w:rsidR="006A6D82" w:rsidRDefault="0075303C">
            <w:pPr>
              <w:pStyle w:val="TableBodyText"/>
            </w:pPr>
            <w:r>
              <w:t>"Adam Barr"</w:t>
            </w:r>
          </w:p>
        </w:tc>
      </w:tr>
      <w:tr w:rsidR="006A6D82" w:rsidTr="006A6D82">
        <w:tc>
          <w:tcPr>
            <w:tcW w:w="0" w:type="auto"/>
            <w:shd w:val="clear" w:color="auto" w:fill="auto"/>
          </w:tcPr>
          <w:p w:rsidR="006A6D82" w:rsidRDefault="0075303C">
            <w:pPr>
              <w:pStyle w:val="TableBodyText"/>
              <w:rPr>
                <w:b/>
              </w:rPr>
            </w:pPr>
            <w:r>
              <w:rPr>
                <w:b/>
              </w:rPr>
              <w:t xml:space="preserve">PidLidContactLinkEntry </w:t>
            </w:r>
          </w:p>
        </w:tc>
        <w:tc>
          <w:tcPr>
            <w:tcW w:w="0" w:type="auto"/>
            <w:shd w:val="clear" w:color="auto" w:fill="auto"/>
          </w:tcPr>
          <w:p w:rsidR="006A6D82" w:rsidRDefault="0075303C">
            <w:pPr>
              <w:pStyle w:val="TableBodyText"/>
            </w:pPr>
            <w:r>
              <w:t>0x82f6</w:t>
            </w:r>
          </w:p>
        </w:tc>
        <w:tc>
          <w:tcPr>
            <w:tcW w:w="0" w:type="auto"/>
            <w:shd w:val="clear" w:color="auto" w:fill="auto"/>
          </w:tcPr>
          <w:p w:rsidR="006A6D82" w:rsidRDefault="0075303C">
            <w:pPr>
              <w:pStyle w:val="TableBodyText"/>
            </w:pPr>
            <w:r>
              <w:t>0x0102 (</w:t>
            </w:r>
            <w:r>
              <w:rPr>
                <w:b/>
              </w:rPr>
              <w:t>PtypBinary</w:t>
            </w:r>
            <w:r>
              <w:t>)</w:t>
            </w:r>
          </w:p>
        </w:tc>
        <w:tc>
          <w:tcPr>
            <w:tcW w:w="0" w:type="auto"/>
            <w:shd w:val="clear" w:color="auto" w:fill="auto"/>
          </w:tcPr>
          <w:p w:rsidR="006A6D82" w:rsidRDefault="0075303C">
            <w:pPr>
              <w:pStyle w:val="TableBodyText"/>
            </w:pPr>
            <w:r>
              <w:t>*(See note following table)</w:t>
            </w:r>
          </w:p>
        </w:tc>
      </w:tr>
      <w:tr w:rsidR="006A6D82" w:rsidTr="006A6D82">
        <w:tc>
          <w:tcPr>
            <w:tcW w:w="0" w:type="auto"/>
            <w:shd w:val="clear" w:color="auto" w:fill="auto"/>
          </w:tcPr>
          <w:p w:rsidR="006A6D82" w:rsidRDefault="0075303C">
            <w:pPr>
              <w:pStyle w:val="TableBodyText"/>
              <w:rPr>
                <w:b/>
              </w:rPr>
            </w:pPr>
            <w:r>
              <w:rPr>
                <w:b/>
              </w:rPr>
              <w:t xml:space="preserve">PidLidContactLinkSearchKey </w:t>
            </w:r>
          </w:p>
        </w:tc>
        <w:tc>
          <w:tcPr>
            <w:tcW w:w="0" w:type="auto"/>
            <w:shd w:val="clear" w:color="auto" w:fill="auto"/>
          </w:tcPr>
          <w:p w:rsidR="006A6D82" w:rsidRDefault="0075303C">
            <w:pPr>
              <w:pStyle w:val="TableBodyText"/>
            </w:pPr>
            <w:r>
              <w:t>0x82f7</w:t>
            </w:r>
          </w:p>
        </w:tc>
        <w:tc>
          <w:tcPr>
            <w:tcW w:w="0" w:type="auto"/>
            <w:shd w:val="clear" w:color="auto" w:fill="auto"/>
          </w:tcPr>
          <w:p w:rsidR="006A6D82" w:rsidRDefault="0075303C">
            <w:pPr>
              <w:pStyle w:val="TableBodyText"/>
            </w:pPr>
            <w:r>
              <w:t>0x0102</w:t>
            </w:r>
          </w:p>
        </w:tc>
        <w:tc>
          <w:tcPr>
            <w:tcW w:w="0" w:type="auto"/>
            <w:shd w:val="clear" w:color="auto" w:fill="auto"/>
          </w:tcPr>
          <w:p w:rsidR="006A6D82" w:rsidRDefault="0075303C">
            <w:pPr>
              <w:pStyle w:val="TableBodyText"/>
            </w:pPr>
            <w:r>
              <w:t>**(See note following table)</w:t>
            </w:r>
          </w:p>
        </w:tc>
      </w:tr>
      <w:tr w:rsidR="006A6D82" w:rsidTr="006A6D82">
        <w:tc>
          <w:tcPr>
            <w:tcW w:w="0" w:type="auto"/>
            <w:shd w:val="clear" w:color="auto" w:fill="auto"/>
          </w:tcPr>
          <w:p w:rsidR="006A6D82" w:rsidRDefault="0075303C">
            <w:pPr>
              <w:pStyle w:val="TableBodyText"/>
              <w:rPr>
                <w:b/>
              </w:rPr>
            </w:pPr>
            <w:r>
              <w:rPr>
                <w:b/>
              </w:rPr>
              <w:t xml:space="preserve">PidLidLogTypeDesc </w:t>
            </w:r>
          </w:p>
        </w:tc>
        <w:tc>
          <w:tcPr>
            <w:tcW w:w="0" w:type="auto"/>
            <w:shd w:val="clear" w:color="auto" w:fill="auto"/>
          </w:tcPr>
          <w:p w:rsidR="006A6D82" w:rsidRDefault="0075303C">
            <w:pPr>
              <w:pStyle w:val="TableBodyText"/>
            </w:pPr>
            <w:r>
              <w:t>0x8230</w:t>
            </w:r>
          </w:p>
        </w:tc>
        <w:tc>
          <w:tcPr>
            <w:tcW w:w="0" w:type="auto"/>
            <w:shd w:val="clear" w:color="auto" w:fill="auto"/>
          </w:tcPr>
          <w:p w:rsidR="006A6D82" w:rsidRDefault="0075303C">
            <w:pPr>
              <w:pStyle w:val="TableBodyText"/>
            </w:pPr>
            <w:r>
              <w:t xml:space="preserve">0X001F </w:t>
            </w:r>
          </w:p>
        </w:tc>
        <w:tc>
          <w:tcPr>
            <w:tcW w:w="0" w:type="auto"/>
            <w:shd w:val="clear" w:color="auto" w:fill="auto"/>
          </w:tcPr>
          <w:p w:rsidR="006A6D82" w:rsidRDefault="0075303C">
            <w:pPr>
              <w:pStyle w:val="TableBodyText"/>
            </w:pPr>
            <w:r>
              <w:t xml:space="preserve">"Phone </w:t>
            </w:r>
            <w:r>
              <w:t>call"</w:t>
            </w:r>
          </w:p>
        </w:tc>
      </w:tr>
      <w:tr w:rsidR="006A6D82" w:rsidTr="006A6D82">
        <w:tc>
          <w:tcPr>
            <w:tcW w:w="0" w:type="auto"/>
            <w:shd w:val="clear" w:color="auto" w:fill="auto"/>
          </w:tcPr>
          <w:p w:rsidR="006A6D82" w:rsidRDefault="0075303C">
            <w:pPr>
              <w:pStyle w:val="TableBodyText"/>
              <w:rPr>
                <w:b/>
              </w:rPr>
            </w:pPr>
            <w:r>
              <w:rPr>
                <w:b/>
              </w:rPr>
              <w:t xml:space="preserve">PidLidLogType </w:t>
            </w:r>
          </w:p>
        </w:tc>
        <w:tc>
          <w:tcPr>
            <w:tcW w:w="0" w:type="auto"/>
            <w:shd w:val="clear" w:color="auto" w:fill="auto"/>
          </w:tcPr>
          <w:p w:rsidR="006A6D82" w:rsidRDefault="0075303C">
            <w:pPr>
              <w:pStyle w:val="TableBodyText"/>
            </w:pPr>
            <w:r>
              <w:t>0x801a</w:t>
            </w:r>
          </w:p>
        </w:tc>
        <w:tc>
          <w:tcPr>
            <w:tcW w:w="0" w:type="auto"/>
            <w:shd w:val="clear" w:color="auto" w:fill="auto"/>
          </w:tcPr>
          <w:p w:rsidR="006A6D82" w:rsidRDefault="0075303C">
            <w:pPr>
              <w:pStyle w:val="TableBodyText"/>
            </w:pPr>
            <w:r>
              <w:t>0X001F</w:t>
            </w:r>
          </w:p>
        </w:tc>
        <w:tc>
          <w:tcPr>
            <w:tcW w:w="0" w:type="auto"/>
            <w:shd w:val="clear" w:color="auto" w:fill="auto"/>
          </w:tcPr>
          <w:p w:rsidR="006A6D82" w:rsidRDefault="0075303C">
            <w:pPr>
              <w:pStyle w:val="TableBodyText"/>
            </w:pPr>
            <w:r>
              <w:t>"Phone call"</w:t>
            </w:r>
          </w:p>
        </w:tc>
      </w:tr>
      <w:tr w:rsidR="006A6D82" w:rsidTr="006A6D82">
        <w:tc>
          <w:tcPr>
            <w:tcW w:w="0" w:type="auto"/>
            <w:shd w:val="clear" w:color="auto" w:fill="auto"/>
          </w:tcPr>
          <w:p w:rsidR="006A6D82" w:rsidRDefault="0075303C">
            <w:pPr>
              <w:pStyle w:val="TableBodyText"/>
              <w:rPr>
                <w:b/>
              </w:rPr>
            </w:pPr>
            <w:r>
              <w:rPr>
                <w:b/>
              </w:rPr>
              <w:t xml:space="preserve">PidLidLogStart </w:t>
            </w:r>
          </w:p>
        </w:tc>
        <w:tc>
          <w:tcPr>
            <w:tcW w:w="0" w:type="auto"/>
            <w:shd w:val="clear" w:color="auto" w:fill="auto"/>
          </w:tcPr>
          <w:p w:rsidR="006A6D82" w:rsidRDefault="0075303C">
            <w:pPr>
              <w:pStyle w:val="TableBodyText"/>
            </w:pPr>
            <w:r>
              <w:t>0x8233</w:t>
            </w:r>
          </w:p>
        </w:tc>
        <w:tc>
          <w:tcPr>
            <w:tcW w:w="0" w:type="auto"/>
            <w:shd w:val="clear" w:color="auto" w:fill="auto"/>
          </w:tcPr>
          <w:p w:rsidR="006A6D82" w:rsidRDefault="0075303C">
            <w:pPr>
              <w:pStyle w:val="TableBodyText"/>
            </w:pPr>
            <w:r>
              <w:t>0x0040</w:t>
            </w:r>
          </w:p>
        </w:tc>
        <w:tc>
          <w:tcPr>
            <w:tcW w:w="0" w:type="auto"/>
            <w:shd w:val="clear" w:color="auto" w:fill="auto"/>
          </w:tcPr>
          <w:p w:rsidR="006A6D82" w:rsidRDefault="0075303C">
            <w:pPr>
              <w:pStyle w:val="TableBodyText"/>
            </w:pPr>
            <w:r>
              <w:t>2008/02/20 23:02:00.000</w:t>
            </w:r>
          </w:p>
        </w:tc>
      </w:tr>
      <w:tr w:rsidR="006A6D82" w:rsidTr="006A6D82">
        <w:tc>
          <w:tcPr>
            <w:tcW w:w="0" w:type="auto"/>
            <w:shd w:val="clear" w:color="auto" w:fill="auto"/>
          </w:tcPr>
          <w:p w:rsidR="006A6D82" w:rsidRDefault="0075303C">
            <w:pPr>
              <w:pStyle w:val="TableBodyText"/>
              <w:rPr>
                <w:b/>
              </w:rPr>
            </w:pPr>
            <w:r>
              <w:rPr>
                <w:b/>
              </w:rPr>
              <w:t xml:space="preserve">PidLidLogEnd </w:t>
            </w:r>
          </w:p>
        </w:tc>
        <w:tc>
          <w:tcPr>
            <w:tcW w:w="0" w:type="auto"/>
            <w:shd w:val="clear" w:color="auto" w:fill="auto"/>
          </w:tcPr>
          <w:p w:rsidR="006A6D82" w:rsidRDefault="0075303C">
            <w:pPr>
              <w:pStyle w:val="TableBodyText"/>
            </w:pPr>
            <w:r>
              <w:t>0x8234</w:t>
            </w:r>
          </w:p>
        </w:tc>
        <w:tc>
          <w:tcPr>
            <w:tcW w:w="0" w:type="auto"/>
            <w:shd w:val="clear" w:color="auto" w:fill="auto"/>
          </w:tcPr>
          <w:p w:rsidR="006A6D82" w:rsidRDefault="0075303C">
            <w:pPr>
              <w:pStyle w:val="TableBodyText"/>
            </w:pPr>
            <w:r>
              <w:t>0x0040</w:t>
            </w:r>
          </w:p>
        </w:tc>
        <w:tc>
          <w:tcPr>
            <w:tcW w:w="0" w:type="auto"/>
            <w:shd w:val="clear" w:color="auto" w:fill="auto"/>
          </w:tcPr>
          <w:p w:rsidR="006A6D82" w:rsidRDefault="0075303C">
            <w:pPr>
              <w:pStyle w:val="TableBodyText"/>
            </w:pPr>
            <w:r>
              <w:t>2008/02/20 23:12:00.000</w:t>
            </w:r>
          </w:p>
        </w:tc>
      </w:tr>
      <w:tr w:rsidR="006A6D82" w:rsidTr="006A6D82">
        <w:tc>
          <w:tcPr>
            <w:tcW w:w="0" w:type="auto"/>
            <w:shd w:val="clear" w:color="auto" w:fill="auto"/>
          </w:tcPr>
          <w:p w:rsidR="006A6D82" w:rsidRDefault="0075303C">
            <w:pPr>
              <w:pStyle w:val="TableBodyText"/>
              <w:rPr>
                <w:b/>
              </w:rPr>
            </w:pPr>
            <w:r>
              <w:rPr>
                <w:b/>
              </w:rPr>
              <w:t xml:space="preserve">PidLidLogDuration </w:t>
            </w:r>
          </w:p>
        </w:tc>
        <w:tc>
          <w:tcPr>
            <w:tcW w:w="0" w:type="auto"/>
            <w:shd w:val="clear" w:color="auto" w:fill="auto"/>
          </w:tcPr>
          <w:p w:rsidR="006A6D82" w:rsidRDefault="0075303C">
            <w:pPr>
              <w:pStyle w:val="TableBodyText"/>
            </w:pPr>
            <w:r>
              <w:t>0x8235</w:t>
            </w:r>
          </w:p>
        </w:tc>
        <w:tc>
          <w:tcPr>
            <w:tcW w:w="0" w:type="auto"/>
            <w:shd w:val="clear" w:color="auto" w:fill="auto"/>
          </w:tcPr>
          <w:p w:rsidR="006A6D82" w:rsidRDefault="0075303C">
            <w:pPr>
              <w:pStyle w:val="TableBodyText"/>
            </w:pPr>
            <w:r>
              <w:t>0x0003 (</w:t>
            </w:r>
            <w:r>
              <w:rPr>
                <w:b/>
              </w:rPr>
              <w:t>PtypInteger32</w:t>
            </w:r>
            <w:r>
              <w:t>)</w:t>
            </w:r>
          </w:p>
        </w:tc>
        <w:tc>
          <w:tcPr>
            <w:tcW w:w="0" w:type="auto"/>
            <w:shd w:val="clear" w:color="auto" w:fill="auto"/>
          </w:tcPr>
          <w:p w:rsidR="006A6D82" w:rsidRDefault="0075303C">
            <w:pPr>
              <w:pStyle w:val="TableBodyText"/>
            </w:pPr>
            <w:r>
              <w:t>0x0000000A</w:t>
            </w:r>
          </w:p>
        </w:tc>
      </w:tr>
      <w:tr w:rsidR="006A6D82" w:rsidTr="006A6D82">
        <w:tc>
          <w:tcPr>
            <w:tcW w:w="0" w:type="auto"/>
            <w:shd w:val="clear" w:color="auto" w:fill="auto"/>
          </w:tcPr>
          <w:p w:rsidR="006A6D82" w:rsidRDefault="0075303C">
            <w:pPr>
              <w:pStyle w:val="TableBodyText"/>
              <w:rPr>
                <w:b/>
              </w:rPr>
            </w:pPr>
            <w:r>
              <w:rPr>
                <w:b/>
              </w:rPr>
              <w:t xml:space="preserve">PidLidLogFlags </w:t>
            </w:r>
          </w:p>
        </w:tc>
        <w:tc>
          <w:tcPr>
            <w:tcW w:w="0" w:type="auto"/>
            <w:shd w:val="clear" w:color="auto" w:fill="auto"/>
          </w:tcPr>
          <w:p w:rsidR="006A6D82" w:rsidRDefault="0075303C">
            <w:pPr>
              <w:pStyle w:val="TableBodyText"/>
            </w:pPr>
            <w:r>
              <w:t>0x8236</w:t>
            </w:r>
          </w:p>
        </w:tc>
        <w:tc>
          <w:tcPr>
            <w:tcW w:w="0" w:type="auto"/>
            <w:shd w:val="clear" w:color="auto" w:fill="auto"/>
          </w:tcPr>
          <w:p w:rsidR="006A6D82" w:rsidRDefault="0075303C">
            <w:pPr>
              <w:pStyle w:val="TableBodyText"/>
            </w:pPr>
            <w:r>
              <w:t>0x0003</w:t>
            </w:r>
          </w:p>
        </w:tc>
        <w:tc>
          <w:tcPr>
            <w:tcW w:w="0" w:type="auto"/>
            <w:shd w:val="clear" w:color="auto" w:fill="auto"/>
          </w:tcPr>
          <w:p w:rsidR="006A6D82" w:rsidRDefault="0075303C">
            <w:pPr>
              <w:pStyle w:val="TableBodyText"/>
            </w:pPr>
            <w:r>
              <w:t>0x00000000</w:t>
            </w:r>
          </w:p>
        </w:tc>
      </w:tr>
      <w:tr w:rsidR="006A6D82" w:rsidTr="006A6D82">
        <w:tc>
          <w:tcPr>
            <w:tcW w:w="0" w:type="auto"/>
            <w:shd w:val="clear" w:color="auto" w:fill="auto"/>
          </w:tcPr>
          <w:p w:rsidR="006A6D82" w:rsidRDefault="0075303C">
            <w:pPr>
              <w:pStyle w:val="TableBodyText"/>
              <w:rPr>
                <w:b/>
              </w:rPr>
            </w:pPr>
            <w:r>
              <w:rPr>
                <w:b/>
              </w:rPr>
              <w:t xml:space="preserve">PidLidLogDocumentPrinted </w:t>
            </w:r>
          </w:p>
        </w:tc>
        <w:tc>
          <w:tcPr>
            <w:tcW w:w="0" w:type="auto"/>
            <w:shd w:val="clear" w:color="auto" w:fill="auto"/>
          </w:tcPr>
          <w:p w:rsidR="006A6D82" w:rsidRDefault="0075303C">
            <w:pPr>
              <w:pStyle w:val="TableBodyText"/>
            </w:pPr>
            <w:r>
              <w:t>0x8238</w:t>
            </w:r>
          </w:p>
        </w:tc>
        <w:tc>
          <w:tcPr>
            <w:tcW w:w="0" w:type="auto"/>
            <w:shd w:val="clear" w:color="auto" w:fill="auto"/>
          </w:tcPr>
          <w:p w:rsidR="006A6D82" w:rsidRDefault="0075303C">
            <w:pPr>
              <w:pStyle w:val="TableBodyText"/>
            </w:pPr>
            <w:r>
              <w:t>0X000B (</w:t>
            </w:r>
            <w:r>
              <w:rPr>
                <w:b/>
              </w:rPr>
              <w:t>PtypBoolean</w:t>
            </w:r>
            <w:r>
              <w:t>)</w:t>
            </w:r>
          </w:p>
        </w:tc>
        <w:tc>
          <w:tcPr>
            <w:tcW w:w="0" w:type="auto"/>
            <w:shd w:val="clear" w:color="auto" w:fill="auto"/>
          </w:tcPr>
          <w:p w:rsidR="006A6D82" w:rsidRDefault="0075303C">
            <w:pPr>
              <w:pStyle w:val="TableBodyText"/>
            </w:pPr>
            <w:r>
              <w:t>0x00</w:t>
            </w:r>
          </w:p>
        </w:tc>
      </w:tr>
      <w:tr w:rsidR="006A6D82" w:rsidTr="006A6D82">
        <w:tc>
          <w:tcPr>
            <w:tcW w:w="0" w:type="auto"/>
            <w:shd w:val="clear" w:color="auto" w:fill="auto"/>
          </w:tcPr>
          <w:p w:rsidR="006A6D82" w:rsidRDefault="0075303C">
            <w:pPr>
              <w:pStyle w:val="TableBodyText"/>
              <w:rPr>
                <w:b/>
              </w:rPr>
            </w:pPr>
            <w:r>
              <w:rPr>
                <w:b/>
              </w:rPr>
              <w:t xml:space="preserve">PidLidLogDocumentSaved </w:t>
            </w:r>
          </w:p>
        </w:tc>
        <w:tc>
          <w:tcPr>
            <w:tcW w:w="0" w:type="auto"/>
            <w:shd w:val="clear" w:color="auto" w:fill="auto"/>
          </w:tcPr>
          <w:p w:rsidR="006A6D82" w:rsidRDefault="0075303C">
            <w:pPr>
              <w:pStyle w:val="TableBodyText"/>
            </w:pPr>
            <w:r>
              <w:t>0x8239</w:t>
            </w:r>
          </w:p>
        </w:tc>
        <w:tc>
          <w:tcPr>
            <w:tcW w:w="0" w:type="auto"/>
            <w:shd w:val="clear" w:color="auto" w:fill="auto"/>
          </w:tcPr>
          <w:p w:rsidR="006A6D82" w:rsidRDefault="0075303C">
            <w:pPr>
              <w:pStyle w:val="TableBodyText"/>
            </w:pPr>
            <w:r>
              <w:t>0X000B</w:t>
            </w:r>
          </w:p>
        </w:tc>
        <w:tc>
          <w:tcPr>
            <w:tcW w:w="0" w:type="auto"/>
            <w:shd w:val="clear" w:color="auto" w:fill="auto"/>
          </w:tcPr>
          <w:p w:rsidR="006A6D82" w:rsidRDefault="0075303C">
            <w:pPr>
              <w:pStyle w:val="TableBodyText"/>
            </w:pPr>
            <w:r>
              <w:t>0x00</w:t>
            </w:r>
          </w:p>
        </w:tc>
      </w:tr>
      <w:tr w:rsidR="006A6D82" w:rsidTr="006A6D82">
        <w:tc>
          <w:tcPr>
            <w:tcW w:w="0" w:type="auto"/>
            <w:shd w:val="clear" w:color="auto" w:fill="auto"/>
          </w:tcPr>
          <w:p w:rsidR="006A6D82" w:rsidRDefault="0075303C">
            <w:pPr>
              <w:pStyle w:val="TableBodyText"/>
              <w:rPr>
                <w:b/>
              </w:rPr>
            </w:pPr>
            <w:r>
              <w:rPr>
                <w:b/>
              </w:rPr>
              <w:t xml:space="preserve">PidLidLogDocumentRouted </w:t>
            </w:r>
          </w:p>
        </w:tc>
        <w:tc>
          <w:tcPr>
            <w:tcW w:w="0" w:type="auto"/>
            <w:shd w:val="clear" w:color="auto" w:fill="auto"/>
          </w:tcPr>
          <w:p w:rsidR="006A6D82" w:rsidRDefault="0075303C">
            <w:pPr>
              <w:pStyle w:val="TableBodyText"/>
            </w:pPr>
            <w:r>
              <w:t>0x823a</w:t>
            </w:r>
          </w:p>
        </w:tc>
        <w:tc>
          <w:tcPr>
            <w:tcW w:w="0" w:type="auto"/>
            <w:shd w:val="clear" w:color="auto" w:fill="auto"/>
          </w:tcPr>
          <w:p w:rsidR="006A6D82" w:rsidRDefault="0075303C">
            <w:pPr>
              <w:pStyle w:val="TableBodyText"/>
            </w:pPr>
            <w:r>
              <w:t>0X000B</w:t>
            </w:r>
          </w:p>
        </w:tc>
        <w:tc>
          <w:tcPr>
            <w:tcW w:w="0" w:type="auto"/>
            <w:shd w:val="clear" w:color="auto" w:fill="auto"/>
          </w:tcPr>
          <w:p w:rsidR="006A6D82" w:rsidRDefault="0075303C">
            <w:pPr>
              <w:pStyle w:val="TableBodyText"/>
            </w:pPr>
            <w:r>
              <w:t>0x00</w:t>
            </w:r>
          </w:p>
        </w:tc>
      </w:tr>
      <w:tr w:rsidR="006A6D82" w:rsidTr="006A6D82">
        <w:tc>
          <w:tcPr>
            <w:tcW w:w="0" w:type="auto"/>
            <w:shd w:val="clear" w:color="auto" w:fill="auto"/>
          </w:tcPr>
          <w:p w:rsidR="006A6D82" w:rsidRDefault="0075303C">
            <w:pPr>
              <w:pStyle w:val="TableBodyText"/>
              <w:rPr>
                <w:b/>
              </w:rPr>
            </w:pPr>
            <w:r>
              <w:rPr>
                <w:b/>
              </w:rPr>
              <w:t xml:space="preserve">PidLidLogDocumentPosted </w:t>
            </w:r>
          </w:p>
        </w:tc>
        <w:tc>
          <w:tcPr>
            <w:tcW w:w="0" w:type="auto"/>
            <w:shd w:val="clear" w:color="auto" w:fill="auto"/>
          </w:tcPr>
          <w:p w:rsidR="006A6D82" w:rsidRDefault="0075303C">
            <w:pPr>
              <w:pStyle w:val="TableBodyText"/>
            </w:pPr>
            <w:r>
              <w:t>0x823b</w:t>
            </w:r>
          </w:p>
        </w:tc>
        <w:tc>
          <w:tcPr>
            <w:tcW w:w="0" w:type="auto"/>
            <w:shd w:val="clear" w:color="auto" w:fill="auto"/>
          </w:tcPr>
          <w:p w:rsidR="006A6D82" w:rsidRDefault="0075303C">
            <w:pPr>
              <w:pStyle w:val="TableBodyText"/>
            </w:pPr>
            <w:r>
              <w:t>0X000B</w:t>
            </w:r>
          </w:p>
        </w:tc>
        <w:tc>
          <w:tcPr>
            <w:tcW w:w="0" w:type="auto"/>
            <w:shd w:val="clear" w:color="auto" w:fill="auto"/>
          </w:tcPr>
          <w:p w:rsidR="006A6D82" w:rsidRDefault="0075303C">
            <w:pPr>
              <w:pStyle w:val="TableBodyText"/>
            </w:pPr>
            <w:r>
              <w:t>0x00</w:t>
            </w:r>
          </w:p>
        </w:tc>
      </w:tr>
      <w:tr w:rsidR="006A6D82" w:rsidTr="006A6D82">
        <w:tc>
          <w:tcPr>
            <w:tcW w:w="0" w:type="auto"/>
            <w:shd w:val="clear" w:color="auto" w:fill="auto"/>
          </w:tcPr>
          <w:p w:rsidR="006A6D82" w:rsidRDefault="0075303C">
            <w:pPr>
              <w:pStyle w:val="TableBodyText"/>
              <w:rPr>
                <w:b/>
              </w:rPr>
            </w:pPr>
            <w:r>
              <w:rPr>
                <w:b/>
              </w:rPr>
              <w:t xml:space="preserve">PidTagRtfCompressed </w:t>
            </w:r>
            <w:r>
              <w:t xml:space="preserve">([MS-OXCMSG] section </w:t>
            </w:r>
            <w:r>
              <w:t>2.2.1.58.4)</w:t>
            </w:r>
          </w:p>
        </w:tc>
        <w:tc>
          <w:tcPr>
            <w:tcW w:w="0" w:type="auto"/>
            <w:shd w:val="clear" w:color="auto" w:fill="auto"/>
          </w:tcPr>
          <w:p w:rsidR="006A6D82" w:rsidRDefault="0075303C">
            <w:pPr>
              <w:pStyle w:val="TableBodyText"/>
            </w:pPr>
            <w:r>
              <w:t>0x1009</w:t>
            </w:r>
          </w:p>
        </w:tc>
        <w:tc>
          <w:tcPr>
            <w:tcW w:w="0" w:type="auto"/>
            <w:shd w:val="clear" w:color="auto" w:fill="auto"/>
          </w:tcPr>
          <w:p w:rsidR="006A6D82" w:rsidRDefault="0075303C">
            <w:pPr>
              <w:pStyle w:val="TableBodyText"/>
            </w:pPr>
            <w:r>
              <w:t>0x0102</w:t>
            </w:r>
          </w:p>
        </w:tc>
        <w:tc>
          <w:tcPr>
            <w:tcW w:w="0" w:type="auto"/>
            <w:shd w:val="clear" w:color="auto" w:fill="auto"/>
          </w:tcPr>
          <w:p w:rsidR="006A6D82" w:rsidRDefault="0075303C">
            <w:pPr>
              <w:pStyle w:val="TableBodyText"/>
            </w:pPr>
            <w:r>
              <w:t>***(See note following table)</w:t>
            </w:r>
          </w:p>
        </w:tc>
      </w:tr>
      <w:tr w:rsidR="006A6D82" w:rsidTr="006A6D82">
        <w:tc>
          <w:tcPr>
            <w:tcW w:w="0" w:type="auto"/>
            <w:shd w:val="clear" w:color="auto" w:fill="auto"/>
          </w:tcPr>
          <w:p w:rsidR="006A6D82" w:rsidRDefault="0075303C">
            <w:pPr>
              <w:pStyle w:val="TableBodyText"/>
              <w:rPr>
                <w:b/>
              </w:rPr>
            </w:pPr>
            <w:r>
              <w:rPr>
                <w:b/>
              </w:rPr>
              <w:t xml:space="preserve">PidTagIconIndex </w:t>
            </w:r>
            <w:r>
              <w:t>(</w:t>
            </w:r>
            <w:hyperlink r:id="rId91" w:anchor="Section_daa9120ff3254afba73828f91049ab3c">
              <w:r>
                <w:rPr>
                  <w:rStyle w:val="Hyperlink"/>
                </w:rPr>
                <w:t>[MS-OXOMSG]</w:t>
              </w:r>
            </w:hyperlink>
            <w:r>
              <w:t xml:space="preserve"> section 2.2.1.10)</w:t>
            </w:r>
          </w:p>
        </w:tc>
        <w:tc>
          <w:tcPr>
            <w:tcW w:w="0" w:type="auto"/>
            <w:shd w:val="clear" w:color="auto" w:fill="auto"/>
          </w:tcPr>
          <w:p w:rsidR="006A6D82" w:rsidRDefault="0075303C">
            <w:pPr>
              <w:pStyle w:val="TableBodyText"/>
            </w:pPr>
            <w:r>
              <w:t>0x1080</w:t>
            </w:r>
          </w:p>
        </w:tc>
        <w:tc>
          <w:tcPr>
            <w:tcW w:w="0" w:type="auto"/>
            <w:shd w:val="clear" w:color="auto" w:fill="auto"/>
          </w:tcPr>
          <w:p w:rsidR="006A6D82" w:rsidRDefault="0075303C">
            <w:pPr>
              <w:pStyle w:val="TableBodyText"/>
            </w:pPr>
            <w:r>
              <w:t>0x0003</w:t>
            </w:r>
          </w:p>
        </w:tc>
        <w:tc>
          <w:tcPr>
            <w:tcW w:w="0" w:type="auto"/>
            <w:shd w:val="clear" w:color="auto" w:fill="auto"/>
          </w:tcPr>
          <w:p w:rsidR="006A6D82" w:rsidRDefault="0075303C">
            <w:pPr>
              <w:pStyle w:val="TableBodyText"/>
            </w:pPr>
            <w:r>
              <w:t>0x0000060A</w:t>
            </w:r>
          </w:p>
        </w:tc>
      </w:tr>
    </w:tbl>
    <w:p w:rsidR="006A6D82" w:rsidRDefault="0075303C">
      <w:r>
        <w:t xml:space="preserve">* The </w:t>
      </w:r>
      <w:r>
        <w:rPr>
          <w:b/>
        </w:rPr>
        <w:t>PidLidContactLinkEntry</w:t>
      </w:r>
      <w:r>
        <w:t xml:space="preserve"> property contain</w:t>
      </w:r>
      <w:r>
        <w:t>s a representation of the contact link, as described in [MS-OXCMSG] section 2.2.1.59.1.</w:t>
      </w:r>
    </w:p>
    <w:p w:rsidR="006A6D82" w:rsidRDefault="0075303C">
      <w:r>
        <w:t xml:space="preserve">** The </w:t>
      </w:r>
      <w:r>
        <w:rPr>
          <w:b/>
        </w:rPr>
        <w:t>PidLidContactLinkSearchKey</w:t>
      </w:r>
      <w:r>
        <w:t xml:space="preserve"> property contains a representation of the contact link, as described in [MS-OXCMSG] section 2.2.1.59.4.</w:t>
      </w:r>
    </w:p>
    <w:p w:rsidR="006A6D82" w:rsidRDefault="0075303C">
      <w:r>
        <w:t xml:space="preserve">*** The </w:t>
      </w:r>
      <w:r>
        <w:rPr>
          <w:b/>
        </w:rPr>
        <w:t>PidTagRtfCompressed</w:t>
      </w:r>
      <w:r>
        <w:t xml:space="preserve"> property ([MS-OXCMSG] section 2.2.1.58.4) contains the compressed </w:t>
      </w:r>
      <w:hyperlink w:anchor="gt_a9aa8673-7798-4eba-a048-8b7c95a7b080">
        <w:r>
          <w:rPr>
            <w:rStyle w:val="HyperlinkGreen"/>
            <w:b/>
          </w:rPr>
          <w:t>Rich Text Format (RTF)</w:t>
        </w:r>
      </w:hyperlink>
      <w:r>
        <w:t xml:space="preserve"> representation of the body, as described in </w:t>
      </w:r>
      <w:hyperlink r:id="rId92" w:anchor="Section_65dfe2df1b6943fc8ebd21819a7463fb">
        <w:r>
          <w:rPr>
            <w:rStyle w:val="Hyperlink"/>
          </w:rPr>
          <w:t>[MS-OXRTFCP]</w:t>
        </w:r>
      </w:hyperlink>
      <w:r>
        <w:t>.</w:t>
      </w:r>
    </w:p>
    <w:p w:rsidR="006A6D82" w:rsidRDefault="0075303C">
      <w:r>
        <w:t xml:space="preserve">When the user saves the changes, the client commits the properties on the server by using the </w:t>
      </w:r>
      <w:r>
        <w:rPr>
          <w:b/>
        </w:rPr>
        <w:t>RopSaveChangesMessage</w:t>
      </w:r>
      <w:r>
        <w:t xml:space="preserve"> ROP ([MS-OXCROPS] section 2.2.6.3) and then releases the Journal object by using the </w:t>
      </w:r>
      <w:r>
        <w:rPr>
          <w:b/>
        </w:rPr>
        <w:t>RopRelease</w:t>
      </w:r>
      <w:r>
        <w:t xml:space="preserve"> ROP ([MS</w:t>
      </w:r>
      <w:r>
        <w:t>-OXCROPS] section 2.2.15.3).</w:t>
      </w:r>
    </w:p>
    <w:p w:rsidR="006A6D82" w:rsidRDefault="0075303C">
      <w:r>
        <w:t xml:space="preserve">The values of some properties will change during the processing of the </w:t>
      </w:r>
      <w:r>
        <w:rPr>
          <w:b/>
        </w:rPr>
        <w:t>RopSaveChangesMessage</w:t>
      </w:r>
      <w:r>
        <w:t xml:space="preserve"> ROP, but the properties specified in this document will not change.</w:t>
      </w:r>
    </w:p>
    <w:p w:rsidR="006A6D82" w:rsidRDefault="0075303C">
      <w:pPr>
        <w:pStyle w:val="Heading1"/>
      </w:pPr>
      <w:bookmarkStart w:id="135" w:name="section_b9fe71537cc2476ba597ebf55837052e"/>
      <w:bookmarkStart w:id="136" w:name="_Toc174601207"/>
      <w:r>
        <w:lastRenderedPageBreak/>
        <w:t>Security</w:t>
      </w:r>
      <w:bookmarkEnd w:id="135"/>
      <w:bookmarkEnd w:id="136"/>
    </w:p>
    <w:p w:rsidR="006A6D82" w:rsidRDefault="0075303C">
      <w:pPr>
        <w:pStyle w:val="Heading2"/>
      </w:pPr>
      <w:bookmarkStart w:id="137" w:name="section_73f1c5f7da6b44fdba9017a3768de04a"/>
      <w:bookmarkStart w:id="138" w:name="_Toc174601208"/>
      <w:r>
        <w:t>Security Considerations for Implementers</w:t>
      </w:r>
      <w:bookmarkEnd w:id="137"/>
      <w:bookmarkEnd w:id="138"/>
      <w:r>
        <w:fldChar w:fldCharType="begin"/>
      </w:r>
      <w:r>
        <w:instrText xml:space="preserve"> XE "Security:imp</w:instrText>
      </w:r>
      <w:r>
        <w:instrText xml:space="preserve">lementer considerations" </w:instrText>
      </w:r>
      <w:r>
        <w:fldChar w:fldCharType="end"/>
      </w:r>
      <w:r>
        <w:fldChar w:fldCharType="begin"/>
      </w:r>
      <w:r>
        <w:instrText xml:space="preserve"> XE "Implementer - security considerations" </w:instrText>
      </w:r>
      <w:r>
        <w:fldChar w:fldCharType="end"/>
      </w:r>
    </w:p>
    <w:p w:rsidR="006A6D82" w:rsidRDefault="0075303C">
      <w:r>
        <w:t xml:space="preserve">There are no special security considerations specific to the Journal Object Protocol. General security considerations pertaining to the underlying transport apply, as described in </w:t>
      </w:r>
      <w:hyperlink r:id="rId93" w:anchor="Section_7fd7ec40deec4c0694931bc06b349682">
        <w:r>
          <w:rPr>
            <w:rStyle w:val="Hyperlink"/>
          </w:rPr>
          <w:t>[MS-OXCMSG]</w:t>
        </w:r>
      </w:hyperlink>
      <w:r>
        <w:t>.</w:t>
      </w:r>
    </w:p>
    <w:p w:rsidR="006A6D82" w:rsidRDefault="0075303C">
      <w:pPr>
        <w:pStyle w:val="Heading2"/>
      </w:pPr>
      <w:bookmarkStart w:id="139" w:name="section_feb3d47c235a481aaa7a64cacdb36847"/>
      <w:bookmarkStart w:id="140" w:name="_Toc174601209"/>
      <w:r>
        <w:t>Index of Security Parameters</w:t>
      </w:r>
      <w:bookmarkEnd w:id="139"/>
      <w:bookmarkEnd w:id="14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A6D82" w:rsidRDefault="0075303C">
      <w:r>
        <w:t>None.</w:t>
      </w:r>
    </w:p>
    <w:p w:rsidR="006A6D82" w:rsidRDefault="0075303C">
      <w:pPr>
        <w:pStyle w:val="Heading1"/>
      </w:pPr>
      <w:bookmarkStart w:id="141" w:name="section_ada9e521f02f4681ad400a1d2f4c4f4a"/>
      <w:bookmarkStart w:id="142" w:name="_Toc174601210"/>
      <w:r>
        <w:lastRenderedPageBreak/>
        <w:t>Appendix A: Product Beh</w:t>
      </w:r>
      <w:r>
        <w:t>avior</w:t>
      </w:r>
      <w:bookmarkEnd w:id="141"/>
      <w:bookmarkEnd w:id="142"/>
      <w:r>
        <w:fldChar w:fldCharType="begin"/>
      </w:r>
      <w:r>
        <w:instrText xml:space="preserve"> XE "Product behavior" </w:instrText>
      </w:r>
      <w:r>
        <w:fldChar w:fldCharType="end"/>
      </w:r>
    </w:p>
    <w:p w:rsidR="006A6D82" w:rsidRDefault="0075303C">
      <w:r>
        <w:t>The information in this specification is applicable to the following Microsoft products or supplemental software. References to product versions include updates to those products.</w:t>
      </w:r>
    </w:p>
    <w:p w:rsidR="006A6D82" w:rsidRDefault="0075303C">
      <w:pPr>
        <w:pStyle w:val="ListParagraph"/>
        <w:numPr>
          <w:ilvl w:val="0"/>
          <w:numId w:val="49"/>
        </w:numPr>
      </w:pPr>
      <w:r>
        <w:t>Microsoft Exchange Server 2003</w:t>
      </w:r>
    </w:p>
    <w:p w:rsidR="006A6D82" w:rsidRDefault="0075303C">
      <w:pPr>
        <w:pStyle w:val="ListParagraph"/>
        <w:numPr>
          <w:ilvl w:val="0"/>
          <w:numId w:val="49"/>
        </w:numPr>
      </w:pPr>
      <w:r>
        <w:t>Microsoft Exch</w:t>
      </w:r>
      <w:r>
        <w:t>ange Server 2007</w:t>
      </w:r>
    </w:p>
    <w:p w:rsidR="006A6D82" w:rsidRDefault="0075303C">
      <w:pPr>
        <w:pStyle w:val="ListParagraph"/>
        <w:numPr>
          <w:ilvl w:val="0"/>
          <w:numId w:val="49"/>
        </w:numPr>
      </w:pPr>
      <w:r>
        <w:t>Microsoft Exchange Server 2010</w:t>
      </w:r>
    </w:p>
    <w:p w:rsidR="006A6D82" w:rsidRDefault="0075303C">
      <w:pPr>
        <w:pStyle w:val="ListParagraph"/>
        <w:numPr>
          <w:ilvl w:val="0"/>
          <w:numId w:val="49"/>
        </w:numPr>
      </w:pPr>
      <w:r>
        <w:t>Microsoft Exchange Server 2013</w:t>
      </w:r>
    </w:p>
    <w:p w:rsidR="006A6D82" w:rsidRDefault="0075303C">
      <w:pPr>
        <w:pStyle w:val="ListParagraph"/>
        <w:numPr>
          <w:ilvl w:val="0"/>
          <w:numId w:val="49"/>
        </w:numPr>
      </w:pPr>
      <w:r>
        <w:t xml:space="preserve">Microsoft Exchange Server 2016 </w:t>
      </w:r>
    </w:p>
    <w:p w:rsidR="006A6D82" w:rsidRDefault="0075303C">
      <w:pPr>
        <w:pStyle w:val="ListParagraph"/>
        <w:numPr>
          <w:ilvl w:val="0"/>
          <w:numId w:val="49"/>
        </w:numPr>
      </w:pPr>
      <w:r>
        <w:t xml:space="preserve">Microsoft Exchange Server 2019 </w:t>
      </w:r>
    </w:p>
    <w:p w:rsidR="006A6D82" w:rsidRDefault="0075303C">
      <w:pPr>
        <w:pStyle w:val="ListParagraph"/>
        <w:numPr>
          <w:ilvl w:val="0"/>
          <w:numId w:val="49"/>
        </w:numPr>
      </w:pPr>
      <w:r>
        <w:t>Microsoft Office Outlook 2003</w:t>
      </w:r>
    </w:p>
    <w:p w:rsidR="006A6D82" w:rsidRDefault="0075303C">
      <w:pPr>
        <w:pStyle w:val="ListParagraph"/>
        <w:numPr>
          <w:ilvl w:val="0"/>
          <w:numId w:val="49"/>
        </w:numPr>
      </w:pPr>
      <w:r>
        <w:t>Microsoft Office Outlook 2007</w:t>
      </w:r>
    </w:p>
    <w:p w:rsidR="006A6D82" w:rsidRDefault="0075303C">
      <w:pPr>
        <w:pStyle w:val="ListParagraph"/>
        <w:numPr>
          <w:ilvl w:val="0"/>
          <w:numId w:val="49"/>
        </w:numPr>
      </w:pPr>
      <w:r>
        <w:t>Microsoft Outlook 2010</w:t>
      </w:r>
    </w:p>
    <w:p w:rsidR="006A6D82" w:rsidRDefault="0075303C">
      <w:pPr>
        <w:pStyle w:val="ListParagraph"/>
        <w:numPr>
          <w:ilvl w:val="0"/>
          <w:numId w:val="49"/>
        </w:numPr>
      </w:pPr>
      <w:r>
        <w:t>Microsoft Outlook 2013</w:t>
      </w:r>
    </w:p>
    <w:p w:rsidR="006A6D82" w:rsidRDefault="0075303C">
      <w:pPr>
        <w:pStyle w:val="ListParagraph"/>
        <w:numPr>
          <w:ilvl w:val="0"/>
          <w:numId w:val="49"/>
        </w:numPr>
      </w:pPr>
      <w:r>
        <w:t>Microsoft Outlook 2016</w:t>
      </w:r>
    </w:p>
    <w:p w:rsidR="006A6D82" w:rsidRDefault="0075303C">
      <w:pPr>
        <w:pStyle w:val="ListParagraph"/>
        <w:numPr>
          <w:ilvl w:val="0"/>
          <w:numId w:val="49"/>
        </w:numPr>
      </w:pPr>
      <w:r>
        <w:t xml:space="preserve">Microsoft Outlook 2019 </w:t>
      </w:r>
    </w:p>
    <w:p w:rsidR="006A6D82" w:rsidRDefault="0075303C">
      <w:pPr>
        <w:pStyle w:val="ListParagraph"/>
        <w:numPr>
          <w:ilvl w:val="0"/>
          <w:numId w:val="49"/>
        </w:numPr>
      </w:pPr>
      <w:r>
        <w:t>Microsoft Outlook 2021</w:t>
      </w:r>
    </w:p>
    <w:p w:rsidR="006A6D82" w:rsidRDefault="0075303C">
      <w:pPr>
        <w:pStyle w:val="ListParagraph"/>
        <w:numPr>
          <w:ilvl w:val="0"/>
          <w:numId w:val="49"/>
        </w:numPr>
      </w:pPr>
      <w:r>
        <w:t>Microsoft Outlook LTSC 2024</w:t>
      </w:r>
    </w:p>
    <w:p w:rsidR="006C2114" w:rsidRDefault="0075303C" w:rsidP="006C2114">
      <w:r>
        <w:t>Exceptions, if any, are noted in this section. If an update version, service pack or Knowledge Base (KB) number appears with a product name, the behavior chan</w:t>
      </w:r>
      <w:r>
        <w:t>ged in that update. The new behavior also applies to subsequent updates unless otherwise specified. If a product edition appears with the product version, behavior is different in that product edition.</w:t>
      </w:r>
    </w:p>
    <w:p w:rsidR="006A6D82" w:rsidRDefault="0075303C">
      <w:r>
        <w:t xml:space="preserve">Unless otherwise specified, any statement of optional </w:t>
      </w:r>
      <w:r>
        <w:t>behavior in this specification that is prescribed using the terms "SHOULD" or "SHOULD NOT" implies product behavior in accordance with the SHOULD or SHOULD NOT prescription. Unless otherwise specified, the term "MAY" implies that the product does not follo</w:t>
      </w:r>
      <w:r>
        <w:t>w the prescription.</w:t>
      </w:r>
    </w:p>
    <w:bookmarkStart w:id="143" w:name="Appendix_A_1"/>
    <w:p w:rsidR="006A6D82" w:rsidRDefault="0075303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2.2.1.7</w:t>
      </w:r>
      <w:r>
        <w:rPr>
          <w:rStyle w:val="Hyperlink"/>
        </w:rPr>
        <w:fldChar w:fldCharType="end"/>
      </w:r>
      <w:r>
        <w:t xml:space="preserve">: </w:t>
      </w:r>
      <w:bookmarkEnd w:id="143"/>
      <w:r>
        <w:t xml:space="preserve"> Outlook 2013, Outlook 2016, and Outlook 2019 do not support the </w:t>
      </w:r>
      <w:r>
        <w:rPr>
          <w:b/>
        </w:rPr>
        <w:t>PidLidLogDocumentPrinted</w:t>
      </w:r>
      <w:r>
        <w:t xml:space="preserve"> property (section </w:t>
      </w:r>
      <w:hyperlink w:anchor="Section_40632e8f459d45e1bc5c7c24ab1960c3" w:history="1">
        <w:r>
          <w:rPr>
            <w:rStyle w:val="Hyperlink"/>
          </w:rPr>
          <w:t>2.2.1</w:t>
        </w:r>
        <w:r>
          <w:rPr>
            <w:rStyle w:val="Hyperlink"/>
          </w:rPr>
          <w:t>.7</w:t>
        </w:r>
      </w:hyperlink>
      <w:r>
        <w:t>).</w:t>
      </w:r>
    </w:p>
    <w:bookmarkStart w:id="144" w:name="Appendix_A_2"/>
    <w:p w:rsidR="006A6D82" w:rsidRDefault="0075303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2.2.1.8</w:t>
      </w:r>
      <w:r>
        <w:rPr>
          <w:rStyle w:val="Hyperlink"/>
        </w:rPr>
        <w:fldChar w:fldCharType="end"/>
      </w:r>
      <w:r>
        <w:t xml:space="preserve">: </w:t>
      </w:r>
      <w:bookmarkEnd w:id="144"/>
      <w:r>
        <w:t xml:space="preserve"> Outlook 2013, Outlook 2016, and Outlook 2019 do not support the </w:t>
      </w:r>
      <w:r>
        <w:rPr>
          <w:b/>
        </w:rPr>
        <w:t>PidLidLogDocumentSaved</w:t>
      </w:r>
      <w:r>
        <w:t xml:space="preserve"> property (section </w:t>
      </w:r>
      <w:hyperlink w:anchor="Section_cd5349f63f6c4e7abc12f21fd5ccbacc" w:history="1">
        <w:r>
          <w:rPr>
            <w:rStyle w:val="Hyperlink"/>
          </w:rPr>
          <w:t>2.2.1.8</w:t>
        </w:r>
      </w:hyperlink>
      <w:r>
        <w:t>).</w:t>
      </w:r>
    </w:p>
    <w:bookmarkStart w:id="145" w:name="Appendix_A_3"/>
    <w:p w:rsidR="006A6D82" w:rsidRDefault="0075303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2.2.1.9</w:t>
      </w:r>
      <w:r>
        <w:rPr>
          <w:rStyle w:val="Hyperlink"/>
        </w:rPr>
        <w:fldChar w:fldCharType="end"/>
      </w:r>
      <w:r>
        <w:t xml:space="preserve">: </w:t>
      </w:r>
      <w:bookmarkEnd w:id="145"/>
      <w:r>
        <w:t xml:space="preserve"> Outlook 2013, Outlook 2016, and Outlook 2019 do not support the </w:t>
      </w:r>
      <w:r>
        <w:rPr>
          <w:b/>
        </w:rPr>
        <w:t>PidLidLogDocumentRouted</w:t>
      </w:r>
      <w:r>
        <w:t xml:space="preserve"> property (section </w:t>
      </w:r>
      <w:hyperlink w:anchor="Section_146490e0988d49b887c61c057bb2093f" w:history="1">
        <w:r>
          <w:rPr>
            <w:rStyle w:val="Hyperlink"/>
          </w:rPr>
          <w:t>2.2.1.9</w:t>
        </w:r>
      </w:hyperlink>
      <w:r>
        <w:t>).</w:t>
      </w:r>
    </w:p>
    <w:bookmarkStart w:id="146" w:name="Appendix_A_4"/>
    <w:p w:rsidR="006A6D82" w:rsidRDefault="0075303C">
      <w:r>
        <w:rPr>
          <w:rStyle w:val="Hyperlink"/>
        </w:rPr>
        <w:fldChar w:fldCharType="begin"/>
      </w:r>
      <w:r>
        <w:rPr>
          <w:rStyle w:val="Hyperlink"/>
        </w:rPr>
        <w:instrText xml:space="preserve"> HYPERLINK \l "A</w:instrText>
      </w:r>
      <w:r>
        <w:rPr>
          <w:rStyle w:val="Hyperlink"/>
        </w:rPr>
        <w:instrText xml:space="preserve">ppendix_A_Target_4" \h </w:instrText>
      </w:r>
      <w:r>
        <w:rPr>
          <w:rStyle w:val="Hyperlink"/>
        </w:rPr>
      </w:r>
      <w:r>
        <w:rPr>
          <w:rStyle w:val="Hyperlink"/>
        </w:rPr>
        <w:fldChar w:fldCharType="separate"/>
      </w:r>
      <w:r>
        <w:rPr>
          <w:rStyle w:val="Hyperlink"/>
        </w:rPr>
        <w:t>&lt;4&gt; Section 2.2.1.10</w:t>
      </w:r>
      <w:r>
        <w:rPr>
          <w:rStyle w:val="Hyperlink"/>
        </w:rPr>
        <w:fldChar w:fldCharType="end"/>
      </w:r>
      <w:r>
        <w:t xml:space="preserve">: </w:t>
      </w:r>
      <w:bookmarkEnd w:id="146"/>
      <w:r>
        <w:t xml:space="preserve"> Outlook 2013, Outlook 2016, and Outlook 2019 do not support the </w:t>
      </w:r>
      <w:r>
        <w:rPr>
          <w:b/>
        </w:rPr>
        <w:t>PidLidLogDocumentPosted</w:t>
      </w:r>
      <w:r>
        <w:t xml:space="preserve"> property (section </w:t>
      </w:r>
      <w:hyperlink w:anchor="Section_ab5f5dd11adb40d88411ad196327ad4f" w:history="1">
        <w:r>
          <w:rPr>
            <w:rStyle w:val="Hyperlink"/>
          </w:rPr>
          <w:t>2.2.1.10</w:t>
        </w:r>
      </w:hyperlink>
      <w:r>
        <w:t>).</w:t>
      </w:r>
    </w:p>
    <w:p w:rsidR="006A6D82" w:rsidRDefault="0075303C">
      <w:pPr>
        <w:pStyle w:val="Heading1"/>
      </w:pPr>
      <w:bookmarkStart w:id="147" w:name="section_f249460f4dfd4904b05318bf3339f62a"/>
      <w:bookmarkStart w:id="148" w:name="_Toc174601211"/>
      <w:r>
        <w:lastRenderedPageBreak/>
        <w:t>Change Tracking</w:t>
      </w:r>
      <w:bookmarkEnd w:id="147"/>
      <w:bookmarkEnd w:id="148"/>
      <w:r>
        <w:fldChar w:fldCharType="begin"/>
      </w:r>
      <w:r>
        <w:instrText xml:space="preserve"> XE "Change track</w:instrText>
      </w:r>
      <w:r>
        <w:instrText xml:space="preserve">ing" </w:instrText>
      </w:r>
      <w:r>
        <w:fldChar w:fldCharType="end"/>
      </w:r>
      <w:r>
        <w:fldChar w:fldCharType="begin"/>
      </w:r>
      <w:r>
        <w:instrText xml:space="preserve"> XE "Tracking changes" </w:instrText>
      </w:r>
      <w:r>
        <w:fldChar w:fldCharType="end"/>
      </w:r>
    </w:p>
    <w:p w:rsidR="00380B90" w:rsidRDefault="0075303C" w:rsidP="00380B90">
      <w:r w:rsidRPr="00F6169D">
        <w:t xml:space="preserve">This section identifies changes that were made to this document since the last release. Changes are classified as Major, Minor, or None. </w:t>
      </w:r>
    </w:p>
    <w:p w:rsidR="00380B90" w:rsidRDefault="0075303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5303C" w:rsidP="00380B90">
      <w:pPr>
        <w:pStyle w:val="ListParagraph"/>
        <w:numPr>
          <w:ilvl w:val="0"/>
          <w:numId w:val="55"/>
        </w:numPr>
        <w:contextualSpacing/>
      </w:pPr>
      <w:r>
        <w:t>A document revision that incorporates changes to interoperability requirements.</w:t>
      </w:r>
    </w:p>
    <w:p w:rsidR="00380B90" w:rsidRDefault="0075303C" w:rsidP="00380B90">
      <w:pPr>
        <w:pStyle w:val="ListParagraph"/>
        <w:numPr>
          <w:ilvl w:val="0"/>
          <w:numId w:val="55"/>
        </w:numPr>
        <w:contextualSpacing/>
      </w:pPr>
      <w:r>
        <w:t xml:space="preserve">A </w:t>
      </w:r>
      <w:r>
        <w:t>document revision that captures changes to protocol functionality.</w:t>
      </w:r>
    </w:p>
    <w:p w:rsidR="00380B90" w:rsidRDefault="0075303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75303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6A6D82" w:rsidRDefault="0075303C">
      <w:r>
        <w:t xml:space="preserve">The changes made to this document are listed in the following table. For more information, please contact </w:t>
      </w:r>
      <w:hyperlink r:id="rId9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A6D82" w:rsidTr="006A6D8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6D82" w:rsidRDefault="0075303C">
            <w:pPr>
              <w:pStyle w:val="TableHeaderText"/>
            </w:pPr>
            <w:r>
              <w:t>Section</w:t>
            </w:r>
          </w:p>
        </w:tc>
        <w:tc>
          <w:tcPr>
            <w:tcW w:w="0" w:type="auto"/>
            <w:vAlign w:val="center"/>
          </w:tcPr>
          <w:p w:rsidR="006A6D82" w:rsidRDefault="0075303C">
            <w:pPr>
              <w:pStyle w:val="TableHeaderText"/>
            </w:pPr>
            <w:r>
              <w:t>Description</w:t>
            </w:r>
          </w:p>
        </w:tc>
        <w:tc>
          <w:tcPr>
            <w:tcW w:w="0" w:type="auto"/>
            <w:vAlign w:val="center"/>
          </w:tcPr>
          <w:p w:rsidR="006A6D82" w:rsidRDefault="0075303C">
            <w:pPr>
              <w:pStyle w:val="TableHeaderText"/>
            </w:pPr>
            <w:r>
              <w:t>Revision class</w:t>
            </w:r>
          </w:p>
        </w:tc>
      </w:tr>
      <w:tr w:rsidR="006A6D82" w:rsidTr="006A6D82">
        <w:tc>
          <w:tcPr>
            <w:tcW w:w="0" w:type="auto"/>
            <w:vAlign w:val="center"/>
          </w:tcPr>
          <w:p w:rsidR="006A6D82" w:rsidRDefault="0075303C">
            <w:pPr>
              <w:pStyle w:val="TableBodyText"/>
            </w:pPr>
            <w:hyperlink w:anchor="Section_ada9e521f02f4681ad400a1d2f4c4f4a">
              <w:r>
                <w:rPr>
                  <w:rStyle w:val="Hyperlink"/>
                </w:rPr>
                <w:t>6</w:t>
              </w:r>
            </w:hyperlink>
            <w:r>
              <w:t xml:space="preserve"> Appendix A: Product Behavior</w:t>
            </w:r>
          </w:p>
        </w:tc>
        <w:tc>
          <w:tcPr>
            <w:tcW w:w="0" w:type="auto"/>
            <w:vAlign w:val="center"/>
          </w:tcPr>
          <w:p w:rsidR="006A6D82" w:rsidRDefault="0075303C">
            <w:pPr>
              <w:pStyle w:val="TableBodyText"/>
            </w:pPr>
            <w:r>
              <w:t>Updated list of supported products.</w:t>
            </w:r>
          </w:p>
        </w:tc>
        <w:tc>
          <w:tcPr>
            <w:tcW w:w="0" w:type="auto"/>
            <w:vAlign w:val="center"/>
          </w:tcPr>
          <w:p w:rsidR="006A6D82" w:rsidRDefault="0075303C">
            <w:pPr>
              <w:pStyle w:val="TableBodyText"/>
            </w:pPr>
            <w:r>
              <w:t>Major</w:t>
            </w:r>
          </w:p>
        </w:tc>
      </w:tr>
    </w:tbl>
    <w:p w:rsidR="006A6D82" w:rsidRDefault="0075303C">
      <w:pPr>
        <w:pStyle w:val="Heading1"/>
        <w:sectPr w:rsidR="006A6D82">
          <w:footerReference w:type="default" r:id="rId95"/>
          <w:endnotePr>
            <w:numFmt w:val="decimal"/>
          </w:endnotePr>
          <w:type w:val="continuous"/>
          <w:pgSz w:w="12240" w:h="15840"/>
          <w:pgMar w:top="1080" w:right="1440" w:bottom="2016" w:left="1440" w:header="720" w:footer="720" w:gutter="0"/>
          <w:cols w:space="720"/>
          <w:docGrid w:linePitch="360"/>
        </w:sectPr>
      </w:pPr>
      <w:bookmarkStart w:id="149" w:name="section_e69ec133d62941b49d64d18c73c9b4d6"/>
      <w:bookmarkStart w:id="150" w:name="_Toc174601212"/>
      <w:r>
        <w:lastRenderedPageBreak/>
        <w:t>Index</w:t>
      </w:r>
      <w:bookmarkEnd w:id="149"/>
      <w:bookmarkEnd w:id="150"/>
    </w:p>
    <w:p w:rsidR="006A6D82" w:rsidRDefault="0075303C">
      <w:pPr>
        <w:pStyle w:val="indexheader"/>
      </w:pPr>
      <w:r>
        <w:t>A</w:t>
      </w:r>
    </w:p>
    <w:p w:rsidR="006A6D82" w:rsidRDefault="006A6D82">
      <w:pPr>
        <w:spacing w:before="0" w:after="0"/>
        <w:rPr>
          <w:sz w:val="16"/>
        </w:rPr>
      </w:pPr>
    </w:p>
    <w:p w:rsidR="006A6D82" w:rsidRDefault="0075303C">
      <w:pPr>
        <w:pStyle w:val="indexentry0"/>
      </w:pPr>
      <w:r>
        <w:t>Abstract data model</w:t>
      </w:r>
    </w:p>
    <w:p w:rsidR="006A6D82" w:rsidRDefault="0075303C">
      <w:pPr>
        <w:pStyle w:val="indexentry0"/>
      </w:pPr>
      <w:r>
        <w:t xml:space="preserve">   </w:t>
      </w:r>
      <w:hyperlink w:anchor="section_5d1d31d1b0fb43eebe82ea70572749e1">
        <w:r>
          <w:rPr>
            <w:rStyle w:val="Hyperlink"/>
          </w:rPr>
          <w:t>client</w:t>
        </w:r>
      </w:hyperlink>
      <w:r>
        <w:t xml:space="preserve"> </w:t>
      </w:r>
      <w:r>
        <w:fldChar w:fldCharType="begin"/>
      </w:r>
      <w:r>
        <w:instrText>PAGEREF section_5d1d31d1b0fb43eebe82ea70572749e1</w:instrText>
      </w:r>
      <w:r>
        <w:fldChar w:fldCharType="separate"/>
      </w:r>
      <w:r>
        <w:rPr>
          <w:noProof/>
        </w:rPr>
        <w:t>14</w:t>
      </w:r>
      <w:r>
        <w:fldChar w:fldCharType="end"/>
      </w:r>
    </w:p>
    <w:p w:rsidR="006A6D82" w:rsidRDefault="0075303C">
      <w:pPr>
        <w:pStyle w:val="indexentry0"/>
      </w:pPr>
      <w:r>
        <w:t xml:space="preserve">   </w:t>
      </w:r>
      <w:hyperlink w:anchor="section_f2d205e05dd14d9cbbabf13856bdaa82">
        <w:r>
          <w:rPr>
            <w:rStyle w:val="Hyperlink"/>
          </w:rPr>
          <w:t>server</w:t>
        </w:r>
      </w:hyperlink>
      <w:r>
        <w:t xml:space="preserve"> </w:t>
      </w:r>
      <w:r>
        <w:fldChar w:fldCharType="begin"/>
      </w:r>
      <w:r>
        <w:instrText>PAGEREF section_f2d205e05dd14d9cbbabf13856bdaa82</w:instrText>
      </w:r>
      <w:r>
        <w:fldChar w:fldCharType="separate"/>
      </w:r>
      <w:r>
        <w:rPr>
          <w:noProof/>
        </w:rPr>
        <w:t>15</w:t>
      </w:r>
      <w:r>
        <w:fldChar w:fldCharType="end"/>
      </w:r>
    </w:p>
    <w:p w:rsidR="006A6D82" w:rsidRDefault="0075303C">
      <w:pPr>
        <w:pStyle w:val="indexentry0"/>
      </w:pPr>
      <w:r>
        <w:t>Additional property constraints</w:t>
      </w:r>
    </w:p>
    <w:p w:rsidR="006A6D82" w:rsidRDefault="0075303C">
      <w:pPr>
        <w:pStyle w:val="indexentry0"/>
      </w:pPr>
      <w:r>
        <w:t xml:space="preserve">   </w:t>
      </w:r>
      <w:hyperlink w:anchor="section_3b2e1fb9decf4eae9dd426d38cadc4e3">
        <w:r>
          <w:rPr>
            <w:rStyle w:val="Hyperlink"/>
          </w:rPr>
          <w:t>best body properties</w:t>
        </w:r>
      </w:hyperlink>
      <w:r>
        <w:t xml:space="preserve"> </w:t>
      </w:r>
      <w:r>
        <w:fldChar w:fldCharType="begin"/>
      </w:r>
      <w:r>
        <w:instrText>PAGEREF section_3b2e1fb9decf4eae9dd426d38cadc4e3</w:instrText>
      </w:r>
      <w:r>
        <w:fldChar w:fldCharType="separate"/>
      </w:r>
      <w:r>
        <w:rPr>
          <w:noProof/>
        </w:rPr>
        <w:t>11</w:t>
      </w:r>
      <w:r>
        <w:fldChar w:fldCharType="end"/>
      </w:r>
    </w:p>
    <w:p w:rsidR="006A6D82" w:rsidRDefault="0075303C">
      <w:pPr>
        <w:pStyle w:val="indexentry0"/>
      </w:pPr>
      <w:r>
        <w:t xml:space="preserve">   </w:t>
      </w:r>
      <w:hyperlink w:anchor="section_f1c4fea19a8245c4bc9f9981f2fc9d2b">
        <w:r>
          <w:rPr>
            <w:rStyle w:val="Hyperlink"/>
          </w:rPr>
          <w:t>journal-associated attachments</w:t>
        </w:r>
      </w:hyperlink>
      <w:r>
        <w:t xml:space="preserve"> </w:t>
      </w:r>
      <w:r>
        <w:fldChar w:fldCharType="begin"/>
      </w:r>
      <w:r>
        <w:instrText>PAGEREF section_f1c4fea19a8245c4bc9f9981f2fc9d2b</w:instrText>
      </w:r>
      <w:r>
        <w:fldChar w:fldCharType="separate"/>
      </w:r>
      <w:r>
        <w:rPr>
          <w:noProof/>
        </w:rPr>
        <w:t>12</w:t>
      </w:r>
      <w:r>
        <w:fldChar w:fldCharType="end"/>
      </w:r>
    </w:p>
    <w:p w:rsidR="006A6D82" w:rsidRDefault="0075303C">
      <w:pPr>
        <w:pStyle w:val="indexentry0"/>
      </w:pPr>
      <w:r>
        <w:t xml:space="preserve">   </w:t>
      </w:r>
      <w:hyperlink w:anchor="section_26b6c82f4751491ca56661a94f53f3b4">
        <w:r>
          <w:rPr>
            <w:rStyle w:val="Hyperlink"/>
          </w:rPr>
          <w:t>PidLidCompanies property</w:t>
        </w:r>
      </w:hyperlink>
      <w:r>
        <w:t xml:space="preserve"> </w:t>
      </w:r>
      <w:r>
        <w:fldChar w:fldCharType="begin"/>
      </w:r>
      <w:r>
        <w:instrText>PAGEREF section_26b</w:instrText>
      </w:r>
      <w:r>
        <w:instrText>6c82f4751491ca56661a94f53f3b4</w:instrText>
      </w:r>
      <w:r>
        <w:fldChar w:fldCharType="separate"/>
      </w:r>
      <w:r>
        <w:rPr>
          <w:noProof/>
        </w:rPr>
        <w:t>12</w:t>
      </w:r>
      <w:r>
        <w:fldChar w:fldCharType="end"/>
      </w:r>
    </w:p>
    <w:p w:rsidR="006A6D82" w:rsidRDefault="0075303C">
      <w:pPr>
        <w:pStyle w:val="indexentry0"/>
      </w:pPr>
      <w:r>
        <w:t xml:space="preserve">   </w:t>
      </w:r>
      <w:hyperlink w:anchor="section_02c9cfb166934f9eadf1f96b0f4a43cb">
        <w:r>
          <w:rPr>
            <w:rStyle w:val="Hyperlink"/>
          </w:rPr>
          <w:t>PidTagIconIndex property</w:t>
        </w:r>
      </w:hyperlink>
      <w:r>
        <w:t xml:space="preserve"> </w:t>
      </w:r>
      <w:r>
        <w:fldChar w:fldCharType="begin"/>
      </w:r>
      <w:r>
        <w:instrText>PAGEREF section_02c9cfb166934f9eadf1f96b0f4a43cb</w:instrText>
      </w:r>
      <w:r>
        <w:fldChar w:fldCharType="separate"/>
      </w:r>
      <w:r>
        <w:rPr>
          <w:noProof/>
        </w:rPr>
        <w:t>11</w:t>
      </w:r>
      <w:r>
        <w:fldChar w:fldCharType="end"/>
      </w:r>
    </w:p>
    <w:p w:rsidR="006A6D82" w:rsidRDefault="0075303C">
      <w:pPr>
        <w:pStyle w:val="indexentry0"/>
      </w:pPr>
      <w:r>
        <w:t xml:space="preserve">   </w:t>
      </w:r>
      <w:hyperlink w:anchor="section_a9973ad288d34e7e91f085de0f361537">
        <w:r>
          <w:rPr>
            <w:rStyle w:val="Hyperlink"/>
          </w:rPr>
          <w:t>PidTagMessageCla</w:t>
        </w:r>
        <w:r>
          <w:rPr>
            <w:rStyle w:val="Hyperlink"/>
          </w:rPr>
          <w:t>ss property</w:t>
        </w:r>
      </w:hyperlink>
      <w:r>
        <w:t xml:space="preserve"> </w:t>
      </w:r>
      <w:r>
        <w:fldChar w:fldCharType="begin"/>
      </w:r>
      <w:r>
        <w:instrText>PAGEREF section_a9973ad288d34e7e91f085de0f361537</w:instrText>
      </w:r>
      <w:r>
        <w:fldChar w:fldCharType="separate"/>
      </w:r>
      <w:r>
        <w:rPr>
          <w:noProof/>
        </w:rPr>
        <w:t>11</w:t>
      </w:r>
      <w:r>
        <w:fldChar w:fldCharType="end"/>
      </w:r>
    </w:p>
    <w:p w:rsidR="006A6D82" w:rsidRDefault="0075303C">
      <w:pPr>
        <w:pStyle w:val="indexentry0"/>
      </w:pPr>
      <w:r>
        <w:t xml:space="preserve">   </w:t>
      </w:r>
      <w:hyperlink w:anchor="section_79e97422294f45678d29f3e78ba1454e">
        <w:r>
          <w:rPr>
            <w:rStyle w:val="Hyperlink"/>
          </w:rPr>
          <w:t>recipients</w:t>
        </w:r>
      </w:hyperlink>
      <w:r>
        <w:t xml:space="preserve"> </w:t>
      </w:r>
      <w:r>
        <w:fldChar w:fldCharType="begin"/>
      </w:r>
      <w:r>
        <w:instrText>PAGEREF section_79e97422294f45678d29f3e78ba1454e</w:instrText>
      </w:r>
      <w:r>
        <w:fldChar w:fldCharType="separate"/>
      </w:r>
      <w:r>
        <w:rPr>
          <w:noProof/>
        </w:rPr>
        <w:t>12</w:t>
      </w:r>
      <w:r>
        <w:fldChar w:fldCharType="end"/>
      </w:r>
    </w:p>
    <w:p w:rsidR="006A6D82" w:rsidRDefault="0075303C">
      <w:pPr>
        <w:pStyle w:val="indexentry0"/>
      </w:pPr>
      <w:hyperlink w:anchor="section_077f7f93784748d7b86c109bdadfb06c">
        <w:r>
          <w:rPr>
            <w:rStyle w:val="Hyperlink"/>
          </w:rPr>
          <w:t>Additional Property Constraints message</w:t>
        </w:r>
      </w:hyperlink>
      <w:r>
        <w:t xml:space="preserve"> </w:t>
      </w:r>
      <w:r>
        <w:fldChar w:fldCharType="begin"/>
      </w:r>
      <w:r>
        <w:instrText>PAGEREF section_077f7f93784748d7b86c109bdadfb06c</w:instrText>
      </w:r>
      <w:r>
        <w:fldChar w:fldCharType="separate"/>
      </w:r>
      <w:r>
        <w:rPr>
          <w:noProof/>
        </w:rPr>
        <w:t>11</w:t>
      </w:r>
      <w:r>
        <w:fldChar w:fldCharType="end"/>
      </w:r>
    </w:p>
    <w:p w:rsidR="006A6D82" w:rsidRDefault="0075303C">
      <w:pPr>
        <w:pStyle w:val="indexentry0"/>
      </w:pPr>
      <w:hyperlink w:anchor="section_9883c92614fb45369ff5e4f4d8bb2c7b">
        <w:r>
          <w:rPr>
            <w:rStyle w:val="Hyperlink"/>
          </w:rPr>
          <w:t>Applicability</w:t>
        </w:r>
      </w:hyperlink>
      <w:r>
        <w:t xml:space="preserve"> </w:t>
      </w:r>
      <w:r>
        <w:fldChar w:fldCharType="begin"/>
      </w:r>
      <w:r>
        <w:instrText>PAGEREF section_9883c92614fb45369ff5e4f4d8bb2c7b</w:instrText>
      </w:r>
      <w:r>
        <w:fldChar w:fldCharType="separate"/>
      </w:r>
      <w:r>
        <w:rPr>
          <w:noProof/>
        </w:rPr>
        <w:t>8</w:t>
      </w:r>
      <w:r>
        <w:fldChar w:fldCharType="end"/>
      </w:r>
    </w:p>
    <w:p w:rsidR="006A6D82" w:rsidRDefault="006A6D82">
      <w:pPr>
        <w:spacing w:before="0" w:after="0"/>
        <w:rPr>
          <w:sz w:val="16"/>
        </w:rPr>
      </w:pPr>
    </w:p>
    <w:p w:rsidR="006A6D82" w:rsidRDefault="0075303C">
      <w:pPr>
        <w:pStyle w:val="indexheader"/>
      </w:pPr>
      <w:r>
        <w:t>B</w:t>
      </w:r>
    </w:p>
    <w:p w:rsidR="006A6D82" w:rsidRDefault="006A6D82">
      <w:pPr>
        <w:spacing w:before="0" w:after="0"/>
        <w:rPr>
          <w:sz w:val="16"/>
        </w:rPr>
      </w:pPr>
    </w:p>
    <w:p w:rsidR="006A6D82" w:rsidRDefault="0075303C">
      <w:pPr>
        <w:pStyle w:val="indexentry0"/>
      </w:pPr>
      <w:hyperlink w:anchor="section_3b2e1fb9decf4eae9dd426d38cadc4e3">
        <w:r>
          <w:rPr>
            <w:rStyle w:val="Hyperlink"/>
          </w:rPr>
          <w:t>Best body additional property constraints</w:t>
        </w:r>
      </w:hyperlink>
      <w:r>
        <w:t xml:space="preserve"> </w:t>
      </w:r>
      <w:r>
        <w:fldChar w:fldCharType="begin"/>
      </w:r>
      <w:r>
        <w:instrText>PAGEREF section_3b2e1fb9decf4eae9dd426d38cadc4e3</w:instrText>
      </w:r>
      <w:r>
        <w:fldChar w:fldCharType="separate"/>
      </w:r>
      <w:r>
        <w:rPr>
          <w:noProof/>
        </w:rPr>
        <w:t>11</w:t>
      </w:r>
      <w:r>
        <w:fldChar w:fldCharType="end"/>
      </w:r>
    </w:p>
    <w:p w:rsidR="006A6D82" w:rsidRDefault="006A6D82">
      <w:pPr>
        <w:spacing w:before="0" w:after="0"/>
        <w:rPr>
          <w:sz w:val="16"/>
        </w:rPr>
      </w:pPr>
    </w:p>
    <w:p w:rsidR="006A6D82" w:rsidRDefault="0075303C">
      <w:pPr>
        <w:pStyle w:val="indexheader"/>
      </w:pPr>
      <w:r>
        <w:t>C</w:t>
      </w:r>
    </w:p>
    <w:p w:rsidR="006A6D82" w:rsidRDefault="006A6D82">
      <w:pPr>
        <w:spacing w:before="0" w:after="0"/>
        <w:rPr>
          <w:sz w:val="16"/>
        </w:rPr>
      </w:pPr>
    </w:p>
    <w:p w:rsidR="006A6D82" w:rsidRDefault="0075303C">
      <w:pPr>
        <w:pStyle w:val="indexentry0"/>
      </w:pPr>
      <w:hyperlink w:anchor="section_c581bdacad704b6eacc3471cb9364247">
        <w:r>
          <w:rPr>
            <w:rStyle w:val="Hyperlink"/>
          </w:rPr>
          <w:t>Capability negotiation</w:t>
        </w:r>
      </w:hyperlink>
      <w:r>
        <w:t xml:space="preserve"> </w:t>
      </w:r>
      <w:r>
        <w:fldChar w:fldCharType="begin"/>
      </w:r>
      <w:r>
        <w:instrText>PAGEREF section_c581bdacad704b6eacc3471cb9364247</w:instrText>
      </w:r>
      <w:r>
        <w:fldChar w:fldCharType="separate"/>
      </w:r>
      <w:r>
        <w:rPr>
          <w:noProof/>
        </w:rPr>
        <w:t>8</w:t>
      </w:r>
      <w:r>
        <w:fldChar w:fldCharType="end"/>
      </w:r>
    </w:p>
    <w:p w:rsidR="006A6D82" w:rsidRDefault="0075303C">
      <w:pPr>
        <w:pStyle w:val="indexentry0"/>
      </w:pPr>
      <w:hyperlink w:anchor="section_f249460f4dfd4904b05318bf3339f62a">
        <w:r>
          <w:rPr>
            <w:rStyle w:val="Hyperlink"/>
          </w:rPr>
          <w:t>Change tracking</w:t>
        </w:r>
      </w:hyperlink>
      <w:r>
        <w:t xml:space="preserve"> </w:t>
      </w:r>
      <w:r>
        <w:fldChar w:fldCharType="begin"/>
      </w:r>
      <w:r>
        <w:instrText>PAGEREF section_f249460f4dfd4904b05318bf3339f62a</w:instrText>
      </w:r>
      <w:r>
        <w:fldChar w:fldCharType="separate"/>
      </w:r>
      <w:r>
        <w:rPr>
          <w:noProof/>
        </w:rPr>
        <w:t>21</w:t>
      </w:r>
      <w:r>
        <w:fldChar w:fldCharType="end"/>
      </w:r>
    </w:p>
    <w:p w:rsidR="006A6D82" w:rsidRDefault="0075303C">
      <w:pPr>
        <w:pStyle w:val="indexentry0"/>
      </w:pPr>
      <w:r>
        <w:t>Client</w:t>
      </w:r>
    </w:p>
    <w:p w:rsidR="006A6D82" w:rsidRDefault="0075303C">
      <w:pPr>
        <w:pStyle w:val="indexentry0"/>
      </w:pPr>
      <w:r>
        <w:t xml:space="preserve">   </w:t>
      </w:r>
      <w:hyperlink w:anchor="section_5d1d31d1b0fb43eebe82ea70572749e1">
        <w:r>
          <w:rPr>
            <w:rStyle w:val="Hyperlink"/>
          </w:rPr>
          <w:t>ab</w:t>
        </w:r>
        <w:r>
          <w:rPr>
            <w:rStyle w:val="Hyperlink"/>
          </w:rPr>
          <w:t>stract data model</w:t>
        </w:r>
      </w:hyperlink>
      <w:r>
        <w:t xml:space="preserve"> </w:t>
      </w:r>
      <w:r>
        <w:fldChar w:fldCharType="begin"/>
      </w:r>
      <w:r>
        <w:instrText>PAGEREF section_5d1d31d1b0fb43eebe82ea70572749e1</w:instrText>
      </w:r>
      <w:r>
        <w:fldChar w:fldCharType="separate"/>
      </w:r>
      <w:r>
        <w:rPr>
          <w:noProof/>
        </w:rPr>
        <w:t>14</w:t>
      </w:r>
      <w:r>
        <w:fldChar w:fldCharType="end"/>
      </w:r>
    </w:p>
    <w:p w:rsidR="006A6D82" w:rsidRDefault="0075303C">
      <w:pPr>
        <w:pStyle w:val="indexentry0"/>
      </w:pPr>
      <w:r>
        <w:t xml:space="preserve">   </w:t>
      </w:r>
      <w:hyperlink w:anchor="section_d1e47a705d49426e828e937a2f15e1b5">
        <w:r>
          <w:rPr>
            <w:rStyle w:val="Hyperlink"/>
          </w:rPr>
          <w:t>initialization</w:t>
        </w:r>
      </w:hyperlink>
      <w:r>
        <w:t xml:space="preserve"> </w:t>
      </w:r>
      <w:r>
        <w:fldChar w:fldCharType="begin"/>
      </w:r>
      <w:r>
        <w:instrText>PAGEREF section_d1e47a705d49426e828e937a2f15e1b5</w:instrText>
      </w:r>
      <w:r>
        <w:fldChar w:fldCharType="separate"/>
      </w:r>
      <w:r>
        <w:rPr>
          <w:noProof/>
        </w:rPr>
        <w:t>14</w:t>
      </w:r>
      <w:r>
        <w:fldChar w:fldCharType="end"/>
      </w:r>
    </w:p>
    <w:p w:rsidR="006A6D82" w:rsidRDefault="0075303C">
      <w:pPr>
        <w:pStyle w:val="indexentry0"/>
      </w:pPr>
      <w:r>
        <w:t xml:space="preserve">   </w:t>
      </w:r>
      <w:hyperlink w:anchor="section_973bcd916e4141b7bb1536e376faf4c3">
        <w:r>
          <w:rPr>
            <w:rStyle w:val="Hyperlink"/>
          </w:rPr>
          <w:t>message processing</w:t>
        </w:r>
      </w:hyperlink>
      <w:r>
        <w:t xml:space="preserve"> </w:t>
      </w:r>
      <w:r>
        <w:fldChar w:fldCharType="begin"/>
      </w:r>
      <w:r>
        <w:instrText>PAGEREF section_973bcd916e4141b7bb1536e376faf4c3</w:instrText>
      </w:r>
      <w:r>
        <w:fldChar w:fldCharType="separate"/>
      </w:r>
      <w:r>
        <w:rPr>
          <w:noProof/>
        </w:rPr>
        <w:t>14</w:t>
      </w:r>
      <w:r>
        <w:fldChar w:fldCharType="end"/>
      </w:r>
    </w:p>
    <w:p w:rsidR="006A6D82" w:rsidRDefault="0075303C">
      <w:pPr>
        <w:pStyle w:val="indexentry0"/>
      </w:pPr>
      <w:r>
        <w:t xml:space="preserve">   </w:t>
      </w:r>
      <w:hyperlink w:anchor="section_85c5f014af6d4a4199d4e5a4c128afda">
        <w:r>
          <w:rPr>
            <w:rStyle w:val="Hyperlink"/>
          </w:rPr>
          <w:t>other local events</w:t>
        </w:r>
      </w:hyperlink>
      <w:r>
        <w:t xml:space="preserve"> </w:t>
      </w:r>
      <w:r>
        <w:fldChar w:fldCharType="begin"/>
      </w:r>
      <w:r>
        <w:instrText>PAGEREF section_85c5f014af6d4a4199d4e5a4c128afda</w:instrText>
      </w:r>
      <w:r>
        <w:fldChar w:fldCharType="separate"/>
      </w:r>
      <w:r>
        <w:rPr>
          <w:noProof/>
        </w:rPr>
        <w:t>15</w:t>
      </w:r>
      <w:r>
        <w:fldChar w:fldCharType="end"/>
      </w:r>
    </w:p>
    <w:p w:rsidR="006A6D82" w:rsidRDefault="0075303C">
      <w:pPr>
        <w:pStyle w:val="indexentry0"/>
      </w:pPr>
      <w:r>
        <w:t xml:space="preserve">   </w:t>
      </w:r>
      <w:hyperlink w:anchor="section_02b8d950eb2549659141886550ea9349">
        <w:r>
          <w:rPr>
            <w:rStyle w:val="Hyperlink"/>
          </w:rPr>
          <w:t>overview</w:t>
        </w:r>
      </w:hyperlink>
      <w:r>
        <w:t xml:space="preserve"> </w:t>
      </w:r>
      <w:r>
        <w:fldChar w:fldCharType="begin"/>
      </w:r>
      <w:r>
        <w:instrText>PAGEREF section_02b8d950eb2549659141886550ea9349</w:instrText>
      </w:r>
      <w:r>
        <w:fldChar w:fldCharType="separate"/>
      </w:r>
      <w:r>
        <w:rPr>
          <w:noProof/>
        </w:rPr>
        <w:t>14</w:t>
      </w:r>
      <w:r>
        <w:fldChar w:fldCharType="end"/>
      </w:r>
    </w:p>
    <w:p w:rsidR="006A6D82" w:rsidRDefault="0075303C">
      <w:pPr>
        <w:pStyle w:val="indexentry0"/>
      </w:pPr>
      <w:r>
        <w:t xml:space="preserve">   </w:t>
      </w:r>
      <w:hyperlink w:anchor="section_973bcd916e4141b7bb1536e376faf4c3">
        <w:r>
          <w:rPr>
            <w:rStyle w:val="Hyperlink"/>
          </w:rPr>
          <w:t>sequencing rules</w:t>
        </w:r>
      </w:hyperlink>
      <w:r>
        <w:t xml:space="preserve"> </w:t>
      </w:r>
      <w:r>
        <w:fldChar w:fldCharType="begin"/>
      </w:r>
      <w:r>
        <w:instrText>PAGEREF section_973bcd916e4141b7bb1536e376faf4c3</w:instrText>
      </w:r>
      <w:r>
        <w:fldChar w:fldCharType="separate"/>
      </w:r>
      <w:r>
        <w:rPr>
          <w:noProof/>
        </w:rPr>
        <w:t>14</w:t>
      </w:r>
      <w:r>
        <w:fldChar w:fldCharType="end"/>
      </w:r>
    </w:p>
    <w:p w:rsidR="006A6D82" w:rsidRDefault="0075303C">
      <w:pPr>
        <w:pStyle w:val="indexentry0"/>
      </w:pPr>
      <w:r>
        <w:t xml:space="preserve">   </w:t>
      </w:r>
      <w:hyperlink w:anchor="section_b26d884839a9421f83d07ac46a17792f">
        <w:r>
          <w:rPr>
            <w:rStyle w:val="Hyperlink"/>
          </w:rPr>
          <w:t>timer events</w:t>
        </w:r>
      </w:hyperlink>
      <w:r>
        <w:t xml:space="preserve"> </w:t>
      </w:r>
      <w:r>
        <w:fldChar w:fldCharType="begin"/>
      </w:r>
      <w:r>
        <w:instrText>PAGEREF section_b26d884839a9421f83d07ac46a17792f</w:instrText>
      </w:r>
      <w:r>
        <w:fldChar w:fldCharType="separate"/>
      </w:r>
      <w:r>
        <w:rPr>
          <w:noProof/>
        </w:rPr>
        <w:t>15</w:t>
      </w:r>
      <w:r>
        <w:fldChar w:fldCharType="end"/>
      </w:r>
    </w:p>
    <w:p w:rsidR="006A6D82" w:rsidRDefault="0075303C">
      <w:pPr>
        <w:pStyle w:val="indexentry0"/>
      </w:pPr>
      <w:r>
        <w:t xml:space="preserve">   </w:t>
      </w:r>
      <w:hyperlink w:anchor="section_577a17e0c87c414d8da14646a03a9bb3">
        <w:r>
          <w:rPr>
            <w:rStyle w:val="Hyperlink"/>
          </w:rPr>
          <w:t>timers</w:t>
        </w:r>
      </w:hyperlink>
      <w:r>
        <w:t xml:space="preserve"> </w:t>
      </w:r>
      <w:r>
        <w:fldChar w:fldCharType="begin"/>
      </w:r>
      <w:r>
        <w:instrText>PAGEREF section_577a17e0c87c414d8da14646a03a9bb3</w:instrText>
      </w:r>
      <w:r>
        <w:fldChar w:fldCharType="separate"/>
      </w:r>
      <w:r>
        <w:rPr>
          <w:noProof/>
        </w:rPr>
        <w:t>14</w:t>
      </w:r>
      <w:r>
        <w:fldChar w:fldCharType="end"/>
      </w:r>
    </w:p>
    <w:p w:rsidR="006A6D82" w:rsidRDefault="0075303C">
      <w:pPr>
        <w:pStyle w:val="indexentry0"/>
      </w:pPr>
      <w:r>
        <w:t>Client - higher-layer triggered events</w:t>
      </w:r>
    </w:p>
    <w:p w:rsidR="006A6D82" w:rsidRDefault="0075303C">
      <w:pPr>
        <w:pStyle w:val="indexentry0"/>
      </w:pPr>
      <w:r>
        <w:t xml:space="preserve">   </w:t>
      </w:r>
      <w:hyperlink w:anchor="section_029f96fca81541108e2d216ace353a7c">
        <w:r>
          <w:rPr>
            <w:rStyle w:val="Hyperlink"/>
          </w:rPr>
          <w:t>creating a Journal object</w:t>
        </w:r>
      </w:hyperlink>
      <w:r>
        <w:t xml:space="preserve"> </w:t>
      </w:r>
      <w:r>
        <w:fldChar w:fldCharType="begin"/>
      </w:r>
      <w:r>
        <w:instrText>PAGEREF section_029f96fca81541108e2d216ace353a7c</w:instrText>
      </w:r>
      <w:r>
        <w:fldChar w:fldCharType="separate"/>
      </w:r>
      <w:r>
        <w:rPr>
          <w:noProof/>
        </w:rPr>
        <w:t>14</w:t>
      </w:r>
      <w:r>
        <w:fldChar w:fldCharType="end"/>
      </w:r>
    </w:p>
    <w:p w:rsidR="006A6D82" w:rsidRDefault="0075303C">
      <w:pPr>
        <w:pStyle w:val="indexentry0"/>
      </w:pPr>
      <w:r>
        <w:t xml:space="preserve">   </w:t>
      </w:r>
      <w:hyperlink w:anchor="section_2b1312a8855445c49cad196844b91733">
        <w:r>
          <w:rPr>
            <w:rStyle w:val="Hyperlink"/>
          </w:rPr>
          <w:t>deletin</w:t>
        </w:r>
        <w:r>
          <w:rPr>
            <w:rStyle w:val="Hyperlink"/>
          </w:rPr>
          <w:t>g a Journal object</w:t>
        </w:r>
      </w:hyperlink>
      <w:r>
        <w:t xml:space="preserve"> </w:t>
      </w:r>
      <w:r>
        <w:fldChar w:fldCharType="begin"/>
      </w:r>
      <w:r>
        <w:instrText>PAGEREF section_2b1312a8855445c49cad196844b91733</w:instrText>
      </w:r>
      <w:r>
        <w:fldChar w:fldCharType="separate"/>
      </w:r>
      <w:r>
        <w:rPr>
          <w:noProof/>
        </w:rPr>
        <w:t>14</w:t>
      </w:r>
      <w:r>
        <w:fldChar w:fldCharType="end"/>
      </w:r>
    </w:p>
    <w:p w:rsidR="006A6D82" w:rsidRDefault="0075303C">
      <w:pPr>
        <w:pStyle w:val="indexentry0"/>
      </w:pPr>
      <w:r>
        <w:t xml:space="preserve">   </w:t>
      </w:r>
      <w:hyperlink w:anchor="section_321bd2991c0249bc9021afdb18df9a7c">
        <w:r>
          <w:rPr>
            <w:rStyle w:val="Hyperlink"/>
          </w:rPr>
          <w:t>modifying a Journal object</w:t>
        </w:r>
      </w:hyperlink>
      <w:r>
        <w:t xml:space="preserve"> </w:t>
      </w:r>
      <w:r>
        <w:fldChar w:fldCharType="begin"/>
      </w:r>
      <w:r>
        <w:instrText>PAGEREF section_321bd2991c0249bc9021afdb18df9a7c</w:instrText>
      </w:r>
      <w:r>
        <w:fldChar w:fldCharType="separate"/>
      </w:r>
      <w:r>
        <w:rPr>
          <w:noProof/>
        </w:rPr>
        <w:t>14</w:t>
      </w:r>
      <w:r>
        <w:fldChar w:fldCharType="end"/>
      </w:r>
    </w:p>
    <w:p w:rsidR="006A6D82" w:rsidRDefault="006A6D82">
      <w:pPr>
        <w:spacing w:before="0" w:after="0"/>
        <w:rPr>
          <w:sz w:val="16"/>
        </w:rPr>
      </w:pPr>
    </w:p>
    <w:p w:rsidR="006A6D82" w:rsidRDefault="0075303C">
      <w:pPr>
        <w:pStyle w:val="indexheader"/>
      </w:pPr>
      <w:r>
        <w:t>D</w:t>
      </w:r>
    </w:p>
    <w:p w:rsidR="006A6D82" w:rsidRDefault="006A6D82">
      <w:pPr>
        <w:spacing w:before="0" w:after="0"/>
        <w:rPr>
          <w:sz w:val="16"/>
        </w:rPr>
      </w:pPr>
    </w:p>
    <w:p w:rsidR="006A6D82" w:rsidRDefault="0075303C">
      <w:pPr>
        <w:pStyle w:val="indexentry0"/>
      </w:pPr>
      <w:r>
        <w:t>Data model - abstract</w:t>
      </w:r>
    </w:p>
    <w:p w:rsidR="006A6D82" w:rsidRDefault="0075303C">
      <w:pPr>
        <w:pStyle w:val="indexentry0"/>
      </w:pPr>
      <w:r>
        <w:t xml:space="preserve">   </w:t>
      </w:r>
      <w:hyperlink w:anchor="section_5d1d31d1b0fb43eebe82ea70572749e1">
        <w:r>
          <w:rPr>
            <w:rStyle w:val="Hyperlink"/>
          </w:rPr>
          <w:t>client</w:t>
        </w:r>
      </w:hyperlink>
      <w:r>
        <w:t xml:space="preserve"> </w:t>
      </w:r>
      <w:r>
        <w:fldChar w:fldCharType="begin"/>
      </w:r>
      <w:r>
        <w:instrText>PAGEREF section_5d1d31d1b0fb43eebe82ea70572749e1</w:instrText>
      </w:r>
      <w:r>
        <w:fldChar w:fldCharType="separate"/>
      </w:r>
      <w:r>
        <w:rPr>
          <w:noProof/>
        </w:rPr>
        <w:t>14</w:t>
      </w:r>
      <w:r>
        <w:fldChar w:fldCharType="end"/>
      </w:r>
    </w:p>
    <w:p w:rsidR="006A6D82" w:rsidRDefault="0075303C">
      <w:pPr>
        <w:pStyle w:val="indexentry0"/>
      </w:pPr>
      <w:r>
        <w:t xml:space="preserve">   </w:t>
      </w:r>
      <w:hyperlink w:anchor="section_f2d205e05dd14d9cbbabf13856bdaa82">
        <w:r>
          <w:rPr>
            <w:rStyle w:val="Hyperlink"/>
          </w:rPr>
          <w:t>server</w:t>
        </w:r>
      </w:hyperlink>
      <w:r>
        <w:t xml:space="preserve"> </w:t>
      </w:r>
      <w:r>
        <w:fldChar w:fldCharType="begin"/>
      </w:r>
      <w:r>
        <w:instrText>PAGEREF section_f2d205e05dd14d9cbbabf13856bdaa82</w:instrText>
      </w:r>
      <w:r>
        <w:fldChar w:fldCharType="separate"/>
      </w:r>
      <w:r>
        <w:rPr>
          <w:noProof/>
        </w:rPr>
        <w:t>15</w:t>
      </w:r>
      <w:r>
        <w:fldChar w:fldCharType="end"/>
      </w:r>
    </w:p>
    <w:p w:rsidR="006A6D82" w:rsidRDefault="006A6D82">
      <w:pPr>
        <w:spacing w:before="0" w:after="0"/>
        <w:rPr>
          <w:sz w:val="16"/>
        </w:rPr>
      </w:pPr>
    </w:p>
    <w:p w:rsidR="006A6D82" w:rsidRDefault="0075303C">
      <w:pPr>
        <w:pStyle w:val="indexheader"/>
      </w:pPr>
      <w:r>
        <w:t>E</w:t>
      </w:r>
    </w:p>
    <w:p w:rsidR="006A6D82" w:rsidRDefault="006A6D82">
      <w:pPr>
        <w:spacing w:before="0" w:after="0"/>
        <w:rPr>
          <w:sz w:val="16"/>
        </w:rPr>
      </w:pPr>
    </w:p>
    <w:p w:rsidR="006A6D82" w:rsidRDefault="0075303C">
      <w:pPr>
        <w:pStyle w:val="indexentry0"/>
      </w:pPr>
      <w:hyperlink w:anchor="section_f4f1636e25714994bb8ed2c801ecc901">
        <w:r>
          <w:rPr>
            <w:rStyle w:val="Hyperlink"/>
          </w:rPr>
          <w:t>Examples - Journal object for a telephone call</w:t>
        </w:r>
      </w:hyperlink>
      <w:r>
        <w:t xml:space="preserve"> </w:t>
      </w:r>
      <w:r>
        <w:fldChar w:fldCharType="begin"/>
      </w:r>
      <w:r>
        <w:instrText>PAGEREF section_f4f1636e25714994bb8ed2c801ecc901</w:instrText>
      </w:r>
      <w:r>
        <w:fldChar w:fldCharType="separate"/>
      </w:r>
      <w:r>
        <w:rPr>
          <w:noProof/>
        </w:rPr>
        <w:t>16</w:t>
      </w:r>
      <w:r>
        <w:fldChar w:fldCharType="end"/>
      </w:r>
    </w:p>
    <w:p w:rsidR="006A6D82" w:rsidRDefault="006A6D82">
      <w:pPr>
        <w:spacing w:before="0" w:after="0"/>
        <w:rPr>
          <w:sz w:val="16"/>
        </w:rPr>
      </w:pPr>
    </w:p>
    <w:p w:rsidR="006A6D82" w:rsidRDefault="0075303C">
      <w:pPr>
        <w:pStyle w:val="indexheader"/>
      </w:pPr>
      <w:r>
        <w:t>F</w:t>
      </w:r>
    </w:p>
    <w:p w:rsidR="006A6D82" w:rsidRDefault="006A6D82">
      <w:pPr>
        <w:spacing w:before="0" w:after="0"/>
        <w:rPr>
          <w:sz w:val="16"/>
        </w:rPr>
      </w:pPr>
    </w:p>
    <w:p w:rsidR="006A6D82" w:rsidRDefault="0075303C">
      <w:pPr>
        <w:pStyle w:val="indexentry0"/>
      </w:pPr>
      <w:hyperlink w:anchor="section_0f0eb42377d0427eb79d6713f121b7a4">
        <w:r>
          <w:rPr>
            <w:rStyle w:val="Hyperlink"/>
          </w:rPr>
          <w:t>Fields - vendor-extensible</w:t>
        </w:r>
      </w:hyperlink>
      <w:r>
        <w:t xml:space="preserve"> </w:t>
      </w:r>
      <w:r>
        <w:fldChar w:fldCharType="begin"/>
      </w:r>
      <w:r>
        <w:instrText>PAGEREF section_0f0eb42377d0427eb79d6713f121b7a4</w:instrText>
      </w:r>
      <w:r>
        <w:fldChar w:fldCharType="separate"/>
      </w:r>
      <w:r>
        <w:rPr>
          <w:noProof/>
        </w:rPr>
        <w:t>8</w:t>
      </w:r>
      <w:r>
        <w:fldChar w:fldCharType="end"/>
      </w:r>
    </w:p>
    <w:p w:rsidR="006A6D82" w:rsidRDefault="006A6D82">
      <w:pPr>
        <w:spacing w:before="0" w:after="0"/>
        <w:rPr>
          <w:sz w:val="16"/>
        </w:rPr>
      </w:pPr>
    </w:p>
    <w:p w:rsidR="006A6D82" w:rsidRDefault="0075303C">
      <w:pPr>
        <w:pStyle w:val="indexheader"/>
      </w:pPr>
      <w:r>
        <w:t>G</w:t>
      </w:r>
    </w:p>
    <w:p w:rsidR="006A6D82" w:rsidRDefault="006A6D82">
      <w:pPr>
        <w:spacing w:before="0" w:after="0"/>
        <w:rPr>
          <w:sz w:val="16"/>
        </w:rPr>
      </w:pPr>
    </w:p>
    <w:p w:rsidR="006A6D82" w:rsidRDefault="0075303C">
      <w:pPr>
        <w:pStyle w:val="indexentry0"/>
      </w:pPr>
      <w:hyperlink w:anchor="section_44872a1b56514519b19a0d5558594f2e">
        <w:r>
          <w:rPr>
            <w:rStyle w:val="Hyperlink"/>
          </w:rPr>
          <w:t>Glossary</w:t>
        </w:r>
      </w:hyperlink>
      <w:r>
        <w:t xml:space="preserve"> </w:t>
      </w:r>
      <w:r>
        <w:fldChar w:fldCharType="begin"/>
      </w:r>
      <w:r>
        <w:instrText>PAGEREF section_44872a1b56514519b19a0d5558594f2e</w:instrText>
      </w:r>
      <w:r>
        <w:fldChar w:fldCharType="separate"/>
      </w:r>
      <w:r>
        <w:rPr>
          <w:noProof/>
        </w:rPr>
        <w:t>6</w:t>
      </w:r>
      <w:r>
        <w:fldChar w:fldCharType="end"/>
      </w:r>
    </w:p>
    <w:p w:rsidR="006A6D82" w:rsidRDefault="006A6D82">
      <w:pPr>
        <w:spacing w:before="0" w:after="0"/>
        <w:rPr>
          <w:sz w:val="16"/>
        </w:rPr>
      </w:pPr>
    </w:p>
    <w:p w:rsidR="006A6D82" w:rsidRDefault="0075303C">
      <w:pPr>
        <w:pStyle w:val="indexheader"/>
      </w:pPr>
      <w:r>
        <w:t>H</w:t>
      </w:r>
    </w:p>
    <w:p w:rsidR="006A6D82" w:rsidRDefault="006A6D82">
      <w:pPr>
        <w:spacing w:before="0" w:after="0"/>
        <w:rPr>
          <w:sz w:val="16"/>
        </w:rPr>
      </w:pPr>
    </w:p>
    <w:p w:rsidR="006A6D82" w:rsidRDefault="0075303C">
      <w:pPr>
        <w:pStyle w:val="indexentry0"/>
      </w:pPr>
      <w:r>
        <w:t>Higher-layer triggered events</w:t>
      </w:r>
    </w:p>
    <w:p w:rsidR="006A6D82" w:rsidRDefault="0075303C">
      <w:pPr>
        <w:pStyle w:val="indexentry0"/>
      </w:pPr>
      <w:r>
        <w:t xml:space="preserve">   </w:t>
      </w:r>
      <w:hyperlink w:anchor="section_5d92ccdb19da4c4c860c79622294acc7">
        <w:r>
          <w:rPr>
            <w:rStyle w:val="Hyperlink"/>
          </w:rPr>
          <w:t>server</w:t>
        </w:r>
      </w:hyperlink>
      <w:r>
        <w:t xml:space="preserve"> </w:t>
      </w:r>
      <w:r>
        <w:fldChar w:fldCharType="begin"/>
      </w:r>
      <w:r>
        <w:instrText>PAGEREF section_5d92ccdb19da4c4c860c79622294acc7</w:instrText>
      </w:r>
      <w:r>
        <w:fldChar w:fldCharType="separate"/>
      </w:r>
      <w:r>
        <w:rPr>
          <w:noProof/>
        </w:rPr>
        <w:t>15</w:t>
      </w:r>
      <w:r>
        <w:fldChar w:fldCharType="end"/>
      </w:r>
    </w:p>
    <w:p w:rsidR="006A6D82" w:rsidRDefault="0075303C">
      <w:pPr>
        <w:pStyle w:val="indexentry0"/>
      </w:pPr>
      <w:r>
        <w:t>Higher-layer triggered events - client</w:t>
      </w:r>
    </w:p>
    <w:p w:rsidR="006A6D82" w:rsidRDefault="0075303C">
      <w:pPr>
        <w:pStyle w:val="indexentry0"/>
      </w:pPr>
      <w:r>
        <w:t xml:space="preserve">   </w:t>
      </w:r>
      <w:hyperlink w:anchor="section_029f96fca81541108e2d216ace353a7c">
        <w:r>
          <w:rPr>
            <w:rStyle w:val="Hyperlink"/>
          </w:rPr>
          <w:t>creating a Journal object</w:t>
        </w:r>
      </w:hyperlink>
      <w:r>
        <w:t xml:space="preserve"> </w:t>
      </w:r>
      <w:r>
        <w:fldChar w:fldCharType="begin"/>
      </w:r>
      <w:r>
        <w:instrText>PAG</w:instrText>
      </w:r>
      <w:r>
        <w:instrText>EREF section_029f96fca81541108e2d216ace353a7c</w:instrText>
      </w:r>
      <w:r>
        <w:fldChar w:fldCharType="separate"/>
      </w:r>
      <w:r>
        <w:rPr>
          <w:noProof/>
        </w:rPr>
        <w:t>14</w:t>
      </w:r>
      <w:r>
        <w:fldChar w:fldCharType="end"/>
      </w:r>
    </w:p>
    <w:p w:rsidR="006A6D82" w:rsidRDefault="0075303C">
      <w:pPr>
        <w:pStyle w:val="indexentry0"/>
      </w:pPr>
      <w:r>
        <w:t xml:space="preserve">   </w:t>
      </w:r>
      <w:hyperlink w:anchor="section_2b1312a8855445c49cad196844b91733">
        <w:r>
          <w:rPr>
            <w:rStyle w:val="Hyperlink"/>
          </w:rPr>
          <w:t>deleting a Journal object</w:t>
        </w:r>
      </w:hyperlink>
      <w:r>
        <w:t xml:space="preserve"> </w:t>
      </w:r>
      <w:r>
        <w:fldChar w:fldCharType="begin"/>
      </w:r>
      <w:r>
        <w:instrText>PAGEREF section_2b1312a8855445c49cad196844b91733</w:instrText>
      </w:r>
      <w:r>
        <w:fldChar w:fldCharType="separate"/>
      </w:r>
      <w:r>
        <w:rPr>
          <w:noProof/>
        </w:rPr>
        <w:t>14</w:t>
      </w:r>
      <w:r>
        <w:fldChar w:fldCharType="end"/>
      </w:r>
    </w:p>
    <w:p w:rsidR="006A6D82" w:rsidRDefault="0075303C">
      <w:pPr>
        <w:pStyle w:val="indexentry0"/>
      </w:pPr>
      <w:r>
        <w:t xml:space="preserve">   </w:t>
      </w:r>
      <w:hyperlink w:anchor="section_321bd2991c0249bc9021afdb18df9a7c">
        <w:r>
          <w:rPr>
            <w:rStyle w:val="Hyperlink"/>
          </w:rPr>
          <w:t>modifying a Journal object</w:t>
        </w:r>
      </w:hyperlink>
      <w:r>
        <w:t xml:space="preserve"> </w:t>
      </w:r>
      <w:r>
        <w:fldChar w:fldCharType="begin"/>
      </w:r>
      <w:r>
        <w:instrText>PAGEREF section_321bd2991c0249bc9021afdb18df9a7c</w:instrText>
      </w:r>
      <w:r>
        <w:fldChar w:fldCharType="separate"/>
      </w:r>
      <w:r>
        <w:rPr>
          <w:noProof/>
        </w:rPr>
        <w:t>14</w:t>
      </w:r>
      <w:r>
        <w:fldChar w:fldCharType="end"/>
      </w:r>
    </w:p>
    <w:p w:rsidR="006A6D82" w:rsidRDefault="006A6D82">
      <w:pPr>
        <w:spacing w:before="0" w:after="0"/>
        <w:rPr>
          <w:sz w:val="16"/>
        </w:rPr>
      </w:pPr>
    </w:p>
    <w:p w:rsidR="006A6D82" w:rsidRDefault="0075303C">
      <w:pPr>
        <w:pStyle w:val="indexheader"/>
      </w:pPr>
      <w:r>
        <w:t>I</w:t>
      </w:r>
    </w:p>
    <w:p w:rsidR="006A6D82" w:rsidRDefault="006A6D82">
      <w:pPr>
        <w:spacing w:before="0" w:after="0"/>
        <w:rPr>
          <w:sz w:val="16"/>
        </w:rPr>
      </w:pPr>
    </w:p>
    <w:p w:rsidR="006A6D82" w:rsidRDefault="0075303C">
      <w:pPr>
        <w:pStyle w:val="indexentry0"/>
      </w:pPr>
      <w:hyperlink w:anchor="section_73f1c5f7da6b44fdba9017a3768de04a">
        <w:r>
          <w:rPr>
            <w:rStyle w:val="Hyperlink"/>
          </w:rPr>
          <w:t>Implementer - security considerations</w:t>
        </w:r>
      </w:hyperlink>
      <w:r>
        <w:t xml:space="preserve"> </w:t>
      </w:r>
      <w:r>
        <w:fldChar w:fldCharType="begin"/>
      </w:r>
      <w:r>
        <w:instrText>PAGEREF section_73f1c5f7da6b44fdba9017a3768de04a</w:instrText>
      </w:r>
      <w:r>
        <w:fldChar w:fldCharType="separate"/>
      </w:r>
      <w:r>
        <w:rPr>
          <w:noProof/>
        </w:rPr>
        <w:t>19</w:t>
      </w:r>
      <w:r>
        <w:fldChar w:fldCharType="end"/>
      </w:r>
    </w:p>
    <w:p w:rsidR="006A6D82" w:rsidRDefault="0075303C">
      <w:pPr>
        <w:pStyle w:val="indexentry0"/>
      </w:pPr>
      <w:hyperlink w:anchor="section_feb3d47c235a481aaa7a64cacdb36847">
        <w:r>
          <w:rPr>
            <w:rStyle w:val="Hyperlink"/>
          </w:rPr>
          <w:t>Index of security parameters</w:t>
        </w:r>
      </w:hyperlink>
      <w:r>
        <w:t xml:space="preserve"> </w:t>
      </w:r>
      <w:r>
        <w:fldChar w:fldCharType="begin"/>
      </w:r>
      <w:r>
        <w:instrText>PAGEREF section_feb3d47c235a481aaa7a64cacdb36847</w:instrText>
      </w:r>
      <w:r>
        <w:fldChar w:fldCharType="separate"/>
      </w:r>
      <w:r>
        <w:rPr>
          <w:noProof/>
        </w:rPr>
        <w:t>19</w:t>
      </w:r>
      <w:r>
        <w:fldChar w:fldCharType="end"/>
      </w:r>
    </w:p>
    <w:p w:rsidR="006A6D82" w:rsidRDefault="0075303C">
      <w:pPr>
        <w:pStyle w:val="indexentry0"/>
      </w:pPr>
      <w:hyperlink w:anchor="section_329f12d71b7e426c88b1f6c8dcad7338">
        <w:r>
          <w:rPr>
            <w:rStyle w:val="Hyperlink"/>
          </w:rPr>
          <w:t>Informative references</w:t>
        </w:r>
      </w:hyperlink>
      <w:r>
        <w:t xml:space="preserve"> </w:t>
      </w:r>
      <w:r>
        <w:fldChar w:fldCharType="begin"/>
      </w:r>
      <w:r>
        <w:instrText>PAGEREF section_329f12d71b7e426c88b1f6c8dca</w:instrText>
      </w:r>
      <w:r>
        <w:instrText>d7338</w:instrText>
      </w:r>
      <w:r>
        <w:fldChar w:fldCharType="separate"/>
      </w:r>
      <w:r>
        <w:rPr>
          <w:noProof/>
        </w:rPr>
        <w:t>7</w:t>
      </w:r>
      <w:r>
        <w:fldChar w:fldCharType="end"/>
      </w:r>
    </w:p>
    <w:p w:rsidR="006A6D82" w:rsidRDefault="0075303C">
      <w:pPr>
        <w:pStyle w:val="indexentry0"/>
      </w:pPr>
      <w:r>
        <w:t>Initialization</w:t>
      </w:r>
    </w:p>
    <w:p w:rsidR="006A6D82" w:rsidRDefault="0075303C">
      <w:pPr>
        <w:pStyle w:val="indexentry0"/>
      </w:pPr>
      <w:r>
        <w:t xml:space="preserve">   </w:t>
      </w:r>
      <w:hyperlink w:anchor="section_d1e47a705d49426e828e937a2f15e1b5">
        <w:r>
          <w:rPr>
            <w:rStyle w:val="Hyperlink"/>
          </w:rPr>
          <w:t>client</w:t>
        </w:r>
      </w:hyperlink>
      <w:r>
        <w:t xml:space="preserve"> </w:t>
      </w:r>
      <w:r>
        <w:fldChar w:fldCharType="begin"/>
      </w:r>
      <w:r>
        <w:instrText>PAGEREF section_d1e47a705d49426e828e937a2f15e1b5</w:instrText>
      </w:r>
      <w:r>
        <w:fldChar w:fldCharType="separate"/>
      </w:r>
      <w:r>
        <w:rPr>
          <w:noProof/>
        </w:rPr>
        <w:t>14</w:t>
      </w:r>
      <w:r>
        <w:fldChar w:fldCharType="end"/>
      </w:r>
    </w:p>
    <w:p w:rsidR="006A6D82" w:rsidRDefault="0075303C">
      <w:pPr>
        <w:pStyle w:val="indexentry0"/>
      </w:pPr>
      <w:r>
        <w:t xml:space="preserve">   </w:t>
      </w:r>
      <w:hyperlink w:anchor="section_54ebcf645d1b462a96f5724aac142944">
        <w:r>
          <w:rPr>
            <w:rStyle w:val="Hyperlink"/>
          </w:rPr>
          <w:t>server</w:t>
        </w:r>
      </w:hyperlink>
      <w:r>
        <w:t xml:space="preserve"> </w:t>
      </w:r>
      <w:r>
        <w:fldChar w:fldCharType="begin"/>
      </w:r>
      <w:r>
        <w:instrText>PAGEREF section_54ebcf645d1b462a96f5724aac142944</w:instrText>
      </w:r>
      <w:r>
        <w:fldChar w:fldCharType="separate"/>
      </w:r>
      <w:r>
        <w:rPr>
          <w:noProof/>
        </w:rPr>
        <w:t>15</w:t>
      </w:r>
      <w:r>
        <w:fldChar w:fldCharType="end"/>
      </w:r>
    </w:p>
    <w:p w:rsidR="006A6D82" w:rsidRDefault="0075303C">
      <w:pPr>
        <w:pStyle w:val="indexentry0"/>
      </w:pPr>
      <w:hyperlink w:anchor="section_f1ddd2473c58444f95bd1655ca6213bf">
        <w:r>
          <w:rPr>
            <w:rStyle w:val="Hyperlink"/>
          </w:rPr>
          <w:t>Introduction</w:t>
        </w:r>
      </w:hyperlink>
      <w:r>
        <w:t xml:space="preserve"> </w:t>
      </w:r>
      <w:r>
        <w:fldChar w:fldCharType="begin"/>
      </w:r>
      <w:r>
        <w:instrText>PAGEREF section_f1ddd2473c58444f95bd1655ca6213bf</w:instrText>
      </w:r>
      <w:r>
        <w:fldChar w:fldCharType="separate"/>
      </w:r>
      <w:r>
        <w:rPr>
          <w:noProof/>
        </w:rPr>
        <w:t>6</w:t>
      </w:r>
      <w:r>
        <w:fldChar w:fldCharType="end"/>
      </w:r>
    </w:p>
    <w:p w:rsidR="006A6D82" w:rsidRDefault="006A6D82">
      <w:pPr>
        <w:spacing w:before="0" w:after="0"/>
        <w:rPr>
          <w:sz w:val="16"/>
        </w:rPr>
      </w:pPr>
    </w:p>
    <w:p w:rsidR="006A6D82" w:rsidRDefault="0075303C">
      <w:pPr>
        <w:pStyle w:val="indexheader"/>
      </w:pPr>
      <w:r>
        <w:t>J</w:t>
      </w:r>
    </w:p>
    <w:p w:rsidR="006A6D82" w:rsidRDefault="006A6D82">
      <w:pPr>
        <w:spacing w:before="0" w:after="0"/>
        <w:rPr>
          <w:sz w:val="16"/>
        </w:rPr>
      </w:pPr>
    </w:p>
    <w:p w:rsidR="006A6D82" w:rsidRDefault="0075303C">
      <w:pPr>
        <w:pStyle w:val="indexentry0"/>
      </w:pPr>
      <w:hyperlink w:anchor="section_f4f1636e25714994bb8ed2c801ecc901">
        <w:r>
          <w:rPr>
            <w:rStyle w:val="Hyperlink"/>
          </w:rPr>
          <w:t>Journal object for a telephone call example</w:t>
        </w:r>
      </w:hyperlink>
      <w:r>
        <w:t xml:space="preserve"> </w:t>
      </w:r>
      <w:r>
        <w:fldChar w:fldCharType="begin"/>
      </w:r>
      <w:r>
        <w:instrText>PAGEREF section_f4f1636e25714994bb8ed2c801ecc901</w:instrText>
      </w:r>
      <w:r>
        <w:fldChar w:fldCharType="separate"/>
      </w:r>
      <w:r>
        <w:rPr>
          <w:noProof/>
        </w:rPr>
        <w:t>16</w:t>
      </w:r>
      <w:r>
        <w:fldChar w:fldCharType="end"/>
      </w:r>
    </w:p>
    <w:p w:rsidR="006A6D82" w:rsidRDefault="0075303C">
      <w:pPr>
        <w:pStyle w:val="indexentry0"/>
      </w:pPr>
      <w:r>
        <w:t>Journal object properties</w:t>
      </w:r>
    </w:p>
    <w:p w:rsidR="006A6D82" w:rsidRDefault="0075303C">
      <w:pPr>
        <w:pStyle w:val="indexentry0"/>
      </w:pPr>
      <w:r>
        <w:t xml:space="preserve">   </w:t>
      </w:r>
      <w:hyperlink w:anchor="section_ab5f5dd11adb40d88411ad196327ad4f">
        <w:r>
          <w:rPr>
            <w:rStyle w:val="Hyperlink"/>
          </w:rPr>
          <w:t>PidLidLogDocumentPosted property</w:t>
        </w:r>
      </w:hyperlink>
      <w:r>
        <w:t xml:space="preserve"> </w:t>
      </w:r>
      <w:r>
        <w:fldChar w:fldCharType="begin"/>
      </w:r>
      <w:r>
        <w:instrText>PAGEREF section_ab5f5dd11adb40d88</w:instrText>
      </w:r>
      <w:r>
        <w:instrText>411ad196327ad4f</w:instrText>
      </w:r>
      <w:r>
        <w:fldChar w:fldCharType="separate"/>
      </w:r>
      <w:r>
        <w:rPr>
          <w:noProof/>
        </w:rPr>
        <w:t>10</w:t>
      </w:r>
      <w:r>
        <w:fldChar w:fldCharType="end"/>
      </w:r>
    </w:p>
    <w:p w:rsidR="006A6D82" w:rsidRDefault="0075303C">
      <w:pPr>
        <w:pStyle w:val="indexentry0"/>
      </w:pPr>
      <w:r>
        <w:t xml:space="preserve">   </w:t>
      </w:r>
      <w:hyperlink w:anchor="section_40632e8f459d45e1bc5c7c24ab1960c3">
        <w:r>
          <w:rPr>
            <w:rStyle w:val="Hyperlink"/>
          </w:rPr>
          <w:t>PidLidLogDocumentPrinted property</w:t>
        </w:r>
      </w:hyperlink>
      <w:r>
        <w:t xml:space="preserve"> </w:t>
      </w:r>
      <w:r>
        <w:fldChar w:fldCharType="begin"/>
      </w:r>
      <w:r>
        <w:instrText>PAGEREF section_40632e8f459d45e1bc5c7c24ab1960c3</w:instrText>
      </w:r>
      <w:r>
        <w:fldChar w:fldCharType="separate"/>
      </w:r>
      <w:r>
        <w:rPr>
          <w:noProof/>
        </w:rPr>
        <w:t>10</w:t>
      </w:r>
      <w:r>
        <w:fldChar w:fldCharType="end"/>
      </w:r>
    </w:p>
    <w:p w:rsidR="006A6D82" w:rsidRDefault="0075303C">
      <w:pPr>
        <w:pStyle w:val="indexentry0"/>
      </w:pPr>
      <w:r>
        <w:t xml:space="preserve">   </w:t>
      </w:r>
      <w:hyperlink w:anchor="section_146490e0988d49b887c61c057bb2093f">
        <w:r>
          <w:rPr>
            <w:rStyle w:val="Hyperlink"/>
          </w:rPr>
          <w:t>PidLidLogDocumentRout</w:t>
        </w:r>
        <w:r>
          <w:rPr>
            <w:rStyle w:val="Hyperlink"/>
          </w:rPr>
          <w:t>ed property</w:t>
        </w:r>
      </w:hyperlink>
      <w:r>
        <w:t xml:space="preserve"> </w:t>
      </w:r>
      <w:r>
        <w:fldChar w:fldCharType="begin"/>
      </w:r>
      <w:r>
        <w:instrText>PAGEREF section_146490e0988d49b887c61c057bb2093f</w:instrText>
      </w:r>
      <w:r>
        <w:fldChar w:fldCharType="separate"/>
      </w:r>
      <w:r>
        <w:rPr>
          <w:noProof/>
        </w:rPr>
        <w:t>10</w:t>
      </w:r>
      <w:r>
        <w:fldChar w:fldCharType="end"/>
      </w:r>
    </w:p>
    <w:p w:rsidR="006A6D82" w:rsidRDefault="0075303C">
      <w:pPr>
        <w:pStyle w:val="indexentry0"/>
      </w:pPr>
      <w:r>
        <w:t xml:space="preserve">   </w:t>
      </w:r>
      <w:hyperlink w:anchor="section_cd5349f63f6c4e7abc12f21fd5ccbacc">
        <w:r>
          <w:rPr>
            <w:rStyle w:val="Hyperlink"/>
          </w:rPr>
          <w:t>PidLidLogDocumentSaved property</w:t>
        </w:r>
      </w:hyperlink>
      <w:r>
        <w:t xml:space="preserve"> </w:t>
      </w:r>
      <w:r>
        <w:fldChar w:fldCharType="begin"/>
      </w:r>
      <w:r>
        <w:instrText>PAGEREF section_cd5349f63f6c4e7abc12f21fd5ccbacc</w:instrText>
      </w:r>
      <w:r>
        <w:fldChar w:fldCharType="separate"/>
      </w:r>
      <w:r>
        <w:rPr>
          <w:noProof/>
        </w:rPr>
        <w:t>10</w:t>
      </w:r>
      <w:r>
        <w:fldChar w:fldCharType="end"/>
      </w:r>
    </w:p>
    <w:p w:rsidR="006A6D82" w:rsidRDefault="0075303C">
      <w:pPr>
        <w:pStyle w:val="indexentry0"/>
      </w:pPr>
      <w:r>
        <w:t xml:space="preserve">   </w:t>
      </w:r>
      <w:hyperlink w:anchor="section_5b80ae7f1a8b48cd9bd48d55910bd97c">
        <w:r>
          <w:rPr>
            <w:rStyle w:val="Hyperlink"/>
          </w:rPr>
          <w:t>PidLidLogDuration property</w:t>
        </w:r>
      </w:hyperlink>
      <w:r>
        <w:t xml:space="preserve"> </w:t>
      </w:r>
      <w:r>
        <w:fldChar w:fldCharType="begin"/>
      </w:r>
      <w:r>
        <w:instrText>PAGEREF section_5b80ae7f1a8b48cd9bd48d55910bd97c</w:instrText>
      </w:r>
      <w:r>
        <w:fldChar w:fldCharType="separate"/>
      </w:r>
      <w:r>
        <w:rPr>
          <w:noProof/>
        </w:rPr>
        <w:t>10</w:t>
      </w:r>
      <w:r>
        <w:fldChar w:fldCharType="end"/>
      </w:r>
    </w:p>
    <w:p w:rsidR="006A6D82" w:rsidRDefault="0075303C">
      <w:pPr>
        <w:pStyle w:val="indexentry0"/>
      </w:pPr>
      <w:r>
        <w:t xml:space="preserve">   </w:t>
      </w:r>
      <w:hyperlink w:anchor="section_56f6ab8bd3da4c1ca23e0d023254c5fa">
        <w:r>
          <w:rPr>
            <w:rStyle w:val="Hyperlink"/>
          </w:rPr>
          <w:t>PidLidLogEnd property</w:t>
        </w:r>
      </w:hyperlink>
      <w:r>
        <w:t xml:space="preserve"> </w:t>
      </w:r>
      <w:r>
        <w:fldChar w:fldCharType="begin"/>
      </w:r>
      <w:r>
        <w:instrText>PAGEREF section_56f6ab8bd3da4c1ca23e0d023254c5fa</w:instrText>
      </w:r>
      <w:r>
        <w:fldChar w:fldCharType="separate"/>
      </w:r>
      <w:r>
        <w:rPr>
          <w:noProof/>
        </w:rPr>
        <w:t>9</w:t>
      </w:r>
      <w:r>
        <w:fldChar w:fldCharType="end"/>
      </w:r>
    </w:p>
    <w:p w:rsidR="006A6D82" w:rsidRDefault="0075303C">
      <w:pPr>
        <w:pStyle w:val="indexentry0"/>
      </w:pPr>
      <w:r>
        <w:t xml:space="preserve">   </w:t>
      </w:r>
      <w:hyperlink w:anchor="section_f1b923ddf8b340ffa32db300fa6e4a5e">
        <w:r>
          <w:rPr>
            <w:rStyle w:val="Hyperlink"/>
          </w:rPr>
          <w:t>PidLidLogFlags property</w:t>
        </w:r>
      </w:hyperlink>
      <w:r>
        <w:t xml:space="preserve"> </w:t>
      </w:r>
      <w:r>
        <w:fldChar w:fldCharType="begin"/>
      </w:r>
      <w:r>
        <w:instrText>PAGEREF section_f1b923ddf8b340ffa32db300fa6e4a5e</w:instrText>
      </w:r>
      <w:r>
        <w:fldChar w:fldCharType="separate"/>
      </w:r>
      <w:r>
        <w:rPr>
          <w:noProof/>
        </w:rPr>
        <w:t>10</w:t>
      </w:r>
      <w:r>
        <w:fldChar w:fldCharType="end"/>
      </w:r>
    </w:p>
    <w:p w:rsidR="006A6D82" w:rsidRDefault="0075303C">
      <w:pPr>
        <w:pStyle w:val="indexentry0"/>
      </w:pPr>
      <w:r>
        <w:t xml:space="preserve">   </w:t>
      </w:r>
      <w:hyperlink w:anchor="section_6ea0f3abc04a4d0e940354c2a83a5d36">
        <w:r>
          <w:rPr>
            <w:rStyle w:val="Hyperlink"/>
          </w:rPr>
          <w:t>PidLidLogStart property</w:t>
        </w:r>
      </w:hyperlink>
      <w:r>
        <w:t xml:space="preserve"> </w:t>
      </w:r>
      <w:r>
        <w:fldChar w:fldCharType="begin"/>
      </w:r>
      <w:r>
        <w:instrText>PAGEREF section_6ea0f3abc04</w:instrText>
      </w:r>
      <w:r>
        <w:instrText>a4d0e940354c2a83a5d36</w:instrText>
      </w:r>
      <w:r>
        <w:fldChar w:fldCharType="separate"/>
      </w:r>
      <w:r>
        <w:rPr>
          <w:noProof/>
        </w:rPr>
        <w:t>9</w:t>
      </w:r>
      <w:r>
        <w:fldChar w:fldCharType="end"/>
      </w:r>
    </w:p>
    <w:p w:rsidR="006A6D82" w:rsidRDefault="0075303C">
      <w:pPr>
        <w:pStyle w:val="indexentry0"/>
      </w:pPr>
      <w:r>
        <w:t xml:space="preserve">   </w:t>
      </w:r>
      <w:hyperlink w:anchor="section_212e90500a164d9095a0919632406dec">
        <w:r>
          <w:rPr>
            <w:rStyle w:val="Hyperlink"/>
          </w:rPr>
          <w:t>PidLidLogType property</w:t>
        </w:r>
      </w:hyperlink>
      <w:r>
        <w:t xml:space="preserve"> </w:t>
      </w:r>
      <w:r>
        <w:fldChar w:fldCharType="begin"/>
      </w:r>
      <w:r>
        <w:instrText>PAGEREF section_212e90500a164d9095a0919632406dec</w:instrText>
      </w:r>
      <w:r>
        <w:fldChar w:fldCharType="separate"/>
      </w:r>
      <w:r>
        <w:rPr>
          <w:noProof/>
        </w:rPr>
        <w:t>9</w:t>
      </w:r>
      <w:r>
        <w:fldChar w:fldCharType="end"/>
      </w:r>
    </w:p>
    <w:p w:rsidR="006A6D82" w:rsidRDefault="0075303C">
      <w:pPr>
        <w:pStyle w:val="indexentry0"/>
      </w:pPr>
      <w:r>
        <w:t xml:space="preserve">   </w:t>
      </w:r>
      <w:hyperlink w:anchor="section_540458f6c821467589a0f81555e3f3d2">
        <w:r>
          <w:rPr>
            <w:rStyle w:val="Hyperlink"/>
          </w:rPr>
          <w:t>PidLidLogTypeDesc property</w:t>
        </w:r>
      </w:hyperlink>
      <w:r>
        <w:t xml:space="preserve"> </w:t>
      </w:r>
      <w:r>
        <w:fldChar w:fldCharType="begin"/>
      </w:r>
      <w:r>
        <w:instrText>PAGEREF section_540458f6c821467589a0f81555e3f3d2</w:instrText>
      </w:r>
      <w:r>
        <w:fldChar w:fldCharType="separate"/>
      </w:r>
      <w:r>
        <w:rPr>
          <w:noProof/>
        </w:rPr>
        <w:t>9</w:t>
      </w:r>
      <w:r>
        <w:fldChar w:fldCharType="end"/>
      </w:r>
    </w:p>
    <w:p w:rsidR="006A6D82" w:rsidRDefault="0075303C">
      <w:pPr>
        <w:pStyle w:val="indexentry0"/>
      </w:pPr>
      <w:hyperlink w:anchor="section_f1c4fea19a8245c4bc9f9981f2fc9d2b">
        <w:r>
          <w:rPr>
            <w:rStyle w:val="Hyperlink"/>
          </w:rPr>
          <w:t>Journal-associated attachments additional property constraints</w:t>
        </w:r>
      </w:hyperlink>
      <w:r>
        <w:t xml:space="preserve"> </w:t>
      </w:r>
      <w:r>
        <w:fldChar w:fldCharType="begin"/>
      </w:r>
      <w:r>
        <w:instrText>PAGEREF section_f1c4fea19a8245c4bc9f9981f2fc9d2b</w:instrText>
      </w:r>
      <w:r>
        <w:fldChar w:fldCharType="separate"/>
      </w:r>
      <w:r>
        <w:rPr>
          <w:noProof/>
        </w:rPr>
        <w:t>12</w:t>
      </w:r>
      <w:r>
        <w:fldChar w:fldCharType="end"/>
      </w:r>
    </w:p>
    <w:p w:rsidR="006A6D82" w:rsidRDefault="006A6D82">
      <w:pPr>
        <w:spacing w:before="0" w:after="0"/>
        <w:rPr>
          <w:sz w:val="16"/>
        </w:rPr>
      </w:pPr>
    </w:p>
    <w:p w:rsidR="006A6D82" w:rsidRDefault="0075303C">
      <w:pPr>
        <w:pStyle w:val="indexheader"/>
      </w:pPr>
      <w:r>
        <w:t>M</w:t>
      </w:r>
    </w:p>
    <w:p w:rsidR="006A6D82" w:rsidRDefault="006A6D82">
      <w:pPr>
        <w:spacing w:before="0" w:after="0"/>
        <w:rPr>
          <w:sz w:val="16"/>
        </w:rPr>
      </w:pPr>
    </w:p>
    <w:p w:rsidR="006A6D82" w:rsidRDefault="0075303C">
      <w:pPr>
        <w:pStyle w:val="indexentry0"/>
      </w:pPr>
      <w:r>
        <w:t>Message processing</w:t>
      </w:r>
    </w:p>
    <w:p w:rsidR="006A6D82" w:rsidRDefault="0075303C">
      <w:pPr>
        <w:pStyle w:val="indexentry0"/>
      </w:pPr>
      <w:r>
        <w:t xml:space="preserve">  </w:t>
      </w:r>
      <w:r>
        <w:t xml:space="preserve"> </w:t>
      </w:r>
      <w:hyperlink w:anchor="section_973bcd916e4141b7bb1536e376faf4c3">
        <w:r>
          <w:rPr>
            <w:rStyle w:val="Hyperlink"/>
          </w:rPr>
          <w:t>client</w:t>
        </w:r>
      </w:hyperlink>
      <w:r>
        <w:t xml:space="preserve"> </w:t>
      </w:r>
      <w:r>
        <w:fldChar w:fldCharType="begin"/>
      </w:r>
      <w:r>
        <w:instrText>PAGEREF section_973bcd916e4141b7bb1536e376faf4c3</w:instrText>
      </w:r>
      <w:r>
        <w:fldChar w:fldCharType="separate"/>
      </w:r>
      <w:r>
        <w:rPr>
          <w:noProof/>
        </w:rPr>
        <w:t>14</w:t>
      </w:r>
      <w:r>
        <w:fldChar w:fldCharType="end"/>
      </w:r>
    </w:p>
    <w:p w:rsidR="006A6D82" w:rsidRDefault="0075303C">
      <w:pPr>
        <w:pStyle w:val="indexentry0"/>
      </w:pPr>
      <w:r>
        <w:t xml:space="preserve">   </w:t>
      </w:r>
      <w:hyperlink w:anchor="section_c5c5802f84fb4d4bac223e546d3b2ec7">
        <w:r>
          <w:rPr>
            <w:rStyle w:val="Hyperlink"/>
          </w:rPr>
          <w:t>server</w:t>
        </w:r>
      </w:hyperlink>
      <w:r>
        <w:t xml:space="preserve"> </w:t>
      </w:r>
      <w:r>
        <w:fldChar w:fldCharType="begin"/>
      </w:r>
      <w:r>
        <w:instrText>PAGEREF section_c5c5802f84fb4d4bac223e546d3b2ec7</w:instrText>
      </w:r>
      <w:r>
        <w:fldChar w:fldCharType="separate"/>
      </w:r>
      <w:r>
        <w:rPr>
          <w:noProof/>
        </w:rPr>
        <w:t>15</w:t>
      </w:r>
      <w:r>
        <w:fldChar w:fldCharType="end"/>
      </w:r>
    </w:p>
    <w:p w:rsidR="006A6D82" w:rsidRDefault="0075303C">
      <w:pPr>
        <w:pStyle w:val="indexentry0"/>
      </w:pPr>
      <w:r>
        <w:t>Messages</w:t>
      </w:r>
    </w:p>
    <w:p w:rsidR="006A6D82" w:rsidRDefault="0075303C">
      <w:pPr>
        <w:pStyle w:val="indexentry0"/>
      </w:pPr>
      <w:r>
        <w:t xml:space="preserve">   </w:t>
      </w:r>
      <w:hyperlink w:anchor="section_077f7f93784748d7b86c109bdadfb06c">
        <w:r>
          <w:rPr>
            <w:rStyle w:val="Hyperlink"/>
          </w:rPr>
          <w:t>Additional Property Constraints</w:t>
        </w:r>
      </w:hyperlink>
      <w:r>
        <w:t xml:space="preserve"> </w:t>
      </w:r>
      <w:r>
        <w:fldChar w:fldCharType="begin"/>
      </w:r>
      <w:r>
        <w:instrText>PAGEREF section_077f7f93784748d7b86c109bdadfb06c</w:instrText>
      </w:r>
      <w:r>
        <w:fldChar w:fldCharType="separate"/>
      </w:r>
      <w:r>
        <w:rPr>
          <w:noProof/>
        </w:rPr>
        <w:t>11</w:t>
      </w:r>
      <w:r>
        <w:fldChar w:fldCharType="end"/>
      </w:r>
    </w:p>
    <w:p w:rsidR="006A6D82" w:rsidRDefault="0075303C">
      <w:pPr>
        <w:pStyle w:val="indexentry0"/>
      </w:pPr>
      <w:r>
        <w:t xml:space="preserve">   </w:t>
      </w:r>
      <w:hyperlink w:anchor="section_46d54378743246098c396c6e2ea6a353">
        <w:r>
          <w:rPr>
            <w:rStyle w:val="Hyperlink"/>
          </w:rPr>
          <w:t>syntax</w:t>
        </w:r>
      </w:hyperlink>
      <w:r>
        <w:t xml:space="preserve"> </w:t>
      </w:r>
      <w:r>
        <w:fldChar w:fldCharType="begin"/>
      </w:r>
      <w:r>
        <w:instrText>PAGEREF section_46d54378743246098c396c6e2ea6a353</w:instrText>
      </w:r>
      <w:r>
        <w:fldChar w:fldCharType="separate"/>
      </w:r>
      <w:r>
        <w:rPr>
          <w:noProof/>
        </w:rPr>
        <w:t>9</w:t>
      </w:r>
      <w:r>
        <w:fldChar w:fldCharType="end"/>
      </w:r>
    </w:p>
    <w:p w:rsidR="006A6D82" w:rsidRDefault="0075303C">
      <w:pPr>
        <w:pStyle w:val="indexentry0"/>
      </w:pPr>
      <w:r>
        <w:t xml:space="preserve">   </w:t>
      </w:r>
      <w:hyperlink w:anchor="section_81f55b5cddbf4062bdedaea9c55478b1">
        <w:r>
          <w:rPr>
            <w:rStyle w:val="Hyperlink"/>
          </w:rPr>
          <w:t>transport</w:t>
        </w:r>
      </w:hyperlink>
      <w:r>
        <w:t xml:space="preserve"> </w:t>
      </w:r>
      <w:r>
        <w:fldChar w:fldCharType="begin"/>
      </w:r>
      <w:r>
        <w:instrText>PAGEREF section_81f55b5cddbf4062bdedaea9c55478b1</w:instrText>
      </w:r>
      <w:r>
        <w:fldChar w:fldCharType="separate"/>
      </w:r>
      <w:r>
        <w:rPr>
          <w:noProof/>
        </w:rPr>
        <w:t>9</w:t>
      </w:r>
      <w:r>
        <w:fldChar w:fldCharType="end"/>
      </w:r>
    </w:p>
    <w:p w:rsidR="006A6D82" w:rsidRDefault="006A6D82">
      <w:pPr>
        <w:spacing w:before="0" w:after="0"/>
        <w:rPr>
          <w:sz w:val="16"/>
        </w:rPr>
      </w:pPr>
    </w:p>
    <w:p w:rsidR="006A6D82" w:rsidRDefault="0075303C">
      <w:pPr>
        <w:pStyle w:val="indexheader"/>
      </w:pPr>
      <w:r>
        <w:t>N</w:t>
      </w:r>
    </w:p>
    <w:p w:rsidR="006A6D82" w:rsidRDefault="006A6D82">
      <w:pPr>
        <w:spacing w:before="0" w:after="0"/>
        <w:rPr>
          <w:sz w:val="16"/>
        </w:rPr>
      </w:pPr>
    </w:p>
    <w:p w:rsidR="006A6D82" w:rsidRDefault="0075303C">
      <w:pPr>
        <w:pStyle w:val="indexentry0"/>
      </w:pPr>
      <w:hyperlink w:anchor="section_b03512f327944e7db320abf2414ebe5a">
        <w:r>
          <w:rPr>
            <w:rStyle w:val="Hyperlink"/>
          </w:rPr>
          <w:t>Normative references</w:t>
        </w:r>
      </w:hyperlink>
      <w:r>
        <w:t xml:space="preserve"> </w:t>
      </w:r>
      <w:r>
        <w:fldChar w:fldCharType="begin"/>
      </w:r>
      <w:r>
        <w:instrText>PAGEREF section_b03512f327944e7db320abf2414ebe5a</w:instrText>
      </w:r>
      <w:r>
        <w:fldChar w:fldCharType="separate"/>
      </w:r>
      <w:r>
        <w:rPr>
          <w:noProof/>
        </w:rPr>
        <w:t>7</w:t>
      </w:r>
      <w:r>
        <w:fldChar w:fldCharType="end"/>
      </w:r>
    </w:p>
    <w:p w:rsidR="006A6D82" w:rsidRDefault="006A6D82">
      <w:pPr>
        <w:spacing w:before="0" w:after="0"/>
        <w:rPr>
          <w:sz w:val="16"/>
        </w:rPr>
      </w:pPr>
    </w:p>
    <w:p w:rsidR="006A6D82" w:rsidRDefault="0075303C">
      <w:pPr>
        <w:pStyle w:val="indexheader"/>
      </w:pPr>
      <w:r>
        <w:t>O</w:t>
      </w:r>
    </w:p>
    <w:p w:rsidR="006A6D82" w:rsidRDefault="006A6D82">
      <w:pPr>
        <w:spacing w:before="0" w:after="0"/>
        <w:rPr>
          <w:sz w:val="16"/>
        </w:rPr>
      </w:pPr>
    </w:p>
    <w:p w:rsidR="006A6D82" w:rsidRDefault="0075303C">
      <w:pPr>
        <w:pStyle w:val="indexentry0"/>
      </w:pPr>
      <w:r>
        <w:t>Other local events</w:t>
      </w:r>
    </w:p>
    <w:p w:rsidR="006A6D82" w:rsidRDefault="0075303C">
      <w:pPr>
        <w:pStyle w:val="indexentry0"/>
      </w:pPr>
      <w:r>
        <w:t xml:space="preserve">   </w:t>
      </w:r>
      <w:hyperlink w:anchor="section_85c5f014af6d4a4199d4e5a4c128afda">
        <w:r>
          <w:rPr>
            <w:rStyle w:val="Hyperlink"/>
          </w:rPr>
          <w:t>client</w:t>
        </w:r>
      </w:hyperlink>
      <w:r>
        <w:t xml:space="preserve"> </w:t>
      </w:r>
      <w:r>
        <w:fldChar w:fldCharType="begin"/>
      </w:r>
      <w:r>
        <w:instrText>PAGEREF section_85c5f014af6d4a4199d4e5a4c128afda</w:instrText>
      </w:r>
      <w:r>
        <w:fldChar w:fldCharType="separate"/>
      </w:r>
      <w:r>
        <w:rPr>
          <w:noProof/>
        </w:rPr>
        <w:t>15</w:t>
      </w:r>
      <w:r>
        <w:fldChar w:fldCharType="end"/>
      </w:r>
    </w:p>
    <w:p w:rsidR="006A6D82" w:rsidRDefault="0075303C">
      <w:pPr>
        <w:pStyle w:val="indexentry0"/>
      </w:pPr>
      <w:r>
        <w:t xml:space="preserve">   </w:t>
      </w:r>
      <w:hyperlink w:anchor="section_cae3e4a0f5824ebdba5109fcb6ea480d">
        <w:r>
          <w:rPr>
            <w:rStyle w:val="Hyperlink"/>
          </w:rPr>
          <w:t>server</w:t>
        </w:r>
      </w:hyperlink>
      <w:r>
        <w:t xml:space="preserve"> </w:t>
      </w:r>
      <w:r>
        <w:fldChar w:fldCharType="begin"/>
      </w:r>
      <w:r>
        <w:instrText>PAGEREF section_cae3e4a0f5824ebdba5109fcb6ea480d</w:instrText>
      </w:r>
      <w:r>
        <w:fldChar w:fldCharType="separate"/>
      </w:r>
      <w:r>
        <w:rPr>
          <w:noProof/>
        </w:rPr>
        <w:t>15</w:t>
      </w:r>
      <w:r>
        <w:fldChar w:fldCharType="end"/>
      </w:r>
    </w:p>
    <w:p w:rsidR="006A6D82" w:rsidRDefault="0075303C">
      <w:pPr>
        <w:pStyle w:val="indexentry0"/>
      </w:pPr>
      <w:hyperlink w:anchor="section_e8e5bb17f51e40f09f4fe47d13dd1e6d">
        <w:r>
          <w:rPr>
            <w:rStyle w:val="Hyperlink"/>
          </w:rPr>
          <w:t>Overview (synopsis)</w:t>
        </w:r>
      </w:hyperlink>
      <w:r>
        <w:t xml:space="preserve"> </w:t>
      </w:r>
      <w:r>
        <w:fldChar w:fldCharType="begin"/>
      </w:r>
      <w:r>
        <w:instrText>PAGEREF section_e8e5bb17f51e40f09f4fe47d13dd1e6d</w:instrText>
      </w:r>
      <w:r>
        <w:fldChar w:fldCharType="separate"/>
      </w:r>
      <w:r>
        <w:rPr>
          <w:noProof/>
        </w:rPr>
        <w:t>8</w:t>
      </w:r>
      <w:r>
        <w:fldChar w:fldCharType="end"/>
      </w:r>
    </w:p>
    <w:p w:rsidR="006A6D82" w:rsidRDefault="006A6D82">
      <w:pPr>
        <w:spacing w:before="0" w:after="0"/>
        <w:rPr>
          <w:sz w:val="16"/>
        </w:rPr>
      </w:pPr>
    </w:p>
    <w:p w:rsidR="006A6D82" w:rsidRDefault="0075303C">
      <w:pPr>
        <w:pStyle w:val="indexheader"/>
      </w:pPr>
      <w:r>
        <w:t>P</w:t>
      </w:r>
    </w:p>
    <w:p w:rsidR="006A6D82" w:rsidRDefault="006A6D82">
      <w:pPr>
        <w:spacing w:before="0" w:after="0"/>
        <w:rPr>
          <w:sz w:val="16"/>
        </w:rPr>
      </w:pPr>
    </w:p>
    <w:p w:rsidR="006A6D82" w:rsidRDefault="0075303C">
      <w:pPr>
        <w:pStyle w:val="indexentry0"/>
      </w:pPr>
      <w:hyperlink w:anchor="section_feb3d47c235a481aaa7a64cacdb36847">
        <w:r>
          <w:rPr>
            <w:rStyle w:val="Hyperlink"/>
          </w:rPr>
          <w:t>Parameters - security index</w:t>
        </w:r>
      </w:hyperlink>
      <w:r>
        <w:t xml:space="preserve"> </w:t>
      </w:r>
      <w:r>
        <w:fldChar w:fldCharType="begin"/>
      </w:r>
      <w:r>
        <w:instrText>PAGEREF section_feb3d47c235a481aaa7a64cacdb36847</w:instrText>
      </w:r>
      <w:r>
        <w:fldChar w:fldCharType="separate"/>
      </w:r>
      <w:r>
        <w:rPr>
          <w:noProof/>
        </w:rPr>
        <w:t>19</w:t>
      </w:r>
      <w:r>
        <w:fldChar w:fldCharType="end"/>
      </w:r>
    </w:p>
    <w:p w:rsidR="006A6D82" w:rsidRDefault="0075303C">
      <w:pPr>
        <w:pStyle w:val="indexentry0"/>
      </w:pPr>
      <w:hyperlink w:anchor="section_26b6c82f4751491ca56661a94f53f3b4">
        <w:r>
          <w:rPr>
            <w:rStyle w:val="Hyperlink"/>
          </w:rPr>
          <w:t>PidLidCompanies additional property constraints</w:t>
        </w:r>
      </w:hyperlink>
      <w:r>
        <w:t xml:space="preserve"> </w:t>
      </w:r>
      <w:r>
        <w:fldChar w:fldCharType="begin"/>
      </w:r>
      <w:r>
        <w:instrText>PAGEREF section_26b6c82f4751491ca56661a94f53f3b4</w:instrText>
      </w:r>
      <w:r>
        <w:fldChar w:fldCharType="separate"/>
      </w:r>
      <w:r>
        <w:rPr>
          <w:noProof/>
        </w:rPr>
        <w:t>12</w:t>
      </w:r>
      <w:r>
        <w:fldChar w:fldCharType="end"/>
      </w:r>
    </w:p>
    <w:p w:rsidR="006A6D82" w:rsidRDefault="0075303C">
      <w:pPr>
        <w:pStyle w:val="indexentry0"/>
      </w:pPr>
      <w:hyperlink w:anchor="section_ab5f5dd11adb40d88411ad196327ad4f">
        <w:r>
          <w:rPr>
            <w:rStyle w:val="Hyperlink"/>
          </w:rPr>
          <w:t>PidLidLogDocumentPosted Journal object property</w:t>
        </w:r>
      </w:hyperlink>
      <w:r>
        <w:t xml:space="preserve"> </w:t>
      </w:r>
      <w:r>
        <w:fldChar w:fldCharType="begin"/>
      </w:r>
      <w:r>
        <w:instrText>PAGEREF section_ab5f5dd11adb40d88411ad196327ad4f</w:instrText>
      </w:r>
      <w:r>
        <w:fldChar w:fldCharType="separate"/>
      </w:r>
      <w:r>
        <w:rPr>
          <w:noProof/>
        </w:rPr>
        <w:t>10</w:t>
      </w:r>
      <w:r>
        <w:fldChar w:fldCharType="end"/>
      </w:r>
    </w:p>
    <w:p w:rsidR="006A6D82" w:rsidRDefault="0075303C">
      <w:pPr>
        <w:pStyle w:val="indexentry0"/>
      </w:pPr>
      <w:hyperlink w:anchor="section_40632e8f459d45e1bc5c7c24ab1960c3">
        <w:r>
          <w:rPr>
            <w:rStyle w:val="Hyperlink"/>
          </w:rPr>
          <w:t>PidLidLogDocumentPrinted Journal object property</w:t>
        </w:r>
      </w:hyperlink>
      <w:r>
        <w:t xml:space="preserve"> </w:t>
      </w:r>
      <w:r>
        <w:fldChar w:fldCharType="begin"/>
      </w:r>
      <w:r>
        <w:instrText>PAGEREF section_40632e8f459d45e1bc5c7c24ab1960c3</w:instrText>
      </w:r>
      <w:r>
        <w:fldChar w:fldCharType="separate"/>
      </w:r>
      <w:r>
        <w:rPr>
          <w:noProof/>
        </w:rPr>
        <w:t>10</w:t>
      </w:r>
      <w:r>
        <w:fldChar w:fldCharType="end"/>
      </w:r>
    </w:p>
    <w:p w:rsidR="006A6D82" w:rsidRDefault="0075303C">
      <w:pPr>
        <w:pStyle w:val="indexentry0"/>
      </w:pPr>
      <w:hyperlink w:anchor="section_146490e0988d49b887c61c057bb2093f">
        <w:r>
          <w:rPr>
            <w:rStyle w:val="Hyperlink"/>
          </w:rPr>
          <w:t>PidLidLogDocumentRouted Journal object property</w:t>
        </w:r>
      </w:hyperlink>
      <w:r>
        <w:t xml:space="preserve"> </w:t>
      </w:r>
      <w:r>
        <w:fldChar w:fldCharType="begin"/>
      </w:r>
      <w:r>
        <w:instrText>PAGEREF section_146490</w:instrText>
      </w:r>
      <w:r>
        <w:instrText>e0988d49b887c61c057bb2093f</w:instrText>
      </w:r>
      <w:r>
        <w:fldChar w:fldCharType="separate"/>
      </w:r>
      <w:r>
        <w:rPr>
          <w:noProof/>
        </w:rPr>
        <w:t>10</w:t>
      </w:r>
      <w:r>
        <w:fldChar w:fldCharType="end"/>
      </w:r>
    </w:p>
    <w:p w:rsidR="006A6D82" w:rsidRDefault="0075303C">
      <w:pPr>
        <w:pStyle w:val="indexentry0"/>
      </w:pPr>
      <w:hyperlink w:anchor="section_cd5349f63f6c4e7abc12f21fd5ccbacc">
        <w:r>
          <w:rPr>
            <w:rStyle w:val="Hyperlink"/>
          </w:rPr>
          <w:t>PidLidLogDocumentSaved Journal object property</w:t>
        </w:r>
      </w:hyperlink>
      <w:r>
        <w:t xml:space="preserve"> </w:t>
      </w:r>
      <w:r>
        <w:fldChar w:fldCharType="begin"/>
      </w:r>
      <w:r>
        <w:instrText>PAGEREF section_cd5349f63f6c4e7abc12f21fd5ccbacc</w:instrText>
      </w:r>
      <w:r>
        <w:fldChar w:fldCharType="separate"/>
      </w:r>
      <w:r>
        <w:rPr>
          <w:noProof/>
        </w:rPr>
        <w:t>10</w:t>
      </w:r>
      <w:r>
        <w:fldChar w:fldCharType="end"/>
      </w:r>
    </w:p>
    <w:p w:rsidR="006A6D82" w:rsidRDefault="0075303C">
      <w:pPr>
        <w:pStyle w:val="indexentry0"/>
      </w:pPr>
      <w:hyperlink w:anchor="section_5b80ae7f1a8b48cd9bd48d55910bd97c">
        <w:r>
          <w:rPr>
            <w:rStyle w:val="Hyperlink"/>
          </w:rPr>
          <w:t>Pid</w:t>
        </w:r>
        <w:r>
          <w:rPr>
            <w:rStyle w:val="Hyperlink"/>
          </w:rPr>
          <w:t>LidLogDuration Journal object property</w:t>
        </w:r>
      </w:hyperlink>
      <w:r>
        <w:t xml:space="preserve"> </w:t>
      </w:r>
      <w:r>
        <w:fldChar w:fldCharType="begin"/>
      </w:r>
      <w:r>
        <w:instrText>PAGEREF section_5b80ae7f1a8b48cd9bd48d55910bd97c</w:instrText>
      </w:r>
      <w:r>
        <w:fldChar w:fldCharType="separate"/>
      </w:r>
      <w:r>
        <w:rPr>
          <w:noProof/>
        </w:rPr>
        <w:t>10</w:t>
      </w:r>
      <w:r>
        <w:fldChar w:fldCharType="end"/>
      </w:r>
    </w:p>
    <w:p w:rsidR="006A6D82" w:rsidRDefault="0075303C">
      <w:pPr>
        <w:pStyle w:val="indexentry0"/>
      </w:pPr>
      <w:hyperlink w:anchor="section_56f6ab8bd3da4c1ca23e0d023254c5fa">
        <w:r>
          <w:rPr>
            <w:rStyle w:val="Hyperlink"/>
          </w:rPr>
          <w:t>PidLidLogEnd Journal object property</w:t>
        </w:r>
      </w:hyperlink>
      <w:r>
        <w:t xml:space="preserve"> </w:t>
      </w:r>
      <w:r>
        <w:fldChar w:fldCharType="begin"/>
      </w:r>
      <w:r>
        <w:instrText>PAGEREF section_56f6ab8bd3da4c1ca23e0d023254c5fa</w:instrText>
      </w:r>
      <w:r>
        <w:fldChar w:fldCharType="separate"/>
      </w:r>
      <w:r>
        <w:rPr>
          <w:noProof/>
        </w:rPr>
        <w:t>9</w:t>
      </w:r>
      <w:r>
        <w:fldChar w:fldCharType="end"/>
      </w:r>
    </w:p>
    <w:p w:rsidR="006A6D82" w:rsidRDefault="0075303C">
      <w:pPr>
        <w:pStyle w:val="indexentry0"/>
      </w:pPr>
      <w:hyperlink w:anchor="section_f1b923ddf8b340ffa32db300fa6e4a5e">
        <w:r>
          <w:rPr>
            <w:rStyle w:val="Hyperlink"/>
          </w:rPr>
          <w:t>PidLidLogFlags Journal object property</w:t>
        </w:r>
      </w:hyperlink>
      <w:r>
        <w:t xml:space="preserve"> </w:t>
      </w:r>
      <w:r>
        <w:fldChar w:fldCharType="begin"/>
      </w:r>
      <w:r>
        <w:instrText>PAGEREF section_f1b923ddf8b340ffa32db300fa6e4a5e</w:instrText>
      </w:r>
      <w:r>
        <w:fldChar w:fldCharType="separate"/>
      </w:r>
      <w:r>
        <w:rPr>
          <w:noProof/>
        </w:rPr>
        <w:t>10</w:t>
      </w:r>
      <w:r>
        <w:fldChar w:fldCharType="end"/>
      </w:r>
    </w:p>
    <w:p w:rsidR="006A6D82" w:rsidRDefault="0075303C">
      <w:pPr>
        <w:pStyle w:val="indexentry0"/>
      </w:pPr>
      <w:hyperlink w:anchor="section_6ea0f3abc04a4d0e940354c2a83a5d36">
        <w:r>
          <w:rPr>
            <w:rStyle w:val="Hyperlink"/>
          </w:rPr>
          <w:t>PidLidLogStart Journal object property</w:t>
        </w:r>
      </w:hyperlink>
      <w:r>
        <w:t xml:space="preserve"> </w:t>
      </w:r>
      <w:r>
        <w:fldChar w:fldCharType="begin"/>
      </w:r>
      <w:r>
        <w:instrText>PAGEREF sec</w:instrText>
      </w:r>
      <w:r>
        <w:instrText>tion_6ea0f3abc04a4d0e940354c2a83a5d36</w:instrText>
      </w:r>
      <w:r>
        <w:fldChar w:fldCharType="separate"/>
      </w:r>
      <w:r>
        <w:rPr>
          <w:noProof/>
        </w:rPr>
        <w:t>9</w:t>
      </w:r>
      <w:r>
        <w:fldChar w:fldCharType="end"/>
      </w:r>
    </w:p>
    <w:p w:rsidR="006A6D82" w:rsidRDefault="0075303C">
      <w:pPr>
        <w:pStyle w:val="indexentry0"/>
      </w:pPr>
      <w:hyperlink w:anchor="section_212e90500a164d9095a0919632406dec">
        <w:r>
          <w:rPr>
            <w:rStyle w:val="Hyperlink"/>
          </w:rPr>
          <w:t>PidLidLogType Journal object property</w:t>
        </w:r>
      </w:hyperlink>
      <w:r>
        <w:t xml:space="preserve"> </w:t>
      </w:r>
      <w:r>
        <w:fldChar w:fldCharType="begin"/>
      </w:r>
      <w:r>
        <w:instrText>PAGEREF section_212e90500a164d9095a0919632406dec</w:instrText>
      </w:r>
      <w:r>
        <w:fldChar w:fldCharType="separate"/>
      </w:r>
      <w:r>
        <w:rPr>
          <w:noProof/>
        </w:rPr>
        <w:t>9</w:t>
      </w:r>
      <w:r>
        <w:fldChar w:fldCharType="end"/>
      </w:r>
    </w:p>
    <w:p w:rsidR="006A6D82" w:rsidRDefault="0075303C">
      <w:pPr>
        <w:pStyle w:val="indexentry0"/>
      </w:pPr>
      <w:hyperlink w:anchor="section_540458f6c821467589a0f81555e3f3d2">
        <w:r>
          <w:rPr>
            <w:rStyle w:val="Hyperlink"/>
          </w:rPr>
          <w:t>P</w:t>
        </w:r>
        <w:r>
          <w:rPr>
            <w:rStyle w:val="Hyperlink"/>
          </w:rPr>
          <w:t>idLidLogTypeDesc Journal object property</w:t>
        </w:r>
      </w:hyperlink>
      <w:r>
        <w:t xml:space="preserve"> </w:t>
      </w:r>
      <w:r>
        <w:fldChar w:fldCharType="begin"/>
      </w:r>
      <w:r>
        <w:instrText>PAGEREF section_540458f6c821467589a0f81555e3f3d2</w:instrText>
      </w:r>
      <w:r>
        <w:fldChar w:fldCharType="separate"/>
      </w:r>
      <w:r>
        <w:rPr>
          <w:noProof/>
        </w:rPr>
        <w:t>9</w:t>
      </w:r>
      <w:r>
        <w:fldChar w:fldCharType="end"/>
      </w:r>
    </w:p>
    <w:p w:rsidR="006A6D82" w:rsidRDefault="0075303C">
      <w:pPr>
        <w:pStyle w:val="indexentry0"/>
      </w:pPr>
      <w:hyperlink w:anchor="section_02c9cfb166934f9eadf1f96b0f4a43cb">
        <w:r>
          <w:rPr>
            <w:rStyle w:val="Hyperlink"/>
          </w:rPr>
          <w:t>PidTagIconIndex additional property constraints</w:t>
        </w:r>
      </w:hyperlink>
      <w:r>
        <w:t xml:space="preserve"> </w:t>
      </w:r>
      <w:r>
        <w:fldChar w:fldCharType="begin"/>
      </w:r>
      <w:r>
        <w:instrText>PAGEREF section_02c9cfb166934f9eadf1f96b0f4a43cb</w:instrText>
      </w:r>
      <w:r>
        <w:fldChar w:fldCharType="separate"/>
      </w:r>
      <w:r>
        <w:rPr>
          <w:noProof/>
        </w:rPr>
        <w:t>11</w:t>
      </w:r>
      <w:r>
        <w:fldChar w:fldCharType="end"/>
      </w:r>
    </w:p>
    <w:p w:rsidR="006A6D82" w:rsidRDefault="0075303C">
      <w:pPr>
        <w:pStyle w:val="indexentry0"/>
      </w:pPr>
      <w:hyperlink w:anchor="section_a9973ad288d34e7e91f085de0f361537">
        <w:r>
          <w:rPr>
            <w:rStyle w:val="Hyperlink"/>
          </w:rPr>
          <w:t>PidTagMessageClass additional property constraints</w:t>
        </w:r>
      </w:hyperlink>
      <w:r>
        <w:t xml:space="preserve"> </w:t>
      </w:r>
      <w:r>
        <w:fldChar w:fldCharType="begin"/>
      </w:r>
      <w:r>
        <w:instrText>PAGEREF section_a9973ad288d34e7e91f085de0f361537</w:instrText>
      </w:r>
      <w:r>
        <w:fldChar w:fldCharType="separate"/>
      </w:r>
      <w:r>
        <w:rPr>
          <w:noProof/>
        </w:rPr>
        <w:t>11</w:t>
      </w:r>
      <w:r>
        <w:fldChar w:fldCharType="end"/>
      </w:r>
    </w:p>
    <w:p w:rsidR="006A6D82" w:rsidRDefault="0075303C">
      <w:pPr>
        <w:pStyle w:val="indexentry0"/>
      </w:pPr>
      <w:hyperlink w:anchor="section_e6a754ae5ee942f88cb5d1dbf7438a7a">
        <w:r>
          <w:rPr>
            <w:rStyle w:val="Hyperlink"/>
          </w:rPr>
          <w:t>Preconditions</w:t>
        </w:r>
      </w:hyperlink>
      <w:r>
        <w:t xml:space="preserve"> </w:t>
      </w:r>
      <w:r>
        <w:fldChar w:fldCharType="begin"/>
      </w:r>
      <w:r>
        <w:instrText>PAGEREF sec</w:instrText>
      </w:r>
      <w:r>
        <w:instrText>tion_e6a754ae5ee942f88cb5d1dbf7438a7a</w:instrText>
      </w:r>
      <w:r>
        <w:fldChar w:fldCharType="separate"/>
      </w:r>
      <w:r>
        <w:rPr>
          <w:noProof/>
        </w:rPr>
        <w:t>8</w:t>
      </w:r>
      <w:r>
        <w:fldChar w:fldCharType="end"/>
      </w:r>
    </w:p>
    <w:p w:rsidR="006A6D82" w:rsidRDefault="0075303C">
      <w:pPr>
        <w:pStyle w:val="indexentry0"/>
      </w:pPr>
      <w:hyperlink w:anchor="section_e6a754ae5ee942f88cb5d1dbf7438a7a">
        <w:r>
          <w:rPr>
            <w:rStyle w:val="Hyperlink"/>
          </w:rPr>
          <w:t>Prerequisites</w:t>
        </w:r>
      </w:hyperlink>
      <w:r>
        <w:t xml:space="preserve"> </w:t>
      </w:r>
      <w:r>
        <w:fldChar w:fldCharType="begin"/>
      </w:r>
      <w:r>
        <w:instrText>PAGEREF section_e6a754ae5ee942f88cb5d1dbf7438a7a</w:instrText>
      </w:r>
      <w:r>
        <w:fldChar w:fldCharType="separate"/>
      </w:r>
      <w:r>
        <w:rPr>
          <w:noProof/>
        </w:rPr>
        <w:t>8</w:t>
      </w:r>
      <w:r>
        <w:fldChar w:fldCharType="end"/>
      </w:r>
    </w:p>
    <w:p w:rsidR="006A6D82" w:rsidRDefault="0075303C">
      <w:pPr>
        <w:pStyle w:val="indexentry0"/>
      </w:pPr>
      <w:hyperlink w:anchor="section_ada9e521f02f4681ad400a1d2f4c4f4a">
        <w:r>
          <w:rPr>
            <w:rStyle w:val="Hyperlink"/>
          </w:rPr>
          <w:t>Product behavior</w:t>
        </w:r>
      </w:hyperlink>
      <w:r>
        <w:t xml:space="preserve"> </w:t>
      </w:r>
      <w:r>
        <w:fldChar w:fldCharType="begin"/>
      </w:r>
      <w:r>
        <w:instrText>PAGEREF section_ada9e521f02f4681ad400a1d2f4c4f4a</w:instrText>
      </w:r>
      <w:r>
        <w:fldChar w:fldCharType="separate"/>
      </w:r>
      <w:r>
        <w:rPr>
          <w:noProof/>
        </w:rPr>
        <w:t>20</w:t>
      </w:r>
      <w:r>
        <w:fldChar w:fldCharType="end"/>
      </w:r>
    </w:p>
    <w:p w:rsidR="006A6D82" w:rsidRDefault="006A6D82">
      <w:pPr>
        <w:spacing w:before="0" w:after="0"/>
        <w:rPr>
          <w:sz w:val="16"/>
        </w:rPr>
      </w:pPr>
    </w:p>
    <w:p w:rsidR="006A6D82" w:rsidRDefault="0075303C">
      <w:pPr>
        <w:pStyle w:val="indexheader"/>
      </w:pPr>
      <w:r>
        <w:t>R</w:t>
      </w:r>
    </w:p>
    <w:p w:rsidR="006A6D82" w:rsidRDefault="006A6D82">
      <w:pPr>
        <w:spacing w:before="0" w:after="0"/>
        <w:rPr>
          <w:sz w:val="16"/>
        </w:rPr>
      </w:pPr>
    </w:p>
    <w:p w:rsidR="006A6D82" w:rsidRDefault="0075303C">
      <w:pPr>
        <w:pStyle w:val="indexentry0"/>
      </w:pPr>
      <w:hyperlink w:anchor="section_79e97422294f45678d29f3e78ba1454e">
        <w:r>
          <w:rPr>
            <w:rStyle w:val="Hyperlink"/>
          </w:rPr>
          <w:t>Recipients additional property constraints</w:t>
        </w:r>
      </w:hyperlink>
      <w:r>
        <w:t xml:space="preserve"> </w:t>
      </w:r>
      <w:r>
        <w:fldChar w:fldCharType="begin"/>
      </w:r>
      <w:r>
        <w:instrText>PAGEREF section_79e97422294f45678d29f3e78ba1454e</w:instrText>
      </w:r>
      <w:r>
        <w:fldChar w:fldCharType="separate"/>
      </w:r>
      <w:r>
        <w:rPr>
          <w:noProof/>
        </w:rPr>
        <w:t>12</w:t>
      </w:r>
      <w:r>
        <w:fldChar w:fldCharType="end"/>
      </w:r>
    </w:p>
    <w:p w:rsidR="006A6D82" w:rsidRDefault="0075303C">
      <w:pPr>
        <w:pStyle w:val="indexentry0"/>
      </w:pPr>
      <w:hyperlink w:anchor="section_277d60177d294ff8acbafd0cd1b38433">
        <w:r>
          <w:rPr>
            <w:rStyle w:val="Hyperlink"/>
          </w:rPr>
          <w:t>References</w:t>
        </w:r>
      </w:hyperlink>
      <w:r>
        <w:t xml:space="preserve"> </w:t>
      </w:r>
      <w:r>
        <w:fldChar w:fldCharType="begin"/>
      </w:r>
      <w:r>
        <w:instrText>PAGEREF section_277d60177d294ff8acbafd0cd1b38433</w:instrText>
      </w:r>
      <w:r>
        <w:fldChar w:fldCharType="separate"/>
      </w:r>
      <w:r>
        <w:rPr>
          <w:noProof/>
        </w:rPr>
        <w:t>7</w:t>
      </w:r>
      <w:r>
        <w:fldChar w:fldCharType="end"/>
      </w:r>
    </w:p>
    <w:p w:rsidR="006A6D82" w:rsidRDefault="0075303C">
      <w:pPr>
        <w:pStyle w:val="indexentry0"/>
      </w:pPr>
      <w:r>
        <w:t xml:space="preserve">   </w:t>
      </w:r>
      <w:hyperlink w:anchor="section_329f12d71b7e426c88b1f6c8dcad7338">
        <w:r>
          <w:rPr>
            <w:rStyle w:val="Hyperlink"/>
          </w:rPr>
          <w:t>informative</w:t>
        </w:r>
      </w:hyperlink>
      <w:r>
        <w:t xml:space="preserve"> </w:t>
      </w:r>
      <w:r>
        <w:fldChar w:fldCharType="begin"/>
      </w:r>
      <w:r>
        <w:instrText>PAGEREF section_329f12d71b7e426c88b1f6c8dcad7338</w:instrText>
      </w:r>
      <w:r>
        <w:fldChar w:fldCharType="separate"/>
      </w:r>
      <w:r>
        <w:rPr>
          <w:noProof/>
        </w:rPr>
        <w:t>7</w:t>
      </w:r>
      <w:r>
        <w:fldChar w:fldCharType="end"/>
      </w:r>
    </w:p>
    <w:p w:rsidR="006A6D82" w:rsidRDefault="0075303C">
      <w:pPr>
        <w:pStyle w:val="indexentry0"/>
      </w:pPr>
      <w:r>
        <w:t xml:space="preserve">   </w:t>
      </w:r>
      <w:hyperlink w:anchor="section_b03512f327944e7db320abf2414ebe5a">
        <w:r>
          <w:rPr>
            <w:rStyle w:val="Hyperlink"/>
          </w:rPr>
          <w:t>normative</w:t>
        </w:r>
      </w:hyperlink>
      <w:r>
        <w:t xml:space="preserve"> </w:t>
      </w:r>
      <w:r>
        <w:fldChar w:fldCharType="begin"/>
      </w:r>
      <w:r>
        <w:instrText>PAGEREF section_b03512f327944e7db320abf2414ebe5a</w:instrText>
      </w:r>
      <w:r>
        <w:fldChar w:fldCharType="separate"/>
      </w:r>
      <w:r>
        <w:rPr>
          <w:noProof/>
        </w:rPr>
        <w:t>7</w:t>
      </w:r>
      <w:r>
        <w:fldChar w:fldCharType="end"/>
      </w:r>
    </w:p>
    <w:p w:rsidR="006A6D82" w:rsidRDefault="0075303C">
      <w:pPr>
        <w:pStyle w:val="indexentry0"/>
      </w:pPr>
      <w:hyperlink w:anchor="section_c197979d61ff4f6a852d48a7ab9a5e34">
        <w:r>
          <w:rPr>
            <w:rStyle w:val="Hyperlink"/>
          </w:rPr>
          <w:t>Relationship to other protocols</w:t>
        </w:r>
      </w:hyperlink>
      <w:r>
        <w:t xml:space="preserve"> </w:t>
      </w:r>
      <w:r>
        <w:fldChar w:fldCharType="begin"/>
      </w:r>
      <w:r>
        <w:instrText>PAGEREF section_c197979d61ff4f6a852d48a7ab9a5e34</w:instrText>
      </w:r>
      <w:r>
        <w:fldChar w:fldCharType="separate"/>
      </w:r>
      <w:r>
        <w:rPr>
          <w:noProof/>
        </w:rPr>
        <w:t>8</w:t>
      </w:r>
      <w:r>
        <w:fldChar w:fldCharType="end"/>
      </w:r>
    </w:p>
    <w:p w:rsidR="006A6D82" w:rsidRDefault="006A6D82">
      <w:pPr>
        <w:spacing w:before="0" w:after="0"/>
        <w:rPr>
          <w:sz w:val="16"/>
        </w:rPr>
      </w:pPr>
    </w:p>
    <w:p w:rsidR="006A6D82" w:rsidRDefault="0075303C">
      <w:pPr>
        <w:pStyle w:val="indexheader"/>
      </w:pPr>
      <w:r>
        <w:t>S</w:t>
      </w:r>
    </w:p>
    <w:p w:rsidR="006A6D82" w:rsidRDefault="006A6D82">
      <w:pPr>
        <w:spacing w:before="0" w:after="0"/>
        <w:rPr>
          <w:sz w:val="16"/>
        </w:rPr>
      </w:pPr>
    </w:p>
    <w:p w:rsidR="006A6D82" w:rsidRDefault="0075303C">
      <w:pPr>
        <w:pStyle w:val="indexentry0"/>
      </w:pPr>
      <w:r>
        <w:t>Security</w:t>
      </w:r>
    </w:p>
    <w:p w:rsidR="006A6D82" w:rsidRDefault="0075303C">
      <w:pPr>
        <w:pStyle w:val="indexentry0"/>
      </w:pPr>
      <w:r>
        <w:t xml:space="preserve">   </w:t>
      </w:r>
      <w:hyperlink w:anchor="section_73f1c5f7da6b44fdba9017a3768de04a">
        <w:r>
          <w:rPr>
            <w:rStyle w:val="Hyperlink"/>
          </w:rPr>
          <w:t>implementer considerations</w:t>
        </w:r>
      </w:hyperlink>
      <w:r>
        <w:t xml:space="preserve"> </w:t>
      </w:r>
      <w:r>
        <w:fldChar w:fldCharType="begin"/>
      </w:r>
      <w:r>
        <w:instrText>PAGEREF section_73f1c5f7da6b44fdba9017a3768de04a</w:instrText>
      </w:r>
      <w:r>
        <w:fldChar w:fldCharType="separate"/>
      </w:r>
      <w:r>
        <w:rPr>
          <w:noProof/>
        </w:rPr>
        <w:t>19</w:t>
      </w:r>
      <w:r>
        <w:fldChar w:fldCharType="end"/>
      </w:r>
    </w:p>
    <w:p w:rsidR="006A6D82" w:rsidRDefault="0075303C">
      <w:pPr>
        <w:pStyle w:val="indexentry0"/>
      </w:pPr>
      <w:r>
        <w:t xml:space="preserve">   </w:t>
      </w:r>
      <w:hyperlink w:anchor="section_feb3d47c235a481aaa7a64cacdb36847">
        <w:r>
          <w:rPr>
            <w:rStyle w:val="Hyperlink"/>
          </w:rPr>
          <w:t>parameter index</w:t>
        </w:r>
      </w:hyperlink>
      <w:r>
        <w:t xml:space="preserve"> </w:t>
      </w:r>
      <w:r>
        <w:fldChar w:fldCharType="begin"/>
      </w:r>
      <w:r>
        <w:instrText>PAGEREF section_feb3d47c235a481a</w:instrText>
      </w:r>
      <w:r>
        <w:instrText>aa7a64cacdb36847</w:instrText>
      </w:r>
      <w:r>
        <w:fldChar w:fldCharType="separate"/>
      </w:r>
      <w:r>
        <w:rPr>
          <w:noProof/>
        </w:rPr>
        <w:t>19</w:t>
      </w:r>
      <w:r>
        <w:fldChar w:fldCharType="end"/>
      </w:r>
    </w:p>
    <w:p w:rsidR="006A6D82" w:rsidRDefault="0075303C">
      <w:pPr>
        <w:pStyle w:val="indexentry0"/>
      </w:pPr>
      <w:r>
        <w:t>Sequencing rules</w:t>
      </w:r>
    </w:p>
    <w:p w:rsidR="006A6D82" w:rsidRDefault="0075303C">
      <w:pPr>
        <w:pStyle w:val="indexentry0"/>
      </w:pPr>
      <w:r>
        <w:t xml:space="preserve">   </w:t>
      </w:r>
      <w:hyperlink w:anchor="section_973bcd916e4141b7bb1536e376faf4c3">
        <w:r>
          <w:rPr>
            <w:rStyle w:val="Hyperlink"/>
          </w:rPr>
          <w:t>client</w:t>
        </w:r>
      </w:hyperlink>
      <w:r>
        <w:t xml:space="preserve"> </w:t>
      </w:r>
      <w:r>
        <w:fldChar w:fldCharType="begin"/>
      </w:r>
      <w:r>
        <w:instrText>PAGEREF section_973bcd916e4141b7bb1536e376faf4c3</w:instrText>
      </w:r>
      <w:r>
        <w:fldChar w:fldCharType="separate"/>
      </w:r>
      <w:r>
        <w:rPr>
          <w:noProof/>
        </w:rPr>
        <w:t>14</w:t>
      </w:r>
      <w:r>
        <w:fldChar w:fldCharType="end"/>
      </w:r>
    </w:p>
    <w:p w:rsidR="006A6D82" w:rsidRDefault="0075303C">
      <w:pPr>
        <w:pStyle w:val="indexentry0"/>
      </w:pPr>
      <w:r>
        <w:t xml:space="preserve">   </w:t>
      </w:r>
      <w:hyperlink w:anchor="section_c5c5802f84fb4d4bac223e546d3b2ec7">
        <w:r>
          <w:rPr>
            <w:rStyle w:val="Hyperlink"/>
          </w:rPr>
          <w:t>server</w:t>
        </w:r>
      </w:hyperlink>
      <w:r>
        <w:t xml:space="preserve"> </w:t>
      </w:r>
      <w:r>
        <w:fldChar w:fldCharType="begin"/>
      </w:r>
      <w:r>
        <w:instrText>PAGEREF section_c5c58</w:instrText>
      </w:r>
      <w:r>
        <w:instrText>02f84fb4d4bac223e546d3b2ec7</w:instrText>
      </w:r>
      <w:r>
        <w:fldChar w:fldCharType="separate"/>
      </w:r>
      <w:r>
        <w:rPr>
          <w:noProof/>
        </w:rPr>
        <w:t>15</w:t>
      </w:r>
      <w:r>
        <w:fldChar w:fldCharType="end"/>
      </w:r>
    </w:p>
    <w:p w:rsidR="006A6D82" w:rsidRDefault="0075303C">
      <w:pPr>
        <w:pStyle w:val="indexentry0"/>
      </w:pPr>
      <w:r>
        <w:t>Server</w:t>
      </w:r>
    </w:p>
    <w:p w:rsidR="006A6D82" w:rsidRDefault="0075303C">
      <w:pPr>
        <w:pStyle w:val="indexentry0"/>
      </w:pPr>
      <w:r>
        <w:t xml:space="preserve">   </w:t>
      </w:r>
      <w:hyperlink w:anchor="section_f2d205e05dd14d9cbbabf13856bdaa82">
        <w:r>
          <w:rPr>
            <w:rStyle w:val="Hyperlink"/>
          </w:rPr>
          <w:t>abstract data model</w:t>
        </w:r>
      </w:hyperlink>
      <w:r>
        <w:t xml:space="preserve"> </w:t>
      </w:r>
      <w:r>
        <w:fldChar w:fldCharType="begin"/>
      </w:r>
      <w:r>
        <w:instrText>PAGEREF section_f2d205e05dd14d9cbbabf13856bdaa82</w:instrText>
      </w:r>
      <w:r>
        <w:fldChar w:fldCharType="separate"/>
      </w:r>
      <w:r>
        <w:rPr>
          <w:noProof/>
        </w:rPr>
        <w:t>15</w:t>
      </w:r>
      <w:r>
        <w:fldChar w:fldCharType="end"/>
      </w:r>
    </w:p>
    <w:p w:rsidR="006A6D82" w:rsidRDefault="0075303C">
      <w:pPr>
        <w:pStyle w:val="indexentry0"/>
      </w:pPr>
      <w:r>
        <w:t xml:space="preserve">   </w:t>
      </w:r>
      <w:hyperlink w:anchor="section_5d92ccdb19da4c4c860c79622294acc7">
        <w:r>
          <w:rPr>
            <w:rStyle w:val="Hyperlink"/>
          </w:rPr>
          <w:t>higher-layer tri</w:t>
        </w:r>
        <w:r>
          <w:rPr>
            <w:rStyle w:val="Hyperlink"/>
          </w:rPr>
          <w:t>ggered events</w:t>
        </w:r>
      </w:hyperlink>
      <w:r>
        <w:t xml:space="preserve"> </w:t>
      </w:r>
      <w:r>
        <w:fldChar w:fldCharType="begin"/>
      </w:r>
      <w:r>
        <w:instrText>PAGEREF section_5d92ccdb19da4c4c860c79622294acc7</w:instrText>
      </w:r>
      <w:r>
        <w:fldChar w:fldCharType="separate"/>
      </w:r>
      <w:r>
        <w:rPr>
          <w:noProof/>
        </w:rPr>
        <w:t>15</w:t>
      </w:r>
      <w:r>
        <w:fldChar w:fldCharType="end"/>
      </w:r>
    </w:p>
    <w:p w:rsidR="006A6D82" w:rsidRDefault="0075303C">
      <w:pPr>
        <w:pStyle w:val="indexentry0"/>
      </w:pPr>
      <w:r>
        <w:t xml:space="preserve">   </w:t>
      </w:r>
      <w:hyperlink w:anchor="section_54ebcf645d1b462a96f5724aac142944">
        <w:r>
          <w:rPr>
            <w:rStyle w:val="Hyperlink"/>
          </w:rPr>
          <w:t>initialization</w:t>
        </w:r>
      </w:hyperlink>
      <w:r>
        <w:t xml:space="preserve"> </w:t>
      </w:r>
      <w:r>
        <w:fldChar w:fldCharType="begin"/>
      </w:r>
      <w:r>
        <w:instrText>PAGEREF section_54ebcf645d1b462a96f5724aac142944</w:instrText>
      </w:r>
      <w:r>
        <w:fldChar w:fldCharType="separate"/>
      </w:r>
      <w:r>
        <w:rPr>
          <w:noProof/>
        </w:rPr>
        <w:t>15</w:t>
      </w:r>
      <w:r>
        <w:fldChar w:fldCharType="end"/>
      </w:r>
    </w:p>
    <w:p w:rsidR="006A6D82" w:rsidRDefault="0075303C">
      <w:pPr>
        <w:pStyle w:val="indexentry0"/>
      </w:pPr>
      <w:r>
        <w:t xml:space="preserve">   </w:t>
      </w:r>
      <w:hyperlink w:anchor="section_c5c5802f84fb4d4bac223e546d3b2ec7">
        <w:r>
          <w:rPr>
            <w:rStyle w:val="Hyperlink"/>
          </w:rPr>
          <w:t>message processing</w:t>
        </w:r>
      </w:hyperlink>
      <w:r>
        <w:t xml:space="preserve"> </w:t>
      </w:r>
      <w:r>
        <w:fldChar w:fldCharType="begin"/>
      </w:r>
      <w:r>
        <w:instrText>PAGEREF section_c5c5802f84fb4d4bac223e546d3b2ec7</w:instrText>
      </w:r>
      <w:r>
        <w:fldChar w:fldCharType="separate"/>
      </w:r>
      <w:r>
        <w:rPr>
          <w:noProof/>
        </w:rPr>
        <w:t>15</w:t>
      </w:r>
      <w:r>
        <w:fldChar w:fldCharType="end"/>
      </w:r>
    </w:p>
    <w:p w:rsidR="006A6D82" w:rsidRDefault="0075303C">
      <w:pPr>
        <w:pStyle w:val="indexentry0"/>
      </w:pPr>
      <w:r>
        <w:t xml:space="preserve">   </w:t>
      </w:r>
      <w:hyperlink w:anchor="section_cae3e4a0f5824ebdba5109fcb6ea480d">
        <w:r>
          <w:rPr>
            <w:rStyle w:val="Hyperlink"/>
          </w:rPr>
          <w:t>other local events</w:t>
        </w:r>
      </w:hyperlink>
      <w:r>
        <w:t xml:space="preserve"> </w:t>
      </w:r>
      <w:r>
        <w:fldChar w:fldCharType="begin"/>
      </w:r>
      <w:r>
        <w:instrText>PAGEREF section_cae3e4a0f5824ebdba5109fcb6ea480d</w:instrText>
      </w:r>
      <w:r>
        <w:fldChar w:fldCharType="separate"/>
      </w:r>
      <w:r>
        <w:rPr>
          <w:noProof/>
        </w:rPr>
        <w:t>15</w:t>
      </w:r>
      <w:r>
        <w:fldChar w:fldCharType="end"/>
      </w:r>
    </w:p>
    <w:p w:rsidR="006A6D82" w:rsidRDefault="0075303C">
      <w:pPr>
        <w:pStyle w:val="indexentry0"/>
      </w:pPr>
      <w:r>
        <w:t xml:space="preserve">   </w:t>
      </w:r>
      <w:hyperlink w:anchor="section_3bdf2ef85a3d4d7389813e7a51b24d5a">
        <w:r>
          <w:rPr>
            <w:rStyle w:val="Hyperlink"/>
          </w:rPr>
          <w:t>overview</w:t>
        </w:r>
      </w:hyperlink>
      <w:r>
        <w:t xml:space="preserve"> </w:t>
      </w:r>
      <w:r>
        <w:fldChar w:fldCharType="begin"/>
      </w:r>
      <w:r>
        <w:instrText>PAGEREF section_3bdf2ef85a3d4d7389813e7a51b24d5a</w:instrText>
      </w:r>
      <w:r>
        <w:fldChar w:fldCharType="separate"/>
      </w:r>
      <w:r>
        <w:rPr>
          <w:noProof/>
        </w:rPr>
        <w:t>15</w:t>
      </w:r>
      <w:r>
        <w:fldChar w:fldCharType="end"/>
      </w:r>
    </w:p>
    <w:p w:rsidR="006A6D82" w:rsidRDefault="0075303C">
      <w:pPr>
        <w:pStyle w:val="indexentry0"/>
      </w:pPr>
      <w:r>
        <w:t xml:space="preserve">   </w:t>
      </w:r>
      <w:hyperlink w:anchor="section_c5c5802f84fb4d4bac223e546d3b2ec7">
        <w:r>
          <w:rPr>
            <w:rStyle w:val="Hyperlink"/>
          </w:rPr>
          <w:t>sequencing rules</w:t>
        </w:r>
      </w:hyperlink>
      <w:r>
        <w:t xml:space="preserve"> </w:t>
      </w:r>
      <w:r>
        <w:fldChar w:fldCharType="begin"/>
      </w:r>
      <w:r>
        <w:instrText>PAGEREF section_c5c5802f84fb4d4bac223e546d3b2ec7</w:instrText>
      </w:r>
      <w:r>
        <w:fldChar w:fldCharType="separate"/>
      </w:r>
      <w:r>
        <w:rPr>
          <w:noProof/>
        </w:rPr>
        <w:t>15</w:t>
      </w:r>
      <w:r>
        <w:fldChar w:fldCharType="end"/>
      </w:r>
    </w:p>
    <w:p w:rsidR="006A6D82" w:rsidRDefault="0075303C">
      <w:pPr>
        <w:pStyle w:val="indexentry0"/>
      </w:pPr>
      <w:r>
        <w:t xml:space="preserve">   </w:t>
      </w:r>
      <w:hyperlink w:anchor="section_8bf3f90b70184a5fac4679a4eac85a3b">
        <w:r>
          <w:rPr>
            <w:rStyle w:val="Hyperlink"/>
          </w:rPr>
          <w:t>timer events</w:t>
        </w:r>
      </w:hyperlink>
      <w:r>
        <w:t xml:space="preserve"> </w:t>
      </w:r>
      <w:r>
        <w:fldChar w:fldCharType="begin"/>
      </w:r>
      <w:r>
        <w:instrText>PAGEREF section_8bf3f90b70184a5fac4679a4eac85a3b</w:instrText>
      </w:r>
      <w:r>
        <w:fldChar w:fldCharType="separate"/>
      </w:r>
      <w:r>
        <w:rPr>
          <w:noProof/>
        </w:rPr>
        <w:t>15</w:t>
      </w:r>
      <w:r>
        <w:fldChar w:fldCharType="end"/>
      </w:r>
    </w:p>
    <w:p w:rsidR="006A6D82" w:rsidRDefault="0075303C">
      <w:pPr>
        <w:pStyle w:val="indexentry0"/>
      </w:pPr>
      <w:r>
        <w:t xml:space="preserve">   </w:t>
      </w:r>
      <w:hyperlink w:anchor="section_4627291b75d44abe8701a9bfbd7661b3">
        <w:r>
          <w:rPr>
            <w:rStyle w:val="Hyperlink"/>
          </w:rPr>
          <w:t>timers</w:t>
        </w:r>
      </w:hyperlink>
      <w:r>
        <w:t xml:space="preserve"> </w:t>
      </w:r>
      <w:r>
        <w:fldChar w:fldCharType="begin"/>
      </w:r>
      <w:r>
        <w:instrText>PAGEREF section_4627291b75d44abe8701a9bfbd7661b3</w:instrText>
      </w:r>
      <w:r>
        <w:fldChar w:fldCharType="separate"/>
      </w:r>
      <w:r>
        <w:rPr>
          <w:noProof/>
        </w:rPr>
        <w:t>15</w:t>
      </w:r>
      <w:r>
        <w:fldChar w:fldCharType="end"/>
      </w:r>
    </w:p>
    <w:p w:rsidR="006A6D82" w:rsidRDefault="0075303C">
      <w:pPr>
        <w:pStyle w:val="indexentry0"/>
      </w:pPr>
      <w:hyperlink w:anchor="section_23664ce3178e41aaaf7d340dc21be67e">
        <w:r>
          <w:rPr>
            <w:rStyle w:val="Hyperlink"/>
          </w:rPr>
          <w:t>Standards assignments</w:t>
        </w:r>
      </w:hyperlink>
      <w:r>
        <w:t xml:space="preserve"> </w:t>
      </w:r>
      <w:r>
        <w:fldChar w:fldCharType="begin"/>
      </w:r>
      <w:r>
        <w:instrText>PAGEREF section_23664ce3178e41aaaf7d340dc21be67e</w:instrText>
      </w:r>
      <w:r>
        <w:fldChar w:fldCharType="separate"/>
      </w:r>
      <w:r>
        <w:rPr>
          <w:noProof/>
        </w:rPr>
        <w:t>8</w:t>
      </w:r>
      <w:r>
        <w:fldChar w:fldCharType="end"/>
      </w:r>
    </w:p>
    <w:p w:rsidR="006A6D82" w:rsidRDefault="0075303C">
      <w:pPr>
        <w:pStyle w:val="indexentry0"/>
      </w:pPr>
      <w:hyperlink w:anchor="section_46d54378743246098c396c6e2ea6a353">
        <w:r>
          <w:rPr>
            <w:rStyle w:val="Hyperlink"/>
          </w:rPr>
          <w:t>Syntax</w:t>
        </w:r>
      </w:hyperlink>
      <w:r>
        <w:t xml:space="preserve"> </w:t>
      </w:r>
      <w:r>
        <w:fldChar w:fldCharType="begin"/>
      </w:r>
      <w:r>
        <w:instrText>PAGEREF section_46d54378743246098c396c6e2ea6a3</w:instrText>
      </w:r>
      <w:r>
        <w:instrText>53</w:instrText>
      </w:r>
      <w:r>
        <w:fldChar w:fldCharType="separate"/>
      </w:r>
      <w:r>
        <w:rPr>
          <w:noProof/>
        </w:rPr>
        <w:t>9</w:t>
      </w:r>
      <w:r>
        <w:fldChar w:fldCharType="end"/>
      </w:r>
    </w:p>
    <w:p w:rsidR="006A6D82" w:rsidRDefault="006A6D82">
      <w:pPr>
        <w:spacing w:before="0" w:after="0"/>
        <w:rPr>
          <w:sz w:val="16"/>
        </w:rPr>
      </w:pPr>
    </w:p>
    <w:p w:rsidR="006A6D82" w:rsidRDefault="0075303C">
      <w:pPr>
        <w:pStyle w:val="indexheader"/>
      </w:pPr>
      <w:r>
        <w:t>T</w:t>
      </w:r>
    </w:p>
    <w:p w:rsidR="006A6D82" w:rsidRDefault="006A6D82">
      <w:pPr>
        <w:spacing w:before="0" w:after="0"/>
        <w:rPr>
          <w:sz w:val="16"/>
        </w:rPr>
      </w:pPr>
    </w:p>
    <w:p w:rsidR="006A6D82" w:rsidRDefault="0075303C">
      <w:pPr>
        <w:pStyle w:val="indexentry0"/>
      </w:pPr>
      <w:r>
        <w:t>Timer events</w:t>
      </w:r>
    </w:p>
    <w:p w:rsidR="006A6D82" w:rsidRDefault="0075303C">
      <w:pPr>
        <w:pStyle w:val="indexentry0"/>
      </w:pPr>
      <w:r>
        <w:t xml:space="preserve">   </w:t>
      </w:r>
      <w:hyperlink w:anchor="section_b26d884839a9421f83d07ac46a17792f">
        <w:r>
          <w:rPr>
            <w:rStyle w:val="Hyperlink"/>
          </w:rPr>
          <w:t>client</w:t>
        </w:r>
      </w:hyperlink>
      <w:r>
        <w:t xml:space="preserve"> </w:t>
      </w:r>
      <w:r>
        <w:fldChar w:fldCharType="begin"/>
      </w:r>
      <w:r>
        <w:instrText>PAGEREF section_b26d884839a9421f83d07ac46a17792f</w:instrText>
      </w:r>
      <w:r>
        <w:fldChar w:fldCharType="separate"/>
      </w:r>
      <w:r>
        <w:rPr>
          <w:noProof/>
        </w:rPr>
        <w:t>15</w:t>
      </w:r>
      <w:r>
        <w:fldChar w:fldCharType="end"/>
      </w:r>
    </w:p>
    <w:p w:rsidR="006A6D82" w:rsidRDefault="0075303C">
      <w:pPr>
        <w:pStyle w:val="indexentry0"/>
      </w:pPr>
      <w:r>
        <w:t xml:space="preserve">   </w:t>
      </w:r>
      <w:hyperlink w:anchor="section_8bf3f90b70184a5fac4679a4eac85a3b">
        <w:r>
          <w:rPr>
            <w:rStyle w:val="Hyperlink"/>
          </w:rPr>
          <w:t>server</w:t>
        </w:r>
      </w:hyperlink>
      <w:r>
        <w:t xml:space="preserve"> </w:t>
      </w:r>
      <w:r>
        <w:fldChar w:fldCharType="begin"/>
      </w:r>
      <w:r>
        <w:instrText>PAGEREF section_8bf3f90b70184a5fac4679a4eac85a3b</w:instrText>
      </w:r>
      <w:r>
        <w:fldChar w:fldCharType="separate"/>
      </w:r>
      <w:r>
        <w:rPr>
          <w:noProof/>
        </w:rPr>
        <w:t>15</w:t>
      </w:r>
      <w:r>
        <w:fldChar w:fldCharType="end"/>
      </w:r>
    </w:p>
    <w:p w:rsidR="006A6D82" w:rsidRDefault="0075303C">
      <w:pPr>
        <w:pStyle w:val="indexentry0"/>
      </w:pPr>
      <w:r>
        <w:t>Timers</w:t>
      </w:r>
    </w:p>
    <w:p w:rsidR="006A6D82" w:rsidRDefault="0075303C">
      <w:pPr>
        <w:pStyle w:val="indexentry0"/>
      </w:pPr>
      <w:r>
        <w:t xml:space="preserve">   </w:t>
      </w:r>
      <w:hyperlink w:anchor="section_577a17e0c87c414d8da14646a03a9bb3">
        <w:r>
          <w:rPr>
            <w:rStyle w:val="Hyperlink"/>
          </w:rPr>
          <w:t>client</w:t>
        </w:r>
      </w:hyperlink>
      <w:r>
        <w:t xml:space="preserve"> </w:t>
      </w:r>
      <w:r>
        <w:fldChar w:fldCharType="begin"/>
      </w:r>
      <w:r>
        <w:instrText>PAGEREF section_577a17e0c87c414d8da14646a03a9bb3</w:instrText>
      </w:r>
      <w:r>
        <w:fldChar w:fldCharType="separate"/>
      </w:r>
      <w:r>
        <w:rPr>
          <w:noProof/>
        </w:rPr>
        <w:t>14</w:t>
      </w:r>
      <w:r>
        <w:fldChar w:fldCharType="end"/>
      </w:r>
    </w:p>
    <w:p w:rsidR="006A6D82" w:rsidRDefault="0075303C">
      <w:pPr>
        <w:pStyle w:val="indexentry0"/>
      </w:pPr>
      <w:r>
        <w:t xml:space="preserve">   </w:t>
      </w:r>
      <w:hyperlink w:anchor="section_4627291b75d44abe8701a9bfbd7661b3">
        <w:r>
          <w:rPr>
            <w:rStyle w:val="Hyperlink"/>
          </w:rPr>
          <w:t>server</w:t>
        </w:r>
      </w:hyperlink>
      <w:r>
        <w:t xml:space="preserve"> </w:t>
      </w:r>
      <w:r>
        <w:fldChar w:fldCharType="begin"/>
      </w:r>
      <w:r>
        <w:instrText>PAGEREF section_4627291b75d44abe8701a9bfbd7661b3</w:instrText>
      </w:r>
      <w:r>
        <w:fldChar w:fldCharType="separate"/>
      </w:r>
      <w:r>
        <w:rPr>
          <w:noProof/>
        </w:rPr>
        <w:t>15</w:t>
      </w:r>
      <w:r>
        <w:fldChar w:fldCharType="end"/>
      </w:r>
    </w:p>
    <w:p w:rsidR="006A6D82" w:rsidRDefault="0075303C">
      <w:pPr>
        <w:pStyle w:val="indexentry0"/>
      </w:pPr>
      <w:hyperlink w:anchor="section_f249460f4dfd4904b05318bf3339f62a">
        <w:r>
          <w:rPr>
            <w:rStyle w:val="Hyperlink"/>
          </w:rPr>
          <w:t>Tracking changes</w:t>
        </w:r>
      </w:hyperlink>
      <w:r>
        <w:t xml:space="preserve"> </w:t>
      </w:r>
      <w:r>
        <w:fldChar w:fldCharType="begin"/>
      </w:r>
      <w:r>
        <w:instrText>PAGEREF section_f249460f4dfd4904b05318bf3339f62a</w:instrText>
      </w:r>
      <w:r>
        <w:fldChar w:fldCharType="separate"/>
      </w:r>
      <w:r>
        <w:rPr>
          <w:noProof/>
        </w:rPr>
        <w:t>21</w:t>
      </w:r>
      <w:r>
        <w:fldChar w:fldCharType="end"/>
      </w:r>
    </w:p>
    <w:p w:rsidR="006A6D82" w:rsidRDefault="0075303C">
      <w:pPr>
        <w:pStyle w:val="indexentry0"/>
      </w:pPr>
      <w:hyperlink w:anchor="section_81f55b5cddbf4062bdedaea9c55478b1">
        <w:r>
          <w:rPr>
            <w:rStyle w:val="Hyperlink"/>
          </w:rPr>
          <w:t>Transport</w:t>
        </w:r>
      </w:hyperlink>
      <w:r>
        <w:t xml:space="preserve"> </w:t>
      </w:r>
      <w:r>
        <w:fldChar w:fldCharType="begin"/>
      </w:r>
      <w:r>
        <w:instrText>PAGEREF section_81f55b5cddbf4062bdedaea9c55478b1</w:instrText>
      </w:r>
      <w:r>
        <w:fldChar w:fldCharType="separate"/>
      </w:r>
      <w:r>
        <w:rPr>
          <w:noProof/>
        </w:rPr>
        <w:t>9</w:t>
      </w:r>
      <w:r>
        <w:fldChar w:fldCharType="end"/>
      </w:r>
    </w:p>
    <w:p w:rsidR="006A6D82" w:rsidRDefault="0075303C">
      <w:pPr>
        <w:pStyle w:val="indexentry0"/>
      </w:pPr>
      <w:r>
        <w:t>Triggered events - client</w:t>
      </w:r>
    </w:p>
    <w:p w:rsidR="006A6D82" w:rsidRDefault="0075303C">
      <w:pPr>
        <w:pStyle w:val="indexentry0"/>
      </w:pPr>
      <w:r>
        <w:t xml:space="preserve">   </w:t>
      </w:r>
      <w:hyperlink w:anchor="section_029f96fca81541108e2d216ace353a7c">
        <w:r>
          <w:rPr>
            <w:rStyle w:val="Hyperlink"/>
          </w:rPr>
          <w:t>creating a Journal object</w:t>
        </w:r>
      </w:hyperlink>
      <w:r>
        <w:t xml:space="preserve"> </w:t>
      </w:r>
      <w:r>
        <w:fldChar w:fldCharType="begin"/>
      </w:r>
      <w:r>
        <w:instrText>PAGEREF section_029f96fca81541108e2d216ace353a7c</w:instrText>
      </w:r>
      <w:r>
        <w:fldChar w:fldCharType="separate"/>
      </w:r>
      <w:r>
        <w:rPr>
          <w:noProof/>
        </w:rPr>
        <w:t>14</w:t>
      </w:r>
      <w:r>
        <w:fldChar w:fldCharType="end"/>
      </w:r>
    </w:p>
    <w:p w:rsidR="006A6D82" w:rsidRDefault="0075303C">
      <w:pPr>
        <w:pStyle w:val="indexentry0"/>
      </w:pPr>
      <w:r>
        <w:t xml:space="preserve">   </w:t>
      </w:r>
      <w:hyperlink w:anchor="section_2b1312a8855445c49cad196844b91733">
        <w:r>
          <w:rPr>
            <w:rStyle w:val="Hyperlink"/>
          </w:rPr>
          <w:t>deleting a Journal object</w:t>
        </w:r>
      </w:hyperlink>
      <w:r>
        <w:t xml:space="preserve"> </w:t>
      </w:r>
      <w:r>
        <w:fldChar w:fldCharType="begin"/>
      </w:r>
      <w:r>
        <w:instrText>PAGEREF section_2b1312a8855445c49cad196844b91733</w:instrText>
      </w:r>
      <w:r>
        <w:fldChar w:fldCharType="separate"/>
      </w:r>
      <w:r>
        <w:rPr>
          <w:noProof/>
        </w:rPr>
        <w:t>14</w:t>
      </w:r>
      <w:r>
        <w:fldChar w:fldCharType="end"/>
      </w:r>
    </w:p>
    <w:p w:rsidR="006A6D82" w:rsidRDefault="0075303C">
      <w:pPr>
        <w:pStyle w:val="indexentry0"/>
      </w:pPr>
      <w:r>
        <w:t xml:space="preserve">   </w:t>
      </w:r>
      <w:hyperlink w:anchor="section_321bd2991c0249bc9021afdb18df9a7c">
        <w:r>
          <w:rPr>
            <w:rStyle w:val="Hyperlink"/>
          </w:rPr>
          <w:t>modifying a Journal object</w:t>
        </w:r>
      </w:hyperlink>
      <w:r>
        <w:t xml:space="preserve"> </w:t>
      </w:r>
      <w:r>
        <w:fldChar w:fldCharType="begin"/>
      </w:r>
      <w:r>
        <w:instrText>PAGEREF section_321bd2991c0249bc9021afdb18df9a7c</w:instrText>
      </w:r>
      <w:r>
        <w:fldChar w:fldCharType="separate"/>
      </w:r>
      <w:r>
        <w:rPr>
          <w:noProof/>
        </w:rPr>
        <w:t>14</w:t>
      </w:r>
      <w:r>
        <w:fldChar w:fldCharType="end"/>
      </w:r>
    </w:p>
    <w:p w:rsidR="006A6D82" w:rsidRDefault="0075303C">
      <w:pPr>
        <w:pStyle w:val="indexentry0"/>
      </w:pPr>
      <w:r>
        <w:t>T</w:t>
      </w:r>
      <w:r>
        <w:t>riggered events - higher-layer</w:t>
      </w:r>
    </w:p>
    <w:p w:rsidR="006A6D82" w:rsidRDefault="0075303C">
      <w:pPr>
        <w:pStyle w:val="indexentry0"/>
      </w:pPr>
      <w:r>
        <w:t xml:space="preserve">   </w:t>
      </w:r>
      <w:hyperlink w:anchor="section_5d92ccdb19da4c4c860c79622294acc7">
        <w:r>
          <w:rPr>
            <w:rStyle w:val="Hyperlink"/>
          </w:rPr>
          <w:t>server</w:t>
        </w:r>
      </w:hyperlink>
      <w:r>
        <w:t xml:space="preserve"> </w:t>
      </w:r>
      <w:r>
        <w:fldChar w:fldCharType="begin"/>
      </w:r>
      <w:r>
        <w:instrText>PAGEREF section_5d92ccdb19da4c4c860c79622294acc7</w:instrText>
      </w:r>
      <w:r>
        <w:fldChar w:fldCharType="separate"/>
      </w:r>
      <w:r>
        <w:rPr>
          <w:noProof/>
        </w:rPr>
        <w:t>15</w:t>
      </w:r>
      <w:r>
        <w:fldChar w:fldCharType="end"/>
      </w:r>
    </w:p>
    <w:p w:rsidR="006A6D82" w:rsidRDefault="006A6D82">
      <w:pPr>
        <w:spacing w:before="0" w:after="0"/>
        <w:rPr>
          <w:sz w:val="16"/>
        </w:rPr>
      </w:pPr>
    </w:p>
    <w:p w:rsidR="006A6D82" w:rsidRDefault="0075303C">
      <w:pPr>
        <w:pStyle w:val="indexheader"/>
      </w:pPr>
      <w:r>
        <w:t>V</w:t>
      </w:r>
    </w:p>
    <w:p w:rsidR="006A6D82" w:rsidRDefault="006A6D82">
      <w:pPr>
        <w:spacing w:before="0" w:after="0"/>
        <w:rPr>
          <w:sz w:val="16"/>
        </w:rPr>
      </w:pPr>
    </w:p>
    <w:p w:rsidR="006A6D82" w:rsidRDefault="0075303C">
      <w:pPr>
        <w:pStyle w:val="indexentry0"/>
      </w:pPr>
      <w:hyperlink w:anchor="section_0f0eb42377d0427eb79d6713f121b7a4">
        <w:r>
          <w:rPr>
            <w:rStyle w:val="Hyperlink"/>
          </w:rPr>
          <w:t>Vendor-extensible fields</w:t>
        </w:r>
      </w:hyperlink>
      <w:r>
        <w:t xml:space="preserve"> </w:t>
      </w:r>
      <w:r>
        <w:fldChar w:fldCharType="begin"/>
      </w:r>
      <w:r>
        <w:instrText>PAGEREF section_0f0eb42377d0427eb79d6713f121b7a4</w:instrText>
      </w:r>
      <w:r>
        <w:fldChar w:fldCharType="separate"/>
      </w:r>
      <w:r>
        <w:rPr>
          <w:noProof/>
        </w:rPr>
        <w:t>8</w:t>
      </w:r>
      <w:r>
        <w:fldChar w:fldCharType="end"/>
      </w:r>
    </w:p>
    <w:p w:rsidR="006A6D82" w:rsidRDefault="0075303C">
      <w:pPr>
        <w:pStyle w:val="indexentry0"/>
      </w:pPr>
      <w:hyperlink w:anchor="section_c581bdacad704b6eacc3471cb9364247">
        <w:r>
          <w:rPr>
            <w:rStyle w:val="Hyperlink"/>
          </w:rPr>
          <w:t>Versioning</w:t>
        </w:r>
      </w:hyperlink>
      <w:r>
        <w:t xml:space="preserve"> </w:t>
      </w:r>
      <w:r>
        <w:fldChar w:fldCharType="begin"/>
      </w:r>
      <w:r>
        <w:instrText>PAGEREF section_c581bdacad704b6eacc3471cb9364247</w:instrText>
      </w:r>
      <w:r>
        <w:fldChar w:fldCharType="separate"/>
      </w:r>
      <w:r>
        <w:rPr>
          <w:noProof/>
        </w:rPr>
        <w:t>8</w:t>
      </w:r>
      <w:r>
        <w:fldChar w:fldCharType="end"/>
      </w:r>
    </w:p>
    <w:p w:rsidR="006A6D82" w:rsidRDefault="006A6D82">
      <w:pPr>
        <w:rPr>
          <w:rStyle w:val="InlineCode"/>
        </w:rPr>
      </w:pPr>
      <w:bookmarkStart w:id="151" w:name="EndOfDocument_ST"/>
      <w:bookmarkEnd w:id="151"/>
    </w:p>
    <w:sectPr w:rsidR="006A6D82">
      <w:footerReference w:type="default" r:id="rId9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82" w:rsidRDefault="0075303C">
      <w:r>
        <w:separator/>
      </w:r>
    </w:p>
    <w:p w:rsidR="006A6D82" w:rsidRDefault="006A6D82"/>
  </w:endnote>
  <w:endnote w:type="continuationSeparator" w:id="0">
    <w:p w:rsidR="006A6D82" w:rsidRDefault="0075303C">
      <w:r>
        <w:continuationSeparator/>
      </w:r>
    </w:p>
    <w:p w:rsidR="006A6D82" w:rsidRDefault="006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2" w:rsidRDefault="0075303C">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23</w:t>
    </w:r>
    <w:r>
      <w:fldChar w:fldCharType="end"/>
    </w:r>
  </w:p>
  <w:p w:rsidR="006A6D82" w:rsidRDefault="0075303C">
    <w:pPr>
      <w:pStyle w:val="PageFooter"/>
    </w:pPr>
    <w:r>
      <w:t>[MS-OXOJRNL] - v20240820</w:t>
    </w:r>
  </w:p>
  <w:p w:rsidR="006A6D82" w:rsidRDefault="0075303C">
    <w:pPr>
      <w:pStyle w:val="PageFooter"/>
    </w:pPr>
    <w:r>
      <w:t>Journal Object Protocol</w:t>
    </w:r>
  </w:p>
  <w:p w:rsidR="006A6D82" w:rsidRDefault="0075303C">
    <w:pPr>
      <w:pStyle w:val="PageFooter"/>
    </w:pPr>
    <w:r>
      <w:t>Copyright © 2024 Microsoft Corporation</w:t>
    </w:r>
  </w:p>
  <w:p w:rsidR="006A6D82" w:rsidRDefault="0075303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2" w:rsidRDefault="0075303C">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6A6D82" w:rsidRDefault="0075303C">
    <w:pPr>
      <w:pStyle w:val="PageFooter"/>
    </w:pPr>
    <w:r>
      <w:t>[MS-OXOJRNL] - v20240820</w:t>
    </w:r>
  </w:p>
  <w:p w:rsidR="006A6D82" w:rsidRDefault="0075303C">
    <w:pPr>
      <w:pStyle w:val="PageFooter"/>
    </w:pPr>
    <w:r>
      <w:t>Journal Object Protocol</w:t>
    </w:r>
  </w:p>
  <w:p w:rsidR="006A6D82" w:rsidRDefault="0075303C">
    <w:pPr>
      <w:pStyle w:val="PageFooter"/>
    </w:pPr>
    <w:r>
      <w:t>Copyright © 2024 Microsoft Corporation</w:t>
    </w:r>
  </w:p>
  <w:p w:rsidR="006A6D82" w:rsidRDefault="0075303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82" w:rsidRDefault="0075303C">
      <w:r>
        <w:separator/>
      </w:r>
    </w:p>
    <w:p w:rsidR="006A6D82" w:rsidRDefault="006A6D82"/>
  </w:footnote>
  <w:footnote w:type="continuationSeparator" w:id="0">
    <w:p w:rsidR="006A6D82" w:rsidRDefault="0075303C">
      <w:r>
        <w:continuationSeparator/>
      </w:r>
    </w:p>
    <w:p w:rsidR="006A6D82" w:rsidRDefault="006A6D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D3D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E0BF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0A634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083491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114F0"/>
    <w:multiLevelType w:val="hybridMultilevel"/>
    <w:tmpl w:val="EB1C3F2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BC4A0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2FB68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E94563A"/>
    <w:multiLevelType w:val="hybridMultilevel"/>
    <w:tmpl w:val="388E0C74"/>
    <w:lvl w:ilvl="0" w:tplc="AE160C9C">
      <w:start w:val="1"/>
      <w:numFmt w:val="bullet"/>
      <w:lvlRestart w:val="0"/>
      <w:lvlText w:val="§"/>
      <w:lvlJc w:val="left"/>
      <w:pPr>
        <w:ind w:left="360" w:hanging="360"/>
      </w:pPr>
      <w:rPr>
        <w:rFonts w:ascii="Wingdings" w:hAnsi="Wingdings" w:hint="default"/>
      </w:rPr>
    </w:lvl>
    <w:lvl w:ilvl="1" w:tplc="529EF22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6"/>
  </w:num>
  <w:num w:numId="3">
    <w:abstractNumId w:val="11"/>
  </w:num>
  <w:num w:numId="4">
    <w:abstractNumId w:val="44"/>
  </w:num>
  <w:num w:numId="5">
    <w:abstractNumId w:val="18"/>
  </w:num>
  <w:num w:numId="6">
    <w:abstractNumId w:val="13"/>
  </w:num>
  <w:num w:numId="7">
    <w:abstractNumId w:val="40"/>
  </w:num>
  <w:num w:numId="8">
    <w:abstractNumId w:val="12"/>
  </w:num>
  <w:num w:numId="9">
    <w:abstractNumId w:val="2"/>
  </w:num>
  <w:num w:numId="10">
    <w:abstractNumId w:val="28"/>
  </w:num>
  <w:num w:numId="11">
    <w:abstractNumId w:val="20"/>
  </w:num>
  <w:num w:numId="12">
    <w:abstractNumId w:val="9"/>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1"/>
  </w:num>
  <w:num w:numId="25">
    <w:abstractNumId w:val="39"/>
  </w:num>
  <w:num w:numId="26">
    <w:abstractNumId w:val="3"/>
  </w:num>
  <w:num w:numId="27">
    <w:abstractNumId w:val="25"/>
  </w:num>
  <w:num w:numId="28">
    <w:abstractNumId w:val="23"/>
  </w:num>
  <w:num w:numId="29">
    <w:abstractNumId w:val="4"/>
  </w:num>
  <w:num w:numId="30">
    <w:abstractNumId w:val="5"/>
  </w:num>
  <w:num w:numId="31">
    <w:abstractNumId w:val="15"/>
  </w:num>
  <w:num w:numId="32">
    <w:abstractNumId w:val="27"/>
  </w:num>
  <w:num w:numId="33">
    <w:abstractNumId w:val="8"/>
  </w:num>
  <w:num w:numId="34">
    <w:abstractNumId w:val="37"/>
  </w:num>
  <w:num w:numId="35">
    <w:abstractNumId w:val="31"/>
  </w:num>
  <w:num w:numId="36">
    <w:abstractNumId w:val="35"/>
  </w:num>
  <w:num w:numId="37">
    <w:abstractNumId w:val="10"/>
  </w:num>
  <w:num w:numId="38">
    <w:abstractNumId w:val="14"/>
  </w:num>
  <w:num w:numId="39">
    <w:abstractNumId w:val="29"/>
  </w:num>
  <w:num w:numId="40">
    <w:abstractNumId w:val="26"/>
  </w:num>
  <w:num w:numId="41">
    <w:abstractNumId w:val="24"/>
  </w:num>
  <w:num w:numId="42">
    <w:abstractNumId w:val="32"/>
  </w:num>
  <w:num w:numId="43">
    <w:abstractNumId w:val="38"/>
  </w:num>
  <w:num w:numId="44">
    <w:abstractNumId w:val="43"/>
  </w:num>
  <w:num w:numId="45">
    <w:abstractNumId w:val="36"/>
  </w:num>
  <w:num w:numId="46">
    <w:abstractNumId w:val="6"/>
  </w:num>
  <w:num w:numId="47">
    <w:abstractNumId w:val="22"/>
  </w:num>
  <w:num w:numId="48">
    <w:abstractNumId w:val="22"/>
  </w:num>
  <w:num w:numId="49">
    <w:abstractNumId w:val="45"/>
  </w:num>
  <w:num w:numId="50">
    <w:abstractNumId w:val="41"/>
  </w:num>
  <w:num w:numId="51">
    <w:abstractNumId w:val="7"/>
  </w:num>
  <w:num w:numId="52">
    <w:abstractNumId w:val="17"/>
  </w:num>
  <w:num w:numId="53">
    <w:abstractNumId w:val="1"/>
  </w:num>
  <w:num w:numId="54">
    <w:abstractNumId w:val="19"/>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A6D82"/>
    <w:rsid w:val="006A6D82"/>
    <w:rsid w:val="0075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OMSG%5d.pdf" TargetMode="External"/><Relationship Id="rId21" Type="http://schemas.openxmlformats.org/officeDocument/2006/relationships/hyperlink" Target="mailto:dochelp@microsoft.com" TargetMode="External"/><Relationship Id="rId42" Type="http://schemas.openxmlformats.org/officeDocument/2006/relationships/hyperlink" Target="%5bMS-OXPROPS%5d.pdf" TargetMode="External"/><Relationship Id="rId47" Type="http://schemas.openxmlformats.org/officeDocument/2006/relationships/hyperlink" Target="%5bMS-OXCMSG%5d.pdf" TargetMode="External"/><Relationship Id="rId63" Type="http://schemas.openxmlformats.org/officeDocument/2006/relationships/hyperlink" Target="%5bMS-OXCMSG%5d.pdf" TargetMode="External"/><Relationship Id="rId68" Type="http://schemas.openxmlformats.org/officeDocument/2006/relationships/hyperlink" Target="%5bMS-OXCDATA%5d.pdf" TargetMode="External"/><Relationship Id="rId84" Type="http://schemas.openxmlformats.org/officeDocument/2006/relationships/hyperlink" Target="%5bMS-OXCMSG%5d.pdf" TargetMode="External"/><Relationship Id="rId89" Type="http://schemas.openxmlformats.org/officeDocument/2006/relationships/hyperlink" Target="%5bMS-OXCROPS%5d.pdf" TargetMode="External"/><Relationship Id="rId16" Type="http://schemas.openxmlformats.org/officeDocument/2006/relationships/hyperlink" Target="%5bMS-OXOJRNL%5d.pdf" TargetMode="External"/><Relationship Id="rId11" Type="http://schemas.openxmlformats.org/officeDocument/2006/relationships/hyperlink" Target="mailto:iplg@microsoft.com" TargetMode="External"/><Relationship Id="rId32" Type="http://schemas.openxmlformats.org/officeDocument/2006/relationships/hyperlink" Target="%5bMS-OXPROTO%5d.pdf" TargetMode="External"/><Relationship Id="rId37" Type="http://schemas.openxmlformats.org/officeDocument/2006/relationships/hyperlink" Target="%5bMS-OXCMSG%5d.pdf" TargetMode="External"/><Relationship Id="rId53" Type="http://schemas.openxmlformats.org/officeDocument/2006/relationships/hyperlink" Target="%5bMS-OXCDATA%5d.pdf" TargetMode="External"/><Relationship Id="rId58" Type="http://schemas.openxmlformats.org/officeDocument/2006/relationships/hyperlink" Target="%5bMS-OXPROPS%5d.pdf" TargetMode="External"/><Relationship Id="rId74" Type="http://schemas.openxmlformats.org/officeDocument/2006/relationships/hyperlink" Target="%5bMS-OXCPRPT%5d.pdf" TargetMode="External"/><Relationship Id="rId79" Type="http://schemas.openxmlformats.org/officeDocument/2006/relationships/hyperlink" Target="%5bMS-OXCMSG%5d.pdf" TargetMode="External"/><Relationship Id="rId5" Type="http://schemas.openxmlformats.org/officeDocument/2006/relationships/settings" Target="settings.xml"/><Relationship Id="rId90" Type="http://schemas.openxmlformats.org/officeDocument/2006/relationships/hyperlink" Target="%5bMS-OXCDATA%5d.pdf" TargetMode="External"/><Relationship Id="rId95" Type="http://schemas.openxmlformats.org/officeDocument/2006/relationships/footer" Target="footer1.xml"/><Relationship Id="rId22" Type="http://schemas.openxmlformats.org/officeDocument/2006/relationships/hyperlink" Target="%5bMS-OXCDATA%5d.pdf" TargetMode="External"/><Relationship Id="rId27" Type="http://schemas.openxmlformats.org/officeDocument/2006/relationships/hyperlink" Target="%5bMS-OXOSFLD%5d.pdf" TargetMode="External"/><Relationship Id="rId43" Type="http://schemas.openxmlformats.org/officeDocument/2006/relationships/hyperlink" Target="%5bMS-OXCDATA%5d.pdf" TargetMode="External"/><Relationship Id="rId48" Type="http://schemas.openxmlformats.org/officeDocument/2006/relationships/hyperlink" Target="%5bMS-OXCDATA%5d.pdf" TargetMode="External"/><Relationship Id="rId64" Type="http://schemas.openxmlformats.org/officeDocument/2006/relationships/hyperlink" Target="%5bMS-OXCDATA%5d.pdf" TargetMode="External"/><Relationship Id="rId69" Type="http://schemas.openxmlformats.org/officeDocument/2006/relationships/hyperlink" Target="%5bMS-OXOMSG%5d.pdf" TargetMode="External"/><Relationship Id="rId80" Type="http://schemas.openxmlformats.org/officeDocument/2006/relationships/hyperlink" Target="%5bMS-OXCMSG%5d.pdf" TargetMode="External"/><Relationship Id="rId85" Type="http://schemas.openxmlformats.org/officeDocument/2006/relationships/hyperlink" Target="%5bMS-OXOSFLD%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0924" TargetMode="External"/><Relationship Id="rId25" Type="http://schemas.openxmlformats.org/officeDocument/2006/relationships/hyperlink" Target="%5bMS-OXCPRPT%5d.pdf" TargetMode="External"/><Relationship Id="rId33" Type="http://schemas.openxmlformats.org/officeDocument/2006/relationships/hyperlink" Target="%5bMS-OXCMSG%5d.pdf" TargetMode="External"/><Relationship Id="rId38" Type="http://schemas.openxmlformats.org/officeDocument/2006/relationships/hyperlink" Target="%5bMS-OXCMSG%5d.pdf" TargetMode="External"/><Relationship Id="rId46" Type="http://schemas.openxmlformats.org/officeDocument/2006/relationships/hyperlink" Target="%5bMS-OXPROPS%5d.pdf" TargetMode="External"/><Relationship Id="rId59" Type="http://schemas.openxmlformats.org/officeDocument/2006/relationships/hyperlink" Target="%5bMS-OXCDATA%5d.pdf" TargetMode="External"/><Relationship Id="rId67" Type="http://schemas.openxmlformats.org/officeDocument/2006/relationships/hyperlink" Target="%5bMS-OXRTFCP%5d.pdf" TargetMode="External"/><Relationship Id="rId20" Type="http://schemas.openxmlformats.org/officeDocument/2006/relationships/hyperlink" Target="https://go.microsoft.com/fwlink/?linkid=850906" TargetMode="External"/><Relationship Id="rId41" Type="http://schemas.openxmlformats.org/officeDocument/2006/relationships/hyperlink" Target="%5bMS-OXCDATA%5d.pdf" TargetMode="External"/><Relationship Id="rId54" Type="http://schemas.openxmlformats.org/officeDocument/2006/relationships/hyperlink" Target="%5bMS-OXPROPS%5d.pdf" TargetMode="External"/><Relationship Id="rId62" Type="http://schemas.openxmlformats.org/officeDocument/2006/relationships/hyperlink" Target="%5bMS-OXPROPS%5d.pdf" TargetMode="External"/><Relationship Id="rId70" Type="http://schemas.openxmlformats.org/officeDocument/2006/relationships/hyperlink" Target="%5bMS-OXCDATA%5d.pdf" TargetMode="External"/><Relationship Id="rId75" Type="http://schemas.openxmlformats.org/officeDocument/2006/relationships/hyperlink" Target="%5bMS-OXOSFLD%5d.pdf" TargetMode="External"/><Relationship Id="rId83" Type="http://schemas.openxmlformats.org/officeDocument/2006/relationships/hyperlink" Target="%5bMS-OXCMSG%5d.pdf" TargetMode="External"/><Relationship Id="rId88" Type="http://schemas.openxmlformats.org/officeDocument/2006/relationships/hyperlink" Target="%5bMS-OXCMSG%5d.pdf" TargetMode="External"/><Relationship Id="rId91" Type="http://schemas.openxmlformats.org/officeDocument/2006/relationships/hyperlink" Target="%5bMS-OXOMSG%5d.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XCMSG%5d.pdf" TargetMode="External"/><Relationship Id="rId23" Type="http://schemas.openxmlformats.org/officeDocument/2006/relationships/hyperlink" Target="%5bMS-OXCFOLD%5d.pdf" TargetMode="External"/><Relationship Id="rId28" Type="http://schemas.openxmlformats.org/officeDocument/2006/relationships/hyperlink" Target="%5bMS-OXPROPS%5d.pdf" TargetMode="External"/><Relationship Id="rId36" Type="http://schemas.openxmlformats.org/officeDocument/2006/relationships/hyperlink" Target="%5bMS-OXCMSG%5d.pdf" TargetMode="External"/><Relationship Id="rId49" Type="http://schemas.openxmlformats.org/officeDocument/2006/relationships/hyperlink" Target="%5bMS-OXPROPS%5d.pdf" TargetMode="External"/><Relationship Id="rId57"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ROPS%5d.pdf" TargetMode="External"/><Relationship Id="rId44" Type="http://schemas.openxmlformats.org/officeDocument/2006/relationships/hyperlink" Target="%5bMS-OXPROPS%5d.pdf" TargetMode="External"/><Relationship Id="rId52" Type="http://schemas.openxmlformats.org/officeDocument/2006/relationships/hyperlink" Target="%5bMS-OXPROPS%5d.pdf" TargetMode="External"/><Relationship Id="rId60" Type="http://schemas.openxmlformats.org/officeDocument/2006/relationships/hyperlink" Target="%5bMS-OXPROPS%5d.pdf" TargetMode="External"/><Relationship Id="rId65" Type="http://schemas.openxmlformats.org/officeDocument/2006/relationships/hyperlink" Target="%5bMS-OXCMSG%5d.pdf" TargetMode="External"/><Relationship Id="rId73" Type="http://schemas.openxmlformats.org/officeDocument/2006/relationships/hyperlink" Target="%5bMS-OXCMSG%5d.pdf" TargetMode="External"/><Relationship Id="rId78" Type="http://schemas.openxmlformats.org/officeDocument/2006/relationships/hyperlink" Target="%5bMS-OXOSFLD%5d.pdf" TargetMode="External"/><Relationship Id="rId81" Type="http://schemas.openxmlformats.org/officeDocument/2006/relationships/hyperlink" Target="%5bMS-OXCPRPT%5d.pdf" TargetMode="External"/><Relationship Id="rId86" Type="http://schemas.openxmlformats.org/officeDocument/2006/relationships/hyperlink" Target="%5bMS-OXCMSG%5d.pdf" TargetMode="External"/><Relationship Id="rId94"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CFB%5d.pdf" TargetMode="External"/><Relationship Id="rId39" Type="http://schemas.openxmlformats.org/officeDocument/2006/relationships/hyperlink" Target="%5bMS-OXCMSG%5d.pdf" TargetMode="External"/><Relationship Id="rId34" Type="http://schemas.openxmlformats.org/officeDocument/2006/relationships/hyperlink" Target="%5bMS-OXCMSG%5d.pdf" TargetMode="External"/><Relationship Id="rId50" Type="http://schemas.openxmlformats.org/officeDocument/2006/relationships/hyperlink" Target="%5bMS-OXCMSG%5d.pdf" TargetMode="External"/><Relationship Id="rId55" Type="http://schemas.openxmlformats.org/officeDocument/2006/relationships/hyperlink" Target="%5bMS-OXCDATA%5d.pdf" TargetMode="External"/><Relationship Id="rId76" Type="http://schemas.openxmlformats.org/officeDocument/2006/relationships/hyperlink" Target="%5bMS-OXCMSG%5d.pdf"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XPROPS%5d.pdf" TargetMode="External"/><Relationship Id="rId92" Type="http://schemas.openxmlformats.org/officeDocument/2006/relationships/hyperlink" Target="%5bMS-OXRTFCP%5d.pdf" TargetMode="External"/><Relationship Id="rId2" Type="http://schemas.openxmlformats.org/officeDocument/2006/relationships/customXml" Target="../customXml/item2.xml"/><Relationship Id="rId29" Type="http://schemas.openxmlformats.org/officeDocument/2006/relationships/hyperlink" Target="%5bMS-OXRTFCP%5d.pdf" TargetMode="External"/><Relationship Id="rId24" Type="http://schemas.openxmlformats.org/officeDocument/2006/relationships/hyperlink" Target="%5bMS-OXCMSG%5d.pdf" TargetMode="External"/><Relationship Id="rId40" Type="http://schemas.openxmlformats.org/officeDocument/2006/relationships/hyperlink" Target="%5bMS-OXPROPS%5d.pdf" TargetMode="External"/><Relationship Id="rId45" Type="http://schemas.openxmlformats.org/officeDocument/2006/relationships/hyperlink" Target="%5bMS-OXCDATA%5d.pdf" TargetMode="External"/><Relationship Id="rId66" Type="http://schemas.openxmlformats.org/officeDocument/2006/relationships/hyperlink" Target="%5bMS-OXCMSG%5d.pdf" TargetMode="External"/><Relationship Id="rId87" Type="http://schemas.openxmlformats.org/officeDocument/2006/relationships/hyperlink" Target="%5bMS-OXCPRPT%5d.pdf" TargetMode="External"/><Relationship Id="rId61" Type="http://schemas.openxmlformats.org/officeDocument/2006/relationships/hyperlink" Target="%5bMS-OXCDATA%5d.pdf" TargetMode="External"/><Relationship Id="rId82" Type="http://schemas.openxmlformats.org/officeDocument/2006/relationships/hyperlink" Target="%5bMS-OXCFOLD%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5bMS-OXPROTO%5d.pdf" TargetMode="External"/><Relationship Id="rId56" Type="http://schemas.openxmlformats.org/officeDocument/2006/relationships/hyperlink" Target="%5bMS-OXPROPS%5d.pdf" TargetMode="External"/><Relationship Id="rId77"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5bMS-OXCDATA%5d.pdf" TargetMode="External"/><Relationship Id="rId72" Type="http://schemas.openxmlformats.org/officeDocument/2006/relationships/hyperlink" Target="%5bMS-OXCMSG%5d.pdf" TargetMode="External"/><Relationship Id="rId93" Type="http://schemas.openxmlformats.org/officeDocument/2006/relationships/hyperlink" Target="%5bMS-OXCMSG%5d.pdf"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4306308-556B-46B0-B9BA-2D490FB0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10716</Words>
  <Characters>61085</Characters>
  <Application>Microsoft Office Word</Application>
  <DocSecurity>0</DocSecurity>
  <Lines>509</Lines>
  <Paragraphs>143</Paragraphs>
  <ScaleCrop>false</ScaleCrop>
  <Company/>
  <LinksUpToDate>false</LinksUpToDate>
  <CharactersWithSpaces>71658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2024-08-15T14:58:00Z</dcterms:created>
  <dcterms:modified xsi:type="dcterms:W3CDTF">2024-08-15T14:58:00Z</dcterms:modified>
</cp:coreProperties>
</file>