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4A" w:rsidRDefault="00D5400E">
      <w:bookmarkStart w:id="0" w:name="_GoBack"/>
      <w:bookmarkEnd w:id="0"/>
      <w:r>
        <w:rPr>
          <w:b/>
          <w:sz w:val="28"/>
        </w:rPr>
        <w:t xml:space="preserve">[MS-NOTESWS]: </w:t>
      </w:r>
    </w:p>
    <w:p w:rsidR="002B154A" w:rsidRDefault="00D5400E">
      <w:r>
        <w:rPr>
          <w:b/>
          <w:sz w:val="28"/>
        </w:rPr>
        <w:t>MS Search Lotus Notes Web Service Protocol</w:t>
      </w:r>
    </w:p>
    <w:p w:rsidR="002B154A" w:rsidRDefault="002B154A">
      <w:pPr>
        <w:pStyle w:val="CoverHR"/>
      </w:pPr>
    </w:p>
    <w:p w:rsidR="00B346DF" w:rsidRPr="00893F99" w:rsidRDefault="00D5400E" w:rsidP="00B346DF">
      <w:pPr>
        <w:pStyle w:val="MSDNH2"/>
        <w:spacing w:line="288" w:lineRule="auto"/>
        <w:textAlignment w:val="top"/>
      </w:pPr>
      <w:r>
        <w:t>Intellectual Property Rights Notice for Open Specifications Documentation</w:t>
      </w:r>
    </w:p>
    <w:p w:rsidR="00B346DF" w:rsidRDefault="00D5400E"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5400E"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5400E"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D5400E"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5400E"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5400E"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5400E"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540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540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B154A" w:rsidRDefault="00D540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B154A" w:rsidRDefault="00D540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tcPr>
          <w:p w:rsidR="002B154A" w:rsidRDefault="00D5400E">
            <w:pPr>
              <w:pStyle w:val="TableHeaderText"/>
            </w:pPr>
            <w:r>
              <w:t>Date</w:t>
            </w:r>
          </w:p>
        </w:tc>
        <w:tc>
          <w:tcPr>
            <w:tcW w:w="0" w:type="auto"/>
          </w:tcPr>
          <w:p w:rsidR="002B154A" w:rsidRDefault="00D5400E">
            <w:pPr>
              <w:pStyle w:val="TableHeaderText"/>
            </w:pPr>
            <w:r>
              <w:t>Revision History</w:t>
            </w:r>
          </w:p>
        </w:tc>
        <w:tc>
          <w:tcPr>
            <w:tcW w:w="0" w:type="auto"/>
          </w:tcPr>
          <w:p w:rsidR="002B154A" w:rsidRDefault="00D5400E">
            <w:pPr>
              <w:pStyle w:val="TableHeaderText"/>
            </w:pPr>
            <w:r>
              <w:t>Revision Class</w:t>
            </w:r>
          </w:p>
        </w:tc>
        <w:tc>
          <w:tcPr>
            <w:tcW w:w="0" w:type="auto"/>
          </w:tcPr>
          <w:p w:rsidR="002B154A" w:rsidRDefault="00D5400E">
            <w:pPr>
              <w:pStyle w:val="TableHeaderText"/>
            </w:pPr>
            <w:r>
              <w:t>Comments</w:t>
            </w:r>
          </w:p>
        </w:tc>
      </w:tr>
      <w:tr w:rsidR="002B154A" w:rsidTr="002B154A">
        <w:tc>
          <w:tcPr>
            <w:tcW w:w="0" w:type="auto"/>
            <w:vAlign w:val="center"/>
          </w:tcPr>
          <w:p w:rsidR="002B154A" w:rsidRDefault="00D5400E">
            <w:pPr>
              <w:pStyle w:val="TableBodyText"/>
            </w:pPr>
            <w:r>
              <w:t>7/13/2009</w:t>
            </w:r>
          </w:p>
        </w:tc>
        <w:tc>
          <w:tcPr>
            <w:tcW w:w="0" w:type="auto"/>
            <w:vAlign w:val="center"/>
          </w:tcPr>
          <w:p w:rsidR="002B154A" w:rsidRDefault="00D5400E">
            <w:pPr>
              <w:pStyle w:val="TableBodyText"/>
            </w:pPr>
            <w:r>
              <w:t>0.1</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Initial Availability</w:t>
            </w:r>
          </w:p>
        </w:tc>
      </w:tr>
      <w:tr w:rsidR="002B154A" w:rsidTr="002B154A">
        <w:tc>
          <w:tcPr>
            <w:tcW w:w="0" w:type="auto"/>
            <w:vAlign w:val="center"/>
          </w:tcPr>
          <w:p w:rsidR="002B154A" w:rsidRDefault="00D5400E">
            <w:pPr>
              <w:pStyle w:val="TableBodyText"/>
            </w:pPr>
            <w:r>
              <w:t>8/28/2009</w:t>
            </w:r>
          </w:p>
        </w:tc>
        <w:tc>
          <w:tcPr>
            <w:tcW w:w="0" w:type="auto"/>
            <w:vAlign w:val="center"/>
          </w:tcPr>
          <w:p w:rsidR="002B154A" w:rsidRDefault="00D5400E">
            <w:pPr>
              <w:pStyle w:val="TableBodyText"/>
            </w:pPr>
            <w:r>
              <w:t>0.2</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11/6/2009</w:t>
            </w:r>
          </w:p>
        </w:tc>
        <w:tc>
          <w:tcPr>
            <w:tcW w:w="0" w:type="auto"/>
            <w:vAlign w:val="center"/>
          </w:tcPr>
          <w:p w:rsidR="002B154A" w:rsidRDefault="00D5400E">
            <w:pPr>
              <w:pStyle w:val="TableBodyText"/>
            </w:pPr>
            <w:r>
              <w:t>0.3</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2/19/2010</w:t>
            </w:r>
          </w:p>
        </w:tc>
        <w:tc>
          <w:tcPr>
            <w:tcW w:w="0" w:type="auto"/>
            <w:vAlign w:val="center"/>
          </w:tcPr>
          <w:p w:rsidR="002B154A" w:rsidRDefault="00D5400E">
            <w:pPr>
              <w:pStyle w:val="TableBodyText"/>
            </w:pPr>
            <w:r>
              <w:t>1.0</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3/31/2010</w:t>
            </w:r>
          </w:p>
        </w:tc>
        <w:tc>
          <w:tcPr>
            <w:tcW w:w="0" w:type="auto"/>
            <w:vAlign w:val="center"/>
          </w:tcPr>
          <w:p w:rsidR="002B154A" w:rsidRDefault="00D5400E">
            <w:pPr>
              <w:pStyle w:val="TableBodyText"/>
            </w:pPr>
            <w:r>
              <w:t>1.01</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4/30/2010</w:t>
            </w:r>
          </w:p>
        </w:tc>
        <w:tc>
          <w:tcPr>
            <w:tcW w:w="0" w:type="auto"/>
            <w:vAlign w:val="center"/>
          </w:tcPr>
          <w:p w:rsidR="002B154A" w:rsidRDefault="00D5400E">
            <w:pPr>
              <w:pStyle w:val="TableBodyText"/>
            </w:pPr>
            <w:r>
              <w:t>1.02</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6/7/</w:t>
            </w:r>
            <w:r>
              <w:t>2010</w:t>
            </w:r>
          </w:p>
        </w:tc>
        <w:tc>
          <w:tcPr>
            <w:tcW w:w="0" w:type="auto"/>
            <w:vAlign w:val="center"/>
          </w:tcPr>
          <w:p w:rsidR="002B154A" w:rsidRDefault="00D5400E">
            <w:pPr>
              <w:pStyle w:val="TableBodyText"/>
            </w:pPr>
            <w:r>
              <w:t>1.03</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Revised and edited the technical content</w:t>
            </w:r>
          </w:p>
        </w:tc>
      </w:tr>
      <w:tr w:rsidR="002B154A" w:rsidTr="002B154A">
        <w:tc>
          <w:tcPr>
            <w:tcW w:w="0" w:type="auto"/>
            <w:vAlign w:val="center"/>
          </w:tcPr>
          <w:p w:rsidR="002B154A" w:rsidRDefault="00D5400E">
            <w:pPr>
              <w:pStyle w:val="TableBodyText"/>
            </w:pPr>
            <w:r>
              <w:t>6/29/2010</w:t>
            </w:r>
          </w:p>
        </w:tc>
        <w:tc>
          <w:tcPr>
            <w:tcW w:w="0" w:type="auto"/>
            <w:vAlign w:val="center"/>
          </w:tcPr>
          <w:p w:rsidR="002B154A" w:rsidRDefault="00D5400E">
            <w:pPr>
              <w:pStyle w:val="TableBodyText"/>
            </w:pPr>
            <w:r>
              <w:t>1.04</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Changed language and formatting in the technical content.</w:t>
            </w:r>
          </w:p>
        </w:tc>
      </w:tr>
      <w:tr w:rsidR="002B154A" w:rsidTr="002B154A">
        <w:tc>
          <w:tcPr>
            <w:tcW w:w="0" w:type="auto"/>
            <w:vAlign w:val="center"/>
          </w:tcPr>
          <w:p w:rsidR="002B154A" w:rsidRDefault="00D5400E">
            <w:pPr>
              <w:pStyle w:val="TableBodyText"/>
            </w:pPr>
            <w:r>
              <w:t>7/23/2010</w:t>
            </w:r>
          </w:p>
        </w:tc>
        <w:tc>
          <w:tcPr>
            <w:tcW w:w="0" w:type="auto"/>
            <w:vAlign w:val="center"/>
          </w:tcPr>
          <w:p w:rsidR="002B154A" w:rsidRDefault="00D5400E">
            <w:pPr>
              <w:pStyle w:val="TableBodyText"/>
            </w:pPr>
            <w:r>
              <w:t>1.05</w:t>
            </w:r>
          </w:p>
        </w:tc>
        <w:tc>
          <w:tcPr>
            <w:tcW w:w="0" w:type="auto"/>
            <w:vAlign w:val="center"/>
          </w:tcPr>
          <w:p w:rsidR="002B154A" w:rsidRDefault="00D5400E">
            <w:pPr>
              <w:pStyle w:val="TableBodyText"/>
            </w:pPr>
            <w:r>
              <w:t>Minor</w:t>
            </w:r>
          </w:p>
        </w:tc>
        <w:tc>
          <w:tcPr>
            <w:tcW w:w="0" w:type="auto"/>
            <w:vAlign w:val="center"/>
          </w:tcPr>
          <w:p w:rsidR="002B154A" w:rsidRDefault="00D5400E">
            <w:pPr>
              <w:pStyle w:val="TableBodyText"/>
            </w:pPr>
            <w:r>
              <w:t>Clarified the meaning of the technical content.</w:t>
            </w:r>
          </w:p>
        </w:tc>
      </w:tr>
      <w:tr w:rsidR="002B154A" w:rsidTr="002B154A">
        <w:tc>
          <w:tcPr>
            <w:tcW w:w="0" w:type="auto"/>
            <w:vAlign w:val="center"/>
          </w:tcPr>
          <w:p w:rsidR="002B154A" w:rsidRDefault="00D5400E">
            <w:pPr>
              <w:pStyle w:val="TableBodyText"/>
            </w:pPr>
            <w:r>
              <w:t>9/27/2010</w:t>
            </w:r>
          </w:p>
        </w:tc>
        <w:tc>
          <w:tcPr>
            <w:tcW w:w="0" w:type="auto"/>
            <w:vAlign w:val="center"/>
          </w:tcPr>
          <w:p w:rsidR="002B154A" w:rsidRDefault="00D5400E">
            <w:pPr>
              <w:pStyle w:val="TableBodyText"/>
            </w:pPr>
            <w:r>
              <w:t>1.05</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11/15/2010</w:t>
            </w:r>
          </w:p>
        </w:tc>
        <w:tc>
          <w:tcPr>
            <w:tcW w:w="0" w:type="auto"/>
            <w:vAlign w:val="center"/>
          </w:tcPr>
          <w:p w:rsidR="002B154A" w:rsidRDefault="00D5400E">
            <w:pPr>
              <w:pStyle w:val="TableBodyText"/>
            </w:pPr>
            <w:r>
              <w:t>1.05</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12/17/2010</w:t>
            </w:r>
          </w:p>
        </w:tc>
        <w:tc>
          <w:tcPr>
            <w:tcW w:w="0" w:type="auto"/>
            <w:vAlign w:val="center"/>
          </w:tcPr>
          <w:p w:rsidR="002B154A" w:rsidRDefault="00D5400E">
            <w:pPr>
              <w:pStyle w:val="TableBodyText"/>
            </w:pPr>
            <w:r>
              <w:t>1.06</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Changed language and formatting in the technical content.</w:t>
            </w:r>
          </w:p>
        </w:tc>
      </w:tr>
      <w:tr w:rsidR="002B154A" w:rsidTr="002B154A">
        <w:tc>
          <w:tcPr>
            <w:tcW w:w="0" w:type="auto"/>
            <w:vAlign w:val="center"/>
          </w:tcPr>
          <w:p w:rsidR="002B154A" w:rsidRDefault="00D5400E">
            <w:pPr>
              <w:pStyle w:val="TableBodyText"/>
            </w:pPr>
            <w:r>
              <w:t>3/18/2011</w:t>
            </w:r>
          </w:p>
        </w:tc>
        <w:tc>
          <w:tcPr>
            <w:tcW w:w="0" w:type="auto"/>
            <w:vAlign w:val="center"/>
          </w:tcPr>
          <w:p w:rsidR="002B154A" w:rsidRDefault="00D5400E">
            <w:pPr>
              <w:pStyle w:val="TableBodyText"/>
            </w:pPr>
            <w:r>
              <w:t>1.06</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6/10/2011</w:t>
            </w:r>
          </w:p>
        </w:tc>
        <w:tc>
          <w:tcPr>
            <w:tcW w:w="0" w:type="auto"/>
            <w:vAlign w:val="center"/>
          </w:tcPr>
          <w:p w:rsidR="002B154A" w:rsidRDefault="00D5400E">
            <w:pPr>
              <w:pStyle w:val="TableBodyText"/>
            </w:pPr>
            <w:r>
              <w:t>1.06</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1/20/2012</w:t>
            </w:r>
          </w:p>
        </w:tc>
        <w:tc>
          <w:tcPr>
            <w:tcW w:w="0" w:type="auto"/>
            <w:vAlign w:val="center"/>
          </w:tcPr>
          <w:p w:rsidR="002B154A" w:rsidRDefault="00D5400E">
            <w:pPr>
              <w:pStyle w:val="TableBodyText"/>
            </w:pPr>
            <w:r>
              <w:t>2.0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4/11/2012</w:t>
            </w:r>
          </w:p>
        </w:tc>
        <w:tc>
          <w:tcPr>
            <w:tcW w:w="0" w:type="auto"/>
            <w:vAlign w:val="center"/>
          </w:tcPr>
          <w:p w:rsidR="002B154A" w:rsidRDefault="00D5400E">
            <w:pPr>
              <w:pStyle w:val="TableBodyText"/>
            </w:pPr>
            <w:r>
              <w:t>2.0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7/16/2012</w:t>
            </w:r>
          </w:p>
        </w:tc>
        <w:tc>
          <w:tcPr>
            <w:tcW w:w="0" w:type="auto"/>
            <w:vAlign w:val="center"/>
          </w:tcPr>
          <w:p w:rsidR="002B154A" w:rsidRDefault="00D5400E">
            <w:pPr>
              <w:pStyle w:val="TableBodyText"/>
            </w:pPr>
            <w:r>
              <w:t>2.0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w:t>
            </w:r>
            <w:r>
              <w:t>t.</w:t>
            </w:r>
          </w:p>
        </w:tc>
      </w:tr>
      <w:tr w:rsidR="002B154A" w:rsidTr="002B154A">
        <w:tc>
          <w:tcPr>
            <w:tcW w:w="0" w:type="auto"/>
            <w:vAlign w:val="center"/>
          </w:tcPr>
          <w:p w:rsidR="002B154A" w:rsidRDefault="00D5400E">
            <w:pPr>
              <w:pStyle w:val="TableBodyText"/>
            </w:pPr>
            <w:r>
              <w:t>9/12/2012</w:t>
            </w:r>
          </w:p>
        </w:tc>
        <w:tc>
          <w:tcPr>
            <w:tcW w:w="0" w:type="auto"/>
            <w:vAlign w:val="center"/>
          </w:tcPr>
          <w:p w:rsidR="002B154A" w:rsidRDefault="00D5400E">
            <w:pPr>
              <w:pStyle w:val="TableBodyText"/>
            </w:pPr>
            <w:r>
              <w:t>2.0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10/8/2012</w:t>
            </w:r>
          </w:p>
        </w:tc>
        <w:tc>
          <w:tcPr>
            <w:tcW w:w="0" w:type="auto"/>
            <w:vAlign w:val="center"/>
          </w:tcPr>
          <w:p w:rsidR="002B154A" w:rsidRDefault="00D5400E">
            <w:pPr>
              <w:pStyle w:val="TableBodyText"/>
            </w:pPr>
            <w:r>
              <w:t>2.0.1</w:t>
            </w:r>
          </w:p>
        </w:tc>
        <w:tc>
          <w:tcPr>
            <w:tcW w:w="0" w:type="auto"/>
            <w:vAlign w:val="center"/>
          </w:tcPr>
          <w:p w:rsidR="002B154A" w:rsidRDefault="00D5400E">
            <w:pPr>
              <w:pStyle w:val="TableBodyText"/>
            </w:pPr>
            <w:r>
              <w:t>Editorial</w:t>
            </w:r>
          </w:p>
        </w:tc>
        <w:tc>
          <w:tcPr>
            <w:tcW w:w="0" w:type="auto"/>
            <w:vAlign w:val="center"/>
          </w:tcPr>
          <w:p w:rsidR="002B154A" w:rsidRDefault="00D5400E">
            <w:pPr>
              <w:pStyle w:val="TableBodyText"/>
            </w:pPr>
            <w:r>
              <w:t>Changed language and formatting in the technical content.</w:t>
            </w:r>
          </w:p>
        </w:tc>
      </w:tr>
      <w:tr w:rsidR="002B154A" w:rsidTr="002B154A">
        <w:tc>
          <w:tcPr>
            <w:tcW w:w="0" w:type="auto"/>
            <w:vAlign w:val="center"/>
          </w:tcPr>
          <w:p w:rsidR="002B154A" w:rsidRDefault="00D5400E">
            <w:pPr>
              <w:pStyle w:val="TableBodyText"/>
            </w:pPr>
            <w:r>
              <w:t>2/11/2013</w:t>
            </w:r>
          </w:p>
        </w:tc>
        <w:tc>
          <w:tcPr>
            <w:tcW w:w="0" w:type="auto"/>
            <w:vAlign w:val="center"/>
          </w:tcPr>
          <w:p w:rsidR="002B154A" w:rsidRDefault="00D5400E">
            <w:pPr>
              <w:pStyle w:val="TableBodyText"/>
            </w:pPr>
            <w:r>
              <w:t>3.0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7/30/2013</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Minor</w:t>
            </w:r>
          </w:p>
        </w:tc>
        <w:tc>
          <w:tcPr>
            <w:tcW w:w="0" w:type="auto"/>
            <w:vAlign w:val="center"/>
          </w:tcPr>
          <w:p w:rsidR="002B154A" w:rsidRDefault="00D5400E">
            <w:pPr>
              <w:pStyle w:val="TableBodyText"/>
            </w:pPr>
            <w:r>
              <w:t>Clarified the meaning of the technical content.</w:t>
            </w:r>
          </w:p>
        </w:tc>
      </w:tr>
      <w:tr w:rsidR="002B154A" w:rsidTr="002B154A">
        <w:tc>
          <w:tcPr>
            <w:tcW w:w="0" w:type="auto"/>
            <w:vAlign w:val="center"/>
          </w:tcPr>
          <w:p w:rsidR="002B154A" w:rsidRDefault="00D5400E">
            <w:pPr>
              <w:pStyle w:val="TableBodyText"/>
            </w:pPr>
            <w:r>
              <w:t>11/18/2013</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2/10/2014</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4/30/2014</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7/31/2014</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w:t>
            </w:r>
            <w:r>
              <w:t>nical content.</w:t>
            </w:r>
          </w:p>
        </w:tc>
      </w:tr>
      <w:tr w:rsidR="002B154A" w:rsidTr="002B154A">
        <w:tc>
          <w:tcPr>
            <w:tcW w:w="0" w:type="auto"/>
            <w:vAlign w:val="center"/>
          </w:tcPr>
          <w:p w:rsidR="002B154A" w:rsidRDefault="00D5400E">
            <w:pPr>
              <w:pStyle w:val="TableBodyText"/>
            </w:pPr>
            <w:r>
              <w:lastRenderedPageBreak/>
              <w:t>10/30/2014</w:t>
            </w:r>
          </w:p>
        </w:tc>
        <w:tc>
          <w:tcPr>
            <w:tcW w:w="0" w:type="auto"/>
            <w:vAlign w:val="center"/>
          </w:tcPr>
          <w:p w:rsidR="002B154A" w:rsidRDefault="00D5400E">
            <w:pPr>
              <w:pStyle w:val="TableBodyText"/>
            </w:pPr>
            <w:r>
              <w:t>3.1</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2/26/2016</w:t>
            </w:r>
          </w:p>
        </w:tc>
        <w:tc>
          <w:tcPr>
            <w:tcW w:w="0" w:type="auto"/>
            <w:vAlign w:val="center"/>
          </w:tcPr>
          <w:p w:rsidR="002B154A" w:rsidRDefault="00D5400E">
            <w:pPr>
              <w:pStyle w:val="TableBodyText"/>
            </w:pPr>
            <w:r>
              <w:t>4.0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7/15/2016</w:t>
            </w:r>
          </w:p>
        </w:tc>
        <w:tc>
          <w:tcPr>
            <w:tcW w:w="0" w:type="auto"/>
            <w:vAlign w:val="center"/>
          </w:tcPr>
          <w:p w:rsidR="002B154A" w:rsidRDefault="00D5400E">
            <w:pPr>
              <w:pStyle w:val="TableBodyText"/>
            </w:pPr>
            <w:r>
              <w:t>4.0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9/14/2016</w:t>
            </w:r>
          </w:p>
        </w:tc>
        <w:tc>
          <w:tcPr>
            <w:tcW w:w="0" w:type="auto"/>
            <w:vAlign w:val="center"/>
          </w:tcPr>
          <w:p w:rsidR="002B154A" w:rsidRDefault="00D5400E">
            <w:pPr>
              <w:pStyle w:val="TableBodyText"/>
            </w:pPr>
            <w:r>
              <w:t>4.0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7/24/2018</w:t>
            </w:r>
          </w:p>
        </w:tc>
        <w:tc>
          <w:tcPr>
            <w:tcW w:w="0" w:type="auto"/>
            <w:vAlign w:val="center"/>
          </w:tcPr>
          <w:p w:rsidR="002B154A" w:rsidRDefault="00D5400E">
            <w:pPr>
              <w:pStyle w:val="TableBodyText"/>
            </w:pPr>
            <w:r>
              <w:t>5.0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10/1/2018</w:t>
            </w:r>
          </w:p>
        </w:tc>
        <w:tc>
          <w:tcPr>
            <w:tcW w:w="0" w:type="auto"/>
            <w:vAlign w:val="center"/>
          </w:tcPr>
          <w:p w:rsidR="002B154A" w:rsidRDefault="00D5400E">
            <w:pPr>
              <w:pStyle w:val="TableBodyText"/>
            </w:pPr>
            <w:r>
              <w:t>6.0</w:t>
            </w:r>
          </w:p>
        </w:tc>
        <w:tc>
          <w:tcPr>
            <w:tcW w:w="0" w:type="auto"/>
            <w:vAlign w:val="center"/>
          </w:tcPr>
          <w:p w:rsidR="002B154A" w:rsidRDefault="00D5400E">
            <w:pPr>
              <w:pStyle w:val="TableBodyText"/>
            </w:pPr>
            <w:r>
              <w:t>M</w:t>
            </w:r>
            <w:r>
              <w:t>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6/18/2019</w:t>
            </w:r>
          </w:p>
        </w:tc>
        <w:tc>
          <w:tcPr>
            <w:tcW w:w="0" w:type="auto"/>
            <w:vAlign w:val="center"/>
          </w:tcPr>
          <w:p w:rsidR="002B154A" w:rsidRDefault="00D5400E">
            <w:pPr>
              <w:pStyle w:val="TableBodyText"/>
            </w:pPr>
            <w:r>
              <w:t>6.0</w:t>
            </w:r>
          </w:p>
        </w:tc>
        <w:tc>
          <w:tcPr>
            <w:tcW w:w="0" w:type="auto"/>
            <w:vAlign w:val="center"/>
          </w:tcPr>
          <w:p w:rsidR="002B154A" w:rsidRDefault="00D5400E">
            <w:pPr>
              <w:pStyle w:val="TableBodyText"/>
            </w:pPr>
            <w:r>
              <w:t>None</w:t>
            </w:r>
          </w:p>
        </w:tc>
        <w:tc>
          <w:tcPr>
            <w:tcW w:w="0" w:type="auto"/>
            <w:vAlign w:val="center"/>
          </w:tcPr>
          <w:p w:rsidR="002B154A" w:rsidRDefault="00D5400E">
            <w:pPr>
              <w:pStyle w:val="TableBodyText"/>
            </w:pPr>
            <w:r>
              <w:t>No changes to the meaning, language, or formatting of the technical content.</w:t>
            </w:r>
          </w:p>
        </w:tc>
      </w:tr>
      <w:tr w:rsidR="002B154A" w:rsidTr="002B154A">
        <w:tc>
          <w:tcPr>
            <w:tcW w:w="0" w:type="auto"/>
            <w:vAlign w:val="center"/>
          </w:tcPr>
          <w:p w:rsidR="002B154A" w:rsidRDefault="00D5400E">
            <w:pPr>
              <w:pStyle w:val="TableBodyText"/>
            </w:pPr>
            <w:r>
              <w:t>7/20/2021</w:t>
            </w:r>
          </w:p>
        </w:tc>
        <w:tc>
          <w:tcPr>
            <w:tcW w:w="0" w:type="auto"/>
            <w:vAlign w:val="center"/>
          </w:tcPr>
          <w:p w:rsidR="002B154A" w:rsidRDefault="00D5400E">
            <w:pPr>
              <w:pStyle w:val="TableBodyText"/>
            </w:pPr>
            <w:r>
              <w:t>7.0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r w:rsidR="002B154A" w:rsidTr="002B154A">
        <w:tc>
          <w:tcPr>
            <w:tcW w:w="0" w:type="auto"/>
            <w:vAlign w:val="center"/>
          </w:tcPr>
          <w:p w:rsidR="002B154A" w:rsidRDefault="00D5400E">
            <w:pPr>
              <w:pStyle w:val="TableBodyText"/>
            </w:pPr>
            <w:r>
              <w:t>10/5/2021</w:t>
            </w:r>
          </w:p>
        </w:tc>
        <w:tc>
          <w:tcPr>
            <w:tcW w:w="0" w:type="auto"/>
            <w:vAlign w:val="center"/>
          </w:tcPr>
          <w:p w:rsidR="002B154A" w:rsidRDefault="00D5400E">
            <w:pPr>
              <w:pStyle w:val="TableBodyText"/>
            </w:pPr>
            <w:r>
              <w:t>8.0</w:t>
            </w:r>
          </w:p>
        </w:tc>
        <w:tc>
          <w:tcPr>
            <w:tcW w:w="0" w:type="auto"/>
            <w:vAlign w:val="center"/>
          </w:tcPr>
          <w:p w:rsidR="002B154A" w:rsidRDefault="00D5400E">
            <w:pPr>
              <w:pStyle w:val="TableBodyText"/>
            </w:pPr>
            <w:r>
              <w:t>Major</w:t>
            </w:r>
          </w:p>
        </w:tc>
        <w:tc>
          <w:tcPr>
            <w:tcW w:w="0" w:type="auto"/>
            <w:vAlign w:val="center"/>
          </w:tcPr>
          <w:p w:rsidR="002B154A" w:rsidRDefault="00D5400E">
            <w:pPr>
              <w:pStyle w:val="TableBodyText"/>
            </w:pPr>
            <w:r>
              <w:t>Significantly changed the technical content.</w:t>
            </w:r>
          </w:p>
        </w:tc>
      </w:tr>
    </w:tbl>
    <w:p w:rsidR="002B154A" w:rsidRDefault="00D5400E">
      <w:pPr>
        <w:pStyle w:val="TOCHeading"/>
      </w:pPr>
      <w:r>
        <w:lastRenderedPageBreak/>
        <w:t>Table of Contents</w:t>
      </w:r>
    </w:p>
    <w:p w:rsidR="00D5400E" w:rsidRDefault="00D540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64" w:history="1">
        <w:r w:rsidRPr="006448B2">
          <w:rPr>
            <w:rStyle w:val="Hyperlink"/>
            <w:noProof/>
          </w:rPr>
          <w:t>1</w:t>
        </w:r>
        <w:r>
          <w:rPr>
            <w:rFonts w:asciiTheme="minorHAnsi" w:eastAsiaTheme="minorEastAsia" w:hAnsiTheme="minorHAnsi" w:cstheme="minorBidi"/>
            <w:b w:val="0"/>
            <w:bCs w:val="0"/>
            <w:noProof/>
            <w:sz w:val="22"/>
            <w:szCs w:val="22"/>
          </w:rPr>
          <w:tab/>
        </w:r>
        <w:r w:rsidRPr="006448B2">
          <w:rPr>
            <w:rStyle w:val="Hyperlink"/>
            <w:noProof/>
          </w:rPr>
          <w:t>Introduction</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7</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65" w:history="1">
        <w:r w:rsidRPr="006448B2">
          <w:rPr>
            <w:rStyle w:val="Hyperlink"/>
            <w:noProof/>
          </w:rPr>
          <w:t>1.1</w:t>
        </w:r>
        <w:r>
          <w:rPr>
            <w:rFonts w:asciiTheme="minorHAnsi" w:eastAsiaTheme="minorEastAsia" w:hAnsiTheme="minorHAnsi" w:cstheme="minorBidi"/>
            <w:noProof/>
            <w:sz w:val="22"/>
            <w:szCs w:val="22"/>
          </w:rPr>
          <w:tab/>
        </w:r>
        <w:r w:rsidRPr="006448B2">
          <w:rPr>
            <w:rStyle w:val="Hyperlink"/>
            <w:noProof/>
          </w:rPr>
          <w:t>Glossary</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7</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66" w:history="1">
        <w:r w:rsidRPr="006448B2">
          <w:rPr>
            <w:rStyle w:val="Hyperlink"/>
            <w:noProof/>
          </w:rPr>
          <w:t>1.2</w:t>
        </w:r>
        <w:r>
          <w:rPr>
            <w:rFonts w:asciiTheme="minorHAnsi" w:eastAsiaTheme="minorEastAsia" w:hAnsiTheme="minorHAnsi" w:cstheme="minorBidi"/>
            <w:noProof/>
            <w:sz w:val="22"/>
            <w:szCs w:val="22"/>
          </w:rPr>
          <w:tab/>
        </w:r>
        <w:r w:rsidRPr="006448B2">
          <w:rPr>
            <w:rStyle w:val="Hyperlink"/>
            <w:noProof/>
          </w:rPr>
          <w:t>References</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8</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67" w:history="1">
        <w:r w:rsidRPr="006448B2">
          <w:rPr>
            <w:rStyle w:val="Hyperlink"/>
            <w:noProof/>
          </w:rPr>
          <w:t>1.2.1</w:t>
        </w:r>
        <w:r>
          <w:rPr>
            <w:rFonts w:asciiTheme="minorHAnsi" w:eastAsiaTheme="minorEastAsia" w:hAnsiTheme="minorHAnsi" w:cstheme="minorBidi"/>
            <w:noProof/>
            <w:sz w:val="22"/>
            <w:szCs w:val="22"/>
          </w:rPr>
          <w:tab/>
        </w:r>
        <w:r w:rsidRPr="006448B2">
          <w:rPr>
            <w:rStyle w:val="Hyperlink"/>
            <w:noProof/>
          </w:rPr>
          <w:t>Normative References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8</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68" w:history="1">
        <w:r w:rsidRPr="006448B2">
          <w:rPr>
            <w:rStyle w:val="Hyperlink"/>
            <w:noProof/>
          </w:rPr>
          <w:t>1.2.2</w:t>
        </w:r>
        <w:r>
          <w:rPr>
            <w:rFonts w:asciiTheme="minorHAnsi" w:eastAsiaTheme="minorEastAsia" w:hAnsiTheme="minorHAnsi" w:cstheme="minorBidi"/>
            <w:noProof/>
            <w:sz w:val="22"/>
            <w:szCs w:val="22"/>
          </w:rPr>
          <w:tab/>
        </w:r>
        <w:r w:rsidRPr="006448B2">
          <w:rPr>
            <w:rStyle w:val="Hyperlink"/>
            <w:noProof/>
          </w:rPr>
          <w:t>Informative References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9</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69" w:history="1">
        <w:r w:rsidRPr="006448B2">
          <w:rPr>
            <w:rStyle w:val="Hyperlink"/>
            <w:noProof/>
          </w:rPr>
          <w:t>1.3</w:t>
        </w:r>
        <w:r>
          <w:rPr>
            <w:rFonts w:asciiTheme="minorHAnsi" w:eastAsiaTheme="minorEastAsia" w:hAnsiTheme="minorHAnsi" w:cstheme="minorBidi"/>
            <w:noProof/>
            <w:sz w:val="22"/>
            <w:szCs w:val="22"/>
          </w:rPr>
          <w:tab/>
        </w:r>
        <w:r w:rsidRPr="006448B2">
          <w:rPr>
            <w:rStyle w:val="Hyperlink"/>
            <w:noProof/>
          </w:rPr>
          <w:t>Overview</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9</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0" w:history="1">
        <w:r w:rsidRPr="006448B2">
          <w:rPr>
            <w:rStyle w:val="Hyperlink"/>
            <w:noProof/>
          </w:rPr>
          <w:t>1.4</w:t>
        </w:r>
        <w:r>
          <w:rPr>
            <w:rFonts w:asciiTheme="minorHAnsi" w:eastAsiaTheme="minorEastAsia" w:hAnsiTheme="minorHAnsi" w:cstheme="minorBidi"/>
            <w:noProof/>
            <w:sz w:val="22"/>
            <w:szCs w:val="22"/>
          </w:rPr>
          <w:tab/>
        </w:r>
        <w:r w:rsidRPr="006448B2">
          <w:rPr>
            <w:rStyle w:val="Hyperlink"/>
            <w:noProof/>
          </w:rPr>
          <w:t>Relationship to Other Protocols</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10</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1" w:history="1">
        <w:r w:rsidRPr="006448B2">
          <w:rPr>
            <w:rStyle w:val="Hyperlink"/>
            <w:noProof/>
          </w:rPr>
          <w:t>1.5</w:t>
        </w:r>
        <w:r>
          <w:rPr>
            <w:rFonts w:asciiTheme="minorHAnsi" w:eastAsiaTheme="minorEastAsia" w:hAnsiTheme="minorHAnsi" w:cstheme="minorBidi"/>
            <w:noProof/>
            <w:sz w:val="22"/>
            <w:szCs w:val="22"/>
          </w:rPr>
          <w:tab/>
        </w:r>
        <w:r w:rsidRPr="006448B2">
          <w:rPr>
            <w:rStyle w:val="Hyperlink"/>
            <w:noProof/>
          </w:rPr>
          <w:t>Prerequisites/Preconditions</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10</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2" w:history="1">
        <w:r w:rsidRPr="006448B2">
          <w:rPr>
            <w:rStyle w:val="Hyperlink"/>
            <w:noProof/>
          </w:rPr>
          <w:t>1.6</w:t>
        </w:r>
        <w:r>
          <w:rPr>
            <w:rFonts w:asciiTheme="minorHAnsi" w:eastAsiaTheme="minorEastAsia" w:hAnsiTheme="minorHAnsi" w:cstheme="minorBidi"/>
            <w:noProof/>
            <w:sz w:val="22"/>
            <w:szCs w:val="22"/>
          </w:rPr>
          <w:tab/>
        </w:r>
        <w:r w:rsidRPr="006448B2">
          <w:rPr>
            <w:rStyle w:val="Hyperlink"/>
            <w:noProof/>
          </w:rPr>
          <w:t>Applicability Statement</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10</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3" w:history="1">
        <w:r w:rsidRPr="006448B2">
          <w:rPr>
            <w:rStyle w:val="Hyperlink"/>
            <w:noProof/>
          </w:rPr>
          <w:t>1.7</w:t>
        </w:r>
        <w:r>
          <w:rPr>
            <w:rFonts w:asciiTheme="minorHAnsi" w:eastAsiaTheme="minorEastAsia" w:hAnsiTheme="minorHAnsi" w:cstheme="minorBidi"/>
            <w:noProof/>
            <w:sz w:val="22"/>
            <w:szCs w:val="22"/>
          </w:rPr>
          <w:tab/>
        </w:r>
        <w:r w:rsidRPr="006448B2">
          <w:rPr>
            <w:rStyle w:val="Hyperlink"/>
            <w:noProof/>
          </w:rPr>
          <w:t>Versioning and Capability Negotiation</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11</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4" w:history="1">
        <w:r w:rsidRPr="006448B2">
          <w:rPr>
            <w:rStyle w:val="Hyperlink"/>
            <w:noProof/>
          </w:rPr>
          <w:t>1.8</w:t>
        </w:r>
        <w:r>
          <w:rPr>
            <w:rFonts w:asciiTheme="minorHAnsi" w:eastAsiaTheme="minorEastAsia" w:hAnsiTheme="minorHAnsi" w:cstheme="minorBidi"/>
            <w:noProof/>
            <w:sz w:val="22"/>
            <w:szCs w:val="22"/>
          </w:rPr>
          <w:tab/>
        </w:r>
        <w:r w:rsidRPr="006448B2">
          <w:rPr>
            <w:rStyle w:val="Hyperlink"/>
            <w:noProof/>
          </w:rPr>
          <w:t>Vendor-Extensible Fields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11</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5" w:history="1">
        <w:r w:rsidRPr="006448B2">
          <w:rPr>
            <w:rStyle w:val="Hyperlink"/>
            <w:noProof/>
          </w:rPr>
          <w:t>1.9</w:t>
        </w:r>
        <w:r>
          <w:rPr>
            <w:rFonts w:asciiTheme="minorHAnsi" w:eastAsiaTheme="minorEastAsia" w:hAnsiTheme="minorHAnsi" w:cstheme="minorBidi"/>
            <w:noProof/>
            <w:sz w:val="22"/>
            <w:szCs w:val="22"/>
          </w:rPr>
          <w:tab/>
        </w:r>
        <w:r w:rsidRPr="006448B2">
          <w:rPr>
            <w:rStyle w:val="Hyperlink"/>
            <w:noProof/>
          </w:rPr>
          <w:t>Standards Assignments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11</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176" w:history="1">
        <w:r w:rsidRPr="006448B2">
          <w:rPr>
            <w:rStyle w:val="Hyperlink"/>
            <w:noProof/>
          </w:rPr>
          <w:t>2</w:t>
        </w:r>
        <w:r>
          <w:rPr>
            <w:rFonts w:asciiTheme="minorHAnsi" w:eastAsiaTheme="minorEastAsia" w:hAnsiTheme="minorHAnsi" w:cstheme="minorBidi"/>
            <w:b w:val="0"/>
            <w:bCs w:val="0"/>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12</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7" w:history="1">
        <w:r w:rsidRPr="006448B2">
          <w:rPr>
            <w:rStyle w:val="Hyperlink"/>
            <w:noProof/>
          </w:rPr>
          <w:t>2.1</w:t>
        </w:r>
        <w:r>
          <w:rPr>
            <w:rFonts w:asciiTheme="minorHAnsi" w:eastAsiaTheme="minorEastAsia" w:hAnsiTheme="minorHAnsi" w:cstheme="minorBidi"/>
            <w:noProof/>
            <w:sz w:val="22"/>
            <w:szCs w:val="22"/>
          </w:rPr>
          <w:tab/>
        </w:r>
        <w:r w:rsidRPr="006448B2">
          <w:rPr>
            <w:rStyle w:val="Hyperlink"/>
            <w:noProof/>
          </w:rPr>
          <w:t>Transport</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12</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78" w:history="1">
        <w:r w:rsidRPr="006448B2">
          <w:rPr>
            <w:rStyle w:val="Hyperlink"/>
            <w:noProof/>
          </w:rPr>
          <w:t>2.2</w:t>
        </w:r>
        <w:r>
          <w:rPr>
            <w:rFonts w:asciiTheme="minorHAnsi" w:eastAsiaTheme="minorEastAsia" w:hAnsiTheme="minorHAnsi" w:cstheme="minorBidi"/>
            <w:noProof/>
            <w:sz w:val="22"/>
            <w:szCs w:val="22"/>
          </w:rPr>
          <w:tab/>
        </w:r>
        <w:r w:rsidRPr="006448B2">
          <w:rPr>
            <w:rStyle w:val="Hyperlink"/>
            <w:noProof/>
          </w:rPr>
          <w:t>Common Message Syntax</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12</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79" w:history="1">
        <w:r w:rsidRPr="006448B2">
          <w:rPr>
            <w:rStyle w:val="Hyperlink"/>
            <w:noProof/>
          </w:rPr>
          <w:t>2.2.1</w:t>
        </w:r>
        <w:r>
          <w:rPr>
            <w:rFonts w:asciiTheme="minorHAnsi" w:eastAsiaTheme="minorEastAsia" w:hAnsiTheme="minorHAnsi" w:cstheme="minorBidi"/>
            <w:noProof/>
            <w:sz w:val="22"/>
            <w:szCs w:val="22"/>
          </w:rPr>
          <w:tab/>
        </w:r>
        <w:r w:rsidRPr="006448B2">
          <w:rPr>
            <w:rStyle w:val="Hyperlink"/>
            <w:noProof/>
          </w:rPr>
          <w:t>Namespaces</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12</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80" w:history="1">
        <w:r w:rsidRPr="006448B2">
          <w:rPr>
            <w:rStyle w:val="Hyperlink"/>
            <w:noProof/>
          </w:rPr>
          <w:t>2.2.2</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13</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81" w:history="1">
        <w:r w:rsidRPr="006448B2">
          <w:rPr>
            <w:rStyle w:val="Hyperlink"/>
            <w:noProof/>
          </w:rPr>
          <w:t>2.2.3</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13</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82" w:history="1">
        <w:r w:rsidRPr="006448B2">
          <w:rPr>
            <w:rStyle w:val="Hyperlink"/>
            <w:noProof/>
          </w:rPr>
          <w:t>2.2.4</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13</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3" w:history="1">
        <w:r w:rsidRPr="006448B2">
          <w:rPr>
            <w:rStyle w:val="Hyperlink"/>
            <w:noProof/>
          </w:rPr>
          <w:t>2.2.4.1</w:t>
        </w:r>
        <w:r>
          <w:rPr>
            <w:rFonts w:asciiTheme="minorHAnsi" w:eastAsiaTheme="minorEastAsia" w:hAnsiTheme="minorHAnsi" w:cstheme="minorBidi"/>
            <w:noProof/>
            <w:sz w:val="22"/>
            <w:szCs w:val="22"/>
          </w:rPr>
          <w:tab/>
        </w:r>
        <w:r w:rsidRPr="006448B2">
          <w:rPr>
            <w:rStyle w:val="Hyperlink"/>
            <w:noProof/>
          </w:rPr>
          <w:t>ArrayOfNOTESATTACHMENTID</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13</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4" w:history="1">
        <w:r w:rsidRPr="006448B2">
          <w:rPr>
            <w:rStyle w:val="Hyperlink"/>
            <w:noProof/>
          </w:rPr>
          <w:t>2.2.4.2</w:t>
        </w:r>
        <w:r>
          <w:rPr>
            <w:rFonts w:asciiTheme="minorHAnsi" w:eastAsiaTheme="minorEastAsia" w:hAnsiTheme="minorHAnsi" w:cstheme="minorBidi"/>
            <w:noProof/>
            <w:sz w:val="22"/>
            <w:szCs w:val="22"/>
          </w:rPr>
          <w:tab/>
        </w:r>
        <w:r w:rsidRPr="006448B2">
          <w:rPr>
            <w:rStyle w:val="Hyperlink"/>
            <w:noProof/>
          </w:rPr>
          <w:t>ArrayOfPROPERTY</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14</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5" w:history="1">
        <w:r w:rsidRPr="006448B2">
          <w:rPr>
            <w:rStyle w:val="Hyperlink"/>
            <w:noProof/>
          </w:rPr>
          <w:t>2.2.4.3</w:t>
        </w:r>
        <w:r>
          <w:rPr>
            <w:rFonts w:asciiTheme="minorHAnsi" w:eastAsiaTheme="minorEastAsia" w:hAnsiTheme="minorHAnsi" w:cstheme="minorBidi"/>
            <w:noProof/>
            <w:sz w:val="22"/>
            <w:szCs w:val="22"/>
          </w:rPr>
          <w:tab/>
        </w:r>
        <w:r w:rsidRPr="006448B2">
          <w:rPr>
            <w:rStyle w:val="Hyperlink"/>
            <w:noProof/>
          </w:rPr>
          <w:t>INDEXABLECONTENT</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14</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6" w:history="1">
        <w:r w:rsidRPr="006448B2">
          <w:rPr>
            <w:rStyle w:val="Hyperlink"/>
            <w:noProof/>
          </w:rPr>
          <w:t>2.2.4.4</w:t>
        </w:r>
        <w:r>
          <w:rPr>
            <w:rFonts w:asciiTheme="minorHAnsi" w:eastAsiaTheme="minorEastAsia" w:hAnsiTheme="minorHAnsi" w:cstheme="minorBidi"/>
            <w:noProof/>
            <w:sz w:val="22"/>
            <w:szCs w:val="22"/>
          </w:rPr>
          <w:tab/>
        </w:r>
        <w:r w:rsidRPr="006448B2">
          <w:rPr>
            <w:rStyle w:val="Hyperlink"/>
            <w:noProof/>
          </w:rPr>
          <w:t>NOTESATTACHMENTID</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14</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7" w:history="1">
        <w:r w:rsidRPr="006448B2">
          <w:rPr>
            <w:rStyle w:val="Hyperlink"/>
            <w:noProof/>
          </w:rPr>
          <w:t>2.2.4.5</w:t>
        </w:r>
        <w:r>
          <w:rPr>
            <w:rFonts w:asciiTheme="minorHAnsi" w:eastAsiaTheme="minorEastAsia" w:hAnsiTheme="minorHAnsi" w:cstheme="minorBidi"/>
            <w:noProof/>
            <w:sz w:val="22"/>
            <w:szCs w:val="22"/>
          </w:rPr>
          <w:tab/>
        </w:r>
        <w:r w:rsidRPr="006448B2">
          <w:rPr>
            <w:rStyle w:val="Hyperlink"/>
            <w:noProof/>
          </w:rPr>
          <w:t>NOTESITEM</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15</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8" w:history="1">
        <w:r w:rsidRPr="006448B2">
          <w:rPr>
            <w:rStyle w:val="Hyperlink"/>
            <w:noProof/>
          </w:rPr>
          <w:t>2.2.4.6</w:t>
        </w:r>
        <w:r>
          <w:rPr>
            <w:rFonts w:asciiTheme="minorHAnsi" w:eastAsiaTheme="minorEastAsia" w:hAnsiTheme="minorHAnsi" w:cstheme="minorBidi"/>
            <w:noProof/>
            <w:sz w:val="22"/>
            <w:szCs w:val="22"/>
          </w:rPr>
          <w:tab/>
        </w:r>
        <w:r w:rsidRPr="006448B2">
          <w:rPr>
            <w:rStyle w:val="Hyperlink"/>
            <w:noProof/>
          </w:rPr>
          <w:t>PROPERTY</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15</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89" w:history="1">
        <w:r w:rsidRPr="006448B2">
          <w:rPr>
            <w:rStyle w:val="Hyperlink"/>
            <w:noProof/>
          </w:rPr>
          <w:t>2.2.4.7</w:t>
        </w:r>
        <w:r>
          <w:rPr>
            <w:rFonts w:asciiTheme="minorHAnsi" w:eastAsiaTheme="minorEastAsia" w:hAnsiTheme="minorHAnsi" w:cstheme="minorBidi"/>
            <w:noProof/>
            <w:sz w:val="22"/>
            <w:szCs w:val="22"/>
          </w:rPr>
          <w:tab/>
        </w:r>
        <w:r w:rsidRPr="006448B2">
          <w:rPr>
            <w:rStyle w:val="Hyperlink"/>
            <w:noProof/>
          </w:rPr>
          <w:t>SecurityDescriptor</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15</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90" w:history="1">
        <w:r w:rsidRPr="006448B2">
          <w:rPr>
            <w:rStyle w:val="Hyperlink"/>
            <w:noProof/>
          </w:rPr>
          <w:t>2.2.4.8</w:t>
        </w:r>
        <w:r>
          <w:rPr>
            <w:rFonts w:asciiTheme="minorHAnsi" w:eastAsiaTheme="minorEastAsia" w:hAnsiTheme="minorHAnsi" w:cstheme="minorBidi"/>
            <w:noProof/>
            <w:sz w:val="22"/>
            <w:szCs w:val="22"/>
          </w:rPr>
          <w:tab/>
        </w:r>
        <w:r w:rsidRPr="006448B2">
          <w:rPr>
            <w:rStyle w:val="Hyperlink"/>
            <w:noProof/>
          </w:rPr>
          <w:t>SERVERITEM</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16</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91" w:history="1">
        <w:r w:rsidRPr="006448B2">
          <w:rPr>
            <w:rStyle w:val="Hyperlink"/>
            <w:noProof/>
          </w:rPr>
          <w:t>2.2.5</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16</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92" w:history="1">
        <w:r w:rsidRPr="006448B2">
          <w:rPr>
            <w:rStyle w:val="Hyperlink"/>
            <w:noProof/>
          </w:rPr>
          <w:t>2.2.6</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16</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93" w:history="1">
        <w:r w:rsidRPr="006448B2">
          <w:rPr>
            <w:rStyle w:val="Hyperlink"/>
            <w:noProof/>
          </w:rPr>
          <w:t>2.2.7</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16</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94" w:history="1">
        <w:r w:rsidRPr="006448B2">
          <w:rPr>
            <w:rStyle w:val="Hyperlink"/>
            <w:noProof/>
          </w:rPr>
          <w:t>2.2.8</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16</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195" w:history="1">
        <w:r w:rsidRPr="006448B2">
          <w:rPr>
            <w:rStyle w:val="Hyperlink"/>
            <w:noProof/>
          </w:rPr>
          <w:t>3</w:t>
        </w:r>
        <w:r>
          <w:rPr>
            <w:rFonts w:asciiTheme="minorHAnsi" w:eastAsiaTheme="minorEastAsia" w:hAnsiTheme="minorHAnsi" w:cstheme="minorBidi"/>
            <w:b w:val="0"/>
            <w:bCs w:val="0"/>
            <w:noProof/>
            <w:sz w:val="22"/>
            <w:szCs w:val="22"/>
          </w:rPr>
          <w:tab/>
        </w:r>
        <w:r w:rsidRPr="006448B2">
          <w:rPr>
            <w:rStyle w:val="Hyperlink"/>
            <w:noProof/>
          </w:rPr>
          <w:t>Protocol Details</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17</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196" w:history="1">
        <w:r w:rsidRPr="006448B2">
          <w:rPr>
            <w:rStyle w:val="Hyperlink"/>
            <w:noProof/>
          </w:rPr>
          <w:t>3.1</w:t>
        </w:r>
        <w:r>
          <w:rPr>
            <w:rFonts w:asciiTheme="minorHAnsi" w:eastAsiaTheme="minorEastAsia" w:hAnsiTheme="minorHAnsi" w:cstheme="minorBidi"/>
            <w:noProof/>
            <w:sz w:val="22"/>
            <w:szCs w:val="22"/>
          </w:rPr>
          <w:tab/>
        </w:r>
        <w:r w:rsidRPr="006448B2">
          <w:rPr>
            <w:rStyle w:val="Hyperlink"/>
            <w:noProof/>
          </w:rPr>
          <w:t>Server Details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17</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197" w:history="1">
        <w:r w:rsidRPr="006448B2">
          <w:rPr>
            <w:rStyle w:val="Hyperlink"/>
            <w:noProof/>
          </w:rPr>
          <w:t>3.1.1</w:t>
        </w:r>
        <w:r>
          <w:rPr>
            <w:rFonts w:asciiTheme="minorHAnsi" w:eastAsiaTheme="minorEastAsia" w:hAnsiTheme="minorHAnsi" w:cstheme="minorBidi"/>
            <w:noProof/>
            <w:sz w:val="22"/>
            <w:szCs w:val="22"/>
          </w:rPr>
          <w:tab/>
        </w:r>
        <w:r w:rsidRPr="006448B2">
          <w:rPr>
            <w:rStyle w:val="Hyperlink"/>
            <w:noProof/>
          </w:rPr>
          <w:t>Abstract Data Model</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17</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98" w:history="1">
        <w:r w:rsidRPr="006448B2">
          <w:rPr>
            <w:rStyle w:val="Hyperlink"/>
            <w:noProof/>
          </w:rPr>
          <w:t>3.1.1.1</w:t>
        </w:r>
        <w:r>
          <w:rPr>
            <w:rFonts w:asciiTheme="minorHAnsi" w:eastAsiaTheme="minorEastAsia" w:hAnsiTheme="minorHAnsi" w:cstheme="minorBidi"/>
            <w:noProof/>
            <w:sz w:val="22"/>
            <w:szCs w:val="22"/>
          </w:rPr>
          <w:tab/>
        </w:r>
        <w:r w:rsidRPr="006448B2">
          <w:rPr>
            <w:rStyle w:val="Hyperlink"/>
            <w:noProof/>
          </w:rPr>
          <w:t>Object Hierarchy</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18</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199" w:history="1">
        <w:r w:rsidRPr="006448B2">
          <w:rPr>
            <w:rStyle w:val="Hyperlink"/>
            <w:noProof/>
          </w:rPr>
          <w:t>3.1.1.2</w:t>
        </w:r>
        <w:r>
          <w:rPr>
            <w:rFonts w:asciiTheme="minorHAnsi" w:eastAsiaTheme="minorEastAsia" w:hAnsiTheme="minorHAnsi" w:cstheme="minorBidi"/>
            <w:noProof/>
            <w:sz w:val="22"/>
            <w:szCs w:val="22"/>
          </w:rPr>
          <w:tab/>
        </w:r>
        <w:r w:rsidRPr="006448B2">
          <w:rPr>
            <w:rStyle w:val="Hyperlink"/>
            <w:noProof/>
          </w:rPr>
          <w:t>Server</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18</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00" w:history="1">
        <w:r w:rsidRPr="006448B2">
          <w:rPr>
            <w:rStyle w:val="Hyperlink"/>
            <w:noProof/>
          </w:rPr>
          <w:t>3.1.1.3</w:t>
        </w:r>
        <w:r>
          <w:rPr>
            <w:rFonts w:asciiTheme="minorHAnsi" w:eastAsiaTheme="minorEastAsia" w:hAnsiTheme="minorHAnsi" w:cstheme="minorBidi"/>
            <w:noProof/>
            <w:sz w:val="22"/>
            <w:szCs w:val="22"/>
          </w:rPr>
          <w:tab/>
        </w:r>
        <w:r w:rsidRPr="006448B2">
          <w:rPr>
            <w:rStyle w:val="Hyperlink"/>
            <w:noProof/>
          </w:rPr>
          <w:t>Database</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18</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01" w:history="1">
        <w:r w:rsidRPr="006448B2">
          <w:rPr>
            <w:rStyle w:val="Hyperlink"/>
            <w:noProof/>
          </w:rPr>
          <w:t>3.1.1.4</w:t>
        </w:r>
        <w:r>
          <w:rPr>
            <w:rFonts w:asciiTheme="minorHAnsi" w:eastAsiaTheme="minorEastAsia" w:hAnsiTheme="minorHAnsi" w:cstheme="minorBidi"/>
            <w:noProof/>
            <w:sz w:val="22"/>
            <w:szCs w:val="22"/>
          </w:rPr>
          <w:tab/>
        </w:r>
        <w:r w:rsidRPr="006448B2">
          <w:rPr>
            <w:rStyle w:val="Hyperlink"/>
            <w:noProof/>
          </w:rPr>
          <w:t>Item</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18</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02" w:history="1">
        <w:r w:rsidRPr="006448B2">
          <w:rPr>
            <w:rStyle w:val="Hyperlink"/>
            <w:noProof/>
          </w:rPr>
          <w:t>3.1.1.5</w:t>
        </w:r>
        <w:r>
          <w:rPr>
            <w:rFonts w:asciiTheme="minorHAnsi" w:eastAsiaTheme="minorEastAsia" w:hAnsiTheme="minorHAnsi" w:cstheme="minorBidi"/>
            <w:noProof/>
            <w:sz w:val="22"/>
            <w:szCs w:val="22"/>
          </w:rPr>
          <w:tab/>
        </w:r>
        <w:r w:rsidRPr="006448B2">
          <w:rPr>
            <w:rStyle w:val="Hyperlink"/>
            <w:noProof/>
          </w:rPr>
          <w:t>Attachment</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19</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203" w:history="1">
        <w:r w:rsidRPr="006448B2">
          <w:rPr>
            <w:rStyle w:val="Hyperlink"/>
            <w:noProof/>
          </w:rPr>
          <w:t>3.1.2</w:t>
        </w:r>
        <w:r>
          <w:rPr>
            <w:rFonts w:asciiTheme="minorHAnsi" w:eastAsiaTheme="minorEastAsia" w:hAnsiTheme="minorHAnsi" w:cstheme="minorBidi"/>
            <w:noProof/>
            <w:sz w:val="22"/>
            <w:szCs w:val="22"/>
          </w:rPr>
          <w:tab/>
        </w:r>
        <w:r w:rsidRPr="006448B2">
          <w:rPr>
            <w:rStyle w:val="Hyperlink"/>
            <w:noProof/>
          </w:rPr>
          <w:t>Timers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19</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204" w:history="1">
        <w:r w:rsidRPr="006448B2">
          <w:rPr>
            <w:rStyle w:val="Hyperlink"/>
            <w:noProof/>
          </w:rPr>
          <w:t>3.1.3</w:t>
        </w:r>
        <w:r>
          <w:rPr>
            <w:rFonts w:asciiTheme="minorHAnsi" w:eastAsiaTheme="minorEastAsia" w:hAnsiTheme="minorHAnsi" w:cstheme="minorBidi"/>
            <w:noProof/>
            <w:sz w:val="22"/>
            <w:szCs w:val="22"/>
          </w:rPr>
          <w:tab/>
        </w:r>
        <w:r w:rsidRPr="006448B2">
          <w:rPr>
            <w:rStyle w:val="Hyperlink"/>
            <w:noProof/>
          </w:rPr>
          <w:t>Initialization</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19</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205" w:history="1">
        <w:r w:rsidRPr="006448B2">
          <w:rPr>
            <w:rStyle w:val="Hyperlink"/>
            <w:noProof/>
          </w:rPr>
          <w:t>3.1.4</w:t>
        </w:r>
        <w:r>
          <w:rPr>
            <w:rFonts w:asciiTheme="minorHAnsi" w:eastAsiaTheme="minorEastAsia" w:hAnsiTheme="minorHAnsi" w:cstheme="minorBidi"/>
            <w:noProof/>
            <w:sz w:val="22"/>
            <w:szCs w:val="22"/>
          </w:rPr>
          <w:tab/>
        </w:r>
        <w:r w:rsidRPr="006448B2">
          <w:rPr>
            <w:rStyle w:val="Hyperlink"/>
            <w:noProof/>
          </w:rPr>
          <w:t>Message Processing Events and Sequencing Rules</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19</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06" w:history="1">
        <w:r w:rsidRPr="006448B2">
          <w:rPr>
            <w:rStyle w:val="Hyperlink"/>
            <w:noProof/>
          </w:rPr>
          <w:t>3.1.4.1</w:t>
        </w:r>
        <w:r>
          <w:rPr>
            <w:rFonts w:asciiTheme="minorHAnsi" w:eastAsiaTheme="minorEastAsia" w:hAnsiTheme="minorHAnsi" w:cstheme="minorBidi"/>
            <w:noProof/>
            <w:sz w:val="22"/>
            <w:szCs w:val="22"/>
          </w:rPr>
          <w:tab/>
        </w:r>
        <w:r w:rsidRPr="006448B2">
          <w:rPr>
            <w:rStyle w:val="Hyperlink"/>
            <w:noProof/>
          </w:rPr>
          <w:t>EnumerateDatabases</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20</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07" w:history="1">
        <w:r w:rsidRPr="006448B2">
          <w:rPr>
            <w:rStyle w:val="Hyperlink"/>
            <w:noProof/>
          </w:rPr>
          <w:t>3.1.4.1.1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20</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08" w:history="1">
        <w:r w:rsidRPr="006448B2">
          <w:rPr>
            <w:rStyle w:val="Hyperlink"/>
            <w:noProof/>
          </w:rPr>
          <w:t>3.1.4.1.1.1</w:t>
        </w:r>
        <w:r>
          <w:rPr>
            <w:rFonts w:asciiTheme="minorHAnsi" w:eastAsiaTheme="minorEastAsia" w:hAnsiTheme="minorHAnsi" w:cstheme="minorBidi"/>
            <w:noProof/>
            <w:sz w:val="22"/>
            <w:szCs w:val="22"/>
          </w:rPr>
          <w:tab/>
        </w:r>
        <w:r w:rsidRPr="006448B2">
          <w:rPr>
            <w:rStyle w:val="Hyperlink"/>
            <w:noProof/>
          </w:rPr>
          <w:t>INotesWebServiceApplication_EnumerateDatabases_InputMessage</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21</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09" w:history="1">
        <w:r w:rsidRPr="006448B2">
          <w:rPr>
            <w:rStyle w:val="Hyperlink"/>
            <w:noProof/>
          </w:rPr>
          <w:t>3.1.4.1.1.2</w:t>
        </w:r>
        <w:r>
          <w:rPr>
            <w:rFonts w:asciiTheme="minorHAnsi" w:eastAsiaTheme="minorEastAsia" w:hAnsiTheme="minorHAnsi" w:cstheme="minorBidi"/>
            <w:noProof/>
            <w:sz w:val="22"/>
            <w:szCs w:val="22"/>
          </w:rPr>
          <w:tab/>
        </w:r>
        <w:r w:rsidRPr="006448B2">
          <w:rPr>
            <w:rStyle w:val="Hyperlink"/>
            <w:noProof/>
          </w:rPr>
          <w:t>INotesWebServiceApplication_EnumerateDatabases_OutputMessage</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21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0" w:history="1">
        <w:r w:rsidRPr="006448B2">
          <w:rPr>
            <w:rStyle w:val="Hyperlink"/>
            <w:noProof/>
          </w:rPr>
          <w:t>3.1.4.1.2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21</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11" w:history="1">
        <w:r w:rsidRPr="006448B2">
          <w:rPr>
            <w:rStyle w:val="Hyperlink"/>
            <w:noProof/>
          </w:rPr>
          <w:t>3.1.4.1.2.1</w:t>
        </w:r>
        <w:r>
          <w:rPr>
            <w:rFonts w:asciiTheme="minorHAnsi" w:eastAsiaTheme="minorEastAsia" w:hAnsiTheme="minorHAnsi" w:cstheme="minorBidi"/>
            <w:noProof/>
            <w:sz w:val="22"/>
            <w:szCs w:val="22"/>
          </w:rPr>
          <w:tab/>
        </w:r>
        <w:r w:rsidRPr="006448B2">
          <w:rPr>
            <w:rStyle w:val="Hyperlink"/>
            <w:noProof/>
          </w:rPr>
          <w:t>EnumerateDatabases</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21</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12" w:history="1">
        <w:r w:rsidRPr="006448B2">
          <w:rPr>
            <w:rStyle w:val="Hyperlink"/>
            <w:noProof/>
          </w:rPr>
          <w:t>3.1.4.1.2.2</w:t>
        </w:r>
        <w:r>
          <w:rPr>
            <w:rFonts w:asciiTheme="minorHAnsi" w:eastAsiaTheme="minorEastAsia" w:hAnsiTheme="minorHAnsi" w:cstheme="minorBidi"/>
            <w:noProof/>
            <w:sz w:val="22"/>
            <w:szCs w:val="22"/>
          </w:rPr>
          <w:tab/>
        </w:r>
        <w:r w:rsidRPr="006448B2">
          <w:rPr>
            <w:rStyle w:val="Hyperlink"/>
            <w:noProof/>
          </w:rPr>
          <w:t>EnumerateDatabasesResponse</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21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3" w:history="1">
        <w:r w:rsidRPr="006448B2">
          <w:rPr>
            <w:rStyle w:val="Hyperlink"/>
            <w:noProof/>
          </w:rPr>
          <w:t>3.1.4.1.3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22</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14" w:history="1">
        <w:r w:rsidRPr="006448B2">
          <w:rPr>
            <w:rStyle w:val="Hyperlink"/>
            <w:noProof/>
          </w:rPr>
          <w:t>3.1.4.1.3.1</w:t>
        </w:r>
        <w:r>
          <w:rPr>
            <w:rFonts w:asciiTheme="minorHAnsi" w:eastAsiaTheme="minorEastAsia" w:hAnsiTheme="minorHAnsi" w:cstheme="minorBidi"/>
            <w:noProof/>
            <w:sz w:val="22"/>
            <w:szCs w:val="22"/>
          </w:rPr>
          <w:tab/>
        </w:r>
        <w:r w:rsidRPr="006448B2">
          <w:rPr>
            <w:rStyle w:val="Hyperlink"/>
            <w:noProof/>
          </w:rPr>
          <w:t>ArrayOfDATABASEITEMID</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22</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15" w:history="1">
        <w:r w:rsidRPr="006448B2">
          <w:rPr>
            <w:rStyle w:val="Hyperlink"/>
            <w:noProof/>
          </w:rPr>
          <w:t>3.1.4.1.3.2</w:t>
        </w:r>
        <w:r>
          <w:rPr>
            <w:rFonts w:asciiTheme="minorHAnsi" w:eastAsiaTheme="minorEastAsia" w:hAnsiTheme="minorHAnsi" w:cstheme="minorBidi"/>
            <w:noProof/>
            <w:sz w:val="22"/>
            <w:szCs w:val="22"/>
          </w:rPr>
          <w:tab/>
        </w:r>
        <w:r w:rsidRPr="006448B2">
          <w:rPr>
            <w:rStyle w:val="Hyperlink"/>
            <w:noProof/>
          </w:rPr>
          <w:t>DATABASEITEMID</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22</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6" w:history="1">
        <w:r w:rsidRPr="006448B2">
          <w:rPr>
            <w:rStyle w:val="Hyperlink"/>
            <w:noProof/>
          </w:rPr>
          <w:t>3.1.4.1.4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7" w:history="1">
        <w:r w:rsidRPr="006448B2">
          <w:rPr>
            <w:rStyle w:val="Hyperlink"/>
            <w:noProof/>
          </w:rPr>
          <w:t>3.1.4.1.5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8" w:history="1">
        <w:r w:rsidRPr="006448B2">
          <w:rPr>
            <w:rStyle w:val="Hyperlink"/>
            <w:noProof/>
          </w:rPr>
          <w:t>3.1.4.1.6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19" w:history="1">
        <w:r w:rsidRPr="006448B2">
          <w:rPr>
            <w:rStyle w:val="Hyperlink"/>
            <w:noProof/>
          </w:rPr>
          <w:t>3.1.4.1.7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20" w:history="1">
        <w:r w:rsidRPr="006448B2">
          <w:rPr>
            <w:rStyle w:val="Hyperlink"/>
            <w:noProof/>
          </w:rPr>
          <w:t>3.1.4.2</w:t>
        </w:r>
        <w:r>
          <w:rPr>
            <w:rFonts w:asciiTheme="minorHAnsi" w:eastAsiaTheme="minorEastAsia" w:hAnsiTheme="minorHAnsi" w:cstheme="minorBidi"/>
            <w:noProof/>
            <w:sz w:val="22"/>
            <w:szCs w:val="22"/>
          </w:rPr>
          <w:tab/>
        </w:r>
        <w:r w:rsidRPr="006448B2">
          <w:rPr>
            <w:rStyle w:val="Hyperlink"/>
            <w:noProof/>
          </w:rPr>
          <w:t>EnumerateItems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21" w:history="1">
        <w:r w:rsidRPr="006448B2">
          <w:rPr>
            <w:rStyle w:val="Hyperlink"/>
            <w:noProof/>
          </w:rPr>
          <w:t>3.1.4.2.1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23</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22" w:history="1">
        <w:r w:rsidRPr="006448B2">
          <w:rPr>
            <w:rStyle w:val="Hyperlink"/>
            <w:noProof/>
          </w:rPr>
          <w:t>3.1.4.2.1.1</w:t>
        </w:r>
        <w:r>
          <w:rPr>
            <w:rFonts w:asciiTheme="minorHAnsi" w:eastAsiaTheme="minorEastAsia" w:hAnsiTheme="minorHAnsi" w:cstheme="minorBidi"/>
            <w:noProof/>
            <w:sz w:val="22"/>
            <w:szCs w:val="22"/>
          </w:rPr>
          <w:tab/>
        </w:r>
        <w:r w:rsidRPr="006448B2">
          <w:rPr>
            <w:rStyle w:val="Hyperlink"/>
            <w:noProof/>
          </w:rPr>
          <w:t>INotesWebServiceApplication_EnumerateItems_InputMessage</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24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23" w:history="1">
        <w:r w:rsidRPr="006448B2">
          <w:rPr>
            <w:rStyle w:val="Hyperlink"/>
            <w:noProof/>
          </w:rPr>
          <w:t>3.1.4.2.1.2</w:t>
        </w:r>
        <w:r>
          <w:rPr>
            <w:rFonts w:asciiTheme="minorHAnsi" w:eastAsiaTheme="minorEastAsia" w:hAnsiTheme="minorHAnsi" w:cstheme="minorBidi"/>
            <w:noProof/>
            <w:sz w:val="22"/>
            <w:szCs w:val="22"/>
          </w:rPr>
          <w:tab/>
        </w:r>
        <w:r w:rsidRPr="006448B2">
          <w:rPr>
            <w:rStyle w:val="Hyperlink"/>
            <w:noProof/>
          </w:rPr>
          <w:t>INotesWebServiceApplication_EnumerateItems_OutputMessage</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24</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24" w:history="1">
        <w:r w:rsidRPr="006448B2">
          <w:rPr>
            <w:rStyle w:val="Hyperlink"/>
            <w:noProof/>
          </w:rPr>
          <w:t>3.1.4.2.2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24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25" w:history="1">
        <w:r w:rsidRPr="006448B2">
          <w:rPr>
            <w:rStyle w:val="Hyperlink"/>
            <w:noProof/>
          </w:rPr>
          <w:t>3.1.4.2.2.1</w:t>
        </w:r>
        <w:r>
          <w:rPr>
            <w:rFonts w:asciiTheme="minorHAnsi" w:eastAsiaTheme="minorEastAsia" w:hAnsiTheme="minorHAnsi" w:cstheme="minorBidi"/>
            <w:noProof/>
            <w:sz w:val="22"/>
            <w:szCs w:val="22"/>
          </w:rPr>
          <w:tab/>
        </w:r>
        <w:r w:rsidRPr="006448B2">
          <w:rPr>
            <w:rStyle w:val="Hyperlink"/>
            <w:noProof/>
          </w:rPr>
          <w:t>EnumerateItems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24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26" w:history="1">
        <w:r w:rsidRPr="006448B2">
          <w:rPr>
            <w:rStyle w:val="Hyperlink"/>
            <w:noProof/>
          </w:rPr>
          <w:t>3.1.4.2.2.2</w:t>
        </w:r>
        <w:r>
          <w:rPr>
            <w:rFonts w:asciiTheme="minorHAnsi" w:eastAsiaTheme="minorEastAsia" w:hAnsiTheme="minorHAnsi" w:cstheme="minorBidi"/>
            <w:noProof/>
            <w:sz w:val="22"/>
            <w:szCs w:val="22"/>
          </w:rPr>
          <w:tab/>
        </w:r>
        <w:r w:rsidRPr="006448B2">
          <w:rPr>
            <w:rStyle w:val="Hyperlink"/>
            <w:noProof/>
          </w:rPr>
          <w:t>EnumerateItemsResponse</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25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27" w:history="1">
        <w:r w:rsidRPr="006448B2">
          <w:rPr>
            <w:rStyle w:val="Hyperlink"/>
            <w:noProof/>
          </w:rPr>
          <w:t>3.1.4.2.3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25</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28" w:history="1">
        <w:r w:rsidRPr="006448B2">
          <w:rPr>
            <w:rStyle w:val="Hyperlink"/>
            <w:noProof/>
          </w:rPr>
          <w:t>3.1.4.2.3.1</w:t>
        </w:r>
        <w:r>
          <w:rPr>
            <w:rFonts w:asciiTheme="minorHAnsi" w:eastAsiaTheme="minorEastAsia" w:hAnsiTheme="minorHAnsi" w:cstheme="minorBidi"/>
            <w:noProof/>
            <w:sz w:val="22"/>
            <w:szCs w:val="22"/>
          </w:rPr>
          <w:tab/>
        </w:r>
        <w:r w:rsidRPr="006448B2">
          <w:rPr>
            <w:rStyle w:val="Hyperlink"/>
            <w:noProof/>
          </w:rPr>
          <w:t>ArrayOfNOTESITEM</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25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29" w:history="1">
        <w:r w:rsidRPr="006448B2">
          <w:rPr>
            <w:rStyle w:val="Hyperlink"/>
            <w:noProof/>
          </w:rPr>
          <w:t>3.1.4.2.4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25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30" w:history="1">
        <w:r w:rsidRPr="006448B2">
          <w:rPr>
            <w:rStyle w:val="Hyperlink"/>
            <w:noProof/>
          </w:rPr>
          <w:t>3.1.4.2.5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25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31" w:history="1">
        <w:r w:rsidRPr="006448B2">
          <w:rPr>
            <w:rStyle w:val="Hyperlink"/>
            <w:noProof/>
          </w:rPr>
          <w:t>3.1.4.2.6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26</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32" w:history="1">
        <w:r w:rsidRPr="006448B2">
          <w:rPr>
            <w:rStyle w:val="Hyperlink"/>
            <w:noProof/>
          </w:rPr>
          <w:t>3.1.4.2.7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26</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33" w:history="1">
        <w:r w:rsidRPr="006448B2">
          <w:rPr>
            <w:rStyle w:val="Hyperlink"/>
            <w:noProof/>
          </w:rPr>
          <w:t>3.1.4.3</w:t>
        </w:r>
        <w:r>
          <w:rPr>
            <w:rFonts w:asciiTheme="minorHAnsi" w:eastAsiaTheme="minorEastAsia" w:hAnsiTheme="minorHAnsi" w:cstheme="minorBidi"/>
            <w:noProof/>
            <w:sz w:val="22"/>
            <w:szCs w:val="22"/>
          </w:rPr>
          <w:tab/>
        </w:r>
        <w:r w:rsidRPr="006448B2">
          <w:rPr>
            <w:rStyle w:val="Hyperlink"/>
            <w:noProof/>
          </w:rPr>
          <w:t>EnumerateServers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26</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34" w:history="1">
        <w:r w:rsidRPr="006448B2">
          <w:rPr>
            <w:rStyle w:val="Hyperlink"/>
            <w:noProof/>
          </w:rPr>
          <w:t>3.1.4.3.1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26</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35" w:history="1">
        <w:r w:rsidRPr="006448B2">
          <w:rPr>
            <w:rStyle w:val="Hyperlink"/>
            <w:noProof/>
          </w:rPr>
          <w:t>3.1.4.3.1.1</w:t>
        </w:r>
        <w:r>
          <w:rPr>
            <w:rFonts w:asciiTheme="minorHAnsi" w:eastAsiaTheme="minorEastAsia" w:hAnsiTheme="minorHAnsi" w:cstheme="minorBidi"/>
            <w:noProof/>
            <w:sz w:val="22"/>
            <w:szCs w:val="22"/>
          </w:rPr>
          <w:tab/>
        </w:r>
        <w:r w:rsidRPr="006448B2">
          <w:rPr>
            <w:rStyle w:val="Hyperlink"/>
            <w:noProof/>
          </w:rPr>
          <w:t>INotesWebServiceApplication_EnumerateServers_InputMessage</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26</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36" w:history="1">
        <w:r w:rsidRPr="006448B2">
          <w:rPr>
            <w:rStyle w:val="Hyperlink"/>
            <w:noProof/>
          </w:rPr>
          <w:t>3.1.4.3.1.2</w:t>
        </w:r>
        <w:r>
          <w:rPr>
            <w:rFonts w:asciiTheme="minorHAnsi" w:eastAsiaTheme="minorEastAsia" w:hAnsiTheme="minorHAnsi" w:cstheme="minorBidi"/>
            <w:noProof/>
            <w:sz w:val="22"/>
            <w:szCs w:val="22"/>
          </w:rPr>
          <w:tab/>
        </w:r>
        <w:r w:rsidRPr="006448B2">
          <w:rPr>
            <w:rStyle w:val="Hyperlink"/>
            <w:noProof/>
          </w:rPr>
          <w:t>INotesWebServiceApplication_EnumerateServers_OutputMessage</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27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37" w:history="1">
        <w:r w:rsidRPr="006448B2">
          <w:rPr>
            <w:rStyle w:val="Hyperlink"/>
            <w:noProof/>
          </w:rPr>
          <w:t>3.1.4.3.2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27</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38" w:history="1">
        <w:r w:rsidRPr="006448B2">
          <w:rPr>
            <w:rStyle w:val="Hyperlink"/>
            <w:noProof/>
          </w:rPr>
          <w:t>3.1.4.3.2.1</w:t>
        </w:r>
        <w:r>
          <w:rPr>
            <w:rFonts w:asciiTheme="minorHAnsi" w:eastAsiaTheme="minorEastAsia" w:hAnsiTheme="minorHAnsi" w:cstheme="minorBidi"/>
            <w:noProof/>
            <w:sz w:val="22"/>
            <w:szCs w:val="22"/>
          </w:rPr>
          <w:tab/>
        </w:r>
        <w:r w:rsidRPr="006448B2">
          <w:rPr>
            <w:rStyle w:val="Hyperlink"/>
            <w:noProof/>
          </w:rPr>
          <w:t>EnumerateServers</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27</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39" w:history="1">
        <w:r w:rsidRPr="006448B2">
          <w:rPr>
            <w:rStyle w:val="Hyperlink"/>
            <w:noProof/>
          </w:rPr>
          <w:t>3.1.4.3.2.2</w:t>
        </w:r>
        <w:r>
          <w:rPr>
            <w:rFonts w:asciiTheme="minorHAnsi" w:eastAsiaTheme="minorEastAsia" w:hAnsiTheme="minorHAnsi" w:cstheme="minorBidi"/>
            <w:noProof/>
            <w:sz w:val="22"/>
            <w:szCs w:val="22"/>
          </w:rPr>
          <w:tab/>
        </w:r>
        <w:r w:rsidRPr="006448B2">
          <w:rPr>
            <w:rStyle w:val="Hyperlink"/>
            <w:noProof/>
          </w:rPr>
          <w:t>EnumerateServersResponse</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27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0" w:history="1">
        <w:r w:rsidRPr="006448B2">
          <w:rPr>
            <w:rStyle w:val="Hyperlink"/>
            <w:noProof/>
          </w:rPr>
          <w:t>3.1.4.3.3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27</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41" w:history="1">
        <w:r w:rsidRPr="006448B2">
          <w:rPr>
            <w:rStyle w:val="Hyperlink"/>
            <w:noProof/>
          </w:rPr>
          <w:t>3.1.4.3.3.1</w:t>
        </w:r>
        <w:r>
          <w:rPr>
            <w:rFonts w:asciiTheme="minorHAnsi" w:eastAsiaTheme="minorEastAsia" w:hAnsiTheme="minorHAnsi" w:cstheme="minorBidi"/>
            <w:noProof/>
            <w:sz w:val="22"/>
            <w:szCs w:val="22"/>
          </w:rPr>
          <w:tab/>
        </w:r>
        <w:r w:rsidRPr="006448B2">
          <w:rPr>
            <w:rStyle w:val="Hyperlink"/>
            <w:noProof/>
          </w:rPr>
          <w:t>ArrayOfSERVERITEM</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2" w:history="1">
        <w:r w:rsidRPr="006448B2">
          <w:rPr>
            <w:rStyle w:val="Hyperlink"/>
            <w:noProof/>
          </w:rPr>
          <w:t>3.1.4.3.4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3" w:history="1">
        <w:r w:rsidRPr="006448B2">
          <w:rPr>
            <w:rStyle w:val="Hyperlink"/>
            <w:noProof/>
          </w:rPr>
          <w:t>3.1.4.3.5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4" w:history="1">
        <w:r w:rsidRPr="006448B2">
          <w:rPr>
            <w:rStyle w:val="Hyperlink"/>
            <w:noProof/>
          </w:rPr>
          <w:t>3.1.4.3.6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5" w:history="1">
        <w:r w:rsidRPr="006448B2">
          <w:rPr>
            <w:rStyle w:val="Hyperlink"/>
            <w:noProof/>
          </w:rPr>
          <w:t>3.1.4.3.7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46" w:history="1">
        <w:r w:rsidRPr="006448B2">
          <w:rPr>
            <w:rStyle w:val="Hyperlink"/>
            <w:noProof/>
          </w:rPr>
          <w:t>3.1.4.4</w:t>
        </w:r>
        <w:r>
          <w:rPr>
            <w:rFonts w:asciiTheme="minorHAnsi" w:eastAsiaTheme="minorEastAsia" w:hAnsiTheme="minorHAnsi" w:cstheme="minorBidi"/>
            <w:noProof/>
            <w:sz w:val="22"/>
            <w:szCs w:val="22"/>
          </w:rPr>
          <w:tab/>
        </w:r>
        <w:r w:rsidRPr="006448B2">
          <w:rPr>
            <w:rStyle w:val="Hyperlink"/>
            <w:noProof/>
          </w:rPr>
          <w:t>FetchAttachment</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28</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47" w:history="1">
        <w:r w:rsidRPr="006448B2">
          <w:rPr>
            <w:rStyle w:val="Hyperlink"/>
            <w:noProof/>
          </w:rPr>
          <w:t>3.1.4.4.1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29</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48" w:history="1">
        <w:r w:rsidRPr="006448B2">
          <w:rPr>
            <w:rStyle w:val="Hyperlink"/>
            <w:noProof/>
          </w:rPr>
          <w:t>3.1.4.4.1.1</w:t>
        </w:r>
        <w:r>
          <w:rPr>
            <w:rFonts w:asciiTheme="minorHAnsi" w:eastAsiaTheme="minorEastAsia" w:hAnsiTheme="minorHAnsi" w:cstheme="minorBidi"/>
            <w:noProof/>
            <w:sz w:val="22"/>
            <w:szCs w:val="22"/>
          </w:rPr>
          <w:tab/>
        </w:r>
        <w:r w:rsidRPr="006448B2">
          <w:rPr>
            <w:rStyle w:val="Hyperlink"/>
            <w:noProof/>
          </w:rPr>
          <w:t>INotesWebServiceApplication_FetchAttachment_InputMessage</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29</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49" w:history="1">
        <w:r w:rsidRPr="006448B2">
          <w:rPr>
            <w:rStyle w:val="Hyperlink"/>
            <w:noProof/>
          </w:rPr>
          <w:t>3.1.4.4.1.2</w:t>
        </w:r>
        <w:r>
          <w:rPr>
            <w:rFonts w:asciiTheme="minorHAnsi" w:eastAsiaTheme="minorEastAsia" w:hAnsiTheme="minorHAnsi" w:cstheme="minorBidi"/>
            <w:noProof/>
            <w:sz w:val="22"/>
            <w:szCs w:val="22"/>
          </w:rPr>
          <w:tab/>
        </w:r>
        <w:r w:rsidRPr="006448B2">
          <w:rPr>
            <w:rStyle w:val="Hyperlink"/>
            <w:noProof/>
          </w:rPr>
          <w:t>INotesWebServiceApplication_FetchAttachment_OutputMessage</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29</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0" w:history="1">
        <w:r w:rsidRPr="006448B2">
          <w:rPr>
            <w:rStyle w:val="Hyperlink"/>
            <w:noProof/>
          </w:rPr>
          <w:t>3.1.4.4.2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29</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51" w:history="1">
        <w:r w:rsidRPr="006448B2">
          <w:rPr>
            <w:rStyle w:val="Hyperlink"/>
            <w:noProof/>
          </w:rPr>
          <w:t>3.1.4.4.2.1</w:t>
        </w:r>
        <w:r>
          <w:rPr>
            <w:rFonts w:asciiTheme="minorHAnsi" w:eastAsiaTheme="minorEastAsia" w:hAnsiTheme="minorHAnsi" w:cstheme="minorBidi"/>
            <w:noProof/>
            <w:sz w:val="22"/>
            <w:szCs w:val="22"/>
          </w:rPr>
          <w:tab/>
        </w:r>
        <w:r w:rsidRPr="006448B2">
          <w:rPr>
            <w:rStyle w:val="Hyperlink"/>
            <w:noProof/>
          </w:rPr>
          <w:t>FetchAttachment</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29</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52" w:history="1">
        <w:r w:rsidRPr="006448B2">
          <w:rPr>
            <w:rStyle w:val="Hyperlink"/>
            <w:noProof/>
          </w:rPr>
          <w:t>3.1.4.4.2.2</w:t>
        </w:r>
        <w:r>
          <w:rPr>
            <w:rFonts w:asciiTheme="minorHAnsi" w:eastAsiaTheme="minorEastAsia" w:hAnsiTheme="minorHAnsi" w:cstheme="minorBidi"/>
            <w:noProof/>
            <w:sz w:val="22"/>
            <w:szCs w:val="22"/>
          </w:rPr>
          <w:tab/>
        </w:r>
        <w:r w:rsidRPr="006448B2">
          <w:rPr>
            <w:rStyle w:val="Hyperlink"/>
            <w:noProof/>
          </w:rPr>
          <w:t>FetchAttachmentResponse</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30</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3" w:history="1">
        <w:r w:rsidRPr="006448B2">
          <w:rPr>
            <w:rStyle w:val="Hyperlink"/>
            <w:noProof/>
          </w:rPr>
          <w:t>3.1.4.4.3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30</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54" w:history="1">
        <w:r w:rsidRPr="006448B2">
          <w:rPr>
            <w:rStyle w:val="Hyperlink"/>
            <w:noProof/>
          </w:rPr>
          <w:t>3.1.4.4.3.1</w:t>
        </w:r>
        <w:r>
          <w:rPr>
            <w:rFonts w:asciiTheme="minorHAnsi" w:eastAsiaTheme="minorEastAsia" w:hAnsiTheme="minorHAnsi" w:cstheme="minorBidi"/>
            <w:noProof/>
            <w:sz w:val="22"/>
            <w:szCs w:val="22"/>
          </w:rPr>
          <w:tab/>
        </w:r>
        <w:r w:rsidRPr="006448B2">
          <w:rPr>
            <w:rStyle w:val="Hyperlink"/>
            <w:noProof/>
          </w:rPr>
          <w:t>NOTESATTACHMENT</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30</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5" w:history="1">
        <w:r w:rsidRPr="006448B2">
          <w:rPr>
            <w:rStyle w:val="Hyperlink"/>
            <w:noProof/>
          </w:rPr>
          <w:t>3.1.4.4.4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6" w:history="1">
        <w:r w:rsidRPr="006448B2">
          <w:rPr>
            <w:rStyle w:val="Hyperlink"/>
            <w:noProof/>
          </w:rPr>
          <w:t>3.1.4.4.5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7" w:history="1">
        <w:r w:rsidRPr="006448B2">
          <w:rPr>
            <w:rStyle w:val="Hyperlink"/>
            <w:noProof/>
          </w:rPr>
          <w:t>3.1.4.4.6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58" w:history="1">
        <w:r w:rsidRPr="006448B2">
          <w:rPr>
            <w:rStyle w:val="Hyperlink"/>
            <w:noProof/>
          </w:rPr>
          <w:t>3.1.4.4.7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59" w:history="1">
        <w:r w:rsidRPr="006448B2">
          <w:rPr>
            <w:rStyle w:val="Hyperlink"/>
            <w:noProof/>
          </w:rPr>
          <w:t>3.1.4.5</w:t>
        </w:r>
        <w:r>
          <w:rPr>
            <w:rFonts w:asciiTheme="minorHAnsi" w:eastAsiaTheme="minorEastAsia" w:hAnsiTheme="minorHAnsi" w:cstheme="minorBidi"/>
            <w:noProof/>
            <w:sz w:val="22"/>
            <w:szCs w:val="22"/>
          </w:rPr>
          <w:tab/>
        </w:r>
        <w:r w:rsidRPr="006448B2">
          <w:rPr>
            <w:rStyle w:val="Hyperlink"/>
            <w:noProof/>
          </w:rPr>
          <w:t>FetchItem</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0" w:history="1">
        <w:r w:rsidRPr="006448B2">
          <w:rPr>
            <w:rStyle w:val="Hyperlink"/>
            <w:noProof/>
          </w:rPr>
          <w:t>3.1.4.5.1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31</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61" w:history="1">
        <w:r w:rsidRPr="006448B2">
          <w:rPr>
            <w:rStyle w:val="Hyperlink"/>
            <w:noProof/>
          </w:rPr>
          <w:t>3.1.4.5.1.1</w:t>
        </w:r>
        <w:r>
          <w:rPr>
            <w:rFonts w:asciiTheme="minorHAnsi" w:eastAsiaTheme="minorEastAsia" w:hAnsiTheme="minorHAnsi" w:cstheme="minorBidi"/>
            <w:noProof/>
            <w:sz w:val="22"/>
            <w:szCs w:val="22"/>
          </w:rPr>
          <w:tab/>
        </w:r>
        <w:r w:rsidRPr="006448B2">
          <w:rPr>
            <w:rStyle w:val="Hyperlink"/>
            <w:noProof/>
          </w:rPr>
          <w:t>INotesWebServiceApplication_FetchItem_InputMessage</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32</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62" w:history="1">
        <w:r w:rsidRPr="006448B2">
          <w:rPr>
            <w:rStyle w:val="Hyperlink"/>
            <w:noProof/>
          </w:rPr>
          <w:t>3.1.4.5.1.2</w:t>
        </w:r>
        <w:r>
          <w:rPr>
            <w:rFonts w:asciiTheme="minorHAnsi" w:eastAsiaTheme="minorEastAsia" w:hAnsiTheme="minorHAnsi" w:cstheme="minorBidi"/>
            <w:noProof/>
            <w:sz w:val="22"/>
            <w:szCs w:val="22"/>
          </w:rPr>
          <w:tab/>
        </w:r>
        <w:r w:rsidRPr="006448B2">
          <w:rPr>
            <w:rStyle w:val="Hyperlink"/>
            <w:noProof/>
          </w:rPr>
          <w:t>INotesWebServiceApplication_FetchItem_OutputMessage</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32</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3" w:history="1">
        <w:r w:rsidRPr="006448B2">
          <w:rPr>
            <w:rStyle w:val="Hyperlink"/>
            <w:noProof/>
          </w:rPr>
          <w:t>3.1.4.5.2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32</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64" w:history="1">
        <w:r w:rsidRPr="006448B2">
          <w:rPr>
            <w:rStyle w:val="Hyperlink"/>
            <w:noProof/>
          </w:rPr>
          <w:t>3.1.4.5.2.1</w:t>
        </w:r>
        <w:r>
          <w:rPr>
            <w:rFonts w:asciiTheme="minorHAnsi" w:eastAsiaTheme="minorEastAsia" w:hAnsiTheme="minorHAnsi" w:cstheme="minorBidi"/>
            <w:noProof/>
            <w:sz w:val="22"/>
            <w:szCs w:val="22"/>
          </w:rPr>
          <w:tab/>
        </w:r>
        <w:r w:rsidRPr="006448B2">
          <w:rPr>
            <w:rStyle w:val="Hyperlink"/>
            <w:noProof/>
          </w:rPr>
          <w:t>FetchItem</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32</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65" w:history="1">
        <w:r w:rsidRPr="006448B2">
          <w:rPr>
            <w:rStyle w:val="Hyperlink"/>
            <w:noProof/>
          </w:rPr>
          <w:t>3.1.4.5.2.2</w:t>
        </w:r>
        <w:r>
          <w:rPr>
            <w:rFonts w:asciiTheme="minorHAnsi" w:eastAsiaTheme="minorEastAsia" w:hAnsiTheme="minorHAnsi" w:cstheme="minorBidi"/>
            <w:noProof/>
            <w:sz w:val="22"/>
            <w:szCs w:val="22"/>
          </w:rPr>
          <w:tab/>
        </w:r>
        <w:r w:rsidRPr="006448B2">
          <w:rPr>
            <w:rStyle w:val="Hyperlink"/>
            <w:noProof/>
          </w:rPr>
          <w:t>FetchItemResponse</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32</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6" w:history="1">
        <w:r w:rsidRPr="006448B2">
          <w:rPr>
            <w:rStyle w:val="Hyperlink"/>
            <w:noProof/>
          </w:rPr>
          <w:t>3.1.4.5.3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7" w:history="1">
        <w:r w:rsidRPr="006448B2">
          <w:rPr>
            <w:rStyle w:val="Hyperlink"/>
            <w:noProof/>
          </w:rPr>
          <w:t>3.1.4.5.4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8" w:history="1">
        <w:r w:rsidRPr="006448B2">
          <w:rPr>
            <w:rStyle w:val="Hyperlink"/>
            <w:noProof/>
          </w:rPr>
          <w:t>3.1.4.5.5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69" w:history="1">
        <w:r w:rsidRPr="006448B2">
          <w:rPr>
            <w:rStyle w:val="Hyperlink"/>
            <w:noProof/>
          </w:rPr>
          <w:t>3.1.4.5.6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70" w:history="1">
        <w:r w:rsidRPr="006448B2">
          <w:rPr>
            <w:rStyle w:val="Hyperlink"/>
            <w:noProof/>
          </w:rPr>
          <w:t>3.1.4.5.7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71" w:history="1">
        <w:r w:rsidRPr="006448B2">
          <w:rPr>
            <w:rStyle w:val="Hyperlink"/>
            <w:noProof/>
          </w:rPr>
          <w:t>3.1.4.6</w:t>
        </w:r>
        <w:r>
          <w:rPr>
            <w:rFonts w:asciiTheme="minorHAnsi" w:eastAsiaTheme="minorEastAsia" w:hAnsiTheme="minorHAnsi" w:cstheme="minorBidi"/>
            <w:noProof/>
            <w:sz w:val="22"/>
            <w:szCs w:val="22"/>
          </w:rPr>
          <w:tab/>
        </w:r>
        <w:r w:rsidRPr="006448B2">
          <w:rPr>
            <w:rStyle w:val="Hyperlink"/>
            <w:noProof/>
          </w:rPr>
          <w:t>GetDatabase</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72" w:history="1">
        <w:r w:rsidRPr="006448B2">
          <w:rPr>
            <w:rStyle w:val="Hyperlink"/>
            <w:noProof/>
          </w:rPr>
          <w:t>3.1.4.6.1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33</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73" w:history="1">
        <w:r w:rsidRPr="006448B2">
          <w:rPr>
            <w:rStyle w:val="Hyperlink"/>
            <w:noProof/>
          </w:rPr>
          <w:t>3.1.4.6.1.1</w:t>
        </w:r>
        <w:r>
          <w:rPr>
            <w:rFonts w:asciiTheme="minorHAnsi" w:eastAsiaTheme="minorEastAsia" w:hAnsiTheme="minorHAnsi" w:cstheme="minorBidi"/>
            <w:noProof/>
            <w:sz w:val="22"/>
            <w:szCs w:val="22"/>
          </w:rPr>
          <w:tab/>
        </w:r>
        <w:r w:rsidRPr="006448B2">
          <w:rPr>
            <w:rStyle w:val="Hyperlink"/>
            <w:noProof/>
          </w:rPr>
          <w:t>INotesWebServiceApplication_GetDatabase_InputMessage</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34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74" w:history="1">
        <w:r w:rsidRPr="006448B2">
          <w:rPr>
            <w:rStyle w:val="Hyperlink"/>
            <w:noProof/>
          </w:rPr>
          <w:t>3.1.4.6.1.2</w:t>
        </w:r>
        <w:r>
          <w:rPr>
            <w:rFonts w:asciiTheme="minorHAnsi" w:eastAsiaTheme="minorEastAsia" w:hAnsiTheme="minorHAnsi" w:cstheme="minorBidi"/>
            <w:noProof/>
            <w:sz w:val="22"/>
            <w:szCs w:val="22"/>
          </w:rPr>
          <w:tab/>
        </w:r>
        <w:r w:rsidRPr="006448B2">
          <w:rPr>
            <w:rStyle w:val="Hyperlink"/>
            <w:noProof/>
          </w:rPr>
          <w:t>INotesWebServiceApplication_GetDatabase_OutputMessage</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34</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75" w:history="1">
        <w:r w:rsidRPr="006448B2">
          <w:rPr>
            <w:rStyle w:val="Hyperlink"/>
            <w:noProof/>
          </w:rPr>
          <w:t>3.1.4.6.2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34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76" w:history="1">
        <w:r w:rsidRPr="006448B2">
          <w:rPr>
            <w:rStyle w:val="Hyperlink"/>
            <w:noProof/>
          </w:rPr>
          <w:t>3.1.4.6.2.1</w:t>
        </w:r>
        <w:r>
          <w:rPr>
            <w:rFonts w:asciiTheme="minorHAnsi" w:eastAsiaTheme="minorEastAsia" w:hAnsiTheme="minorHAnsi" w:cstheme="minorBidi"/>
            <w:noProof/>
            <w:sz w:val="22"/>
            <w:szCs w:val="22"/>
          </w:rPr>
          <w:tab/>
        </w:r>
        <w:r w:rsidRPr="006448B2">
          <w:rPr>
            <w:rStyle w:val="Hyperlink"/>
            <w:noProof/>
          </w:rPr>
          <w:t>GetDatabase</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34</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77" w:history="1">
        <w:r w:rsidRPr="006448B2">
          <w:rPr>
            <w:rStyle w:val="Hyperlink"/>
            <w:noProof/>
          </w:rPr>
          <w:t>3.1.4.6.2.2</w:t>
        </w:r>
        <w:r>
          <w:rPr>
            <w:rFonts w:asciiTheme="minorHAnsi" w:eastAsiaTheme="minorEastAsia" w:hAnsiTheme="minorHAnsi" w:cstheme="minorBidi"/>
            <w:noProof/>
            <w:sz w:val="22"/>
            <w:szCs w:val="22"/>
          </w:rPr>
          <w:tab/>
        </w:r>
        <w:r w:rsidRPr="006448B2">
          <w:rPr>
            <w:rStyle w:val="Hyperlink"/>
            <w:noProof/>
          </w:rPr>
          <w:t>GetDatabaseResponse</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34</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78" w:history="1">
        <w:r w:rsidRPr="006448B2">
          <w:rPr>
            <w:rStyle w:val="Hyperlink"/>
            <w:noProof/>
          </w:rPr>
          <w:t>3.1.4.6.3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35</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79" w:history="1">
        <w:r w:rsidRPr="006448B2">
          <w:rPr>
            <w:rStyle w:val="Hyperlink"/>
            <w:noProof/>
          </w:rPr>
          <w:t>3.1.4.6.3.1</w:t>
        </w:r>
        <w:r>
          <w:rPr>
            <w:rFonts w:asciiTheme="minorHAnsi" w:eastAsiaTheme="minorEastAsia" w:hAnsiTheme="minorHAnsi" w:cstheme="minorBidi"/>
            <w:noProof/>
            <w:sz w:val="22"/>
            <w:szCs w:val="22"/>
          </w:rPr>
          <w:tab/>
        </w:r>
        <w:r w:rsidRPr="006448B2">
          <w:rPr>
            <w:rStyle w:val="Hyperlink"/>
            <w:noProof/>
          </w:rPr>
          <w:t>DATABASEITEM</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35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0" w:history="1">
        <w:r w:rsidRPr="006448B2">
          <w:rPr>
            <w:rStyle w:val="Hyperlink"/>
            <w:noProof/>
          </w:rPr>
          <w:t>3.1.4.6.4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35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1" w:history="1">
        <w:r w:rsidRPr="006448B2">
          <w:rPr>
            <w:rStyle w:val="Hyperlink"/>
            <w:noProof/>
          </w:rPr>
          <w:t>3.1.4.6.5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35</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2" w:history="1">
        <w:r w:rsidRPr="006448B2">
          <w:rPr>
            <w:rStyle w:val="Hyperlink"/>
            <w:noProof/>
          </w:rPr>
          <w:t>3.1.4.6.6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3" w:history="1">
        <w:r w:rsidRPr="006448B2">
          <w:rPr>
            <w:rStyle w:val="Hyperlink"/>
            <w:noProof/>
          </w:rPr>
          <w:t>3.1.4.6.7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4"/>
        <w:rPr>
          <w:rFonts w:asciiTheme="minorHAnsi" w:eastAsiaTheme="minorEastAsia" w:hAnsiTheme="minorHAnsi" w:cstheme="minorBidi"/>
          <w:noProof/>
          <w:sz w:val="22"/>
          <w:szCs w:val="22"/>
        </w:rPr>
      </w:pPr>
      <w:hyperlink w:anchor="_Toc83916284" w:history="1">
        <w:r w:rsidRPr="006448B2">
          <w:rPr>
            <w:rStyle w:val="Hyperlink"/>
            <w:noProof/>
          </w:rPr>
          <w:t>3.1.4.7</w:t>
        </w:r>
        <w:r>
          <w:rPr>
            <w:rFonts w:asciiTheme="minorHAnsi" w:eastAsiaTheme="minorEastAsia" w:hAnsiTheme="minorHAnsi" w:cstheme="minorBidi"/>
            <w:noProof/>
            <w:sz w:val="22"/>
            <w:szCs w:val="22"/>
          </w:rPr>
          <w:tab/>
        </w:r>
        <w:r w:rsidRPr="006448B2">
          <w:rPr>
            <w:rStyle w:val="Hyperlink"/>
            <w:noProof/>
          </w:rPr>
          <w:t>GetServer</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5" w:history="1">
        <w:r w:rsidRPr="006448B2">
          <w:rPr>
            <w:rStyle w:val="Hyperlink"/>
            <w:noProof/>
          </w:rPr>
          <w:t>3.1.4.7.1</w:t>
        </w:r>
        <w:r>
          <w:rPr>
            <w:rFonts w:asciiTheme="minorHAnsi" w:eastAsiaTheme="minorEastAsia" w:hAnsiTheme="minorHAnsi" w:cstheme="minorBidi"/>
            <w:noProof/>
            <w:sz w:val="22"/>
            <w:szCs w:val="22"/>
          </w:rPr>
          <w:tab/>
        </w:r>
        <w:r w:rsidRPr="006448B2">
          <w:rPr>
            <w:rStyle w:val="Hyperlink"/>
            <w:noProof/>
          </w:rPr>
          <w:t>Messages</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86" w:history="1">
        <w:r w:rsidRPr="006448B2">
          <w:rPr>
            <w:rStyle w:val="Hyperlink"/>
            <w:noProof/>
          </w:rPr>
          <w:t>3.1.4.7.1.1</w:t>
        </w:r>
        <w:r>
          <w:rPr>
            <w:rFonts w:asciiTheme="minorHAnsi" w:eastAsiaTheme="minorEastAsia" w:hAnsiTheme="minorHAnsi" w:cstheme="minorBidi"/>
            <w:noProof/>
            <w:sz w:val="22"/>
            <w:szCs w:val="22"/>
          </w:rPr>
          <w:tab/>
        </w:r>
        <w:r w:rsidRPr="006448B2">
          <w:rPr>
            <w:rStyle w:val="Hyperlink"/>
            <w:noProof/>
          </w:rPr>
          <w:t>INotesWebServiceApplication_GetServer_InputMessage</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87" w:history="1">
        <w:r w:rsidRPr="006448B2">
          <w:rPr>
            <w:rStyle w:val="Hyperlink"/>
            <w:noProof/>
          </w:rPr>
          <w:t>3.1.4.7.1.2</w:t>
        </w:r>
        <w:r>
          <w:rPr>
            <w:rFonts w:asciiTheme="minorHAnsi" w:eastAsiaTheme="minorEastAsia" w:hAnsiTheme="minorHAnsi" w:cstheme="minorBidi"/>
            <w:noProof/>
            <w:sz w:val="22"/>
            <w:szCs w:val="22"/>
          </w:rPr>
          <w:tab/>
        </w:r>
        <w:r w:rsidRPr="006448B2">
          <w:rPr>
            <w:rStyle w:val="Hyperlink"/>
            <w:noProof/>
          </w:rPr>
          <w:t>INotesWebServiceApplication_GetServer_OutputMessage</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88" w:history="1">
        <w:r w:rsidRPr="006448B2">
          <w:rPr>
            <w:rStyle w:val="Hyperlink"/>
            <w:noProof/>
          </w:rPr>
          <w:t>3.1.4.7.2</w:t>
        </w:r>
        <w:r>
          <w:rPr>
            <w:rFonts w:asciiTheme="minorHAnsi" w:eastAsiaTheme="minorEastAsia" w:hAnsiTheme="minorHAnsi" w:cstheme="minorBidi"/>
            <w:noProof/>
            <w:sz w:val="22"/>
            <w:szCs w:val="22"/>
          </w:rPr>
          <w:tab/>
        </w:r>
        <w:r w:rsidRPr="006448B2">
          <w:rPr>
            <w:rStyle w:val="Hyperlink"/>
            <w:noProof/>
          </w:rPr>
          <w:t>Elements</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36</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89" w:history="1">
        <w:r w:rsidRPr="006448B2">
          <w:rPr>
            <w:rStyle w:val="Hyperlink"/>
            <w:noProof/>
          </w:rPr>
          <w:t>3.1.4.7.2.1</w:t>
        </w:r>
        <w:r>
          <w:rPr>
            <w:rFonts w:asciiTheme="minorHAnsi" w:eastAsiaTheme="minorEastAsia" w:hAnsiTheme="minorHAnsi" w:cstheme="minorBidi"/>
            <w:noProof/>
            <w:sz w:val="22"/>
            <w:szCs w:val="22"/>
          </w:rPr>
          <w:tab/>
        </w:r>
        <w:r w:rsidRPr="006448B2">
          <w:rPr>
            <w:rStyle w:val="Hyperlink"/>
            <w:noProof/>
          </w:rPr>
          <w:t>GetServer</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6"/>
        <w:rPr>
          <w:rFonts w:asciiTheme="minorHAnsi" w:eastAsiaTheme="minorEastAsia" w:hAnsiTheme="minorHAnsi" w:cstheme="minorBidi"/>
          <w:noProof/>
          <w:sz w:val="22"/>
          <w:szCs w:val="22"/>
        </w:rPr>
      </w:pPr>
      <w:hyperlink w:anchor="_Toc83916290" w:history="1">
        <w:r w:rsidRPr="006448B2">
          <w:rPr>
            <w:rStyle w:val="Hyperlink"/>
            <w:noProof/>
          </w:rPr>
          <w:t>3.1.4.7.2.2</w:t>
        </w:r>
        <w:r>
          <w:rPr>
            <w:rFonts w:asciiTheme="minorHAnsi" w:eastAsiaTheme="minorEastAsia" w:hAnsiTheme="minorHAnsi" w:cstheme="minorBidi"/>
            <w:noProof/>
            <w:sz w:val="22"/>
            <w:szCs w:val="22"/>
          </w:rPr>
          <w:tab/>
        </w:r>
        <w:r w:rsidRPr="006448B2">
          <w:rPr>
            <w:rStyle w:val="Hyperlink"/>
            <w:noProof/>
          </w:rPr>
          <w:t>GetServerResponse</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91" w:history="1">
        <w:r w:rsidRPr="006448B2">
          <w:rPr>
            <w:rStyle w:val="Hyperlink"/>
            <w:noProof/>
          </w:rPr>
          <w:t>3.1.4.7.3</w:t>
        </w:r>
        <w:r>
          <w:rPr>
            <w:rFonts w:asciiTheme="minorHAnsi" w:eastAsiaTheme="minorEastAsia" w:hAnsiTheme="minorHAnsi" w:cstheme="minorBidi"/>
            <w:noProof/>
            <w:sz w:val="22"/>
            <w:szCs w:val="22"/>
          </w:rPr>
          <w:tab/>
        </w:r>
        <w:r w:rsidRPr="006448B2">
          <w:rPr>
            <w:rStyle w:val="Hyperlink"/>
            <w:noProof/>
          </w:rPr>
          <w:t>Complex Types</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92" w:history="1">
        <w:r w:rsidRPr="006448B2">
          <w:rPr>
            <w:rStyle w:val="Hyperlink"/>
            <w:noProof/>
          </w:rPr>
          <w:t>3.1.4.7.4</w:t>
        </w:r>
        <w:r>
          <w:rPr>
            <w:rFonts w:asciiTheme="minorHAnsi" w:eastAsiaTheme="minorEastAsia" w:hAnsiTheme="minorHAnsi" w:cstheme="minorBidi"/>
            <w:noProof/>
            <w:sz w:val="22"/>
            <w:szCs w:val="22"/>
          </w:rPr>
          <w:tab/>
        </w:r>
        <w:r w:rsidRPr="006448B2">
          <w:rPr>
            <w:rStyle w:val="Hyperlink"/>
            <w:noProof/>
          </w:rPr>
          <w:t>Simple Types</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93" w:history="1">
        <w:r w:rsidRPr="006448B2">
          <w:rPr>
            <w:rStyle w:val="Hyperlink"/>
            <w:noProof/>
          </w:rPr>
          <w:t>3.1.4.7.5</w:t>
        </w:r>
        <w:r>
          <w:rPr>
            <w:rFonts w:asciiTheme="minorHAnsi" w:eastAsiaTheme="minorEastAsia" w:hAnsiTheme="minorHAnsi" w:cstheme="minorBidi"/>
            <w:noProof/>
            <w:sz w:val="22"/>
            <w:szCs w:val="22"/>
          </w:rPr>
          <w:tab/>
        </w:r>
        <w:r w:rsidRPr="006448B2">
          <w:rPr>
            <w:rStyle w:val="Hyperlink"/>
            <w:noProof/>
          </w:rPr>
          <w:t>Attributes</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94" w:history="1">
        <w:r w:rsidRPr="006448B2">
          <w:rPr>
            <w:rStyle w:val="Hyperlink"/>
            <w:noProof/>
          </w:rPr>
          <w:t>3.1.4.7.6</w:t>
        </w:r>
        <w:r>
          <w:rPr>
            <w:rFonts w:asciiTheme="minorHAnsi" w:eastAsiaTheme="minorEastAsia" w:hAnsiTheme="minorHAnsi" w:cstheme="minorBidi"/>
            <w:noProof/>
            <w:sz w:val="22"/>
            <w:szCs w:val="22"/>
          </w:rPr>
          <w:tab/>
        </w:r>
        <w:r w:rsidRPr="006448B2">
          <w:rPr>
            <w:rStyle w:val="Hyperlink"/>
            <w:noProof/>
          </w:rPr>
          <w:t>Groups</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5"/>
        <w:rPr>
          <w:rFonts w:asciiTheme="minorHAnsi" w:eastAsiaTheme="minorEastAsia" w:hAnsiTheme="minorHAnsi" w:cstheme="minorBidi"/>
          <w:noProof/>
          <w:sz w:val="22"/>
          <w:szCs w:val="22"/>
        </w:rPr>
      </w:pPr>
      <w:hyperlink w:anchor="_Toc83916295" w:history="1">
        <w:r w:rsidRPr="006448B2">
          <w:rPr>
            <w:rStyle w:val="Hyperlink"/>
            <w:noProof/>
          </w:rPr>
          <w:t>3.1.4.7.7</w:t>
        </w:r>
        <w:r>
          <w:rPr>
            <w:rFonts w:asciiTheme="minorHAnsi" w:eastAsiaTheme="minorEastAsia" w:hAnsiTheme="minorHAnsi" w:cstheme="minorBidi"/>
            <w:noProof/>
            <w:sz w:val="22"/>
            <w:szCs w:val="22"/>
          </w:rPr>
          <w:tab/>
        </w:r>
        <w:r w:rsidRPr="006448B2">
          <w:rPr>
            <w:rStyle w:val="Hyperlink"/>
            <w:noProof/>
          </w:rPr>
          <w:t>Attribute Groups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37</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296" w:history="1">
        <w:r w:rsidRPr="006448B2">
          <w:rPr>
            <w:rStyle w:val="Hyperlink"/>
            <w:noProof/>
          </w:rPr>
          <w:t>3.1.5</w:t>
        </w:r>
        <w:r>
          <w:rPr>
            <w:rFonts w:asciiTheme="minorHAnsi" w:eastAsiaTheme="minorEastAsia" w:hAnsiTheme="minorHAnsi" w:cstheme="minorBidi"/>
            <w:noProof/>
            <w:sz w:val="22"/>
            <w:szCs w:val="22"/>
          </w:rPr>
          <w:tab/>
        </w:r>
        <w:r w:rsidRPr="006448B2">
          <w:rPr>
            <w:rStyle w:val="Hyperlink"/>
            <w:noProof/>
          </w:rPr>
          <w:t>Timer Events</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38</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297" w:history="1">
        <w:r w:rsidRPr="006448B2">
          <w:rPr>
            <w:rStyle w:val="Hyperlink"/>
            <w:noProof/>
          </w:rPr>
          <w:t>3.1.6</w:t>
        </w:r>
        <w:r>
          <w:rPr>
            <w:rFonts w:asciiTheme="minorHAnsi" w:eastAsiaTheme="minorEastAsia" w:hAnsiTheme="minorHAnsi" w:cstheme="minorBidi"/>
            <w:noProof/>
            <w:sz w:val="22"/>
            <w:szCs w:val="22"/>
          </w:rPr>
          <w:tab/>
        </w:r>
        <w:r w:rsidRPr="006448B2">
          <w:rPr>
            <w:rStyle w:val="Hyperlink"/>
            <w:noProof/>
          </w:rPr>
          <w:t>Other Local Events</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38</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298" w:history="1">
        <w:r w:rsidRPr="006448B2">
          <w:rPr>
            <w:rStyle w:val="Hyperlink"/>
            <w:noProof/>
          </w:rPr>
          <w:t>4</w:t>
        </w:r>
        <w:r>
          <w:rPr>
            <w:rFonts w:asciiTheme="minorHAnsi" w:eastAsiaTheme="minorEastAsia" w:hAnsiTheme="minorHAnsi" w:cstheme="minorBidi"/>
            <w:b w:val="0"/>
            <w:bCs w:val="0"/>
            <w:noProof/>
            <w:sz w:val="22"/>
            <w:szCs w:val="22"/>
          </w:rPr>
          <w:tab/>
        </w:r>
        <w:r w:rsidRPr="006448B2">
          <w:rPr>
            <w:rStyle w:val="Hyperlink"/>
            <w:noProof/>
          </w:rPr>
          <w:t>Protocol Examples</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39</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299" w:history="1">
        <w:r w:rsidRPr="006448B2">
          <w:rPr>
            <w:rStyle w:val="Hyperlink"/>
            <w:noProof/>
          </w:rPr>
          <w:t>4.1</w:t>
        </w:r>
        <w:r>
          <w:rPr>
            <w:rFonts w:asciiTheme="minorHAnsi" w:eastAsiaTheme="minorEastAsia" w:hAnsiTheme="minorHAnsi" w:cstheme="minorBidi"/>
            <w:noProof/>
            <w:sz w:val="22"/>
            <w:szCs w:val="22"/>
          </w:rPr>
          <w:tab/>
        </w:r>
        <w:r w:rsidRPr="006448B2">
          <w:rPr>
            <w:rStyle w:val="Hyperlink"/>
            <w:noProof/>
          </w:rPr>
          <w:t>Identifying Servers and Databases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39</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300" w:history="1">
        <w:r w:rsidRPr="006448B2">
          <w:rPr>
            <w:rStyle w:val="Hyperlink"/>
            <w:noProof/>
          </w:rPr>
          <w:t>4.1.1</w:t>
        </w:r>
        <w:r>
          <w:rPr>
            <w:rFonts w:asciiTheme="minorHAnsi" w:eastAsiaTheme="minorEastAsia" w:hAnsiTheme="minorHAnsi" w:cstheme="minorBidi"/>
            <w:noProof/>
            <w:sz w:val="22"/>
            <w:szCs w:val="22"/>
          </w:rPr>
          <w:tab/>
        </w:r>
        <w:r w:rsidRPr="006448B2">
          <w:rPr>
            <w:rStyle w:val="Hyperlink"/>
            <w:noProof/>
          </w:rPr>
          <w:t>EnumerateServers</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39</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301" w:history="1">
        <w:r w:rsidRPr="006448B2">
          <w:rPr>
            <w:rStyle w:val="Hyperlink"/>
            <w:noProof/>
          </w:rPr>
          <w:t>4.1.2</w:t>
        </w:r>
        <w:r>
          <w:rPr>
            <w:rFonts w:asciiTheme="minorHAnsi" w:eastAsiaTheme="minorEastAsia" w:hAnsiTheme="minorHAnsi" w:cstheme="minorBidi"/>
            <w:noProof/>
            <w:sz w:val="22"/>
            <w:szCs w:val="22"/>
          </w:rPr>
          <w:tab/>
        </w:r>
        <w:r w:rsidRPr="006448B2">
          <w:rPr>
            <w:rStyle w:val="Hyperlink"/>
            <w:noProof/>
          </w:rPr>
          <w:t>GetDatabase</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40</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02" w:history="1">
        <w:r w:rsidRPr="006448B2">
          <w:rPr>
            <w:rStyle w:val="Hyperlink"/>
            <w:noProof/>
          </w:rPr>
          <w:t>4.2</w:t>
        </w:r>
        <w:r>
          <w:rPr>
            <w:rFonts w:asciiTheme="minorHAnsi" w:eastAsiaTheme="minorEastAsia" w:hAnsiTheme="minorHAnsi" w:cstheme="minorBidi"/>
            <w:noProof/>
            <w:sz w:val="22"/>
            <w:szCs w:val="22"/>
          </w:rPr>
          <w:tab/>
        </w:r>
        <w:r w:rsidRPr="006448B2">
          <w:rPr>
            <w:rStyle w:val="Hyperlink"/>
            <w:noProof/>
          </w:rPr>
          <w:t>Retrieving Items from the Database</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41</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303" w:history="1">
        <w:r w:rsidRPr="006448B2">
          <w:rPr>
            <w:rStyle w:val="Hyperlink"/>
            <w:noProof/>
          </w:rPr>
          <w:t>4.2.1</w:t>
        </w:r>
        <w:r>
          <w:rPr>
            <w:rFonts w:asciiTheme="minorHAnsi" w:eastAsiaTheme="minorEastAsia" w:hAnsiTheme="minorHAnsi" w:cstheme="minorBidi"/>
            <w:noProof/>
            <w:sz w:val="22"/>
            <w:szCs w:val="22"/>
          </w:rPr>
          <w:tab/>
        </w:r>
        <w:r w:rsidRPr="006448B2">
          <w:rPr>
            <w:rStyle w:val="Hyperlink"/>
            <w:noProof/>
          </w:rPr>
          <w:t>EnumerateItems</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41</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304" w:history="1">
        <w:r w:rsidRPr="006448B2">
          <w:rPr>
            <w:rStyle w:val="Hyperlink"/>
            <w:noProof/>
          </w:rPr>
          <w:t>4.2.2</w:t>
        </w:r>
        <w:r>
          <w:rPr>
            <w:rFonts w:asciiTheme="minorHAnsi" w:eastAsiaTheme="minorEastAsia" w:hAnsiTheme="minorHAnsi" w:cstheme="minorBidi"/>
            <w:noProof/>
            <w:sz w:val="22"/>
            <w:szCs w:val="22"/>
          </w:rPr>
          <w:tab/>
        </w:r>
        <w:r w:rsidRPr="006448B2">
          <w:rPr>
            <w:rStyle w:val="Hyperlink"/>
            <w:noProof/>
          </w:rPr>
          <w:t>FetchItem</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43</w:t>
        </w:r>
        <w:r>
          <w:rPr>
            <w:noProof/>
            <w:webHidden/>
          </w:rPr>
          <w:fldChar w:fldCharType="end"/>
        </w:r>
      </w:hyperlink>
    </w:p>
    <w:p w:rsidR="00D5400E" w:rsidRDefault="00D5400E">
      <w:pPr>
        <w:pStyle w:val="TOC3"/>
        <w:rPr>
          <w:rFonts w:asciiTheme="minorHAnsi" w:eastAsiaTheme="minorEastAsia" w:hAnsiTheme="minorHAnsi" w:cstheme="minorBidi"/>
          <w:noProof/>
          <w:sz w:val="22"/>
          <w:szCs w:val="22"/>
        </w:rPr>
      </w:pPr>
      <w:hyperlink w:anchor="_Toc83916305" w:history="1">
        <w:r w:rsidRPr="006448B2">
          <w:rPr>
            <w:rStyle w:val="Hyperlink"/>
            <w:noProof/>
          </w:rPr>
          <w:t>4.2.3</w:t>
        </w:r>
        <w:r>
          <w:rPr>
            <w:rFonts w:asciiTheme="minorHAnsi" w:eastAsiaTheme="minorEastAsia" w:hAnsiTheme="minorHAnsi" w:cstheme="minorBidi"/>
            <w:noProof/>
            <w:sz w:val="22"/>
            <w:szCs w:val="22"/>
          </w:rPr>
          <w:tab/>
        </w:r>
        <w:r w:rsidRPr="006448B2">
          <w:rPr>
            <w:rStyle w:val="Hyperlink"/>
            <w:noProof/>
          </w:rPr>
          <w:t>FetchAttachment</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47</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06" w:history="1">
        <w:r w:rsidRPr="006448B2">
          <w:rPr>
            <w:rStyle w:val="Hyperlink"/>
            <w:noProof/>
          </w:rPr>
          <w:t>5</w:t>
        </w:r>
        <w:r>
          <w:rPr>
            <w:rFonts w:asciiTheme="minorHAnsi" w:eastAsiaTheme="minorEastAsia" w:hAnsiTheme="minorHAnsi" w:cstheme="minorBidi"/>
            <w:b w:val="0"/>
            <w:bCs w:val="0"/>
            <w:noProof/>
            <w:sz w:val="22"/>
            <w:szCs w:val="22"/>
          </w:rPr>
          <w:tab/>
        </w:r>
        <w:r w:rsidRPr="006448B2">
          <w:rPr>
            <w:rStyle w:val="Hyperlink"/>
            <w:noProof/>
          </w:rPr>
          <w:t>Security</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49</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07" w:history="1">
        <w:r w:rsidRPr="006448B2">
          <w:rPr>
            <w:rStyle w:val="Hyperlink"/>
            <w:noProof/>
          </w:rPr>
          <w:t>5.1</w:t>
        </w:r>
        <w:r>
          <w:rPr>
            <w:rFonts w:asciiTheme="minorHAnsi" w:eastAsiaTheme="minorEastAsia" w:hAnsiTheme="minorHAnsi" w:cstheme="minorBidi"/>
            <w:noProof/>
            <w:sz w:val="22"/>
            <w:szCs w:val="22"/>
          </w:rPr>
          <w:tab/>
        </w:r>
        <w:r w:rsidRPr="006448B2">
          <w:rPr>
            <w:rStyle w:val="Hyperlink"/>
            <w:noProof/>
          </w:rPr>
          <w:t>Security Considerations for Implementers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49</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08" w:history="1">
        <w:r w:rsidRPr="006448B2">
          <w:rPr>
            <w:rStyle w:val="Hyperlink"/>
            <w:noProof/>
          </w:rPr>
          <w:t>5.2</w:t>
        </w:r>
        <w:r>
          <w:rPr>
            <w:rFonts w:asciiTheme="minorHAnsi" w:eastAsiaTheme="minorEastAsia" w:hAnsiTheme="minorHAnsi" w:cstheme="minorBidi"/>
            <w:noProof/>
            <w:sz w:val="22"/>
            <w:szCs w:val="22"/>
          </w:rPr>
          <w:tab/>
        </w:r>
        <w:r w:rsidRPr="006448B2">
          <w:rPr>
            <w:rStyle w:val="Hyperlink"/>
            <w:noProof/>
          </w:rPr>
          <w:t>Index of Security Parameters</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49</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09" w:history="1">
        <w:r w:rsidRPr="006448B2">
          <w:rPr>
            <w:rStyle w:val="Hyperlink"/>
            <w:noProof/>
          </w:rPr>
          <w:t>6</w:t>
        </w:r>
        <w:r>
          <w:rPr>
            <w:rFonts w:asciiTheme="minorHAnsi" w:eastAsiaTheme="minorEastAsia" w:hAnsiTheme="minorHAnsi" w:cstheme="minorBidi"/>
            <w:b w:val="0"/>
            <w:bCs w:val="0"/>
            <w:noProof/>
            <w:sz w:val="22"/>
            <w:szCs w:val="22"/>
          </w:rPr>
          <w:tab/>
        </w:r>
        <w:r w:rsidRPr="006448B2">
          <w:rPr>
            <w:rStyle w:val="Hyperlink"/>
            <w:noProof/>
          </w:rPr>
          <w:t>Appendix A: Full WSDL</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50</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10" w:history="1">
        <w:r w:rsidRPr="006448B2">
          <w:rPr>
            <w:rStyle w:val="Hyperlink"/>
            <w:noProof/>
          </w:rPr>
          <w:t>7</w:t>
        </w:r>
        <w:r>
          <w:rPr>
            <w:rFonts w:asciiTheme="minorHAnsi" w:eastAsiaTheme="minorEastAsia" w:hAnsiTheme="minorHAnsi" w:cstheme="minorBidi"/>
            <w:b w:val="0"/>
            <w:bCs w:val="0"/>
            <w:noProof/>
            <w:sz w:val="22"/>
            <w:szCs w:val="22"/>
          </w:rPr>
          <w:tab/>
        </w:r>
        <w:r w:rsidRPr="006448B2">
          <w:rPr>
            <w:rStyle w:val="Hyperlink"/>
            <w:noProof/>
          </w:rPr>
          <w:t>Appendix B: Full XML Schema</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53</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11" w:history="1">
        <w:r w:rsidRPr="006448B2">
          <w:rPr>
            <w:rStyle w:val="Hyperlink"/>
            <w:noProof/>
          </w:rPr>
          <w:t>7.1</w:t>
        </w:r>
        <w:r>
          <w:rPr>
            <w:rFonts w:asciiTheme="minorHAnsi" w:eastAsiaTheme="minorEastAsia" w:hAnsiTheme="minorHAnsi" w:cstheme="minorBidi"/>
            <w:noProof/>
            <w:sz w:val="22"/>
            <w:szCs w:val="22"/>
          </w:rPr>
          <w:tab/>
        </w:r>
        <w:r w:rsidRPr="006448B2">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53</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12" w:history="1">
        <w:r w:rsidRPr="006448B2">
          <w:rPr>
            <w:rStyle w:val="Hyperlink"/>
            <w:noProof/>
          </w:rPr>
          <w:t>7.2</w:t>
        </w:r>
        <w:r>
          <w:rPr>
            <w:rFonts w:asciiTheme="minorHAnsi" w:eastAsiaTheme="minorEastAsia" w:hAnsiTheme="minorHAnsi" w:cstheme="minorBidi"/>
            <w:noProof/>
            <w:sz w:val="22"/>
            <w:szCs w:val="22"/>
          </w:rPr>
          <w:tab/>
        </w:r>
        <w:r w:rsidRPr="006448B2">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55</w:t>
        </w:r>
        <w:r>
          <w:rPr>
            <w:noProof/>
            <w:webHidden/>
          </w:rPr>
          <w:fldChar w:fldCharType="end"/>
        </w:r>
      </w:hyperlink>
    </w:p>
    <w:p w:rsidR="00D5400E" w:rsidRDefault="00D5400E">
      <w:pPr>
        <w:pStyle w:val="TOC2"/>
        <w:rPr>
          <w:rFonts w:asciiTheme="minorHAnsi" w:eastAsiaTheme="minorEastAsia" w:hAnsiTheme="minorHAnsi" w:cstheme="minorBidi"/>
          <w:noProof/>
          <w:sz w:val="22"/>
          <w:szCs w:val="22"/>
        </w:rPr>
      </w:pPr>
      <w:hyperlink w:anchor="_Toc83916313" w:history="1">
        <w:r w:rsidRPr="006448B2">
          <w:rPr>
            <w:rStyle w:val="Hyperlink"/>
            <w:noProof/>
          </w:rPr>
          <w:t>7.3</w:t>
        </w:r>
        <w:r>
          <w:rPr>
            <w:rFonts w:asciiTheme="minorHAnsi" w:eastAsiaTheme="minorEastAsia" w:hAnsiTheme="minorHAnsi" w:cstheme="minorBidi"/>
            <w:noProof/>
            <w:sz w:val="22"/>
            <w:szCs w:val="22"/>
          </w:rPr>
          <w:tab/>
        </w:r>
        <w:r w:rsidRPr="006448B2">
          <w:rPr>
            <w:rStyle w:val="Hyperlink"/>
            <w:noProof/>
          </w:rPr>
          <w:t>http://tempuri.org/ Schema</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55</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14" w:history="1">
        <w:r w:rsidRPr="006448B2">
          <w:rPr>
            <w:rStyle w:val="Hyperlink"/>
            <w:noProof/>
          </w:rPr>
          <w:t>8</w:t>
        </w:r>
        <w:r>
          <w:rPr>
            <w:rFonts w:asciiTheme="minorHAnsi" w:eastAsiaTheme="minorEastAsia" w:hAnsiTheme="minorHAnsi" w:cstheme="minorBidi"/>
            <w:b w:val="0"/>
            <w:bCs w:val="0"/>
            <w:noProof/>
            <w:sz w:val="22"/>
            <w:szCs w:val="22"/>
          </w:rPr>
          <w:tab/>
        </w:r>
        <w:r w:rsidRPr="006448B2">
          <w:rPr>
            <w:rStyle w:val="Hyperlink"/>
            <w:noProof/>
          </w:rPr>
          <w:t>Appendix C: Product Behavior</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58</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15" w:history="1">
        <w:r w:rsidRPr="006448B2">
          <w:rPr>
            <w:rStyle w:val="Hyperlink"/>
            <w:noProof/>
          </w:rPr>
          <w:t>9</w:t>
        </w:r>
        <w:r>
          <w:rPr>
            <w:rFonts w:asciiTheme="minorHAnsi" w:eastAsiaTheme="minorEastAsia" w:hAnsiTheme="minorHAnsi" w:cstheme="minorBidi"/>
            <w:b w:val="0"/>
            <w:bCs w:val="0"/>
            <w:noProof/>
            <w:sz w:val="22"/>
            <w:szCs w:val="22"/>
          </w:rPr>
          <w:tab/>
        </w:r>
        <w:r w:rsidRPr="006448B2">
          <w:rPr>
            <w:rStyle w:val="Hyperlink"/>
            <w:noProof/>
          </w:rPr>
          <w:t>Change Tracking</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59</w:t>
        </w:r>
        <w:r>
          <w:rPr>
            <w:noProof/>
            <w:webHidden/>
          </w:rPr>
          <w:fldChar w:fldCharType="end"/>
        </w:r>
      </w:hyperlink>
    </w:p>
    <w:p w:rsidR="00D5400E" w:rsidRDefault="00D5400E">
      <w:pPr>
        <w:pStyle w:val="TOC1"/>
        <w:rPr>
          <w:rFonts w:asciiTheme="minorHAnsi" w:eastAsiaTheme="minorEastAsia" w:hAnsiTheme="minorHAnsi" w:cstheme="minorBidi"/>
          <w:b w:val="0"/>
          <w:bCs w:val="0"/>
          <w:noProof/>
          <w:sz w:val="22"/>
          <w:szCs w:val="22"/>
        </w:rPr>
      </w:pPr>
      <w:hyperlink w:anchor="_Toc83916316" w:history="1">
        <w:r w:rsidRPr="006448B2">
          <w:rPr>
            <w:rStyle w:val="Hyperlink"/>
            <w:noProof/>
          </w:rPr>
          <w:t>10</w:t>
        </w:r>
        <w:r>
          <w:rPr>
            <w:rFonts w:asciiTheme="minorHAnsi" w:eastAsiaTheme="minorEastAsia" w:hAnsiTheme="minorHAnsi" w:cstheme="minorBidi"/>
            <w:b w:val="0"/>
            <w:bCs w:val="0"/>
            <w:noProof/>
            <w:sz w:val="22"/>
            <w:szCs w:val="22"/>
          </w:rPr>
          <w:tab/>
        </w:r>
        <w:r w:rsidRPr="006448B2">
          <w:rPr>
            <w:rStyle w:val="Hyperlink"/>
            <w:noProof/>
          </w:rPr>
          <w:t>Index</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60</w:t>
        </w:r>
        <w:r>
          <w:rPr>
            <w:noProof/>
            <w:webHidden/>
          </w:rPr>
          <w:fldChar w:fldCharType="end"/>
        </w:r>
      </w:hyperlink>
    </w:p>
    <w:p w:rsidR="002B154A" w:rsidRDefault="00D5400E">
      <w:r>
        <w:fldChar w:fldCharType="end"/>
      </w:r>
    </w:p>
    <w:p w:rsidR="002B154A" w:rsidRDefault="00D5400E">
      <w:pPr>
        <w:pStyle w:val="Heading1"/>
      </w:pPr>
      <w:bookmarkStart w:id="1" w:name="section_04b241e2588f40f881ca5d0074489ec8"/>
      <w:bookmarkStart w:id="2" w:name="_Toc83916164"/>
      <w:r>
        <w:lastRenderedPageBreak/>
        <w:t>Introduction</w:t>
      </w:r>
      <w:bookmarkEnd w:id="1"/>
      <w:bookmarkEnd w:id="2"/>
      <w:r>
        <w:fldChar w:fldCharType="begin"/>
      </w:r>
      <w:r>
        <w:instrText xml:space="preserve"> XE "Introduction" </w:instrText>
      </w:r>
      <w:r>
        <w:fldChar w:fldCharType="end"/>
      </w:r>
    </w:p>
    <w:p w:rsidR="002B154A" w:rsidRDefault="00D5400E">
      <w:r>
        <w:t xml:space="preserve">The MS Search Lotus Notes Web Service Protocol enables a client to query a Lotus Notes application to discover </w:t>
      </w:r>
      <w:r>
        <w:t>Domino servers available, discover databases available on those Domino servers, and pull content and properties from those databases.</w:t>
      </w:r>
    </w:p>
    <w:p w:rsidR="002B154A" w:rsidRDefault="00D5400E">
      <w:r>
        <w:t>Sections 1.5, 1.8, 1.9, 2, and 3 of this specification are normative. All other sections and examples in this specificatio</w:t>
      </w:r>
      <w:r>
        <w:t>n are informative.</w:t>
      </w:r>
    </w:p>
    <w:p w:rsidR="002B154A" w:rsidRDefault="00D5400E">
      <w:pPr>
        <w:pStyle w:val="Heading2"/>
      </w:pPr>
      <w:bookmarkStart w:id="3" w:name="section_5f1cc9740d8444fc93843f1353bb1d0a"/>
      <w:bookmarkStart w:id="4" w:name="_Toc83916165"/>
      <w:r>
        <w:t>Glossary</w:t>
      </w:r>
      <w:bookmarkEnd w:id="3"/>
      <w:bookmarkEnd w:id="4"/>
      <w:r>
        <w:fldChar w:fldCharType="begin"/>
      </w:r>
      <w:r>
        <w:instrText xml:space="preserve"> XE "Glossary" </w:instrText>
      </w:r>
      <w:r>
        <w:fldChar w:fldCharType="end"/>
      </w:r>
    </w:p>
    <w:p w:rsidR="002B154A" w:rsidRDefault="00D5400E">
      <w:r>
        <w:t>This document uses the following terms:</w:t>
      </w:r>
    </w:p>
    <w:p w:rsidR="002B154A" w:rsidRDefault="00D5400E">
      <w:pPr>
        <w:ind w:left="548" w:hanging="274"/>
      </w:pPr>
      <w:bookmarkStart w:id="5" w:name="gt_4851651e-9a14-4e16-9c57-176ce20bf27b"/>
      <w:r>
        <w:rPr>
          <w:b/>
        </w:rPr>
        <w:t>crawled property</w:t>
      </w:r>
      <w:r>
        <w:t>: A type of metadata that can be discovered during a crawl and applied to one or more items. It can be promoted to a managed property. See also managed pro</w:t>
      </w:r>
      <w:r>
        <w:t>perty.</w:t>
      </w:r>
      <w:bookmarkEnd w:id="5"/>
    </w:p>
    <w:p w:rsidR="002B154A" w:rsidRDefault="00D5400E">
      <w:pPr>
        <w:ind w:left="548" w:hanging="274"/>
      </w:pPr>
      <w:bookmarkStart w:id="6" w:name="gt_dd0be21f-dda6-4294-844f-789bf731d0f2"/>
      <w:r>
        <w:rPr>
          <w:b/>
        </w:rPr>
        <w:t>display URL</w:t>
      </w:r>
      <w:r>
        <w:t>: The URL that is displayed on a search results page for each search result. This can be different than an access URL. See also access URL.</w:t>
      </w:r>
      <w:bookmarkEnd w:id="6"/>
    </w:p>
    <w:p w:rsidR="002B154A" w:rsidRDefault="00D5400E">
      <w:pPr>
        <w:ind w:left="548" w:hanging="274"/>
      </w:pPr>
      <w:bookmarkStart w:id="7" w:name="gt_b91c1e27-e8e0-499b-8c65-738006af72ee"/>
      <w:r>
        <w:rPr>
          <w:b/>
        </w:rPr>
        <w:t>endpoint</w:t>
      </w:r>
      <w:r>
        <w:t>: A communication port that is exposed by an application server</w:t>
      </w:r>
      <w:r>
        <w:t xml:space="preserve"> for a specific shared service and to which messages can be addressed.</w:t>
      </w:r>
      <w:bookmarkEnd w:id="7"/>
    </w:p>
    <w:p w:rsidR="002B154A" w:rsidRDefault="00D5400E">
      <w:pPr>
        <w:ind w:left="548" w:hanging="274"/>
      </w:pPr>
      <w:bookmarkStart w:id="8" w:name="gt_fa1a2180-b45c-4d43-bae7-76ee9fe9de03"/>
      <w:r>
        <w:rPr>
          <w:b/>
        </w:rPr>
        <w:t>file extension</w:t>
      </w:r>
      <w:r>
        <w:t>: The sequence of characters in a file's name between the end of the file's name and the last "." character. Vendors of applications choose such sequences for the applicat</w:t>
      </w:r>
      <w:r>
        <w:t>ions to uniquely identify files that were created by those applications. This allows file management software to determine which application are to be used to open a file.</w:t>
      </w:r>
      <w:bookmarkEnd w:id="8"/>
    </w:p>
    <w:p w:rsidR="002B154A" w:rsidRDefault="00D5400E">
      <w:pPr>
        <w:ind w:left="548" w:hanging="274"/>
      </w:pPr>
      <w:bookmarkStart w:id="9" w:name="gt_d72f1494-4917-4e9e-a9fd-b8f1b2758dcd"/>
      <w:r>
        <w:rPr>
          <w:b/>
        </w:rPr>
        <w:t>Hypertext Transfer Protocol (HTTP)</w:t>
      </w:r>
      <w:r>
        <w:t>: An application-level protocol for distributed, c</w:t>
      </w:r>
      <w:r>
        <w:t>ollaborative, hypermedia information systems (text, graphic images, sound, video, and other multimedia files) on the World Wide Web.</w:t>
      </w:r>
      <w:bookmarkEnd w:id="9"/>
    </w:p>
    <w:p w:rsidR="002B154A" w:rsidRDefault="00D5400E">
      <w:pPr>
        <w:ind w:left="548" w:hanging="274"/>
      </w:pPr>
      <w:bookmarkStart w:id="10" w:name="gt_9239bd88-9747-44a6-83a6-473f53f175a7"/>
      <w:r>
        <w:rPr>
          <w:b/>
        </w:rPr>
        <w:t>Hypertext Transfer Protocol Secure (HTTPS)</w:t>
      </w:r>
      <w:r>
        <w:t xml:space="preserve">: An extension of HTTP that securely encrypts and decrypts web page requests. In </w:t>
      </w:r>
      <w:r>
        <w:t xml:space="preserve">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2B154A" w:rsidRDefault="00D5400E">
      <w:pPr>
        <w:ind w:left="548" w:hanging="274"/>
      </w:pPr>
      <w:bookmarkStart w:id="11" w:name="gt_91432874-9050-460a-b621-d77b75d31dee"/>
      <w:r>
        <w:rPr>
          <w:b/>
        </w:rPr>
        <w:t>item</w:t>
      </w:r>
      <w:r>
        <w:t>: A unit of content that can be indexed and searched by a search application.</w:t>
      </w:r>
      <w:bookmarkEnd w:id="11"/>
    </w:p>
    <w:p w:rsidR="002B154A" w:rsidRDefault="00D5400E">
      <w:pPr>
        <w:ind w:left="548" w:hanging="274"/>
      </w:pPr>
      <w:bookmarkStart w:id="1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w:t>
        </w:r>
        <w:r>
          <w:rPr>
            <w:rStyle w:val="HyperlinkGreen"/>
            <w:b/>
          </w:rPr>
          <w:t>ptor</w:t>
        </w:r>
      </w:hyperlink>
      <w:r>
        <w:t xml:space="preserve"> format is specified in </w:t>
      </w:r>
      <w:hyperlink r:id="rId1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xml:space="preserve">, called SDDL, </w:t>
      </w:r>
      <w:r>
        <w:t>is specified in [MS-DTYP] section 2.5.1.</w:t>
      </w:r>
      <w:bookmarkEnd w:id="12"/>
    </w:p>
    <w:p w:rsidR="002B154A" w:rsidRDefault="00D5400E">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w:t>
      </w:r>
      <w:r>
        <w:t>xtensible messaging framework, which provides a message construct that can be exchanged over a variety of underlying protocols. The framework has been designed to be independent of any particular programming model and other implementation-specific semantic</w:t>
      </w:r>
      <w:r>
        <w:t xml:space="preserve">s. SOAP 1.2 supersedes SOAP 1.1. See </w:t>
      </w:r>
      <w:hyperlink r:id="rId18">
        <w:r>
          <w:rPr>
            <w:rStyle w:val="Hyperlink"/>
          </w:rPr>
          <w:t>[SOAP1.2-1/2003]</w:t>
        </w:r>
      </w:hyperlink>
      <w:r>
        <w:t>.</w:t>
      </w:r>
      <w:bookmarkEnd w:id="13"/>
    </w:p>
    <w:p w:rsidR="002B154A" w:rsidRDefault="00D5400E">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9">
        <w:r>
          <w:rPr>
            <w:rStyle w:val="Hyperlink"/>
          </w:rPr>
          <w:t>[SOAP1.1]</w:t>
        </w:r>
      </w:hyperlink>
      <w:r>
        <w:t xml:space="preserve"> section 6.1.1 for more</w:t>
      </w:r>
      <w:r>
        <w:t xml:space="preserve"> information.</w:t>
      </w:r>
      <w:bookmarkEnd w:id="14"/>
    </w:p>
    <w:p w:rsidR="002B154A" w:rsidRDefault="00D5400E">
      <w:pPr>
        <w:ind w:left="548" w:hanging="274"/>
      </w:pPr>
      <w:bookmarkStart w:id="15"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5"/>
    </w:p>
    <w:p w:rsidR="002B154A" w:rsidRDefault="00D5400E">
      <w:pPr>
        <w:ind w:left="548" w:hanging="274"/>
      </w:pPr>
      <w:bookmarkStart w:id="16" w:name="gt_ec8728a8-1a75-426f-8767-aa1932c7c19f"/>
      <w:r>
        <w:rPr>
          <w:b/>
        </w:rPr>
        <w:t>SOAP fault</w:t>
      </w:r>
      <w:r>
        <w:t>: A container fo</w:t>
      </w:r>
      <w:r>
        <w:t>r error and status information within a SOAP message. See [SOAP1.2-1/2007] section 5.4 for more information.</w:t>
      </w:r>
      <w:bookmarkEnd w:id="16"/>
    </w:p>
    <w:p w:rsidR="002B154A" w:rsidRDefault="00D5400E">
      <w:pPr>
        <w:ind w:left="548" w:hanging="274"/>
      </w:pPr>
      <w:bookmarkStart w:id="17" w:name="gt_e18af8e8-01d7-4f91-8a1e-0fb21b191f95"/>
      <w:r>
        <w:rPr>
          <w:b/>
        </w:rPr>
        <w:t>Uniform Resource Identifier (URI)</w:t>
      </w:r>
      <w:r>
        <w:t>: A string that identifies a resource. The URI is an addressing mechanism defined in Internet Engineering Task For</w:t>
      </w:r>
      <w:r>
        <w:t xml:space="preserve">ce (IETF) Uniform Resource Identifier (URI): Generic Syntax </w:t>
      </w:r>
      <w:hyperlink r:id="rId21">
        <w:r>
          <w:rPr>
            <w:rStyle w:val="Hyperlink"/>
          </w:rPr>
          <w:t>[RFC3986]</w:t>
        </w:r>
      </w:hyperlink>
      <w:r>
        <w:t>.</w:t>
      </w:r>
      <w:bookmarkEnd w:id="17"/>
    </w:p>
    <w:p w:rsidR="002B154A" w:rsidRDefault="00D5400E">
      <w:pPr>
        <w:ind w:left="548" w:hanging="274"/>
      </w:pPr>
      <w:bookmarkStart w:id="18" w:name="gt_5a824664-0858-4b09-b852-83baf4584efa"/>
      <w:r>
        <w:rPr>
          <w:b/>
        </w:rPr>
        <w:t>Web Services Description Language (WSDL)</w:t>
      </w:r>
      <w:r>
        <w:t>: An XML format for describing network services as a set of endpoints that opera</w:t>
      </w:r>
      <w:r>
        <w:t>te on messages that contain either document-oriented or procedure-oriented information. The operations and messages are described abstractly and are bound to a concrete network protocol and message format in order to define an endpoint. Related concrete en</w:t>
      </w:r>
      <w:r>
        <w:t>dpoints are combined into abstract endpoints, which describe a network service. WSDL is extensible, which allows the description of endpoints and their messages regardless of the message formats or network protocols that are used.</w:t>
      </w:r>
      <w:bookmarkEnd w:id="18"/>
    </w:p>
    <w:p w:rsidR="002B154A" w:rsidRDefault="00D5400E">
      <w:pPr>
        <w:ind w:left="548" w:hanging="274"/>
      </w:pPr>
      <w:bookmarkStart w:id="19" w:name="gt_d5ccdf11-3f53-4118-a845-dfaca61838fb"/>
      <w:r>
        <w:rPr>
          <w:b/>
        </w:rPr>
        <w:t>WSDL message</w:t>
      </w:r>
      <w:r>
        <w:t>: An abstract</w:t>
      </w:r>
      <w:r>
        <w:t xml:space="preserve">,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w:t>
      </w:r>
      <w:r>
        <w:t>g exchanged between web service providers and clients.</w:t>
      </w:r>
      <w:bookmarkEnd w:id="19"/>
    </w:p>
    <w:p w:rsidR="002B154A" w:rsidRDefault="00D5400E">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2B154A" w:rsidRDefault="00D5400E">
      <w:pPr>
        <w:ind w:left="548" w:hanging="274"/>
      </w:pPr>
      <w:bookmarkStart w:id="21" w:name="gt_485f05b3-df3b-45ac-b8bf-d05f5d185a24"/>
      <w:r>
        <w:rPr>
          <w:b/>
        </w:rPr>
        <w:t>XML n</w:t>
      </w:r>
      <w:r>
        <w:rPr>
          <w:b/>
        </w:rPr>
        <w:t>amespace</w:t>
      </w:r>
      <w:r>
        <w:t>: A collection of names that is used to identify elements, types, and attributes in XML documents identified in a URI reference [RFC3986]. A combination of XML namespace and local name allows XML documents to use elements, types, and attributes tha</w:t>
      </w:r>
      <w:r>
        <w:t xml:space="preserve">t have the same names but come from different sources. For more information, see </w:t>
      </w:r>
      <w:hyperlink r:id="rId23">
        <w:r>
          <w:rPr>
            <w:rStyle w:val="Hyperlink"/>
          </w:rPr>
          <w:t>[XMLNS-2ED]</w:t>
        </w:r>
      </w:hyperlink>
      <w:r>
        <w:t>.</w:t>
      </w:r>
      <w:bookmarkEnd w:id="21"/>
    </w:p>
    <w:p w:rsidR="002B154A" w:rsidRDefault="00D5400E">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2B154A" w:rsidRDefault="00D5400E">
      <w:pPr>
        <w:ind w:left="548" w:hanging="274"/>
      </w:pPr>
      <w:bookmarkStart w:id="23" w:name="gt_bd0ce6f9-c350-4900-827e-951265294067"/>
      <w:r>
        <w:rPr>
          <w:b/>
        </w:rPr>
        <w:t>XML schema</w:t>
      </w:r>
      <w:r>
        <w:t>: A description of a type of XML document that is typically expressed in terms of constraints on the structure and content of docu</w:t>
      </w:r>
      <w:r>
        <w:t>ments of that type, in addition to the basic syntax constraints that are imposed by XML itself. An XML schema provides a view of a document type at a relatively high level of abstraction.</w:t>
      </w:r>
      <w:bookmarkEnd w:id="23"/>
    </w:p>
    <w:p w:rsidR="002B154A" w:rsidRDefault="00D5400E">
      <w:pPr>
        <w:ind w:left="548" w:hanging="274"/>
      </w:pPr>
      <w:r>
        <w:rPr>
          <w:b/>
        </w:rPr>
        <w:t>MAY, SHOULD, MUST, SHOULD NOT, MUST NOT:</w:t>
      </w:r>
      <w:r>
        <w:t xml:space="preserve"> These terms (in all caps) a</w:t>
      </w:r>
      <w:r>
        <w:t xml:space="preserve">re used as defined in </w:t>
      </w:r>
      <w:hyperlink r:id="rId25">
        <w:r>
          <w:rPr>
            <w:rStyle w:val="Hyperlink"/>
          </w:rPr>
          <w:t>[RFC2119]</w:t>
        </w:r>
      </w:hyperlink>
      <w:r>
        <w:t>. All statements of optional behavior use either MAY, SHOULD, or SHOULD NOT.</w:t>
      </w:r>
    </w:p>
    <w:p w:rsidR="002B154A" w:rsidRDefault="00D5400E">
      <w:pPr>
        <w:pStyle w:val="Heading2"/>
      </w:pPr>
      <w:bookmarkStart w:id="24" w:name="section_eba89a026eb343138f3236534fc2b6ee"/>
      <w:bookmarkStart w:id="25" w:name="_Toc83916166"/>
      <w:r>
        <w:t>References</w:t>
      </w:r>
      <w:bookmarkEnd w:id="24"/>
      <w:bookmarkEnd w:id="25"/>
      <w:r>
        <w:fldChar w:fldCharType="begin"/>
      </w:r>
      <w:r>
        <w:instrText xml:space="preserve"> XE "References" </w:instrText>
      </w:r>
      <w:r>
        <w:fldChar w:fldCharType="end"/>
      </w:r>
    </w:p>
    <w:p w:rsidR="002B154A" w:rsidRDefault="00D5400E">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6" w:history="1">
        <w:r w:rsidRPr="00874DB6">
          <w:rPr>
            <w:rStyle w:val="Hyperlink"/>
          </w:rPr>
          <w:t>Errata</w:t>
        </w:r>
      </w:hyperlink>
      <w:r w:rsidRPr="00301053">
        <w:t xml:space="preserve">.  </w:t>
      </w:r>
    </w:p>
    <w:p w:rsidR="002B154A" w:rsidRDefault="00D5400E">
      <w:pPr>
        <w:pStyle w:val="Heading3"/>
      </w:pPr>
      <w:bookmarkStart w:id="26" w:name="section_541699653fd64f4083eab635f6ddab5e"/>
      <w:bookmarkStart w:id="27" w:name="_Toc8391616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154A" w:rsidRDefault="00D5400E">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2B154A" w:rsidRDefault="00D5400E">
      <w:pPr>
        <w:spacing w:after="200"/>
      </w:pPr>
      <w:r>
        <w:t>[MS-DOC] Microsoft Corporation, "</w:t>
      </w:r>
      <w:hyperlink r:id="rId28" w:anchor="Section_ccd7b4867881484ca13751170af7cc22">
        <w:r>
          <w:rPr>
            <w:rStyle w:val="Hyperlink"/>
          </w:rPr>
          <w:t>Word (.doc) Binary File Format</w:t>
        </w:r>
      </w:hyperlink>
      <w:r>
        <w:t>".</w:t>
      </w:r>
    </w:p>
    <w:p w:rsidR="002B154A" w:rsidRDefault="00D5400E">
      <w:pPr>
        <w:spacing w:after="200"/>
      </w:pPr>
      <w:r>
        <w:t xml:space="preserve">[RFC2119] Bradner, S., "Key words for use in RFCs to Indicate Requirement </w:t>
      </w:r>
      <w:r>
        <w:t xml:space="preserve">Levels", BCP 14, RFC 2119, March 1997, </w:t>
      </w:r>
      <w:hyperlink r:id="rId29">
        <w:r>
          <w:rPr>
            <w:rStyle w:val="Hyperlink"/>
          </w:rPr>
          <w:t>http://www.rfc-editor.org/rfc/rfc2119.txt</w:t>
        </w:r>
      </w:hyperlink>
    </w:p>
    <w:p w:rsidR="002B154A" w:rsidRDefault="00D5400E">
      <w:pPr>
        <w:spacing w:after="200"/>
      </w:pPr>
      <w:r>
        <w:lastRenderedPageBreak/>
        <w:t>[RFC2616] Fielding, R., Gettys, J., Mogul, J., et al., "Hypertext Transfer Protocol -- HTTP/1.1", RFC 2616, Ju</w:t>
      </w:r>
      <w:r>
        <w:t xml:space="preserve">ne 1999, </w:t>
      </w:r>
      <w:hyperlink r:id="rId30">
        <w:r>
          <w:rPr>
            <w:rStyle w:val="Hyperlink"/>
          </w:rPr>
          <w:t>http://www.rfc-editor.org/rfc/rfc2616.txt</w:t>
        </w:r>
      </w:hyperlink>
    </w:p>
    <w:p w:rsidR="002B154A" w:rsidRDefault="00D5400E">
      <w:pPr>
        <w:spacing w:after="200"/>
      </w:pPr>
      <w:r>
        <w:t xml:space="preserve">[SOAP1.1] Box, D., Ehnebuske, D., Kakivaya, G., et al., "Simple Object Access Protocol (SOAP) 1.1", W3C Note, May 2000, </w:t>
      </w:r>
      <w:hyperlink r:id="rId31">
        <w:r>
          <w:rPr>
            <w:rStyle w:val="Hyperlink"/>
          </w:rPr>
          <w:t>http://www.w3.org/TR/2000/NOTE-SOAP-20000508/</w:t>
        </w:r>
      </w:hyperlink>
    </w:p>
    <w:p w:rsidR="002B154A" w:rsidRDefault="00D5400E">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2B154A" w:rsidRDefault="00D5400E">
      <w:pPr>
        <w:spacing w:after="200"/>
      </w:pPr>
      <w:r>
        <w:t>[WSA1.0] Gudgin, M., Hadley, M., Rogers, T., et al., Eds., "Web Services Addressing 1.0 - WSDL Binding", W3C Candidate Recommendation, May 2</w:t>
      </w:r>
      <w:r>
        <w:t xml:space="preserve">006, </w:t>
      </w:r>
      <w:hyperlink r:id="rId33">
        <w:r>
          <w:rPr>
            <w:rStyle w:val="Hyperlink"/>
          </w:rPr>
          <w:t>http://www.w3.org/TR/2006/CR-ws-addr-wsdl-20060529/</w:t>
        </w:r>
      </w:hyperlink>
    </w:p>
    <w:p w:rsidR="002B154A" w:rsidRDefault="00D5400E">
      <w:pPr>
        <w:spacing w:after="200"/>
      </w:pPr>
      <w:r>
        <w:t>[WSDL] Christensen, E., Curbera, F., Meredith, G., and Weerawarana, S., "Web Services Description Language (WSDL) 1.1", W3C Note, Mar</w:t>
      </w:r>
      <w:r>
        <w:t xml:space="preserve">ch 2001, </w:t>
      </w:r>
      <w:hyperlink r:id="rId34">
        <w:r>
          <w:rPr>
            <w:rStyle w:val="Hyperlink"/>
          </w:rPr>
          <w:t>http://www.w3.org/TR/2001/NOTE-wsdl-20010315</w:t>
        </w:r>
      </w:hyperlink>
    </w:p>
    <w:p w:rsidR="002B154A" w:rsidRDefault="00D5400E">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2B154A" w:rsidRDefault="00D5400E">
      <w:pPr>
        <w:spacing w:after="200"/>
      </w:pPr>
      <w:r>
        <w:t>[XMLSCHEMA1/2] Thompson, H., Beech, D., Maloney, M., and Mendelsohn, N., Eds., "XML Schema Part 1: Structures Second Edition", W3C Recommendat</w:t>
      </w:r>
      <w:r>
        <w:t xml:space="preserve">ion, October 2004, </w:t>
      </w:r>
      <w:hyperlink r:id="rId36">
        <w:r>
          <w:rPr>
            <w:rStyle w:val="Hyperlink"/>
          </w:rPr>
          <w:t>http://www.w3.org/TR/2004/REC-xmlschema-1-20041028/</w:t>
        </w:r>
      </w:hyperlink>
    </w:p>
    <w:p w:rsidR="002B154A" w:rsidRDefault="00D5400E">
      <w:pPr>
        <w:spacing w:after="200"/>
      </w:pPr>
      <w:r>
        <w:t>[XMLSCHEMA2/2] Biron, P., and Malhotra, A., Eds., "XML Schema Part 2: Datatypes Second Edition", W3C Recommendation, Oct</w:t>
      </w:r>
      <w:r>
        <w:t xml:space="preserve">ober 2004, </w:t>
      </w:r>
      <w:hyperlink r:id="rId37">
        <w:r>
          <w:rPr>
            <w:rStyle w:val="Hyperlink"/>
          </w:rPr>
          <w:t>http://www.w3.org/TR/2004/REC-xmlschema-2-20041028/</w:t>
        </w:r>
      </w:hyperlink>
    </w:p>
    <w:p w:rsidR="002B154A" w:rsidRDefault="00D5400E">
      <w:pPr>
        <w:pStyle w:val="Heading3"/>
      </w:pPr>
      <w:bookmarkStart w:id="28" w:name="section_d24b0a6479ed4093bf4d2065a42d7b6f"/>
      <w:bookmarkStart w:id="29" w:name="_Toc83916168"/>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B154A" w:rsidRDefault="00D5400E">
      <w:pPr>
        <w:spacing w:after="200"/>
      </w:pPr>
      <w:r>
        <w:t>[MS-SPSTWS] Microsoft Corporation, "</w:t>
      </w:r>
      <w:hyperlink r:id="rId38" w:anchor="Section_98b483787d1543be986fab0084887ecf">
        <w:r>
          <w:rPr>
            <w:rStyle w:val="Hyperlink"/>
          </w:rPr>
          <w:t>SharePoint Security Token Service Web Service Protocol</w:t>
        </w:r>
      </w:hyperlink>
      <w:r>
        <w:t>".</w:t>
      </w:r>
    </w:p>
    <w:p w:rsidR="002B154A" w:rsidRDefault="00D5400E">
      <w:pPr>
        <w:spacing w:after="200"/>
      </w:pPr>
      <w:r>
        <w:t>[MS-SPTWS] Microsoft Corporation, "</w:t>
      </w:r>
      <w:hyperlink r:id="rId39" w:anchor="Section_2b42037c2f30492d9fdc0a02d85c811e">
        <w:r>
          <w:rPr>
            <w:rStyle w:val="Hyperlink"/>
          </w:rPr>
          <w:t>Service Platform Topology Web Service Protocol</w:t>
        </w:r>
      </w:hyperlink>
      <w:r>
        <w:t>".</w:t>
      </w:r>
    </w:p>
    <w:p w:rsidR="002B154A" w:rsidRDefault="00D5400E">
      <w:pPr>
        <w:spacing w:after="200"/>
      </w:pPr>
      <w:r>
        <w:t xml:space="preserve">[RFC2818] Rescorla, E., "HTTP Over TLS", RFC 2818, May 2000, </w:t>
      </w:r>
      <w:hyperlink r:id="rId40">
        <w:r>
          <w:rPr>
            <w:rStyle w:val="Hyperlink"/>
          </w:rPr>
          <w:t>http://www.rfc-editor.org/rfc/rfc2818.txt</w:t>
        </w:r>
      </w:hyperlink>
    </w:p>
    <w:p w:rsidR="002B154A" w:rsidRDefault="00D5400E">
      <w:pPr>
        <w:spacing w:after="200"/>
      </w:pPr>
      <w:r>
        <w:t>[SOAP1.2-2/2007] Gudgin, M., Hadley, M.</w:t>
      </w:r>
      <w:r>
        <w:t xml:space="preserve">, Mendelsohn, N., et al., "SOAP Version 1.2 Part 2: Adjuncts (Second Edition)", W3C Recommendation, April 2007, </w:t>
      </w:r>
      <w:hyperlink r:id="rId41">
        <w:r>
          <w:rPr>
            <w:rStyle w:val="Hyperlink"/>
          </w:rPr>
          <w:t>http://www.w3.org/TR/2007/REC-soap12-part2-20070427</w:t>
        </w:r>
      </w:hyperlink>
    </w:p>
    <w:p w:rsidR="002B154A" w:rsidRDefault="00D5400E">
      <w:pPr>
        <w:pStyle w:val="Heading2"/>
      </w:pPr>
      <w:bookmarkStart w:id="30" w:name="section_fa865dd1177d42efa4344180a07f39ec"/>
      <w:bookmarkStart w:id="31" w:name="_Toc83916169"/>
      <w:r>
        <w:t>Overview</w:t>
      </w:r>
      <w:bookmarkEnd w:id="30"/>
      <w:bookmarkEnd w:id="31"/>
      <w:r>
        <w:fldChar w:fldCharType="begin"/>
      </w:r>
      <w:r>
        <w:instrText xml:space="preserve"> XE "Overview (syn</w:instrText>
      </w:r>
      <w:r>
        <w:instrText xml:space="preserve">opsis)" </w:instrText>
      </w:r>
      <w:r>
        <w:fldChar w:fldCharType="end"/>
      </w:r>
    </w:p>
    <w:p w:rsidR="002B154A" w:rsidRDefault="00D5400E">
      <w:r>
        <w:t>This protocol enables a protocol client to query a Lotus Notes Client application to discover Domino servers available, discover databases available on those Domino servers, and pull content and properties from those databases.</w:t>
      </w:r>
    </w:p>
    <w:p w:rsidR="002B154A" w:rsidRDefault="00D5400E">
      <w:r>
        <w:t>A typical scenari</w:t>
      </w:r>
      <w:r>
        <w:t>o for using this protocol involves two stages. First, a Domino server and database are identified. This step typically involves the following sequence:</w:t>
      </w:r>
    </w:p>
    <w:p w:rsidR="002B154A" w:rsidRDefault="00D5400E">
      <w:pPr>
        <w:pStyle w:val="ListParagraph"/>
        <w:numPr>
          <w:ilvl w:val="0"/>
          <w:numId w:val="55"/>
        </w:numPr>
      </w:pPr>
      <w:r>
        <w:t>The protocol client gets the list of servers.</w:t>
      </w:r>
    </w:p>
    <w:p w:rsidR="002B154A" w:rsidRDefault="00D5400E">
      <w:pPr>
        <w:pStyle w:val="ListParagraph"/>
        <w:numPr>
          <w:ilvl w:val="0"/>
          <w:numId w:val="55"/>
        </w:numPr>
      </w:pPr>
      <w:r>
        <w:t>Choose a server.</w:t>
      </w:r>
    </w:p>
    <w:p w:rsidR="002B154A" w:rsidRDefault="00D5400E">
      <w:pPr>
        <w:pStyle w:val="ListParagraph"/>
        <w:numPr>
          <w:ilvl w:val="0"/>
          <w:numId w:val="55"/>
        </w:numPr>
      </w:pPr>
      <w:r>
        <w:t>For that specific Domino server, the prot</w:t>
      </w:r>
      <w:r>
        <w:t>ocol client gets the list of databases.</w:t>
      </w:r>
    </w:p>
    <w:p w:rsidR="002B154A" w:rsidRDefault="00D5400E">
      <w:pPr>
        <w:pStyle w:val="ListParagraph"/>
        <w:numPr>
          <w:ilvl w:val="0"/>
          <w:numId w:val="55"/>
        </w:numPr>
      </w:pPr>
      <w:r>
        <w:t>For each database, the protocol client gets the properties of that database.</w:t>
      </w:r>
    </w:p>
    <w:p w:rsidR="002B154A" w:rsidRDefault="00D5400E">
      <w:pPr>
        <w:pStyle w:val="ListParagraph"/>
        <w:numPr>
          <w:ilvl w:val="0"/>
          <w:numId w:val="55"/>
        </w:numPr>
      </w:pPr>
      <w:r>
        <w:t>Choose a database.</w:t>
      </w:r>
    </w:p>
    <w:p w:rsidR="002B154A" w:rsidRDefault="00D5400E">
      <w:r>
        <w:lastRenderedPageBreak/>
        <w:t>The second step, after a specific database is chosen, is to retrieve items from that database. This step typically invol</w:t>
      </w:r>
      <w:r>
        <w:t>ves the following sequence:</w:t>
      </w:r>
    </w:p>
    <w:p w:rsidR="002B154A" w:rsidRDefault="00D5400E">
      <w:pPr>
        <w:pStyle w:val="ListParagraph"/>
        <w:numPr>
          <w:ilvl w:val="0"/>
          <w:numId w:val="55"/>
        </w:numPr>
      </w:pPr>
      <w:r>
        <w:t xml:space="preserve">For that specific database, the protocol client gets the list of </w:t>
      </w:r>
      <w:hyperlink w:anchor="gt_91432874-9050-460a-b621-d77b75d31dee">
        <w:r>
          <w:rPr>
            <w:rStyle w:val="HyperlinkGreen"/>
            <w:b/>
          </w:rPr>
          <w:t>items</w:t>
        </w:r>
      </w:hyperlink>
      <w:r>
        <w:t>.</w:t>
      </w:r>
    </w:p>
    <w:p w:rsidR="002B154A" w:rsidRDefault="00D5400E">
      <w:pPr>
        <w:pStyle w:val="ListParagraph"/>
        <w:numPr>
          <w:ilvl w:val="0"/>
          <w:numId w:val="55"/>
        </w:numPr>
      </w:pPr>
      <w:r>
        <w:t>For each item, the protocol client gets the content and properties of that item.</w:t>
      </w:r>
    </w:p>
    <w:p w:rsidR="002B154A" w:rsidRDefault="00D5400E">
      <w:pPr>
        <w:pStyle w:val="ListParagraph"/>
        <w:numPr>
          <w:ilvl w:val="0"/>
          <w:numId w:val="55"/>
        </w:numPr>
      </w:pPr>
      <w:r>
        <w:t>If an item ha</w:t>
      </w:r>
      <w:r>
        <w:t>s attachments, for each attachment, the protocol client gets the contents and properties of that attachment.</w:t>
      </w:r>
    </w:p>
    <w:p w:rsidR="002B154A" w:rsidRDefault="00D5400E">
      <w:pPr>
        <w:pStyle w:val="Heading2"/>
      </w:pPr>
      <w:bookmarkStart w:id="32" w:name="section_8c8fe955f1b946d49a468d540b1d068f"/>
      <w:bookmarkStart w:id="33" w:name="_Toc83916170"/>
      <w:r>
        <w:t>Relationship to Other Protocols</w:t>
      </w:r>
      <w:bookmarkEnd w:id="32"/>
      <w:bookmarkEnd w:id="33"/>
      <w:r>
        <w:fldChar w:fldCharType="begin"/>
      </w:r>
      <w:r>
        <w:instrText xml:space="preserve"> XE "Relationship to other protocols" </w:instrText>
      </w:r>
      <w:r>
        <w:fldChar w:fldCharType="end"/>
      </w:r>
    </w:p>
    <w:p w:rsidR="002B154A" w:rsidRDefault="00D5400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2B154A" w:rsidRDefault="00D5400E">
      <w:r>
        <w:t xml:space="preserve">The </w:t>
      </w:r>
      <w:r>
        <w:t>following diagram shows the underlying messaging and transport stack that is used by the protocol:</w:t>
      </w:r>
    </w:p>
    <w:p w:rsidR="002B154A" w:rsidRDefault="00D5400E">
      <w:r>
        <w:rPr>
          <w:noProof/>
        </w:rPr>
        <w:drawing>
          <wp:inline distT="0" distB="0" distL="0" distR="0">
            <wp:extent cx="4467225" cy="1409700"/>
            <wp:effectExtent l="19050" t="0" r="9525" b="0"/>
            <wp:docPr id="5555" name="MS-NOTESWS_pict8061aa83-af4f-441e-8027-878cae14171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OTESWS_pict8061aa83-af4f-441e-8027-878cae141711.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467225" cy="1409700"/>
                    </a:xfrm>
                    <a:prstGeom prst="rect">
                      <a:avLst/>
                    </a:prstGeom>
                    <a:noFill/>
                    <a:ln w="9525">
                      <a:noFill/>
                      <a:miter lim="800000"/>
                      <a:headEnd/>
                      <a:tailEnd/>
                    </a:ln>
                  </pic:spPr>
                </pic:pic>
              </a:graphicData>
            </a:graphic>
          </wp:inline>
        </w:drawing>
      </w:r>
    </w:p>
    <w:p w:rsidR="002B154A" w:rsidRDefault="00D5400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B154A" w:rsidRDefault="00D5400E">
      <w:pPr>
        <w:pStyle w:val="Heading2"/>
      </w:pPr>
      <w:bookmarkStart w:id="34" w:name="section_81db898341aa442ba1c214353dd8c6a6"/>
      <w:bookmarkStart w:id="35" w:name="_Toc83916171"/>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D5400E"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w:t>
      </w:r>
      <w:r>
        <w:t>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48" w:anchor="Section_2b42037c2f30492d9fdc0a02d85c811e">
        <w:r>
          <w:rPr>
            <w:rStyle w:val="Hyperlink"/>
          </w:rPr>
          <w:t>[MS-SPTWS]</w:t>
        </w:r>
      </w:hyperlink>
      <w:r>
        <w:t>.</w:t>
      </w:r>
    </w:p>
    <w:p w:rsidR="00843931" w:rsidRDefault="00D5400E"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w:t>
      </w:r>
      <w:r>
        <w:t xml:space="preserve">ent of either protocol. </w:t>
      </w:r>
    </w:p>
    <w:p w:rsidR="00843931" w:rsidRDefault="00D5400E" w:rsidP="00843931">
      <w:r>
        <w:t>This protocol requires the protocol client to have permission to call the methods on the protocol server.</w:t>
      </w:r>
    </w:p>
    <w:p w:rsidR="002B154A" w:rsidRDefault="00D5400E">
      <w:r>
        <w:t>The protocol client implements the token-based security mechanisms that are required by the protocol server and related secur</w:t>
      </w:r>
      <w:r>
        <w:t xml:space="preserve">ity protocols, as described in </w:t>
      </w:r>
      <w:hyperlink r:id="rId49" w:anchor="Section_98b483787d1543be986fab0084887ecf">
        <w:r>
          <w:rPr>
            <w:rStyle w:val="Hyperlink"/>
          </w:rPr>
          <w:t>[MS-SPSTWS]</w:t>
        </w:r>
      </w:hyperlink>
      <w:r>
        <w:t>.</w:t>
      </w:r>
    </w:p>
    <w:p w:rsidR="002B154A" w:rsidRDefault="00D5400E">
      <w:pPr>
        <w:pStyle w:val="Heading2"/>
      </w:pPr>
      <w:bookmarkStart w:id="36" w:name="section_28b263c9c0574ba7992a18dda5ecb73f"/>
      <w:bookmarkStart w:id="37" w:name="_Toc83916172"/>
      <w:r>
        <w:t>Applicability Statement</w:t>
      </w:r>
      <w:bookmarkEnd w:id="36"/>
      <w:bookmarkEnd w:id="37"/>
      <w:r>
        <w:fldChar w:fldCharType="begin"/>
      </w:r>
      <w:r>
        <w:instrText xml:space="preserve"> XE "Applicability" </w:instrText>
      </w:r>
      <w:r>
        <w:fldChar w:fldCharType="end"/>
      </w:r>
    </w:p>
    <w:p w:rsidR="002B154A" w:rsidRDefault="00D5400E">
      <w:r>
        <w:t xml:space="preserve">This protocol was designed to allow a client to discover </w:t>
      </w:r>
      <w:r>
        <w:rPr>
          <w:b/>
        </w:rPr>
        <w:t>Domino Servers</w:t>
      </w:r>
      <w:r>
        <w:t>, discover dat</w:t>
      </w:r>
      <w:r>
        <w:t xml:space="preserve">abases on those servers, and retrieve indexable content, </w:t>
      </w:r>
      <w:hyperlink w:anchor="gt_4851651e-9a14-4e16-9c57-176ce20bf27b">
        <w:r>
          <w:rPr>
            <w:rStyle w:val="HyperlinkGreen"/>
            <w:b/>
          </w:rPr>
          <w:t>crawled properties</w:t>
        </w:r>
      </w:hyperlink>
      <w:r>
        <w:t xml:space="preserve">, and attachments from </w:t>
      </w:r>
      <w:r>
        <w:rPr>
          <w:b/>
        </w:rPr>
        <w:t>Lotus Notes items</w:t>
      </w:r>
      <w:r>
        <w:t xml:space="preserve"> on those databases. It is intended to be used as a means to crawl content on </w:t>
      </w:r>
      <w:r>
        <w:rPr>
          <w:b/>
        </w:rPr>
        <w:t>D</w:t>
      </w:r>
      <w:r>
        <w:rPr>
          <w:b/>
        </w:rPr>
        <w:t>omino Servers</w:t>
      </w:r>
      <w:r>
        <w:t xml:space="preserve">. This protocol was designed to return 10,000 or less items per call and support a minimum crawl speed of 10 items per second. </w:t>
      </w:r>
    </w:p>
    <w:p w:rsidR="002B154A" w:rsidRDefault="00D5400E">
      <w:pPr>
        <w:pStyle w:val="Heading2"/>
      </w:pPr>
      <w:bookmarkStart w:id="38" w:name="section_1c25c7acf4ae4a48bb28f4065ed7a090"/>
      <w:bookmarkStart w:id="39" w:name="_Toc83916173"/>
      <w:r>
        <w:lastRenderedPageBreak/>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D5400E" w:rsidP="000D3B3F">
      <w:r>
        <w:t>This document covers versio</w:t>
      </w:r>
      <w:r>
        <w:t>ning issues in the following areas:</w:t>
      </w:r>
    </w:p>
    <w:p w:rsidR="000D3B3F" w:rsidRDefault="00D5400E" w:rsidP="000D3B3F">
      <w:pPr>
        <w:pStyle w:val="ListParagraph"/>
        <w:numPr>
          <w:ilvl w:val="0"/>
          <w:numId w:val="6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D5400E" w:rsidP="000D3B3F">
      <w:pPr>
        <w:pStyle w:val="ListParagraph"/>
        <w:numPr>
          <w:ilvl w:val="0"/>
          <w:numId w:val="63"/>
        </w:numPr>
      </w:pPr>
      <w:r w:rsidRPr="006D1420">
        <w:rPr>
          <w:b/>
        </w:rPr>
        <w:t>Protocol Versions</w:t>
      </w:r>
      <w:r>
        <w:t>: This protocol is not versioned.</w:t>
      </w:r>
    </w:p>
    <w:p w:rsidR="002B154A" w:rsidRDefault="00D5400E" w:rsidP="000D3B3F">
      <w:r w:rsidRPr="006D1420">
        <w:rPr>
          <w:b/>
        </w:rPr>
        <w:t>Capability Negotiation</w:t>
      </w:r>
      <w:r>
        <w:t>: This protocol does not support version negotiation.</w:t>
      </w:r>
    </w:p>
    <w:p w:rsidR="002B154A" w:rsidRDefault="00D5400E">
      <w:pPr>
        <w:pStyle w:val="Heading2"/>
      </w:pPr>
      <w:bookmarkStart w:id="40" w:name="section_a8e374c50f5b43f7b4c13300338cb938"/>
      <w:bookmarkStart w:id="41" w:name="_Toc83916174"/>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2B154A" w:rsidRDefault="00D5400E">
      <w:r>
        <w:t>None.</w:t>
      </w:r>
    </w:p>
    <w:p w:rsidR="002B154A" w:rsidRDefault="00D5400E">
      <w:pPr>
        <w:pStyle w:val="Heading2"/>
      </w:pPr>
      <w:bookmarkStart w:id="42" w:name="section_a84bab300cca4298af62fe4def89d13e"/>
      <w:bookmarkStart w:id="43" w:name="_Toc83916175"/>
      <w:r>
        <w:t>Standards Assignments</w:t>
      </w:r>
      <w:bookmarkEnd w:id="42"/>
      <w:bookmarkEnd w:id="43"/>
      <w:r>
        <w:fldChar w:fldCharType="begin"/>
      </w:r>
      <w:r>
        <w:instrText xml:space="preserve"> XE "Standards assignments" </w:instrText>
      </w:r>
      <w:r>
        <w:fldChar w:fldCharType="end"/>
      </w:r>
    </w:p>
    <w:p w:rsidR="002B154A" w:rsidRDefault="00D5400E">
      <w:r>
        <w:t>None.</w:t>
      </w:r>
    </w:p>
    <w:p w:rsidR="002B154A" w:rsidRDefault="00D5400E">
      <w:pPr>
        <w:pStyle w:val="Heading1"/>
      </w:pPr>
      <w:bookmarkStart w:id="44" w:name="section_1ca7e97505694e7f954922d7750d4b10"/>
      <w:bookmarkStart w:id="45" w:name="_Toc83916176"/>
      <w:r>
        <w:lastRenderedPageBreak/>
        <w:t>Messages</w:t>
      </w:r>
      <w:bookmarkEnd w:id="44"/>
      <w:bookmarkEnd w:id="45"/>
    </w:p>
    <w:p w:rsidR="002B154A" w:rsidRDefault="00D5400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w:t>
      </w:r>
      <w:r w:rsidRPr="007C310A">
        <w:t xml:space="preserve">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B154A" w:rsidRDefault="00D5400E">
      <w:pPr>
        <w:pStyle w:val="Heading2"/>
      </w:pPr>
      <w:bookmarkStart w:id="46" w:name="section_4ead4cf0345b4e9b8e6c45a99bf06997"/>
      <w:bookmarkStart w:id="47" w:name="_Toc83916177"/>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2B154A" w:rsidRDefault="00D5400E">
      <w:r>
        <w:t>Protocol server</w:t>
      </w:r>
      <w:r>
        <w:t>s MUST support SOAP over HTTP. Protocol servers SHOULD additionally support SOAP over HTTPS for securing communication with protocol clients.</w:t>
      </w:r>
    </w:p>
    <w:p w:rsidR="002B154A" w:rsidRDefault="00D5400E">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 SOAP Fault).</w:t>
      </w:r>
    </w:p>
    <w:p w:rsidR="002B154A" w:rsidRDefault="00D5400E">
      <w:pPr>
        <w:pStyle w:val="Heading2"/>
      </w:pPr>
      <w:bookmarkStart w:id="48" w:name="section_b0bb7b78e3194089912419b1e4bacd14"/>
      <w:bookmarkStart w:id="49" w:name="_Toc83916178"/>
      <w:r>
        <w:t>Common Message Syntax</w:t>
      </w:r>
      <w:bookmarkEnd w:id="48"/>
      <w:bookmarkEnd w:id="49"/>
      <w:r>
        <w:fldChar w:fldCharType="begin"/>
      </w:r>
      <w:r>
        <w:instrText xml:space="preserve"> XE </w:instrText>
      </w:r>
      <w:r>
        <w:instrText xml:space="preserve">"Messages:syntax" </w:instrText>
      </w:r>
      <w:r>
        <w:fldChar w:fldCharType="end"/>
      </w:r>
      <w:r>
        <w:fldChar w:fldCharType="begin"/>
      </w:r>
      <w:r>
        <w:instrText xml:space="preserve"> XE "Syntax: messages - overview" </w:instrText>
      </w:r>
      <w:r>
        <w:fldChar w:fldCharType="end"/>
      </w:r>
    </w:p>
    <w:p w:rsidR="002B154A" w:rsidRDefault="00D5400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2B154A" w:rsidRDefault="00D5400E">
      <w:pPr>
        <w:pStyle w:val="Heading3"/>
      </w:pPr>
      <w:bookmarkStart w:id="50" w:name="section_1f68a76adcd74c43aa2faf2bf9557187"/>
      <w:bookmarkStart w:id="51" w:name="_Toc83916179"/>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2B154A" w:rsidRDefault="00D5400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Prefix</w:t>
            </w:r>
          </w:p>
        </w:tc>
        <w:tc>
          <w:tcPr>
            <w:tcW w:w="0" w:type="auto"/>
            <w:vAlign w:val="center"/>
          </w:tcPr>
          <w:p w:rsidR="002B154A" w:rsidRDefault="00D5400E">
            <w:pPr>
              <w:pStyle w:val="TableHeaderText"/>
            </w:pPr>
            <w:r>
              <w:t>Namespace URI</w:t>
            </w:r>
          </w:p>
        </w:tc>
        <w:tc>
          <w:tcPr>
            <w:tcW w:w="0" w:type="auto"/>
            <w:vAlign w:val="center"/>
          </w:tcPr>
          <w:p w:rsidR="002B154A" w:rsidRDefault="00D5400E">
            <w:pPr>
              <w:pStyle w:val="TableHeaderText"/>
            </w:pPr>
            <w:r>
              <w:t>Reference</w:t>
            </w:r>
          </w:p>
        </w:tc>
      </w:tr>
      <w:tr w:rsidR="002B154A" w:rsidTr="002B154A">
        <w:tc>
          <w:tcPr>
            <w:tcW w:w="30" w:type="pct"/>
            <w:vAlign w:val="center"/>
          </w:tcPr>
          <w:p w:rsidR="002B154A" w:rsidRDefault="00D5400E">
            <w:pPr>
              <w:pStyle w:val="TableBodyText"/>
            </w:pPr>
            <w:r>
              <w:t>soap</w:t>
            </w:r>
          </w:p>
        </w:tc>
        <w:tc>
          <w:tcPr>
            <w:tcW w:w="0" w:type="auto"/>
            <w:vAlign w:val="center"/>
          </w:tcPr>
          <w:p w:rsidR="002B154A" w:rsidRDefault="00D5400E">
            <w:pPr>
              <w:pStyle w:val="TableBodyText"/>
            </w:pPr>
            <w:r>
              <w:t>http://schemas.xmlsoap.org/wsdl/soap/</w:t>
            </w:r>
          </w:p>
        </w:tc>
        <w:tc>
          <w:tcPr>
            <w:tcW w:w="0" w:type="auto"/>
            <w:vAlign w:val="center"/>
          </w:tcPr>
          <w:p w:rsidR="002B154A" w:rsidRDefault="00D5400E">
            <w:pPr>
              <w:pStyle w:val="TableBodyText"/>
            </w:pPr>
            <w:hyperlink r:id="rId57">
              <w:r>
                <w:rPr>
                  <w:rStyle w:val="Hyperlink"/>
                </w:rPr>
                <w:t>[SOAP1.1]</w:t>
              </w:r>
            </w:hyperlink>
          </w:p>
        </w:tc>
      </w:tr>
      <w:tr w:rsidR="002B154A" w:rsidTr="002B154A">
        <w:tc>
          <w:tcPr>
            <w:tcW w:w="30" w:type="pct"/>
            <w:vAlign w:val="center"/>
          </w:tcPr>
          <w:p w:rsidR="002B154A" w:rsidRDefault="00D5400E">
            <w:pPr>
              <w:pStyle w:val="TableBodyText"/>
            </w:pPr>
            <w:r>
              <w:t>tns</w:t>
            </w:r>
          </w:p>
        </w:tc>
        <w:tc>
          <w:tcPr>
            <w:tcW w:w="0" w:type="auto"/>
            <w:vAlign w:val="center"/>
          </w:tcPr>
          <w:p w:rsidR="002B154A" w:rsidRDefault="00D5400E">
            <w:pPr>
              <w:pStyle w:val="TableBodyText"/>
            </w:pPr>
            <w:r>
              <w:t>http://tempuri.org/</w:t>
            </w:r>
          </w:p>
        </w:tc>
        <w:tc>
          <w:tcPr>
            <w:tcW w:w="0" w:type="auto"/>
            <w:vAlign w:val="center"/>
          </w:tcPr>
          <w:p w:rsidR="002B154A" w:rsidRDefault="002B154A">
            <w:pPr>
              <w:pStyle w:val="TableBodyText"/>
            </w:pPr>
            <w:bookmarkStart w:id="52" w:name="CC_1ba84dc1df7272f3c1d460f09c23127e"/>
            <w:bookmarkEnd w:id="52"/>
          </w:p>
        </w:tc>
      </w:tr>
      <w:tr w:rsidR="002B154A" w:rsidTr="002B154A">
        <w:tc>
          <w:tcPr>
            <w:tcW w:w="30" w:type="pct"/>
            <w:vAlign w:val="center"/>
          </w:tcPr>
          <w:p w:rsidR="002B154A" w:rsidRDefault="00D5400E">
            <w:pPr>
              <w:pStyle w:val="TableBodyText"/>
            </w:pPr>
            <w:r>
              <w:t>tns1</w:t>
            </w:r>
          </w:p>
        </w:tc>
        <w:tc>
          <w:tcPr>
            <w:tcW w:w="0" w:type="auto"/>
            <w:vAlign w:val="center"/>
          </w:tcPr>
          <w:p w:rsidR="002B154A" w:rsidRDefault="00D5400E">
            <w:pPr>
              <w:pStyle w:val="TableBodyText"/>
            </w:pPr>
            <w:r>
              <w:t>http://schemas.datacontract.org/2004/07/Microsoft.Office.Server.Search.Administration</w:t>
            </w:r>
          </w:p>
        </w:tc>
        <w:tc>
          <w:tcPr>
            <w:tcW w:w="0" w:type="auto"/>
            <w:vAlign w:val="center"/>
          </w:tcPr>
          <w:p w:rsidR="002B154A" w:rsidRDefault="002B154A">
            <w:pPr>
              <w:pStyle w:val="TableBodyText"/>
            </w:pPr>
            <w:bookmarkStart w:id="53" w:name="CC_45abb7e820385dda6b9ce3704842e769"/>
            <w:bookmarkEnd w:id="53"/>
          </w:p>
        </w:tc>
      </w:tr>
      <w:tr w:rsidR="002B154A" w:rsidTr="002B154A">
        <w:tc>
          <w:tcPr>
            <w:tcW w:w="30" w:type="pct"/>
            <w:vAlign w:val="center"/>
          </w:tcPr>
          <w:p w:rsidR="002B154A" w:rsidRDefault="00D5400E">
            <w:pPr>
              <w:pStyle w:val="TableBodyText"/>
            </w:pPr>
            <w:r>
              <w:t>tns2</w:t>
            </w:r>
          </w:p>
        </w:tc>
        <w:tc>
          <w:tcPr>
            <w:tcW w:w="0" w:type="auto"/>
            <w:vAlign w:val="center"/>
          </w:tcPr>
          <w:p w:rsidR="002B154A" w:rsidRDefault="00D5400E">
            <w:pPr>
              <w:pStyle w:val="TableBodyText"/>
            </w:pPr>
            <w:r>
              <w:t>http://schemas.microsoft.com/2003/10/Serialization/</w:t>
            </w:r>
          </w:p>
        </w:tc>
        <w:tc>
          <w:tcPr>
            <w:tcW w:w="0" w:type="auto"/>
            <w:vAlign w:val="center"/>
          </w:tcPr>
          <w:p w:rsidR="002B154A" w:rsidRDefault="002B154A">
            <w:pPr>
              <w:pStyle w:val="TableBodyText"/>
            </w:pPr>
            <w:bookmarkStart w:id="54" w:name="CC_8408ba3e9a34d9da55141cb2986f143c"/>
            <w:bookmarkEnd w:id="54"/>
          </w:p>
        </w:tc>
      </w:tr>
      <w:tr w:rsidR="002B154A" w:rsidTr="002B154A">
        <w:tc>
          <w:tcPr>
            <w:tcW w:w="30" w:type="pct"/>
            <w:vAlign w:val="center"/>
          </w:tcPr>
          <w:p w:rsidR="002B154A" w:rsidRDefault="00D5400E">
            <w:pPr>
              <w:pStyle w:val="TableBodyText"/>
            </w:pPr>
            <w:r>
              <w:t>tns3</w:t>
            </w:r>
          </w:p>
        </w:tc>
        <w:tc>
          <w:tcPr>
            <w:tcW w:w="0" w:type="auto"/>
            <w:vAlign w:val="center"/>
          </w:tcPr>
          <w:p w:rsidR="002B154A" w:rsidRDefault="00D5400E">
            <w:pPr>
              <w:pStyle w:val="TableBodyText"/>
            </w:pPr>
            <w:r>
              <w:t>http://tempuri.org/Imports</w:t>
            </w:r>
          </w:p>
        </w:tc>
        <w:tc>
          <w:tcPr>
            <w:tcW w:w="0" w:type="auto"/>
            <w:vAlign w:val="center"/>
          </w:tcPr>
          <w:p w:rsidR="002B154A" w:rsidRDefault="002B154A">
            <w:pPr>
              <w:pStyle w:val="TableBodyText"/>
            </w:pPr>
            <w:bookmarkStart w:id="55" w:name="CC_986a17f77ca5a5b3af8e3ddcb4bdca96"/>
            <w:bookmarkEnd w:id="55"/>
          </w:p>
        </w:tc>
      </w:tr>
      <w:tr w:rsidR="002B154A" w:rsidTr="002B154A">
        <w:tc>
          <w:tcPr>
            <w:tcW w:w="30" w:type="pct"/>
            <w:vAlign w:val="center"/>
          </w:tcPr>
          <w:p w:rsidR="002B154A" w:rsidRDefault="00D5400E">
            <w:pPr>
              <w:pStyle w:val="TableBodyText"/>
            </w:pPr>
            <w:r>
              <w:t>wsaw</w:t>
            </w:r>
          </w:p>
        </w:tc>
        <w:tc>
          <w:tcPr>
            <w:tcW w:w="0" w:type="auto"/>
            <w:vAlign w:val="center"/>
          </w:tcPr>
          <w:p w:rsidR="002B154A" w:rsidRDefault="00D5400E">
            <w:pPr>
              <w:pStyle w:val="TableBodyText"/>
            </w:pPr>
            <w:r>
              <w:t>http://www.w3.org/2006/05/addressing/wsdl</w:t>
            </w:r>
          </w:p>
        </w:tc>
        <w:tc>
          <w:tcPr>
            <w:tcW w:w="0" w:type="auto"/>
            <w:vAlign w:val="center"/>
          </w:tcPr>
          <w:p w:rsidR="002B154A" w:rsidRDefault="00D5400E">
            <w:pPr>
              <w:pStyle w:val="TableBodyText"/>
            </w:pPr>
            <w:bookmarkStart w:id="56" w:name="CC_027255e82651cba70c2b170e47643fc2"/>
            <w:bookmarkEnd w:id="56"/>
            <w:r>
              <w:t xml:space="preserve">Web Service Addressing </w:t>
            </w:r>
            <w:hyperlink r:id="rId58">
              <w:r>
                <w:rPr>
                  <w:rStyle w:val="Hyperlink"/>
                </w:rPr>
                <w:t>[WSA1.0]</w:t>
              </w:r>
            </w:hyperlink>
          </w:p>
        </w:tc>
      </w:tr>
      <w:tr w:rsidR="002B154A" w:rsidTr="002B154A">
        <w:tc>
          <w:tcPr>
            <w:tcW w:w="30" w:type="pct"/>
            <w:vAlign w:val="center"/>
          </w:tcPr>
          <w:p w:rsidR="002B154A" w:rsidRDefault="00D5400E">
            <w:pPr>
              <w:pStyle w:val="TableBodyText"/>
            </w:pPr>
            <w:r>
              <w:t>wsdl</w:t>
            </w:r>
          </w:p>
        </w:tc>
        <w:tc>
          <w:tcPr>
            <w:tcW w:w="0" w:type="auto"/>
            <w:vAlign w:val="center"/>
          </w:tcPr>
          <w:p w:rsidR="002B154A" w:rsidRDefault="00D5400E">
            <w:pPr>
              <w:pStyle w:val="TableBodyText"/>
            </w:pPr>
            <w:r>
              <w:t>http://schemas.xmlsoap.org/wsdl/</w:t>
            </w:r>
          </w:p>
        </w:tc>
        <w:tc>
          <w:tcPr>
            <w:tcW w:w="0" w:type="auto"/>
            <w:vAlign w:val="center"/>
          </w:tcPr>
          <w:p w:rsidR="002B154A" w:rsidRDefault="00D5400E">
            <w:pPr>
              <w:pStyle w:val="TableBodyText"/>
            </w:pPr>
            <w:hyperlink r:id="rId59">
              <w:r>
                <w:rPr>
                  <w:rStyle w:val="Hyperlink"/>
                </w:rPr>
                <w:t>[WSDL]</w:t>
              </w:r>
            </w:hyperlink>
          </w:p>
        </w:tc>
      </w:tr>
      <w:tr w:rsidR="002B154A" w:rsidTr="002B154A">
        <w:tc>
          <w:tcPr>
            <w:tcW w:w="30" w:type="pct"/>
            <w:vAlign w:val="center"/>
          </w:tcPr>
          <w:p w:rsidR="002B154A" w:rsidRDefault="00D5400E">
            <w:pPr>
              <w:pStyle w:val="TableBodyText"/>
            </w:pPr>
            <w:r>
              <w:t>xs</w:t>
            </w:r>
          </w:p>
        </w:tc>
        <w:tc>
          <w:tcPr>
            <w:tcW w:w="0" w:type="auto"/>
            <w:vAlign w:val="center"/>
          </w:tcPr>
          <w:p w:rsidR="002B154A" w:rsidRDefault="00D5400E">
            <w:pPr>
              <w:pStyle w:val="TableBodyText"/>
            </w:pPr>
            <w:r>
              <w:t>http://www.w3.org/2001/XMLSchema</w:t>
            </w:r>
          </w:p>
        </w:tc>
        <w:tc>
          <w:tcPr>
            <w:tcW w:w="0" w:type="auto"/>
            <w:vAlign w:val="center"/>
          </w:tcPr>
          <w:p w:rsidR="002B154A" w:rsidRDefault="00D5400E">
            <w:pPr>
              <w:pStyle w:val="TableBodyText"/>
            </w:pPr>
            <w:hyperlink r:id="rId60">
              <w:r>
                <w:rPr>
                  <w:rStyle w:val="Hyperlink"/>
                </w:rPr>
                <w:t>[XMLSCHEMA1/2]</w:t>
              </w:r>
            </w:hyperlink>
          </w:p>
          <w:p w:rsidR="002B154A" w:rsidRDefault="00D5400E">
            <w:pPr>
              <w:pStyle w:val="TableBodyText"/>
            </w:pPr>
            <w:hyperlink r:id="rId61">
              <w:r>
                <w:rPr>
                  <w:rStyle w:val="Hyperlink"/>
                </w:rPr>
                <w:t>[XMLSCHEMA2/2]</w:t>
              </w:r>
            </w:hyperlink>
          </w:p>
        </w:tc>
      </w:tr>
    </w:tbl>
    <w:p w:rsidR="002B154A" w:rsidRDefault="002B154A"/>
    <w:p w:rsidR="002B154A" w:rsidRDefault="00D5400E">
      <w:pPr>
        <w:pStyle w:val="Heading3"/>
      </w:pPr>
      <w:bookmarkStart w:id="57" w:name="section_6d0823642de04745a6425c91dc1c7cd2"/>
      <w:bookmarkStart w:id="58" w:name="_Toc83916180"/>
      <w:r>
        <w:lastRenderedPageBreak/>
        <w:t>Messages</w:t>
      </w:r>
      <w:bookmarkEnd w:id="57"/>
      <w:bookmarkEnd w:id="58"/>
      <w:r>
        <w:fldChar w:fldCharType="begin"/>
      </w:r>
      <w:r>
        <w:instrText xml:space="preserve"> XE "Messages:enumerated" </w:instrText>
      </w:r>
      <w:r>
        <w:fldChar w:fldCharType="end"/>
      </w:r>
    </w:p>
    <w:p w:rsidR="002B154A" w:rsidRDefault="00D5400E">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2B154A" w:rsidRDefault="00D5400E">
      <w:pPr>
        <w:pStyle w:val="Heading3"/>
      </w:pPr>
      <w:bookmarkStart w:id="59" w:name="section_e978b3fd390446eaabf9e3f8d54316bc"/>
      <w:bookmarkStart w:id="60" w:name="_Toc83916181"/>
      <w:r>
        <w:t>Elements</w:t>
      </w:r>
      <w:bookmarkEnd w:id="59"/>
      <w:bookmarkEnd w:id="60"/>
      <w:r>
        <w:fldChar w:fldCharType="begin"/>
      </w:r>
      <w:r>
        <w:instrText xml:space="preserve"> XE "Messages:elements" </w:instrText>
      </w:r>
      <w:r>
        <w:fldChar w:fldCharType="end"/>
      </w:r>
    </w:p>
    <w:p w:rsidR="002B154A" w:rsidRDefault="00D5400E">
      <w:r>
        <w:t xml:space="preserve">This specification does not define any common </w:t>
      </w:r>
      <w:hyperlink w:anchor="gt_bd0ce6f9-c350-4900-827e-951265294067">
        <w:r>
          <w:rPr>
            <w:rStyle w:val="HyperlinkGreen"/>
            <w:b/>
          </w:rPr>
          <w:t>XML schema</w:t>
        </w:r>
      </w:hyperlink>
      <w:r>
        <w:t xml:space="preserve"> element definitions.</w:t>
      </w:r>
    </w:p>
    <w:p w:rsidR="002B154A" w:rsidRDefault="00D5400E">
      <w:pPr>
        <w:pStyle w:val="Heading3"/>
      </w:pPr>
      <w:bookmarkStart w:id="61" w:name="section_8d004c830b5a4aa4b09daac7a3898797"/>
      <w:bookmarkStart w:id="62" w:name="_Toc83916182"/>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B154A" w:rsidRDefault="00D5400E">
      <w:r>
        <w:t xml:space="preserve">The following table summarizes the set of common </w:t>
      </w:r>
      <w:hyperlink w:anchor="gt_bd0ce6f9-c350-4900-827e-951265294067">
        <w:r>
          <w:rPr>
            <w:rStyle w:val="HyperlinkGreen"/>
            <w:b/>
          </w:rPr>
          <w:t>XML schema</w:t>
        </w:r>
      </w:hyperlink>
      <w:r>
        <w:t xml:space="preserve"> complex type </w:t>
      </w:r>
      <w:r>
        <w:t>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74"/>
        <w:gridCol w:w="6501"/>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Complex type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ArrayOfNOTESATTACHMENTID</w:t>
            </w:r>
          </w:p>
        </w:tc>
        <w:tc>
          <w:tcPr>
            <w:tcW w:w="0" w:type="auto"/>
            <w:vAlign w:val="center"/>
          </w:tcPr>
          <w:p w:rsidR="002B154A" w:rsidRDefault="00D5400E">
            <w:pPr>
              <w:pStyle w:val="TableBodyText"/>
            </w:pPr>
            <w:r>
              <w:t>This type represents an array of NOTESATTACHMENT</w:t>
            </w:r>
            <w:r>
              <w:t xml:space="preserve">ID values. Every </w:t>
            </w:r>
            <w:r>
              <w:rPr>
                <w:b/>
              </w:rPr>
              <w:t>NOTESATTACHMENTID.attachmentName</w:t>
            </w:r>
            <w:r>
              <w:t xml:space="preserve"> MUST be a unique value within this array.</w:t>
            </w:r>
          </w:p>
        </w:tc>
      </w:tr>
      <w:tr w:rsidR="002B154A" w:rsidTr="002B154A">
        <w:tc>
          <w:tcPr>
            <w:tcW w:w="0" w:type="auto"/>
            <w:vAlign w:val="center"/>
          </w:tcPr>
          <w:p w:rsidR="002B154A" w:rsidRDefault="00D5400E">
            <w:pPr>
              <w:pStyle w:val="TableBodyText"/>
            </w:pPr>
            <w:r>
              <w:rPr>
                <w:b/>
              </w:rPr>
              <w:t>ArrayOfPROPERTY</w:t>
            </w:r>
          </w:p>
        </w:tc>
        <w:tc>
          <w:tcPr>
            <w:tcW w:w="0" w:type="auto"/>
            <w:vAlign w:val="center"/>
          </w:tcPr>
          <w:p w:rsidR="002B154A" w:rsidRDefault="00D5400E">
            <w:pPr>
              <w:pStyle w:val="TableBodyText"/>
            </w:pPr>
            <w:r>
              <w:t xml:space="preserve">This type represents an array of arbitrary </w:t>
            </w:r>
            <w:r>
              <w:rPr>
                <w:b/>
              </w:rPr>
              <w:t>PROPERTY</w:t>
            </w:r>
            <w:r>
              <w:t xml:space="preserve"> values.</w:t>
            </w:r>
          </w:p>
        </w:tc>
      </w:tr>
      <w:tr w:rsidR="002B154A" w:rsidTr="002B154A">
        <w:tc>
          <w:tcPr>
            <w:tcW w:w="0" w:type="auto"/>
            <w:vAlign w:val="center"/>
          </w:tcPr>
          <w:p w:rsidR="002B154A" w:rsidRDefault="00D5400E">
            <w:pPr>
              <w:pStyle w:val="TableBodyText"/>
            </w:pPr>
            <w:r>
              <w:rPr>
                <w:b/>
              </w:rPr>
              <w:t>INDEXABLECONTENT</w:t>
            </w:r>
          </w:p>
        </w:tc>
        <w:tc>
          <w:tcPr>
            <w:tcW w:w="0" w:type="auto"/>
            <w:vAlign w:val="center"/>
          </w:tcPr>
          <w:p w:rsidR="002B154A" w:rsidRDefault="00D5400E">
            <w:pPr>
              <w:pStyle w:val="TableBodyText"/>
            </w:pPr>
            <w:r>
              <w:t xml:space="preserve">This type contains the content of the </w:t>
            </w:r>
            <w:r>
              <w:rPr>
                <w:b/>
              </w:rPr>
              <w:t>Lotus Notes item</w:t>
            </w:r>
            <w:r>
              <w:t xml:space="preserve"> or the content</w:t>
            </w:r>
            <w:r>
              <w:t xml:space="preserve"> of an attachment of a </w:t>
            </w:r>
            <w:r>
              <w:rPr>
                <w:b/>
              </w:rPr>
              <w:t>Lotus Notes Item</w:t>
            </w:r>
            <w:r>
              <w:t>.</w:t>
            </w:r>
          </w:p>
        </w:tc>
      </w:tr>
      <w:tr w:rsidR="002B154A" w:rsidTr="002B154A">
        <w:tc>
          <w:tcPr>
            <w:tcW w:w="0" w:type="auto"/>
            <w:vAlign w:val="center"/>
          </w:tcPr>
          <w:p w:rsidR="002B154A" w:rsidRDefault="00D5400E">
            <w:pPr>
              <w:pStyle w:val="TableBodyText"/>
            </w:pPr>
            <w:r>
              <w:rPr>
                <w:b/>
              </w:rPr>
              <w:t>NOTESATTACHMENTID</w:t>
            </w:r>
          </w:p>
        </w:tc>
        <w:tc>
          <w:tcPr>
            <w:tcW w:w="0" w:type="auto"/>
            <w:vAlign w:val="center"/>
          </w:tcPr>
          <w:p w:rsidR="002B154A" w:rsidRDefault="00D5400E">
            <w:pPr>
              <w:pStyle w:val="TableBodyText"/>
            </w:pPr>
            <w:r>
              <w:t>This type contains the unique identifier of an attachment in a Lotus Notes document.</w:t>
            </w:r>
          </w:p>
        </w:tc>
      </w:tr>
      <w:tr w:rsidR="002B154A" w:rsidTr="002B154A">
        <w:tc>
          <w:tcPr>
            <w:tcW w:w="0" w:type="auto"/>
            <w:vAlign w:val="center"/>
          </w:tcPr>
          <w:p w:rsidR="002B154A" w:rsidRDefault="00D5400E">
            <w:pPr>
              <w:pStyle w:val="TableBodyText"/>
            </w:pPr>
            <w:r>
              <w:rPr>
                <w:b/>
              </w:rPr>
              <w:t>NOTESITEM</w:t>
            </w:r>
          </w:p>
        </w:tc>
        <w:tc>
          <w:tcPr>
            <w:tcW w:w="0" w:type="auto"/>
            <w:vAlign w:val="center"/>
          </w:tcPr>
          <w:p w:rsidR="002B154A" w:rsidRDefault="00D5400E">
            <w:pPr>
              <w:pStyle w:val="TableBodyText"/>
            </w:pPr>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tc>
      </w:tr>
      <w:tr w:rsidR="002B154A" w:rsidTr="002B154A">
        <w:tc>
          <w:tcPr>
            <w:tcW w:w="0" w:type="auto"/>
            <w:vAlign w:val="center"/>
          </w:tcPr>
          <w:p w:rsidR="002B154A" w:rsidRDefault="00D5400E">
            <w:pPr>
              <w:pStyle w:val="TableBodyText"/>
            </w:pPr>
            <w:r>
              <w:rPr>
                <w:b/>
              </w:rPr>
              <w:t>PROPERTY</w:t>
            </w:r>
          </w:p>
        </w:tc>
        <w:tc>
          <w:tcPr>
            <w:tcW w:w="0" w:type="auto"/>
            <w:vAlign w:val="center"/>
          </w:tcPr>
          <w:p w:rsidR="002B154A" w:rsidRDefault="00D5400E">
            <w:pPr>
              <w:pStyle w:val="TableBodyText"/>
            </w:pPr>
            <w:r>
              <w:t>This typ</w:t>
            </w:r>
            <w:r>
              <w:t xml:space="preserve">e contains the crawled property of a </w:t>
            </w:r>
            <w:r>
              <w:rPr>
                <w:b/>
              </w:rPr>
              <w:t>Lotus Notes Item</w:t>
            </w:r>
            <w:r>
              <w:t>.</w:t>
            </w:r>
          </w:p>
        </w:tc>
      </w:tr>
      <w:tr w:rsidR="002B154A" w:rsidTr="002B154A">
        <w:tc>
          <w:tcPr>
            <w:tcW w:w="0" w:type="auto"/>
            <w:vAlign w:val="center"/>
          </w:tcPr>
          <w:p w:rsidR="002B154A" w:rsidRDefault="00D5400E">
            <w:pPr>
              <w:pStyle w:val="TableBodyText"/>
            </w:pPr>
            <w:r>
              <w:rPr>
                <w:b/>
              </w:rPr>
              <w:t>SecurityDescriptor</w:t>
            </w:r>
          </w:p>
        </w:tc>
        <w:tc>
          <w:tcPr>
            <w:tcW w:w="0" w:type="auto"/>
            <w:vAlign w:val="center"/>
          </w:tcPr>
          <w:p w:rsidR="002B154A" w:rsidRDefault="00D5400E">
            <w:pPr>
              <w:pStyle w:val="TableBodyText"/>
            </w:pPr>
            <w:r>
              <w:t xml:space="preserve">This type contains the security descriptor of a </w:t>
            </w:r>
            <w:r>
              <w:rPr>
                <w:b/>
              </w:rPr>
              <w:t>Lotus Notes item</w:t>
            </w:r>
            <w:r>
              <w:t>.</w:t>
            </w:r>
          </w:p>
        </w:tc>
      </w:tr>
      <w:tr w:rsidR="002B154A" w:rsidTr="002B154A">
        <w:tc>
          <w:tcPr>
            <w:tcW w:w="0" w:type="auto"/>
            <w:vAlign w:val="center"/>
          </w:tcPr>
          <w:p w:rsidR="002B154A" w:rsidRDefault="00D5400E">
            <w:pPr>
              <w:pStyle w:val="TableBodyText"/>
            </w:pPr>
            <w:r>
              <w:rPr>
                <w:b/>
              </w:rPr>
              <w:t>SERVERITEM</w:t>
            </w:r>
          </w:p>
        </w:tc>
        <w:tc>
          <w:tcPr>
            <w:tcW w:w="0" w:type="auto"/>
            <w:vAlign w:val="center"/>
          </w:tcPr>
          <w:p w:rsidR="002B154A" w:rsidRDefault="00D5400E">
            <w:pPr>
              <w:pStyle w:val="TableBodyText"/>
            </w:pPr>
            <w:r>
              <w:t xml:space="preserve">This type contains the unique identifier and display URL of the </w:t>
            </w:r>
            <w:r>
              <w:rPr>
                <w:b/>
              </w:rPr>
              <w:t>Domino server</w:t>
            </w:r>
            <w:r>
              <w:t>.</w:t>
            </w:r>
          </w:p>
        </w:tc>
      </w:tr>
    </w:tbl>
    <w:p w:rsidR="002B154A" w:rsidRDefault="002B154A"/>
    <w:p w:rsidR="002B154A" w:rsidRDefault="00D5400E">
      <w:pPr>
        <w:pStyle w:val="Heading4"/>
      </w:pPr>
      <w:bookmarkStart w:id="63" w:name="section_5acebdf46eb34085a69c805afe1b4b74"/>
      <w:bookmarkStart w:id="64" w:name="_Toc83916183"/>
      <w:r>
        <w:t>ArrayOfNOTESATTACHMENT</w:t>
      </w:r>
      <w:r>
        <w:t>ID</w:t>
      </w:r>
      <w:bookmarkEnd w:id="63"/>
      <w:bookmarkEnd w:id="64"/>
      <w:r>
        <w:fldChar w:fldCharType="begin"/>
      </w:r>
      <w:r>
        <w:instrText xml:space="preserve"> XE "Messages:ArrayOfNOTESATTACHMENTID complex type" </w:instrText>
      </w:r>
      <w:r>
        <w:fldChar w:fldCharType="end"/>
      </w:r>
      <w:r>
        <w:fldChar w:fldCharType="begin"/>
      </w:r>
      <w:r>
        <w:instrText xml:space="preserve"> XE "Complex types:ArrayOfNOTESATTACHMENTID" </w:instrText>
      </w:r>
      <w:r>
        <w:fldChar w:fldCharType="end"/>
      </w:r>
      <w:r>
        <w:fldChar w:fldCharType="begin"/>
      </w:r>
      <w:r>
        <w:instrText xml:space="preserve"> XE "ArrayOfNOTESATTACHMENTID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65" w:name="CC_6d2af6920eaa18b154bb281a45f45904"/>
      <w:bookmarkEnd w:id="65"/>
      <w:r>
        <w:t>This typ</w:t>
      </w:r>
      <w:r>
        <w:t xml:space="preserve">e represents an array of NOTESATTACHMENTID values. Every </w:t>
      </w:r>
      <w:r>
        <w:rPr>
          <w:b/>
        </w:rPr>
        <w:t>NOTESATTACHMENTID.attachmentName</w:t>
      </w:r>
      <w:r>
        <w:t xml:space="preserve"> MUST be a unique value within this array.</w:t>
      </w:r>
    </w:p>
    <w:p w:rsidR="002B154A" w:rsidRDefault="00D5400E">
      <w:pPr>
        <w:pStyle w:val="Code"/>
      </w:pPr>
      <w:bookmarkStart w:id="66" w:name="CC_e79ec43e872d0d0e21549bad2e2300d8"/>
      <w:bookmarkEnd w:id="66"/>
      <w:r>
        <w:t>&lt;xs:complexType name="ArrayOfNOTESATTACHMENTID" xmlns:xs="http://www.w3.org/2001/XMLSchema"&gt;</w:t>
      </w:r>
    </w:p>
    <w:p w:rsidR="002B154A" w:rsidRDefault="00D5400E">
      <w:pPr>
        <w:pStyle w:val="Code"/>
      </w:pPr>
      <w:r>
        <w:t xml:space="preserve">  &lt;xs:sequence&gt;</w:t>
      </w:r>
    </w:p>
    <w:p w:rsidR="002B154A" w:rsidRDefault="00D5400E">
      <w:pPr>
        <w:pStyle w:val="Code"/>
      </w:pPr>
      <w:r>
        <w:t xml:space="preserve">    &lt;xs:element</w:t>
      </w:r>
      <w:r>
        <w:t xml:space="preserve"> minOccurs="0" maxOccurs="unbounded" name="NOTESATTACHMENTID" type="tns1:NOTESATTACHMENTID"/&gt;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67" w:name="CC_3fcabb9a8541adcaa530b5134eed2188"/>
      <w:bookmarkEnd w:id="67"/>
      <w:r>
        <w:rPr>
          <w:b/>
        </w:rPr>
        <w:t xml:space="preserve">NOTESATTACHMENTID: </w:t>
      </w:r>
      <w:r>
        <w:t xml:space="preserve">The </w:t>
      </w:r>
      <w:r>
        <w:rPr>
          <w:b/>
        </w:rPr>
        <w:t>NOTESATTACHMENTID</w:t>
      </w:r>
      <w:r>
        <w:t xml:space="preserve"> element contains the unique identifier of an attachment in a Lotus Notes document. </w:t>
      </w:r>
    </w:p>
    <w:p w:rsidR="002B154A" w:rsidRDefault="00D5400E">
      <w:pPr>
        <w:pStyle w:val="Heading4"/>
      </w:pPr>
      <w:bookmarkStart w:id="68" w:name="section_e1540123fb44403ea1fa2dd5133c7543"/>
      <w:bookmarkStart w:id="69" w:name="_Toc83916184"/>
      <w:r>
        <w:lastRenderedPageBreak/>
        <w:t>ArrayOfPROPERTY</w:t>
      </w:r>
      <w:bookmarkEnd w:id="68"/>
      <w:bookmarkEnd w:id="69"/>
      <w:r>
        <w:fldChar w:fldCharType="begin"/>
      </w:r>
      <w:r>
        <w:instrText xml:space="preserve"> XE "Messages:ArrayOfPROPERTY complex type" </w:instrText>
      </w:r>
      <w:r>
        <w:fldChar w:fldCharType="end"/>
      </w:r>
      <w:r>
        <w:fldChar w:fldCharType="begin"/>
      </w:r>
      <w:r>
        <w:instrText xml:space="preserve"> XE "Complex types:ArrayOfPROPERTY" </w:instrText>
      </w:r>
      <w:r>
        <w:fldChar w:fldCharType="end"/>
      </w:r>
      <w:r>
        <w:fldChar w:fldCharType="begin"/>
      </w:r>
      <w:r>
        <w:instrText xml:space="preserve"> XE "ArrayOfPROPERTY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70" w:name="CC_63db071dbf7b9625db6c914f6a94733a"/>
      <w:bookmarkEnd w:id="70"/>
      <w:r>
        <w:t>This type represents a</w:t>
      </w:r>
      <w:r>
        <w:t xml:space="preserve">n array of arbitrary </w:t>
      </w:r>
      <w:r>
        <w:rPr>
          <w:b/>
        </w:rPr>
        <w:t>PROPERTY</w:t>
      </w:r>
      <w:r>
        <w:t xml:space="preserve"> values.</w:t>
      </w:r>
    </w:p>
    <w:p w:rsidR="002B154A" w:rsidRDefault="00D5400E">
      <w:pPr>
        <w:pStyle w:val="Code"/>
      </w:pPr>
      <w:bookmarkStart w:id="71" w:name="CC_580477ff0d9366c57f2466fb830400bf"/>
      <w:bookmarkEnd w:id="71"/>
      <w:r>
        <w:t>&lt;xs:complexType name="ArrayOfPROPERTY" xmlns:xs="http://www.w3.org/2001/XMLSchema"&gt;</w:t>
      </w:r>
    </w:p>
    <w:p w:rsidR="002B154A" w:rsidRDefault="00D5400E">
      <w:pPr>
        <w:pStyle w:val="Code"/>
      </w:pPr>
      <w:r>
        <w:t xml:space="preserve">  &lt;xs:sequence&gt;</w:t>
      </w:r>
    </w:p>
    <w:p w:rsidR="002B154A" w:rsidRDefault="00D5400E">
      <w:pPr>
        <w:pStyle w:val="Code"/>
      </w:pPr>
      <w:r>
        <w:t xml:space="preserve">    &lt;xs:element minOccurs="0" maxOccurs="unbounded" name="PROPERTY" type="tns1:PROPERTY"/&gt;</w:t>
      </w:r>
    </w:p>
    <w:p w:rsidR="002B154A" w:rsidRDefault="00D5400E">
      <w:pPr>
        <w:pStyle w:val="Code"/>
      </w:pPr>
      <w:r>
        <w:t xml:space="preserve">  &lt;/xs:sequence&gt;</w:t>
      </w:r>
    </w:p>
    <w:p w:rsidR="002B154A" w:rsidRDefault="00D5400E">
      <w:pPr>
        <w:pStyle w:val="Code"/>
      </w:pPr>
      <w:r>
        <w:t>&lt;/xs:compl</w:t>
      </w:r>
      <w:r>
        <w:t>exType&gt;</w:t>
      </w:r>
    </w:p>
    <w:p w:rsidR="002B154A" w:rsidRDefault="00D5400E">
      <w:bookmarkStart w:id="72" w:name="CC_31ebf2f07cf9b79750ddc7c601490ff0"/>
      <w:bookmarkEnd w:id="72"/>
      <w:r>
        <w:rPr>
          <w:b/>
        </w:rPr>
        <w:t xml:space="preserve">PROPERTY: </w:t>
      </w:r>
      <w:r>
        <w:t xml:space="preserve">The </w:t>
      </w:r>
      <w:r>
        <w:rPr>
          <w:b/>
        </w:rPr>
        <w:t>PROPERTY</w:t>
      </w:r>
      <w:r>
        <w:t xml:space="preserve"> element contains a name/value pair. </w:t>
      </w:r>
    </w:p>
    <w:p w:rsidR="002B154A" w:rsidRDefault="00D5400E">
      <w:pPr>
        <w:pStyle w:val="Heading4"/>
      </w:pPr>
      <w:bookmarkStart w:id="73" w:name="section_db7c71b7b46c4559aeb8db963c0c6fa2"/>
      <w:bookmarkStart w:id="74" w:name="_Toc83916185"/>
      <w:r>
        <w:t>INDEXABLECONTENT</w:t>
      </w:r>
      <w:bookmarkEnd w:id="73"/>
      <w:bookmarkEnd w:id="74"/>
      <w:r>
        <w:fldChar w:fldCharType="begin"/>
      </w:r>
      <w:r>
        <w:instrText xml:space="preserve"> XE "Messages:INDEXABLECONTENT complex type" </w:instrText>
      </w:r>
      <w:r>
        <w:fldChar w:fldCharType="end"/>
      </w:r>
      <w:r>
        <w:fldChar w:fldCharType="begin"/>
      </w:r>
      <w:r>
        <w:instrText xml:space="preserve"> XE "Complex types:INDEXABLECONTENT" </w:instrText>
      </w:r>
      <w:r>
        <w:fldChar w:fldCharType="end"/>
      </w:r>
      <w:r>
        <w:fldChar w:fldCharType="begin"/>
      </w:r>
      <w:r>
        <w:instrText xml:space="preserve"> XE "INDEXABLECONTENT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75" w:name="CC_1ff61c8e60ed59c4a44dff9bed6dcce0"/>
      <w:bookmarkEnd w:id="75"/>
      <w:r>
        <w:t xml:space="preserve">This type contains the content of the </w:t>
      </w:r>
      <w:r>
        <w:rPr>
          <w:b/>
        </w:rPr>
        <w:t>Lotus Notes item</w:t>
      </w:r>
      <w:r>
        <w:t xml:space="preserve"> or the content of an attachment of a </w:t>
      </w:r>
      <w:r>
        <w:rPr>
          <w:b/>
        </w:rPr>
        <w:t>Lotus Notes Item</w:t>
      </w:r>
      <w:r>
        <w:t>.</w:t>
      </w:r>
    </w:p>
    <w:p w:rsidR="002B154A" w:rsidRDefault="00D5400E">
      <w:pPr>
        <w:pStyle w:val="Code"/>
      </w:pPr>
      <w:bookmarkStart w:id="76" w:name="CC_1aa7ed79836f2b36cf16091a77efc83b"/>
      <w:bookmarkEnd w:id="76"/>
      <w:r>
        <w:t>&lt;xs:complexType name="INDEXABLECONTENT" xmlns:xs="http://ww</w:t>
      </w:r>
      <w:r>
        <w:t>w.w3.org/2001/XMLSchema"&gt;</w:t>
      </w:r>
    </w:p>
    <w:p w:rsidR="002B154A" w:rsidRDefault="00D5400E">
      <w:pPr>
        <w:pStyle w:val="Code"/>
      </w:pPr>
      <w:r>
        <w:t xml:space="preserve">  &lt;xs:sequence&gt;</w:t>
      </w:r>
    </w:p>
    <w:p w:rsidR="002B154A" w:rsidRDefault="00D5400E">
      <w:pPr>
        <w:pStyle w:val="Code"/>
      </w:pPr>
      <w:r>
        <w:t xml:space="preserve">    &lt;xs:element minOccurs="0" name="content" nillable="true" type="xs:base64Binary"/&gt;</w:t>
      </w:r>
    </w:p>
    <w:p w:rsidR="002B154A" w:rsidRDefault="00D5400E">
      <w:pPr>
        <w:pStyle w:val="Code"/>
      </w:pPr>
      <w:r>
        <w:t xml:space="preserve">    &lt;xs:element minOccurs="0" name="contentType" nillable="true" type="xs:string"/&gt;</w:t>
      </w:r>
    </w:p>
    <w:p w:rsidR="002B154A" w:rsidRDefault="00D5400E">
      <w:pPr>
        <w:pStyle w:val="Code"/>
      </w:pPr>
      <w:r>
        <w:t xml:space="preserve">    &lt;xs:element minOccurs="0" name="extensio</w:t>
      </w:r>
      <w:r>
        <w:t>n" nillable="true" type="xs:string"/&gt;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77" w:name="CC_0e2d68177828a51961a040469dcaff9b"/>
      <w:bookmarkEnd w:id="77"/>
      <w:r>
        <w:rPr>
          <w:b/>
        </w:rPr>
        <w:t xml:space="preserve">content: </w:t>
      </w:r>
      <w:r>
        <w:t xml:space="preserve">Specifies the content of a </w:t>
      </w:r>
      <w:r>
        <w:rPr>
          <w:b/>
        </w:rPr>
        <w:t>Lotus Notes Item</w:t>
      </w:r>
      <w:r>
        <w:t xml:space="preserve"> or the content of an attachment of a </w:t>
      </w:r>
      <w:r>
        <w:rPr>
          <w:b/>
        </w:rPr>
        <w:t>Lotus Notes Item</w:t>
      </w:r>
      <w:r>
        <w:t xml:space="preserve">. </w:t>
      </w:r>
    </w:p>
    <w:p w:rsidR="002B154A" w:rsidRDefault="00D5400E">
      <w:bookmarkStart w:id="78" w:name="CC_ce293fd79b31cb0f1939b088517e5889"/>
      <w:bookmarkEnd w:id="78"/>
      <w:r>
        <w:rPr>
          <w:b/>
        </w:rPr>
        <w:t xml:space="preserve">contentType: </w:t>
      </w:r>
      <w:r>
        <w:t xml:space="preserve"> It is currently unused and its contents MUST be ignored by t</w:t>
      </w:r>
      <w:r>
        <w:t xml:space="preserve">he protocol client. </w:t>
      </w:r>
    </w:p>
    <w:p w:rsidR="002B154A" w:rsidRDefault="00D5400E">
      <w:bookmarkStart w:id="79" w:name="CC_784c5a2bf4ac1e9fd28e14dbd5decf09"/>
      <w:bookmarkEnd w:id="79"/>
      <w:r>
        <w:rPr>
          <w:b/>
        </w:rPr>
        <w:t xml:space="preserve">extension: </w:t>
      </w:r>
      <w:r>
        <w:t xml:space="preserve">Specifies the </w:t>
      </w:r>
      <w:hyperlink w:anchor="gt_fa1a2180-b45c-4d43-bae7-76ee9fe9de03">
        <w:r>
          <w:rPr>
            <w:rStyle w:val="HyperlinkGreen"/>
            <w:b/>
          </w:rPr>
          <w:t>file extension</w:t>
        </w:r>
      </w:hyperlink>
      <w:r>
        <w:t xml:space="preserve"> of the data specified in the </w:t>
      </w:r>
      <w:r>
        <w:rPr>
          <w:b/>
        </w:rPr>
        <w:t>content</w:t>
      </w:r>
      <w:r>
        <w:t xml:space="preserve"> element. If the content is of a specific file format such as Word (specified in </w:t>
      </w:r>
      <w:hyperlink r:id="rId62" w:anchor="Section_ccd7b4867881484ca13751170af7cc22">
        <w:r>
          <w:rPr>
            <w:rStyle w:val="Hyperlink"/>
          </w:rPr>
          <w:t>[MS-DOC]</w:t>
        </w:r>
      </w:hyperlink>
      <w:r>
        <w:t>) document then the extension of that specific format MUST be specified. If the data is a string then the extension ‘txt’ MUST be specified. The extension MUST be specified without a lea</w:t>
      </w:r>
      <w:r>
        <w:t xml:space="preserve">ding period. </w:t>
      </w:r>
    </w:p>
    <w:p w:rsidR="002B154A" w:rsidRDefault="00D5400E">
      <w:pPr>
        <w:pStyle w:val="Heading4"/>
      </w:pPr>
      <w:bookmarkStart w:id="80" w:name="section_d8de1d9473ca47baa212a193e16ac700"/>
      <w:bookmarkStart w:id="81" w:name="_Toc83916186"/>
      <w:r>
        <w:t>NOTESATTACHMENTID</w:t>
      </w:r>
      <w:bookmarkEnd w:id="80"/>
      <w:bookmarkEnd w:id="81"/>
      <w:r>
        <w:fldChar w:fldCharType="begin"/>
      </w:r>
      <w:r>
        <w:instrText xml:space="preserve"> XE "Messages:NOTESATTACHMENTID complex type" </w:instrText>
      </w:r>
      <w:r>
        <w:fldChar w:fldCharType="end"/>
      </w:r>
      <w:r>
        <w:fldChar w:fldCharType="begin"/>
      </w:r>
      <w:r>
        <w:instrText xml:space="preserve"> XE "Complex types:NOTESATTACHMENTID" </w:instrText>
      </w:r>
      <w:r>
        <w:fldChar w:fldCharType="end"/>
      </w:r>
      <w:r>
        <w:fldChar w:fldCharType="begin"/>
      </w:r>
      <w:r>
        <w:instrText xml:space="preserve"> XE "NOTESATTACHMENTID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82" w:name="CC_b058baf4cb446e78b39a0a256b3cfe92"/>
      <w:bookmarkEnd w:id="82"/>
      <w:r>
        <w:t>This type contains the unique identifier of an attachment in a Lotus Notes document.</w:t>
      </w:r>
    </w:p>
    <w:p w:rsidR="002B154A" w:rsidRDefault="00D5400E">
      <w:pPr>
        <w:pStyle w:val="Code"/>
      </w:pPr>
      <w:bookmarkStart w:id="83" w:name="CC_c4619aca8c1f9eadec5f8160b67520af"/>
      <w:bookmarkEnd w:id="83"/>
      <w:r>
        <w:t>&lt;xs:complexType name="NOTESATTACHMENTID" xmlns:xs="http://www.w3.org/2001/XMLSchema"&gt;</w:t>
      </w:r>
    </w:p>
    <w:p w:rsidR="002B154A" w:rsidRDefault="00D5400E">
      <w:pPr>
        <w:pStyle w:val="Code"/>
      </w:pPr>
      <w:r>
        <w:t xml:space="preserve">  &lt;xs:sequence&gt;</w:t>
      </w:r>
    </w:p>
    <w:p w:rsidR="002B154A" w:rsidRDefault="00D5400E">
      <w:pPr>
        <w:pStyle w:val="Code"/>
      </w:pPr>
      <w:r>
        <w:t xml:space="preserve">    &lt;xs:element minOccurs="0" name="attachmentName" nillable="true" t</w:t>
      </w:r>
      <w:r>
        <w:t>ype="xs:string"/&gt;</w:t>
      </w:r>
    </w:p>
    <w:p w:rsidR="002B154A" w:rsidRDefault="00D5400E">
      <w:pPr>
        <w:pStyle w:val="Code"/>
      </w:pPr>
      <w:r>
        <w:t xml:space="preserve">    &lt;xs:element minOccurs="0" name="itemId" nillable="true" type="xs:string"/&gt;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84" w:name="CC_0af4c07b42fa967da8ae39263f4b0a5c"/>
      <w:bookmarkEnd w:id="84"/>
      <w:r>
        <w:rPr>
          <w:b/>
        </w:rPr>
        <w:t xml:space="preserve">attachmentName: </w:t>
      </w:r>
      <w:r>
        <w:t xml:space="preserve">Specifies the unique identifier of the attachment in a </w:t>
      </w:r>
      <w:r>
        <w:rPr>
          <w:b/>
        </w:rPr>
        <w:t>Lotus Notes item</w:t>
      </w:r>
      <w:r>
        <w:t xml:space="preserve">. </w:t>
      </w:r>
    </w:p>
    <w:p w:rsidR="002B154A" w:rsidRDefault="00D5400E">
      <w:bookmarkStart w:id="85" w:name="CC_f134c9fddada1a0244fe54238d8402b1"/>
      <w:bookmarkEnd w:id="85"/>
      <w:r>
        <w:rPr>
          <w:b/>
        </w:rPr>
        <w:t xml:space="preserve">itemId: </w:t>
      </w:r>
      <w:r>
        <w:t xml:space="preserve">A string value that uniquely identifies the </w:t>
      </w:r>
      <w:r>
        <w:rPr>
          <w:b/>
        </w:rPr>
        <w:t>Lotus Notes item</w:t>
      </w:r>
      <w:r>
        <w:t xml:space="preserve"> that contains the attachment. </w:t>
      </w:r>
    </w:p>
    <w:p w:rsidR="002B154A" w:rsidRDefault="00D5400E">
      <w:pPr>
        <w:pStyle w:val="Heading4"/>
      </w:pPr>
      <w:bookmarkStart w:id="86" w:name="section_646d114097244943848ae83396e44eba"/>
      <w:bookmarkStart w:id="87" w:name="_Toc83916187"/>
      <w:r>
        <w:lastRenderedPageBreak/>
        <w:t>NOTESITEM</w:t>
      </w:r>
      <w:bookmarkEnd w:id="86"/>
      <w:bookmarkEnd w:id="87"/>
      <w:r>
        <w:fldChar w:fldCharType="begin"/>
      </w:r>
      <w:r>
        <w:instrText xml:space="preserve"> XE "Messages:NOTESITEM complex type" </w:instrText>
      </w:r>
      <w:r>
        <w:fldChar w:fldCharType="end"/>
      </w:r>
      <w:r>
        <w:fldChar w:fldCharType="begin"/>
      </w:r>
      <w:r>
        <w:instrText xml:space="preserve"> XE "Complex types:NOTESITEM" </w:instrText>
      </w:r>
      <w:r>
        <w:fldChar w:fldCharType="end"/>
      </w:r>
      <w:r>
        <w:fldChar w:fldCharType="begin"/>
      </w:r>
      <w:r>
        <w:instrText xml:space="preserve"> XE "NOTESITEM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88" w:name="CC_9e699268ac85c51c7792d9b0570abaac"/>
      <w:bookmarkEnd w:id="88"/>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p w:rsidR="002B154A" w:rsidRDefault="00D5400E">
      <w:pPr>
        <w:pStyle w:val="Code"/>
      </w:pPr>
      <w:bookmarkStart w:id="89" w:name="CC_677093fc171495b4a09721c43ab85232"/>
      <w:bookmarkEnd w:id="89"/>
      <w:r>
        <w:t>&lt;xs:complexType name="NOTESITEM" xmlns:xs="http://www.w3.org/2001/XMLSchema"&gt;</w:t>
      </w:r>
    </w:p>
    <w:p w:rsidR="002B154A" w:rsidRDefault="00D5400E">
      <w:pPr>
        <w:pStyle w:val="Code"/>
      </w:pPr>
      <w:r>
        <w:t xml:space="preserve">  &lt;xs:sequence&gt;</w:t>
      </w:r>
    </w:p>
    <w:p w:rsidR="002B154A" w:rsidRDefault="00D5400E">
      <w:pPr>
        <w:pStyle w:val="Code"/>
      </w:pPr>
      <w:r>
        <w:t xml:space="preserve">    &lt;xs:</w:t>
      </w:r>
      <w:r>
        <w:t>element minOccurs="0" name="attachmentId" nillable="true" type="tns1:ArrayOfNOTESATTACHMENTID"/&gt;</w:t>
      </w:r>
    </w:p>
    <w:p w:rsidR="002B154A" w:rsidRDefault="00D5400E">
      <w:pPr>
        <w:pStyle w:val="Code"/>
      </w:pPr>
      <w:r>
        <w:t xml:space="preserve">    &lt;xs:element minOccurs="0" name="displayUrl" nillable="true" type="xs:string"/&gt;</w:t>
      </w:r>
    </w:p>
    <w:p w:rsidR="002B154A" w:rsidRDefault="00D5400E">
      <w:pPr>
        <w:pStyle w:val="Code"/>
      </w:pPr>
      <w:r>
        <w:t xml:space="preserve">    &lt;xs:element minOccurs="0" name="itemContent" type="tns1:INDEXABLECONTENT</w:t>
      </w:r>
      <w:r>
        <w:t>"/&gt;</w:t>
      </w:r>
    </w:p>
    <w:p w:rsidR="002B154A" w:rsidRDefault="00D5400E">
      <w:pPr>
        <w:pStyle w:val="Code"/>
      </w:pPr>
      <w:r>
        <w:t xml:space="preserve">    &lt;xs:element minOccurs="0" name="itemId" nillable="true" type="xs:string"/&gt;</w:t>
      </w:r>
    </w:p>
    <w:p w:rsidR="002B154A" w:rsidRDefault="00D5400E">
      <w:pPr>
        <w:pStyle w:val="Code"/>
      </w:pPr>
      <w:r>
        <w:t xml:space="preserve">    &lt;xs:element minOccurs="0" name="itemProps" nillable="true" type="tns1:ArrayOfPROPERTY"/&gt;</w:t>
      </w:r>
    </w:p>
    <w:p w:rsidR="002B154A" w:rsidRDefault="00D5400E">
      <w:pPr>
        <w:pStyle w:val="Code"/>
      </w:pPr>
      <w:r>
        <w:t xml:space="preserve">    &lt;xs:element minOccurs="0" name="lastModifiedTime" type="xs:dateTime"/&gt;</w:t>
      </w:r>
    </w:p>
    <w:p w:rsidR="002B154A" w:rsidRDefault="00D5400E">
      <w:pPr>
        <w:pStyle w:val="Code"/>
      </w:pPr>
      <w:r>
        <w:t xml:space="preserve">    &lt;</w:t>
      </w:r>
      <w:r>
        <w:t>xs:element minOccurs="0" name="securityDesc" type="tns1:SecurityDescriptor"/&gt;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90" w:name="CC_9132126722b951046a6785d0beecc86e"/>
      <w:bookmarkEnd w:id="90"/>
      <w:r>
        <w:rPr>
          <w:b/>
        </w:rPr>
        <w:t xml:space="preserve">attachmentId: </w:t>
      </w:r>
      <w:r>
        <w:t xml:space="preserve">Specifies the list of unique identifiers of the attachments. </w:t>
      </w:r>
    </w:p>
    <w:p w:rsidR="002B154A" w:rsidRDefault="00D5400E">
      <w:bookmarkStart w:id="91" w:name="CC_399ae7843859d352f69307f4256ece90"/>
      <w:bookmarkEnd w:id="91"/>
      <w:r>
        <w:rPr>
          <w:b/>
        </w:rPr>
        <w:t xml:space="preserve">displayUrl: </w:t>
      </w:r>
      <w:r>
        <w:t xml:space="preserve">Specifies the display URL of the </w:t>
      </w:r>
      <w:r>
        <w:rPr>
          <w:b/>
        </w:rPr>
        <w:t>Lotus Notes item</w:t>
      </w:r>
      <w:r>
        <w:t xml:space="preserve">. </w:t>
      </w:r>
    </w:p>
    <w:p w:rsidR="002B154A" w:rsidRDefault="00D5400E">
      <w:bookmarkStart w:id="92" w:name="CC_f2652da4449878bfa0c635047a738052"/>
      <w:bookmarkEnd w:id="92"/>
      <w:r>
        <w:rPr>
          <w:b/>
        </w:rPr>
        <w:t>ite</w:t>
      </w:r>
      <w:r>
        <w:rPr>
          <w:b/>
        </w:rPr>
        <w:t xml:space="preserve">mContent: </w:t>
      </w:r>
      <w:r>
        <w:t xml:space="preserve">Specifies the content of the </w:t>
      </w:r>
      <w:r>
        <w:rPr>
          <w:b/>
        </w:rPr>
        <w:t>Lotus Notes Item</w:t>
      </w:r>
      <w:r>
        <w:t xml:space="preserve">. </w:t>
      </w:r>
    </w:p>
    <w:p w:rsidR="002B154A" w:rsidRDefault="00D5400E">
      <w:bookmarkStart w:id="93" w:name="CC_55494fbcc6fa39e2bb9f447c8afda10a"/>
      <w:bookmarkEnd w:id="93"/>
      <w:r>
        <w:rPr>
          <w:b/>
        </w:rPr>
        <w:t xml:space="preserve">itemId: </w:t>
      </w:r>
      <w:r>
        <w:t xml:space="preserve">Specifies the unique identifier of the </w:t>
      </w:r>
      <w:r>
        <w:rPr>
          <w:b/>
        </w:rPr>
        <w:t>Lotus Notes item</w:t>
      </w:r>
      <w:r>
        <w:t xml:space="preserve">. MUST be unique across </w:t>
      </w:r>
      <w:r>
        <w:rPr>
          <w:b/>
        </w:rPr>
        <w:t>Domino Servers</w:t>
      </w:r>
      <w:r>
        <w:t xml:space="preserve">. </w:t>
      </w:r>
    </w:p>
    <w:p w:rsidR="002B154A" w:rsidRDefault="00D5400E">
      <w:bookmarkStart w:id="94" w:name="CC_128ae9f215bad85230b85d29711b2fb9"/>
      <w:bookmarkEnd w:id="94"/>
      <w:r>
        <w:rPr>
          <w:b/>
        </w:rPr>
        <w:t xml:space="preserve">itemProps: </w:t>
      </w:r>
      <w:r>
        <w:t xml:space="preserve">Specifies the list of crawled properties for the </w:t>
      </w:r>
      <w:r>
        <w:rPr>
          <w:b/>
        </w:rPr>
        <w:t>Lotus Notes item</w:t>
      </w:r>
      <w:r>
        <w:t xml:space="preserve">. </w:t>
      </w:r>
    </w:p>
    <w:p w:rsidR="002B154A" w:rsidRDefault="00D5400E">
      <w:bookmarkStart w:id="95" w:name="CC_7aaf5d4966e1d560917e54ceae9ddad1"/>
      <w:bookmarkEnd w:id="95"/>
      <w:r>
        <w:rPr>
          <w:b/>
        </w:rPr>
        <w:t>lastModifiedTim</w:t>
      </w:r>
      <w:r>
        <w:rPr>
          <w:b/>
        </w:rPr>
        <w:t xml:space="preserve">e: </w:t>
      </w:r>
      <w:r>
        <w:t xml:space="preserve">Specifies the time at which the </w:t>
      </w:r>
      <w:r>
        <w:rPr>
          <w:b/>
        </w:rPr>
        <w:t>Lotus Notes item</w:t>
      </w:r>
      <w:r>
        <w:t xml:space="preserve"> was last modified. </w:t>
      </w:r>
    </w:p>
    <w:p w:rsidR="002B154A" w:rsidRDefault="00D5400E">
      <w:bookmarkStart w:id="96" w:name="CC_b4b73f0a3c092445d7bb955825e234c9"/>
      <w:bookmarkEnd w:id="96"/>
      <w:r>
        <w:rPr>
          <w:b/>
        </w:rPr>
        <w:t xml:space="preserve">securityDesc: </w:t>
      </w:r>
      <w:r>
        <w:t xml:space="preserve">Specifies the security descriptor of the </w:t>
      </w:r>
      <w:r>
        <w:rPr>
          <w:b/>
        </w:rPr>
        <w:t>Lotus Notes item</w:t>
      </w:r>
      <w:r>
        <w:t xml:space="preserve">. </w:t>
      </w:r>
    </w:p>
    <w:p w:rsidR="002B154A" w:rsidRDefault="00D5400E">
      <w:pPr>
        <w:pStyle w:val="Heading4"/>
      </w:pPr>
      <w:bookmarkStart w:id="97" w:name="section_3a7b499a37b84e3590277f5e13e8e461"/>
      <w:bookmarkStart w:id="98" w:name="_Toc83916188"/>
      <w:r>
        <w:t>PROPERTY</w:t>
      </w:r>
      <w:bookmarkEnd w:id="97"/>
      <w:bookmarkEnd w:id="98"/>
      <w:r>
        <w:fldChar w:fldCharType="begin"/>
      </w:r>
      <w:r>
        <w:instrText xml:space="preserve"> XE "Messages:PROPERTY complex type" </w:instrText>
      </w:r>
      <w:r>
        <w:fldChar w:fldCharType="end"/>
      </w:r>
      <w:r>
        <w:fldChar w:fldCharType="begin"/>
      </w:r>
      <w:r>
        <w:instrText xml:space="preserve"> XE "Complex types:PROPERTY" </w:instrText>
      </w:r>
      <w:r>
        <w:fldChar w:fldCharType="end"/>
      </w:r>
      <w:r>
        <w:fldChar w:fldCharType="begin"/>
      </w:r>
      <w:r>
        <w:instrText xml:space="preserve"> XE "PROPERTY complex type" </w:instrText>
      </w:r>
      <w:r>
        <w:fldChar w:fldCharType="end"/>
      </w:r>
    </w:p>
    <w:p w:rsidR="002B154A" w:rsidRDefault="00D5400E">
      <w:r>
        <w:rPr>
          <w:b/>
        </w:rPr>
        <w:t>N</w:t>
      </w:r>
      <w:r>
        <w:rPr>
          <w:b/>
        </w:rPr>
        <w:t>amespace:</w:t>
      </w:r>
      <w:r>
        <w:t xml:space="preserve"> http://schemas.datacontract.org/2004/07/Microsoft.Office.Server.Search.Administration</w:t>
      </w:r>
    </w:p>
    <w:p w:rsidR="002B154A" w:rsidRDefault="00D5400E">
      <w:bookmarkStart w:id="99" w:name="CC_246ae6e3ebebf42087cf5be54a1deeaa"/>
      <w:bookmarkEnd w:id="99"/>
      <w:r>
        <w:t xml:space="preserve">This type contains the </w:t>
      </w:r>
      <w:hyperlink w:anchor="gt_4851651e-9a14-4e16-9c57-176ce20bf27b">
        <w:r>
          <w:rPr>
            <w:rStyle w:val="HyperlinkGreen"/>
            <w:b/>
          </w:rPr>
          <w:t>crawled property</w:t>
        </w:r>
      </w:hyperlink>
      <w:r>
        <w:t xml:space="preserve"> of a </w:t>
      </w:r>
      <w:r>
        <w:rPr>
          <w:b/>
        </w:rPr>
        <w:t>Lotus Notes Item</w:t>
      </w:r>
      <w:r>
        <w:t>.</w:t>
      </w:r>
    </w:p>
    <w:p w:rsidR="002B154A" w:rsidRDefault="00D5400E">
      <w:pPr>
        <w:pStyle w:val="Code"/>
      </w:pPr>
      <w:bookmarkStart w:id="100" w:name="CC_cda731e97e679328188769888026fe6c"/>
      <w:bookmarkEnd w:id="100"/>
      <w:r>
        <w:t>&lt;xs:complexType name="PROPERTY"</w:t>
      </w:r>
      <w:r>
        <w:t xml:space="preserve"> xmlns:xs="http://www.w3.org/2001/XMLSchema"&gt;</w:t>
      </w:r>
    </w:p>
    <w:p w:rsidR="002B154A" w:rsidRDefault="00D5400E">
      <w:pPr>
        <w:pStyle w:val="Code"/>
      </w:pPr>
      <w:r>
        <w:t xml:space="preserve">  &lt;xs:sequence&gt;</w:t>
      </w:r>
    </w:p>
    <w:p w:rsidR="002B154A" w:rsidRDefault="00D5400E">
      <w:pPr>
        <w:pStyle w:val="Code"/>
      </w:pPr>
      <w:r>
        <w:t xml:space="preserve">    &lt;xs:element minOccurs="0" name="Name" nillable="true" type="xs:string"/&gt;</w:t>
      </w:r>
    </w:p>
    <w:p w:rsidR="002B154A" w:rsidRDefault="00D5400E">
      <w:pPr>
        <w:pStyle w:val="Code"/>
      </w:pPr>
      <w:r>
        <w:t xml:space="preserve">    &lt;xs:element minOccurs="0" name="Value" nillable="true" type="xs:anyType"/&gt;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101" w:name="CC_6cce4b036d33bf6ef74a6f7a0c2df320"/>
      <w:bookmarkEnd w:id="101"/>
      <w:r>
        <w:rPr>
          <w:b/>
        </w:rPr>
        <w:t xml:space="preserve">Name: </w:t>
      </w:r>
      <w:r>
        <w:t xml:space="preserve">Specifies the name of the crawled property. </w:t>
      </w:r>
    </w:p>
    <w:p w:rsidR="002B154A" w:rsidRDefault="00D5400E">
      <w:bookmarkStart w:id="102" w:name="CC_2771e3cf698936f93231817ed7a1fffb"/>
      <w:bookmarkEnd w:id="102"/>
      <w:r>
        <w:rPr>
          <w:b/>
        </w:rPr>
        <w:t xml:space="preserve">Value: </w:t>
      </w:r>
      <w:r>
        <w:t xml:space="preserve"> Specifies the value of the crawled property. This MUST be of type xs:string, xs:integer or xs:dateTime. </w:t>
      </w:r>
    </w:p>
    <w:p w:rsidR="002B154A" w:rsidRDefault="00D5400E">
      <w:pPr>
        <w:pStyle w:val="Heading4"/>
      </w:pPr>
      <w:bookmarkStart w:id="103" w:name="section_467bb465299a477bb4b639aff093ee2d"/>
      <w:bookmarkStart w:id="104" w:name="_Toc83916189"/>
      <w:r>
        <w:t>SecurityDescriptor</w:t>
      </w:r>
      <w:bookmarkEnd w:id="103"/>
      <w:bookmarkEnd w:id="104"/>
      <w:r>
        <w:fldChar w:fldCharType="begin"/>
      </w:r>
      <w:r>
        <w:instrText xml:space="preserve"> XE "Messages:SecurityDescriptor complex type" </w:instrText>
      </w:r>
      <w:r>
        <w:fldChar w:fldCharType="end"/>
      </w:r>
      <w:r>
        <w:fldChar w:fldCharType="begin"/>
      </w:r>
      <w:r>
        <w:instrText xml:space="preserve"> XE "Complex types:Securi</w:instrText>
      </w:r>
      <w:r>
        <w:instrText xml:space="preserve">tyDescriptor" </w:instrText>
      </w:r>
      <w:r>
        <w:fldChar w:fldCharType="end"/>
      </w:r>
      <w:r>
        <w:fldChar w:fldCharType="begin"/>
      </w:r>
      <w:r>
        <w:instrText xml:space="preserve"> XE "SecurityDescriptor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105" w:name="CC_25e630329117bfd8fbfedbcaf8bc579d"/>
      <w:bookmarkEnd w:id="105"/>
      <w:r>
        <w:t xml:space="preserve">This type contains the </w:t>
      </w:r>
      <w:hyperlink w:anchor="gt_e5213722-75a9-44e7-b026-8e4833f0d350">
        <w:r>
          <w:rPr>
            <w:rStyle w:val="HyperlinkGreen"/>
            <w:b/>
          </w:rPr>
          <w:t>security descript</w:t>
        </w:r>
        <w:r>
          <w:rPr>
            <w:rStyle w:val="HyperlinkGreen"/>
            <w:b/>
          </w:rPr>
          <w:t>or</w:t>
        </w:r>
      </w:hyperlink>
      <w:r>
        <w:t xml:space="preserve"> of a </w:t>
      </w:r>
      <w:r>
        <w:rPr>
          <w:b/>
        </w:rPr>
        <w:t>Lotus Notes item</w:t>
      </w:r>
      <w:r>
        <w:t>.</w:t>
      </w:r>
    </w:p>
    <w:p w:rsidR="002B154A" w:rsidRDefault="00D5400E">
      <w:pPr>
        <w:pStyle w:val="Code"/>
      </w:pPr>
      <w:bookmarkStart w:id="106" w:name="CC_dcd54460151c7994b6897b99f3ce06b2"/>
      <w:bookmarkEnd w:id="106"/>
      <w:r>
        <w:lastRenderedPageBreak/>
        <w:t>&lt;xs:complexType name="SecurityDescriptor" xmlns:xs="http://www.w3.org/2001/XMLSchema"&gt;</w:t>
      </w:r>
    </w:p>
    <w:p w:rsidR="002B154A" w:rsidRDefault="00D5400E">
      <w:pPr>
        <w:pStyle w:val="Code"/>
      </w:pPr>
      <w:r>
        <w:t xml:space="preserve">  &lt;xs:sequence&gt;</w:t>
      </w:r>
    </w:p>
    <w:p w:rsidR="002B154A" w:rsidRDefault="00D5400E">
      <w:pPr>
        <w:pStyle w:val="Code"/>
      </w:pPr>
      <w:r>
        <w:t xml:space="preserve">    &lt;xs:element minOccurs="0" name="SD" nillable="true" type="xs:base64Binary"/&gt;</w:t>
      </w:r>
    </w:p>
    <w:p w:rsidR="002B154A" w:rsidRDefault="00D5400E">
      <w:pPr>
        <w:pStyle w:val="Code"/>
      </w:pPr>
      <w:r>
        <w:t xml:space="preserve">    &lt;xs:element minOccurs="0" name="isNTSD" ty</w:t>
      </w:r>
      <w:r>
        <w:t>pe="xs:boolean"/&gt;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107" w:name="CC_d3587df4d34cb66effd08832573ff82e"/>
      <w:bookmarkEnd w:id="107"/>
      <w:r>
        <w:rPr>
          <w:b/>
        </w:rPr>
        <w:t xml:space="preserve">SD: </w:t>
      </w:r>
      <w:r>
        <w:t xml:space="preserve">Specifies the security descriptor of the </w:t>
      </w:r>
      <w:r>
        <w:rPr>
          <w:b/>
        </w:rPr>
        <w:t>Lotus Notes item</w:t>
      </w:r>
      <w:r>
        <w:t xml:space="preserve">. </w:t>
      </w:r>
    </w:p>
    <w:p w:rsidR="002B154A" w:rsidRDefault="00D5400E">
      <w:bookmarkStart w:id="108" w:name="CC_660dc5f039199f9994212168a7c46f00"/>
      <w:bookmarkEnd w:id="108"/>
      <w:r>
        <w:rPr>
          <w:b/>
        </w:rPr>
        <w:t xml:space="preserve">isNTSD: </w:t>
      </w:r>
      <w:r>
        <w:t xml:space="preserve">MUST always be set to true if the value of </w:t>
      </w:r>
      <w:r>
        <w:rPr>
          <w:b/>
        </w:rPr>
        <w:t>SecurityDescriptor.SD</w:t>
      </w:r>
      <w:r>
        <w:t xml:space="preserve"> is not NULL. If the value of </w:t>
      </w:r>
      <w:r>
        <w:rPr>
          <w:b/>
        </w:rPr>
        <w:t>SecurityDescriptor.SD</w:t>
      </w:r>
      <w:r>
        <w:t xml:space="preserve"> is NULL then </w:t>
      </w:r>
      <w:r>
        <w:rPr>
          <w:b/>
        </w:rPr>
        <w:t>is</w:t>
      </w:r>
      <w:r>
        <w:rPr>
          <w:b/>
        </w:rPr>
        <w:t>NTSD</w:t>
      </w:r>
      <w:r>
        <w:t xml:space="preserve"> MUST be set to false. </w:t>
      </w:r>
    </w:p>
    <w:p w:rsidR="002B154A" w:rsidRDefault="00D5400E">
      <w:pPr>
        <w:pStyle w:val="Heading4"/>
      </w:pPr>
      <w:bookmarkStart w:id="109" w:name="section_dc54bfb5884344489ecb5b1ffc51a6a5"/>
      <w:bookmarkStart w:id="110" w:name="_Toc83916190"/>
      <w:r>
        <w:t>SERVERITEM</w:t>
      </w:r>
      <w:bookmarkEnd w:id="109"/>
      <w:bookmarkEnd w:id="110"/>
      <w:r>
        <w:fldChar w:fldCharType="begin"/>
      </w:r>
      <w:r>
        <w:instrText xml:space="preserve"> XE "Messages:SERVERITEM complex type" </w:instrText>
      </w:r>
      <w:r>
        <w:fldChar w:fldCharType="end"/>
      </w:r>
      <w:r>
        <w:fldChar w:fldCharType="begin"/>
      </w:r>
      <w:r>
        <w:instrText xml:space="preserve"> XE "Complex types:SERVERITEM" </w:instrText>
      </w:r>
      <w:r>
        <w:fldChar w:fldCharType="end"/>
      </w:r>
      <w:r>
        <w:fldChar w:fldCharType="begin"/>
      </w:r>
      <w:r>
        <w:instrText xml:space="preserve"> XE "SERVERITEM complex type" </w:instrText>
      </w:r>
      <w:r>
        <w:fldChar w:fldCharType="end"/>
      </w:r>
    </w:p>
    <w:p w:rsidR="002B154A" w:rsidRDefault="00D5400E">
      <w:r>
        <w:rPr>
          <w:b/>
        </w:rPr>
        <w:t>Namespace:</w:t>
      </w:r>
      <w:r>
        <w:t xml:space="preserve"> http://schemas.datacontract.org/2004/07/Microsoft.Office.Server.Search.Administration</w:t>
      </w:r>
    </w:p>
    <w:p w:rsidR="002B154A" w:rsidRDefault="00D5400E">
      <w:bookmarkStart w:id="111" w:name="CC_1c687954f418d76e135f8a20d33d6e8e"/>
      <w:bookmarkEnd w:id="111"/>
      <w:r>
        <w:t>This type cont</w:t>
      </w:r>
      <w:r>
        <w:t xml:space="preserve">ains the unique identifier and </w:t>
      </w:r>
      <w:hyperlink w:anchor="gt_dd0be21f-dda6-4294-844f-789bf731d0f2">
        <w:r>
          <w:rPr>
            <w:rStyle w:val="HyperlinkGreen"/>
            <w:b/>
          </w:rPr>
          <w:t>display URL</w:t>
        </w:r>
      </w:hyperlink>
      <w:r>
        <w:t xml:space="preserve"> of the </w:t>
      </w:r>
      <w:r>
        <w:rPr>
          <w:b/>
        </w:rPr>
        <w:t>Domino server</w:t>
      </w:r>
      <w:r>
        <w:t>.</w:t>
      </w:r>
    </w:p>
    <w:p w:rsidR="002B154A" w:rsidRDefault="00D5400E">
      <w:pPr>
        <w:pStyle w:val="Code"/>
      </w:pPr>
      <w:bookmarkStart w:id="112" w:name="CC_aee442004301f2e2e3dcb1ad35f1d356"/>
      <w:bookmarkEnd w:id="112"/>
      <w:r>
        <w:t>&lt;xs:complexType name="SERVERITEM" xmlns:xs="http://www.w3.org/2001/XMLSchema"&gt;</w:t>
      </w:r>
    </w:p>
    <w:p w:rsidR="002B154A" w:rsidRDefault="00D5400E">
      <w:pPr>
        <w:pStyle w:val="Code"/>
      </w:pPr>
      <w:r>
        <w:t xml:space="preserve">  &lt;xs:sequence&gt;</w:t>
      </w:r>
    </w:p>
    <w:p w:rsidR="002B154A" w:rsidRDefault="00D5400E">
      <w:pPr>
        <w:pStyle w:val="Code"/>
      </w:pPr>
      <w:r>
        <w:t xml:space="preserve">    &lt;xs:element minOccurs="0" name</w:t>
      </w:r>
      <w:r>
        <w:t>="displayUrl" nillable="true" type="xs:string"/&gt;</w:t>
      </w:r>
    </w:p>
    <w:p w:rsidR="002B154A" w:rsidRDefault="00D5400E">
      <w:pPr>
        <w:pStyle w:val="Code"/>
      </w:pPr>
      <w:r>
        <w:t xml:space="preserve">    &lt;xs:element minOccurs="0" name="serverId" nillable="true" type="xs:string"/&gt;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113" w:name="CC_65ff075d2810384ecfa322f89acbf0f5"/>
      <w:bookmarkEnd w:id="113"/>
      <w:r>
        <w:rPr>
          <w:b/>
        </w:rPr>
        <w:t xml:space="preserve">displayUrl: </w:t>
      </w:r>
      <w:r>
        <w:t xml:space="preserve">Specifies the display URL of the </w:t>
      </w:r>
      <w:r>
        <w:rPr>
          <w:b/>
        </w:rPr>
        <w:t>Domino server</w:t>
      </w:r>
      <w:r>
        <w:t xml:space="preserve">. </w:t>
      </w:r>
    </w:p>
    <w:p w:rsidR="002B154A" w:rsidRDefault="00D5400E">
      <w:bookmarkStart w:id="114" w:name="CC_3ea9fcd93617968b3c9f44b4c0488376"/>
      <w:bookmarkEnd w:id="114"/>
      <w:r>
        <w:rPr>
          <w:b/>
        </w:rPr>
        <w:t xml:space="preserve">serverId: </w:t>
      </w:r>
      <w:r>
        <w:t xml:space="preserve">Specifies the unique identifier of the </w:t>
      </w:r>
      <w:r>
        <w:rPr>
          <w:b/>
        </w:rPr>
        <w:t>Domino server</w:t>
      </w:r>
      <w:r>
        <w:t xml:space="preserve">. </w:t>
      </w:r>
    </w:p>
    <w:p w:rsidR="002B154A" w:rsidRDefault="00D5400E">
      <w:pPr>
        <w:pStyle w:val="Heading3"/>
      </w:pPr>
      <w:bookmarkStart w:id="115" w:name="section_44c9bd4585ed42ff92991c4dc447b876"/>
      <w:bookmarkStart w:id="116" w:name="_Toc83916191"/>
      <w:r>
        <w:t>Simple Types</w:t>
      </w:r>
      <w:bookmarkEnd w:id="115"/>
      <w:bookmarkEnd w:id="1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B154A" w:rsidRDefault="00D5400E">
      <w:r>
        <w:t xml:space="preserve">This specification does not define any common </w:t>
      </w:r>
      <w:hyperlink w:anchor="gt_bd0ce6f9-c350-4900-827e-951265294067">
        <w:r>
          <w:rPr>
            <w:rStyle w:val="HyperlinkGreen"/>
            <w:b/>
          </w:rPr>
          <w:t>XML schema</w:t>
        </w:r>
      </w:hyperlink>
      <w:r>
        <w:t xml:space="preserve"> simple type definitions.</w:t>
      </w:r>
    </w:p>
    <w:p w:rsidR="002B154A" w:rsidRDefault="00D5400E">
      <w:pPr>
        <w:pStyle w:val="Heading3"/>
      </w:pPr>
      <w:bookmarkStart w:id="117" w:name="section_0abcbff1c5f841b49873cc264bbf447f"/>
      <w:bookmarkStart w:id="118" w:name="_Toc83916192"/>
      <w:r>
        <w:t>Attributes</w:t>
      </w:r>
      <w:bookmarkEnd w:id="117"/>
      <w:bookmarkEnd w:id="118"/>
      <w:r>
        <w:fldChar w:fldCharType="begin"/>
      </w:r>
      <w:r>
        <w:instrText xml:space="preserve"> XE "Messages:attributes" </w:instrText>
      </w:r>
      <w:r>
        <w:fldChar w:fldCharType="end"/>
      </w:r>
      <w:r>
        <w:fldChar w:fldCharType="begin"/>
      </w:r>
      <w:r>
        <w:instrText xml:space="preserve"> XE "Attributes" </w:instrText>
      </w:r>
      <w:r>
        <w:fldChar w:fldCharType="end"/>
      </w:r>
    </w:p>
    <w:p w:rsidR="002B154A" w:rsidRDefault="00D5400E">
      <w:r>
        <w:t xml:space="preserve">This specification does not define any common </w:t>
      </w:r>
      <w:hyperlink w:anchor="gt_bd0ce6f9-c350-4900-827e-951265294067">
        <w:r>
          <w:rPr>
            <w:rStyle w:val="HyperlinkGreen"/>
            <w:b/>
          </w:rPr>
          <w:t>XML schema</w:t>
        </w:r>
      </w:hyperlink>
      <w:r>
        <w:t xml:space="preserve"> attribute definitions.</w:t>
      </w:r>
    </w:p>
    <w:p w:rsidR="002B154A" w:rsidRDefault="00D5400E">
      <w:pPr>
        <w:pStyle w:val="Heading3"/>
      </w:pPr>
      <w:bookmarkStart w:id="119" w:name="section_dbad08c20ef64a45a745a4fa3d461f17"/>
      <w:bookmarkStart w:id="120" w:name="_Toc83916193"/>
      <w:r>
        <w:t>Groups</w:t>
      </w:r>
      <w:bookmarkEnd w:id="119"/>
      <w:bookmarkEnd w:id="120"/>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2B154A" w:rsidRDefault="00D5400E">
      <w:r>
        <w:t xml:space="preserve">This specification does not define any common </w:t>
      </w:r>
      <w:hyperlink w:anchor="gt_bd0ce6f9-c350-4900-827e-951265294067">
        <w:r>
          <w:rPr>
            <w:rStyle w:val="HyperlinkGreen"/>
            <w:b/>
          </w:rPr>
          <w:t>XML schema</w:t>
        </w:r>
      </w:hyperlink>
      <w:r>
        <w:t xml:space="preserve"> group definitions.</w:t>
      </w:r>
    </w:p>
    <w:p w:rsidR="002B154A" w:rsidRDefault="00D5400E">
      <w:pPr>
        <w:pStyle w:val="Heading3"/>
      </w:pPr>
      <w:bookmarkStart w:id="121" w:name="section_b6591cc51b644aadadb682a77f4aacfd"/>
      <w:bookmarkStart w:id="122" w:name="_Toc83916194"/>
      <w:r>
        <w:t>Attribute Groups</w:t>
      </w:r>
      <w:bookmarkEnd w:id="121"/>
      <w:bookmarkEnd w:id="12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B154A" w:rsidRDefault="00D5400E">
      <w:r>
        <w:t>This specificati</w:t>
      </w:r>
      <w:r>
        <w:t xml:space="preserve">on does not define any common </w:t>
      </w:r>
      <w:hyperlink w:anchor="gt_bd0ce6f9-c350-4900-827e-951265294067">
        <w:r>
          <w:rPr>
            <w:rStyle w:val="HyperlinkGreen"/>
            <w:b/>
          </w:rPr>
          <w:t>XML schema</w:t>
        </w:r>
      </w:hyperlink>
      <w:r>
        <w:t xml:space="preserve"> attribute group definitions.</w:t>
      </w:r>
    </w:p>
    <w:p w:rsidR="002B154A" w:rsidRDefault="00D5400E">
      <w:pPr>
        <w:pStyle w:val="Heading1"/>
      </w:pPr>
      <w:bookmarkStart w:id="123" w:name="section_a9aeec681d77414a996919bd8381a46c"/>
      <w:bookmarkStart w:id="124" w:name="_Toc83916195"/>
      <w:r>
        <w:lastRenderedPageBreak/>
        <w:t>Protocol Details</w:t>
      </w:r>
      <w:bookmarkEnd w:id="123"/>
      <w:bookmarkEnd w:id="124"/>
      <w:r>
        <w:fldChar w:fldCharType="begin"/>
      </w:r>
      <w:r>
        <w:instrText xml:space="preserve"> XE "Protocol Details:overview" </w:instrText>
      </w:r>
      <w:r>
        <w:fldChar w:fldCharType="end"/>
      </w:r>
    </w:p>
    <w:p w:rsidR="002B154A" w:rsidRDefault="00D5400E" w:rsidP="005E19E6">
      <w:r w:rsidRPr="00A41D15">
        <w:t>In the following sections, the schema definition might differ from the pr</w:t>
      </w:r>
      <w:r w:rsidRPr="00A41D15">
        <w:t xml:space="preserve">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w:t>
      </w:r>
      <w:r w:rsidRPr="00A41D15">
        <w:t xml:space="preserve">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2B154A" w:rsidRDefault="00D5400E">
      <w:r>
        <w:t xml:space="preserve">The client side of this protocol is simply a pass-through. That is, no additional timers or other state is required on the client side of this protocol. Calls made by the higher-layer protocol or application are passed </w:t>
      </w:r>
      <w:r>
        <w:t>directly to the transport, and the results returned by the transport are passed directly back to the higher-layer protocol or application.</w:t>
      </w:r>
    </w:p>
    <w:p w:rsidR="002B154A" w:rsidRDefault="00D5400E">
      <w:r>
        <w:t>Except where specified, protocol clients SHOULD interpret HTTP Status Codes returned by the protocol server as specif</w:t>
      </w:r>
      <w:r>
        <w:t xml:space="preserve">ied in </w:t>
      </w:r>
      <w:hyperlink r:id="rId63">
        <w:r>
          <w:rPr>
            <w:rStyle w:val="Hyperlink"/>
          </w:rPr>
          <w:t>[RFC2616]</w:t>
        </w:r>
      </w:hyperlink>
      <w:r>
        <w:t>, Section 10.</w:t>
      </w:r>
    </w:p>
    <w:p w:rsidR="002B154A" w:rsidRDefault="00D5400E">
      <w:r>
        <w:t>This protocol allows protocol servers to notify protocol clients of application-level faults using SOAP faults. Except where specified, these SOAP faults are not</w:t>
      </w:r>
      <w:r>
        <w:t xml:space="preserve"> significant for interoperability, and protocol clients can interpret them in an implementation-specific manner.</w:t>
      </w:r>
    </w:p>
    <w:p w:rsidR="002B154A" w:rsidRDefault="00D5400E">
      <w:pPr>
        <w:pStyle w:val="Heading2"/>
      </w:pPr>
      <w:bookmarkStart w:id="125" w:name="section_fdc8f3a70a5d4f4b9890c542b11bf78c"/>
      <w:bookmarkStart w:id="126" w:name="_Toc83916196"/>
      <w:r>
        <w:t>Server Details</w:t>
      </w:r>
      <w:bookmarkEnd w:id="125"/>
      <w:bookmarkEnd w:id="126"/>
    </w:p>
    <w:p w:rsidR="002B154A" w:rsidRDefault="00D5400E">
      <w:r>
        <w:t>The Server role is described in this section.</w:t>
      </w:r>
    </w:p>
    <w:p w:rsidR="002B154A" w:rsidRDefault="00D5400E">
      <w:pPr>
        <w:pStyle w:val="Heading3"/>
      </w:pPr>
      <w:bookmarkStart w:id="127" w:name="section_0ee049341f264155b95ae7fc2b0e32a1"/>
      <w:bookmarkStart w:id="128" w:name="_Toc83916197"/>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w:instrText>
      </w:r>
      <w:r>
        <w:instrText xml:space="preserve">ver" </w:instrText>
      </w:r>
      <w:r>
        <w:fldChar w:fldCharType="end"/>
      </w:r>
      <w:r>
        <w:fldChar w:fldCharType="begin"/>
      </w:r>
      <w:r>
        <w:instrText xml:space="preserve"> XE "Data model - abstract:server" </w:instrText>
      </w:r>
      <w:r>
        <w:fldChar w:fldCharType="end"/>
      </w:r>
    </w:p>
    <w:p w:rsidR="002B154A" w:rsidRDefault="00D5400E">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2B154A" w:rsidRDefault="00D5400E">
      <w:r>
        <w:rPr>
          <w:noProof/>
        </w:rPr>
        <w:lastRenderedPageBreak/>
        <w:drawing>
          <wp:inline distT="0" distB="0" distL="0" distR="0">
            <wp:extent cx="3190875" cy="3533775"/>
            <wp:effectExtent l="19050" t="0" r="9525" b="0"/>
            <wp:docPr id="5557" name="MS-NOTESWS_pict0deeac9f-406e-4eb9-9a12-36a28d9cb6fa.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OTESWS_pict0deeac9f-406e-4eb9-9a12-36a28d9cb6fa.png" descr="Object Hierarchy" title="Object Hierarchy"/>
                    <pic:cNvPicPr>
                      <a:picLocks noChangeAspect="1" noChangeArrowheads="1"/>
                    </pic:cNvPicPr>
                  </pic:nvPicPr>
                  <pic:blipFill>
                    <a:blip r:embed="rId64" cstate="print"/>
                    <a:srcRect/>
                    <a:stretch>
                      <a:fillRect/>
                    </a:stretch>
                  </pic:blipFill>
                  <pic:spPr bwMode="auto">
                    <a:xfrm>
                      <a:off x="0" y="0"/>
                      <a:ext cx="3190875" cy="3533775"/>
                    </a:xfrm>
                    <a:prstGeom prst="rect">
                      <a:avLst/>
                    </a:prstGeom>
                    <a:noFill/>
                    <a:ln w="9525">
                      <a:noFill/>
                      <a:miter lim="800000"/>
                      <a:headEnd/>
                      <a:tailEnd/>
                    </a:ln>
                  </pic:spPr>
                </pic:pic>
              </a:graphicData>
            </a:graphic>
          </wp:inline>
        </w:drawing>
      </w:r>
    </w:p>
    <w:p w:rsidR="002B154A" w:rsidRDefault="00D5400E">
      <w:pPr>
        <w:pStyle w:val="Caption"/>
      </w:pPr>
      <w:r>
        <w:t>Figure 2: Object Hierarchy</w:t>
      </w:r>
    </w:p>
    <w:p w:rsidR="002B154A" w:rsidRDefault="00D5400E">
      <w:pPr>
        <w:pStyle w:val="Heading4"/>
      </w:pPr>
      <w:bookmarkStart w:id="129" w:name="section_a6d50354755a4426a65a76642b017aa9"/>
      <w:bookmarkStart w:id="130" w:name="_Toc83916198"/>
      <w:r>
        <w:t>Object Hierarchy</w:t>
      </w:r>
      <w:bookmarkEnd w:id="129"/>
      <w:bookmarkEnd w:id="130"/>
      <w:r>
        <w:fldChar w:fldCharType="begin"/>
      </w:r>
      <w:r>
        <w:instrText xml:space="preserve"> XE "Abstract data model:</w:instrText>
      </w:r>
      <w:r>
        <w:instrText xml:space="preserve">object hierarchy" </w:instrText>
      </w:r>
      <w:r>
        <w:fldChar w:fldCharType="end"/>
      </w:r>
    </w:p>
    <w:p w:rsidR="002B154A" w:rsidRDefault="00D5400E">
      <w:r>
        <w:t>The protocol server maintains a hierarchy of objects representing state of this protocol. The properties of these objects affect the information returned from queries to the server.</w:t>
      </w:r>
    </w:p>
    <w:p w:rsidR="002B154A" w:rsidRDefault="00D5400E">
      <w:pPr>
        <w:pStyle w:val="Heading4"/>
      </w:pPr>
      <w:bookmarkStart w:id="131" w:name="section_bbdfc9f6bcaf4ef09dce38afc59302ed"/>
      <w:bookmarkStart w:id="132" w:name="_Toc83916199"/>
      <w:r>
        <w:t>Server</w:t>
      </w:r>
      <w:bookmarkEnd w:id="131"/>
      <w:bookmarkEnd w:id="132"/>
      <w:r>
        <w:fldChar w:fldCharType="begin"/>
      </w:r>
      <w:r>
        <w:instrText xml:space="preserve"> XE "Abstract data model:server" </w:instrText>
      </w:r>
      <w:r>
        <w:fldChar w:fldCharType="end"/>
      </w:r>
    </w:p>
    <w:p w:rsidR="002B154A" w:rsidRDefault="00D5400E">
      <w:r>
        <w:t>There MAY b</w:t>
      </w:r>
      <w:r>
        <w:t>e zero or more server objects.</w:t>
      </w:r>
    </w:p>
    <w:p w:rsidR="002B154A" w:rsidRDefault="00D5400E">
      <w:pPr>
        <w:rPr>
          <w:b/>
        </w:rPr>
      </w:pPr>
      <w:r>
        <w:rPr>
          <w:b/>
        </w:rPr>
        <w:t>displayURL</w:t>
      </w:r>
      <w:r>
        <w:t xml:space="preserve">: The </w:t>
      </w:r>
      <w:hyperlink w:anchor="gt_dd0be21f-dda6-4294-844f-789bf731d0f2">
        <w:r>
          <w:rPr>
            <w:rStyle w:val="HyperlinkGreen"/>
            <w:b/>
          </w:rPr>
          <w:t>display URL</w:t>
        </w:r>
      </w:hyperlink>
      <w:r>
        <w:t xml:space="preserve"> associated with the Domino server this object represents</w:t>
      </w:r>
    </w:p>
    <w:p w:rsidR="002B154A" w:rsidRDefault="00D5400E">
      <w:r>
        <w:rPr>
          <w:b/>
        </w:rPr>
        <w:t>serverId</w:t>
      </w:r>
      <w:r>
        <w:t>: The unique identifier for this server.</w:t>
      </w:r>
    </w:p>
    <w:p w:rsidR="002B154A" w:rsidRDefault="00D5400E">
      <w:pPr>
        <w:pStyle w:val="Heading4"/>
      </w:pPr>
      <w:bookmarkStart w:id="133" w:name="section_87c3f82e9c3041c6bbc6fe443ed32b10"/>
      <w:bookmarkStart w:id="134" w:name="_Toc83916200"/>
      <w:r>
        <w:t>Database</w:t>
      </w:r>
      <w:bookmarkEnd w:id="133"/>
      <w:bookmarkEnd w:id="134"/>
      <w:r>
        <w:fldChar w:fldCharType="begin"/>
      </w:r>
      <w:r>
        <w:instrText xml:space="preserve"> XE "Abstract data mo</w:instrText>
      </w:r>
      <w:r>
        <w:instrText xml:space="preserve">del:database" </w:instrText>
      </w:r>
      <w:r>
        <w:fldChar w:fldCharType="end"/>
      </w:r>
    </w:p>
    <w:p w:rsidR="002B154A" w:rsidRDefault="00D5400E">
      <w:r>
        <w:t>Each server has zero or more databases associated with it. This object represents a database that can be queried for items.</w:t>
      </w:r>
    </w:p>
    <w:p w:rsidR="002B154A" w:rsidRDefault="00D5400E">
      <w:pPr>
        <w:rPr>
          <w:b/>
        </w:rPr>
      </w:pPr>
      <w:r>
        <w:rPr>
          <w:b/>
        </w:rPr>
        <w:t>databaseId</w:t>
      </w:r>
      <w:r>
        <w:t xml:space="preserve">: Unique identifier for this database in the server. </w:t>
      </w:r>
    </w:p>
    <w:p w:rsidR="002B154A" w:rsidRDefault="00D5400E">
      <w:pPr>
        <w:rPr>
          <w:b/>
        </w:rPr>
      </w:pPr>
      <w:r>
        <w:rPr>
          <w:b/>
        </w:rPr>
        <w:t>displayURL</w:t>
      </w:r>
      <w:r>
        <w:t xml:space="preserve">: The </w:t>
      </w:r>
      <w:hyperlink w:anchor="gt_dd0be21f-dda6-4294-844f-789bf731d0f2">
        <w:r>
          <w:rPr>
            <w:rStyle w:val="HyperlinkGreen"/>
            <w:b/>
          </w:rPr>
          <w:t>display URL</w:t>
        </w:r>
      </w:hyperlink>
      <w:r>
        <w:t xml:space="preserve"> associated with the database this object represents.</w:t>
      </w:r>
    </w:p>
    <w:p w:rsidR="002B154A" w:rsidRDefault="00D5400E">
      <w:pPr>
        <w:rPr>
          <w:b/>
        </w:rPr>
      </w:pPr>
      <w:r>
        <w:rPr>
          <w:b/>
        </w:rPr>
        <w:t>lastModifiedTime</w:t>
      </w:r>
      <w:r>
        <w:t>: Timestamp indicating the last time this database was changed.</w:t>
      </w:r>
    </w:p>
    <w:p w:rsidR="002B154A" w:rsidRDefault="00D5400E">
      <w:r>
        <w:rPr>
          <w:b/>
        </w:rPr>
        <w:t>securityDesc</w:t>
      </w:r>
      <w:r>
        <w:t xml:space="preserve">: The </w:t>
      </w:r>
      <w:hyperlink w:anchor="gt_e5213722-75a9-44e7-b026-8e4833f0d350">
        <w:r>
          <w:rPr>
            <w:rStyle w:val="HyperlinkGreen"/>
            <w:b/>
          </w:rPr>
          <w:t>security descriptor</w:t>
        </w:r>
      </w:hyperlink>
      <w:r>
        <w:t xml:space="preserve"> for the database.</w:t>
      </w:r>
    </w:p>
    <w:p w:rsidR="002B154A" w:rsidRDefault="00D5400E">
      <w:pPr>
        <w:pStyle w:val="Heading4"/>
      </w:pPr>
      <w:bookmarkStart w:id="135" w:name="section_4308ea4a640c48c9a61f92ecb20e147a"/>
      <w:bookmarkStart w:id="136" w:name="_Toc83916201"/>
      <w:r>
        <w:t>Item</w:t>
      </w:r>
      <w:bookmarkEnd w:id="135"/>
      <w:bookmarkEnd w:id="136"/>
      <w:r>
        <w:fldChar w:fldCharType="begin"/>
      </w:r>
      <w:r>
        <w:instrText xml:space="preserve"> XE "Abstract data model:item" </w:instrText>
      </w:r>
      <w:r>
        <w:fldChar w:fldCharType="end"/>
      </w:r>
    </w:p>
    <w:p w:rsidR="002B154A" w:rsidRDefault="00D5400E">
      <w:r>
        <w:t xml:space="preserve">Each database has zero or more </w:t>
      </w:r>
      <w:hyperlink w:anchor="gt_91432874-9050-460a-b621-d77b75d31dee">
        <w:r>
          <w:rPr>
            <w:rStyle w:val="HyperlinkGreen"/>
            <w:b/>
          </w:rPr>
          <w:t>items</w:t>
        </w:r>
      </w:hyperlink>
      <w:r>
        <w:t xml:space="preserve"> associated with it.</w:t>
      </w:r>
    </w:p>
    <w:p w:rsidR="002B154A" w:rsidRDefault="00D5400E">
      <w:pPr>
        <w:rPr>
          <w:b/>
        </w:rPr>
      </w:pPr>
      <w:r>
        <w:rPr>
          <w:b/>
        </w:rPr>
        <w:lastRenderedPageBreak/>
        <w:t>displayURL</w:t>
      </w:r>
      <w:r>
        <w:t xml:space="preserve">: The </w:t>
      </w:r>
      <w:hyperlink w:anchor="gt_dd0be21f-dda6-4294-844f-789bf731d0f2">
        <w:r>
          <w:rPr>
            <w:rStyle w:val="HyperlinkGreen"/>
            <w:b/>
          </w:rPr>
          <w:t>display URL</w:t>
        </w:r>
      </w:hyperlink>
      <w:r>
        <w:t xml:space="preserve"> for the item this object represents.</w:t>
      </w:r>
    </w:p>
    <w:p w:rsidR="002B154A" w:rsidRDefault="00D5400E">
      <w:pPr>
        <w:rPr>
          <w:b/>
        </w:rPr>
      </w:pPr>
      <w:r>
        <w:rPr>
          <w:b/>
        </w:rPr>
        <w:t>itemContent</w:t>
      </w:r>
      <w:r>
        <w:t>: The indexable content of this item.</w:t>
      </w:r>
    </w:p>
    <w:p w:rsidR="002B154A" w:rsidRDefault="00D5400E">
      <w:r>
        <w:rPr>
          <w:b/>
        </w:rPr>
        <w:t>itemId</w:t>
      </w:r>
      <w:r>
        <w:t>: Unique identifier for this item in the database.</w:t>
      </w:r>
    </w:p>
    <w:p w:rsidR="002B154A" w:rsidRDefault="00D5400E">
      <w:pPr>
        <w:rPr>
          <w:b/>
        </w:rPr>
      </w:pPr>
      <w:r>
        <w:rPr>
          <w:b/>
        </w:rPr>
        <w:t>itemProps</w:t>
      </w:r>
      <w:r>
        <w:t>: An array consisting of zero or</w:t>
      </w:r>
      <w:r>
        <w:t xml:space="preserve"> more name/value pairs. These pairs make up the </w:t>
      </w:r>
      <w:hyperlink w:anchor="gt_4851651e-9a14-4e16-9c57-176ce20bf27b">
        <w:r>
          <w:rPr>
            <w:rStyle w:val="HyperlinkGreen"/>
            <w:b/>
          </w:rPr>
          <w:t>crawled properties</w:t>
        </w:r>
      </w:hyperlink>
      <w:r>
        <w:t xml:space="preserve"> for this item.</w:t>
      </w:r>
    </w:p>
    <w:p w:rsidR="002B154A" w:rsidRDefault="00D5400E">
      <w:r>
        <w:rPr>
          <w:b/>
        </w:rPr>
        <w:t>lastModifiedTime</w:t>
      </w:r>
      <w:r>
        <w:t xml:space="preserve">: The timestamp representing the last time this item changed. </w:t>
      </w:r>
    </w:p>
    <w:p w:rsidR="002B154A" w:rsidRDefault="00D5400E">
      <w:r>
        <w:rPr>
          <w:b/>
        </w:rPr>
        <w:t>securityDesc</w:t>
      </w:r>
      <w:r>
        <w:t xml:space="preserve">: The </w:t>
      </w:r>
      <w:hyperlink w:anchor="gt_e5213722-75a9-44e7-b026-8e4833f0d350">
        <w:r>
          <w:rPr>
            <w:rStyle w:val="HyperlinkGreen"/>
            <w:b/>
          </w:rPr>
          <w:t>security descriptor</w:t>
        </w:r>
      </w:hyperlink>
      <w:r>
        <w:t xml:space="preserve"> for this item.</w:t>
      </w:r>
    </w:p>
    <w:p w:rsidR="002B154A" w:rsidRDefault="00D5400E">
      <w:pPr>
        <w:pStyle w:val="Heading4"/>
      </w:pPr>
      <w:bookmarkStart w:id="137" w:name="section_57ff375c68bd4808b68a699da3dd73c2"/>
      <w:bookmarkStart w:id="138" w:name="_Toc83916202"/>
      <w:r>
        <w:t>Attachment</w:t>
      </w:r>
      <w:bookmarkEnd w:id="137"/>
      <w:bookmarkEnd w:id="138"/>
      <w:r>
        <w:fldChar w:fldCharType="begin"/>
      </w:r>
      <w:r>
        <w:instrText xml:space="preserve"> XE "Abstract data model:attachment" </w:instrText>
      </w:r>
      <w:r>
        <w:fldChar w:fldCharType="end"/>
      </w:r>
    </w:p>
    <w:p w:rsidR="002B154A" w:rsidRDefault="00D5400E">
      <w:r>
        <w:t xml:space="preserve">Each item has zero or more attachments associated with it. </w:t>
      </w:r>
    </w:p>
    <w:p w:rsidR="002B154A" w:rsidRDefault="00D5400E">
      <w:r>
        <w:rPr>
          <w:b/>
        </w:rPr>
        <w:t>attachmentID:</w:t>
      </w:r>
      <w:r>
        <w:t xml:space="preserve"> The unique identifier for the attachment.</w:t>
      </w:r>
    </w:p>
    <w:p w:rsidR="002B154A" w:rsidRDefault="00D5400E">
      <w:r>
        <w:rPr>
          <w:b/>
        </w:rPr>
        <w:t>attachme</w:t>
      </w:r>
      <w:r>
        <w:rPr>
          <w:b/>
        </w:rPr>
        <w:t>ntContent:</w:t>
      </w:r>
      <w:r>
        <w:t xml:space="preserve"> The indexable content of the attachment.</w:t>
      </w:r>
    </w:p>
    <w:p w:rsidR="002B154A" w:rsidRDefault="00D5400E">
      <w:pPr>
        <w:pStyle w:val="Heading3"/>
      </w:pPr>
      <w:bookmarkStart w:id="139" w:name="section_1e5d8b53b98f41188a9fcd8f3c1c8de5"/>
      <w:bookmarkStart w:id="140" w:name="_Toc83916203"/>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2B154A" w:rsidRDefault="00D5400E">
      <w:r>
        <w:t>None.</w:t>
      </w:r>
    </w:p>
    <w:p w:rsidR="002B154A" w:rsidRDefault="00D5400E">
      <w:pPr>
        <w:pStyle w:val="Heading3"/>
      </w:pPr>
      <w:bookmarkStart w:id="141" w:name="section_3fe4def31e1e471c80cfcee642d0ddb6"/>
      <w:bookmarkStart w:id="142" w:name="_Toc83916204"/>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B154A" w:rsidRDefault="00D5400E">
      <w:r>
        <w:t>None.</w:t>
      </w:r>
    </w:p>
    <w:p w:rsidR="002B154A" w:rsidRDefault="00D5400E">
      <w:pPr>
        <w:pStyle w:val="Heading3"/>
      </w:pPr>
      <w:bookmarkStart w:id="143" w:name="section_7c166bcf64ae44558adeb2366b7fad4b"/>
      <w:bookmarkStart w:id="144" w:name="_Toc83916205"/>
      <w:r>
        <w:t>Message Processing Events and Sequencing Rules</w:t>
      </w:r>
      <w:bookmarkEnd w:id="143"/>
      <w:bookmarkEnd w:id="144"/>
      <w:r>
        <w:fldChar w:fldCharType="begin"/>
      </w:r>
      <w:r>
        <w:instrText xml:space="preserve"> XE "Server:message </w:instrText>
      </w:r>
      <w:r>
        <w:instrText xml:space="preserve">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B154A" w:rsidRDefault="00D5400E">
      <w:r>
        <w:t>The following table summarizes the list of operations as defined by this specification.</w:t>
      </w:r>
    </w:p>
    <w:tbl>
      <w:tblPr>
        <w:tblStyle w:val="Table-ShadedHeader"/>
        <w:tblW w:w="0" w:type="auto"/>
        <w:tblLook w:val="04A0" w:firstRow="1" w:lastRow="0" w:firstColumn="1" w:lastColumn="0" w:noHBand="0" w:noVBand="1"/>
      </w:tblPr>
      <w:tblGrid>
        <w:gridCol w:w="2143"/>
        <w:gridCol w:w="7332"/>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Operation</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EnumerateDatabases</w:t>
            </w:r>
          </w:p>
        </w:tc>
        <w:tc>
          <w:tcPr>
            <w:tcW w:w="0" w:type="auto"/>
            <w:vAlign w:val="center"/>
          </w:tcPr>
          <w:p w:rsidR="002B154A" w:rsidRDefault="00D5400E">
            <w:pPr>
              <w:pStyle w:val="TableBodyText"/>
            </w:pPr>
            <w:r>
              <w:t xml:space="preserve">This </w:t>
            </w:r>
            <w:r>
              <w:t>operation is used by the protocol client to retrieve the list of all the Lotus Notes databases in a Domino server.</w:t>
            </w:r>
          </w:p>
          <w:p w:rsidR="002B154A" w:rsidRDefault="00D5400E">
            <w:pPr>
              <w:pStyle w:val="TableBodyText"/>
            </w:pPr>
            <w:r>
              <w:t xml:space="preserve">If the value of </w:t>
            </w:r>
            <w:r>
              <w:rPr>
                <w:b/>
              </w:rPr>
              <w:t>lastSeenDatabase</w:t>
            </w:r>
            <w:r>
              <w:t xml:space="preserve"> element is an empty string, this operation MUST return all the </w:t>
            </w:r>
            <w:r>
              <w:rPr>
                <w:b/>
              </w:rPr>
              <w:t>Lotus Notes databases</w:t>
            </w:r>
            <w:r>
              <w:t xml:space="preserve"> in the </w:t>
            </w:r>
            <w:r>
              <w:rPr>
                <w:b/>
              </w:rPr>
              <w:t>Domino server</w:t>
            </w:r>
            <w:r>
              <w:t xml:space="preserve">. </w:t>
            </w:r>
          </w:p>
          <w:p w:rsidR="002B154A" w:rsidRDefault="00D5400E">
            <w:pPr>
              <w:pStyle w:val="TableBodyText"/>
            </w:pPr>
            <w:r>
              <w:t xml:space="preserve">If the value of </w:t>
            </w:r>
            <w:r>
              <w:rPr>
                <w:b/>
              </w:rPr>
              <w:t>lastSeenDatabase</w:t>
            </w:r>
            <w:r>
              <w:t xml:space="preserve"> element is the value of the </w:t>
            </w:r>
            <w:r>
              <w:rPr>
                <w:b/>
              </w:rPr>
              <w:t>DATABASEITEMID.databaseId</w:t>
            </w:r>
            <w:r>
              <w:t xml:space="preserve"> element, this operation MUST return all the </w:t>
            </w:r>
            <w:r>
              <w:rPr>
                <w:b/>
              </w:rPr>
              <w:t>Lotus Notes databases</w:t>
            </w:r>
            <w:r>
              <w:t xml:space="preserve"> in the </w:t>
            </w:r>
            <w:r>
              <w:rPr>
                <w:b/>
              </w:rPr>
              <w:t xml:space="preserve">Domino server </w:t>
            </w:r>
            <w:r>
              <w:t xml:space="preserve">whose </w:t>
            </w:r>
            <w:r>
              <w:rPr>
                <w:b/>
              </w:rPr>
              <w:t>databaseId</w:t>
            </w:r>
            <w:r>
              <w:t xml:space="preserve"> is greater than </w:t>
            </w:r>
            <w:r>
              <w:rPr>
                <w:b/>
              </w:rPr>
              <w:t>DATABASEITEMID.databaseId</w:t>
            </w:r>
            <w:r>
              <w:t>.</w:t>
            </w:r>
          </w:p>
        </w:tc>
      </w:tr>
      <w:tr w:rsidR="002B154A" w:rsidTr="002B154A">
        <w:tc>
          <w:tcPr>
            <w:tcW w:w="0" w:type="auto"/>
            <w:vAlign w:val="center"/>
          </w:tcPr>
          <w:p w:rsidR="002B154A" w:rsidRDefault="00D5400E">
            <w:pPr>
              <w:pStyle w:val="TableBodyText"/>
            </w:pPr>
            <w:r>
              <w:rPr>
                <w:b/>
              </w:rPr>
              <w:t>EnumerateItems</w:t>
            </w:r>
          </w:p>
        </w:tc>
        <w:tc>
          <w:tcPr>
            <w:tcW w:w="0" w:type="auto"/>
            <w:vAlign w:val="center"/>
          </w:tcPr>
          <w:p w:rsidR="002B154A" w:rsidRDefault="00D5400E">
            <w:pPr>
              <w:pStyle w:val="TableBodyText"/>
            </w:pPr>
            <w:r>
              <w:t xml:space="preserve">This </w:t>
            </w:r>
            <w:r>
              <w:t>operation is used by the protocol client to retrieve the list of all the Lotus Notes items in a Lotus</w:t>
            </w:r>
            <w:r>
              <w:rPr>
                <w:b/>
              </w:rPr>
              <w:t xml:space="preserve"> </w:t>
            </w:r>
            <w:r>
              <w:t>Notes database.</w:t>
            </w:r>
          </w:p>
        </w:tc>
      </w:tr>
      <w:tr w:rsidR="002B154A" w:rsidTr="002B154A">
        <w:tc>
          <w:tcPr>
            <w:tcW w:w="0" w:type="auto"/>
            <w:vAlign w:val="center"/>
          </w:tcPr>
          <w:p w:rsidR="002B154A" w:rsidRDefault="00D5400E">
            <w:pPr>
              <w:pStyle w:val="TableBodyText"/>
            </w:pPr>
            <w:r>
              <w:rPr>
                <w:b/>
              </w:rPr>
              <w:t>EnumerateServers</w:t>
            </w:r>
          </w:p>
        </w:tc>
        <w:tc>
          <w:tcPr>
            <w:tcW w:w="0" w:type="auto"/>
            <w:vAlign w:val="center"/>
          </w:tcPr>
          <w:p w:rsidR="002B154A" w:rsidRDefault="00D5400E">
            <w:pPr>
              <w:pStyle w:val="TableBodyText"/>
            </w:pPr>
            <w:r>
              <w:t xml:space="preserve">This operation is used by the protocol client to retrieve all the available </w:t>
            </w:r>
            <w:r>
              <w:rPr>
                <w:b/>
              </w:rPr>
              <w:t>Domino servers</w:t>
            </w:r>
            <w:r>
              <w:t xml:space="preserve">. </w:t>
            </w:r>
          </w:p>
        </w:tc>
      </w:tr>
      <w:tr w:rsidR="002B154A" w:rsidTr="002B154A">
        <w:tc>
          <w:tcPr>
            <w:tcW w:w="0" w:type="auto"/>
            <w:vAlign w:val="center"/>
          </w:tcPr>
          <w:p w:rsidR="002B154A" w:rsidRDefault="00D5400E">
            <w:pPr>
              <w:pStyle w:val="TableBodyText"/>
            </w:pPr>
            <w:r>
              <w:rPr>
                <w:b/>
              </w:rPr>
              <w:t>FetchAttachment</w:t>
            </w:r>
          </w:p>
        </w:tc>
        <w:tc>
          <w:tcPr>
            <w:tcW w:w="0" w:type="auto"/>
            <w:vAlign w:val="center"/>
          </w:tcPr>
          <w:p w:rsidR="002B154A" w:rsidRDefault="00D5400E">
            <w:pPr>
              <w:pStyle w:val="TableBodyText"/>
            </w:pPr>
            <w:r>
              <w:t>This opera</w:t>
            </w:r>
            <w:r>
              <w:t xml:space="preserve">tion is used by the protocol client to retrieve an attachment of a </w:t>
            </w:r>
            <w:r>
              <w:rPr>
                <w:b/>
              </w:rPr>
              <w:t>Lotus Notes item</w:t>
            </w:r>
            <w:r>
              <w:t>.</w:t>
            </w:r>
          </w:p>
        </w:tc>
      </w:tr>
      <w:tr w:rsidR="002B154A" w:rsidTr="002B154A">
        <w:tc>
          <w:tcPr>
            <w:tcW w:w="0" w:type="auto"/>
            <w:vAlign w:val="center"/>
          </w:tcPr>
          <w:p w:rsidR="002B154A" w:rsidRDefault="00D5400E">
            <w:pPr>
              <w:pStyle w:val="TableBodyText"/>
            </w:pPr>
            <w:r>
              <w:rPr>
                <w:b/>
              </w:rPr>
              <w:t>FetchItem</w:t>
            </w:r>
          </w:p>
        </w:tc>
        <w:tc>
          <w:tcPr>
            <w:tcW w:w="0" w:type="auto"/>
            <w:vAlign w:val="center"/>
          </w:tcPr>
          <w:p w:rsidR="002B154A" w:rsidRDefault="00D5400E">
            <w:pPr>
              <w:pStyle w:val="TableBodyText"/>
            </w:pPr>
            <w:r>
              <w:t xml:space="preserve">This operation is used by the protocol client to retrieve the </w:t>
            </w:r>
            <w:hyperlink w:anchor="gt_4851651e-9a14-4e16-9c57-176ce20bf27b">
              <w:r>
                <w:rPr>
                  <w:rStyle w:val="HyperlinkGreen"/>
                  <w:b/>
                </w:rPr>
                <w:t>crawled properties</w:t>
              </w:r>
            </w:hyperlink>
            <w:r>
              <w:t>, indexable conten</w:t>
            </w:r>
            <w:r>
              <w:t xml:space="preserve">t, </w:t>
            </w:r>
            <w:hyperlink w:anchor="gt_e5213722-75a9-44e7-b026-8e4833f0d350">
              <w:r>
                <w:rPr>
                  <w:rStyle w:val="HyperlinkGreen"/>
                  <w:b/>
                </w:rPr>
                <w:t>security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tc>
      </w:tr>
      <w:tr w:rsidR="002B154A" w:rsidTr="002B154A">
        <w:tc>
          <w:tcPr>
            <w:tcW w:w="0" w:type="auto"/>
            <w:vAlign w:val="center"/>
          </w:tcPr>
          <w:p w:rsidR="002B154A" w:rsidRDefault="00D5400E">
            <w:pPr>
              <w:pStyle w:val="TableBodyText"/>
            </w:pPr>
            <w:r>
              <w:rPr>
                <w:b/>
              </w:rPr>
              <w:t>GetDatabase</w:t>
            </w:r>
          </w:p>
        </w:tc>
        <w:tc>
          <w:tcPr>
            <w:tcW w:w="0" w:type="auto"/>
            <w:vAlign w:val="center"/>
          </w:tcPr>
          <w:p w:rsidR="002B154A" w:rsidRDefault="00D5400E">
            <w:pPr>
              <w:pStyle w:val="TableBodyText"/>
            </w:pPr>
            <w:r>
              <w:t xml:space="preserve">This operation is used by the protocol </w:t>
            </w:r>
            <w:r>
              <w:t>client to retrieve the unique identifier, display URL, last modified time and security descriptor of a Lotus Notes database.</w:t>
            </w:r>
          </w:p>
        </w:tc>
      </w:tr>
      <w:tr w:rsidR="002B154A" w:rsidTr="002B154A">
        <w:tc>
          <w:tcPr>
            <w:tcW w:w="0" w:type="auto"/>
            <w:vAlign w:val="center"/>
          </w:tcPr>
          <w:p w:rsidR="002B154A" w:rsidRDefault="00D5400E">
            <w:pPr>
              <w:pStyle w:val="TableBodyText"/>
            </w:pPr>
            <w:r>
              <w:rPr>
                <w:b/>
              </w:rPr>
              <w:lastRenderedPageBreak/>
              <w:t>GetServer</w:t>
            </w:r>
          </w:p>
        </w:tc>
        <w:tc>
          <w:tcPr>
            <w:tcW w:w="0" w:type="auto"/>
            <w:vAlign w:val="center"/>
          </w:tcPr>
          <w:p w:rsidR="002B154A" w:rsidRDefault="00D5400E">
            <w:pPr>
              <w:pStyle w:val="TableBodyText"/>
            </w:pPr>
            <w:r>
              <w:t>This operation is not used and MUST NOT be invoked.</w:t>
            </w:r>
          </w:p>
        </w:tc>
      </w:tr>
    </w:tbl>
    <w:p w:rsidR="002B154A" w:rsidRDefault="002B154A"/>
    <w:p w:rsidR="002B154A" w:rsidRDefault="00D5400E">
      <w:pPr>
        <w:pStyle w:val="Heading4"/>
      </w:pPr>
      <w:bookmarkStart w:id="145" w:name="section_51b189a04757485c952252829dc2d37c"/>
      <w:bookmarkStart w:id="146" w:name="_Toc83916206"/>
      <w:r>
        <w:t>EnumerateDatabases</w:t>
      </w:r>
      <w:bookmarkEnd w:id="145"/>
      <w:bookmarkEnd w:id="146"/>
      <w:r>
        <w:fldChar w:fldCharType="begin"/>
      </w:r>
      <w:r>
        <w:instrText xml:space="preserve"> XE "Server:EnumerateDatabases operation" </w:instrText>
      </w:r>
      <w:r>
        <w:fldChar w:fldCharType="end"/>
      </w:r>
      <w:r>
        <w:fldChar w:fldCharType="begin"/>
      </w:r>
      <w:r>
        <w:instrText xml:space="preserve"> XE "Operations:EnumerateDatabases" </w:instrText>
      </w:r>
      <w:r>
        <w:fldChar w:fldCharType="end"/>
      </w:r>
    </w:p>
    <w:p w:rsidR="002B154A" w:rsidRDefault="00D5400E">
      <w:bookmarkStart w:id="147" w:name="CC_8c61a12ce80f260dd3d893b2e74734d2"/>
      <w:bookmarkEnd w:id="147"/>
      <w:r>
        <w:t>This operation is used by the protocol client to retrieve the list of all the Lotus Notes databases in a Domino server.</w:t>
      </w:r>
    </w:p>
    <w:p w:rsidR="002B154A" w:rsidRDefault="00D5400E">
      <w:r>
        <w:t xml:space="preserve">If the value of </w:t>
      </w:r>
      <w:r>
        <w:rPr>
          <w:b/>
        </w:rPr>
        <w:t>lastSeenDatabase</w:t>
      </w:r>
      <w:r>
        <w:t xml:space="preserve"> element is an empty string, this operation MUST return all the </w:t>
      </w:r>
      <w:r>
        <w:rPr>
          <w:b/>
        </w:rPr>
        <w:t>L</w:t>
      </w:r>
      <w:r>
        <w:rPr>
          <w:b/>
        </w:rPr>
        <w:t>otus Notes databases</w:t>
      </w:r>
      <w:r>
        <w:t xml:space="preserve"> in the </w:t>
      </w:r>
      <w:r>
        <w:rPr>
          <w:b/>
        </w:rPr>
        <w:t>Domino server</w:t>
      </w:r>
      <w:r>
        <w:t xml:space="preserve">. </w:t>
      </w:r>
    </w:p>
    <w:p w:rsidR="002B154A" w:rsidRDefault="00D5400E">
      <w:r>
        <w:t xml:space="preserve">If the value of </w:t>
      </w:r>
      <w:r>
        <w:rPr>
          <w:b/>
        </w:rPr>
        <w:t>lastSeenDatabase</w:t>
      </w:r>
      <w:r>
        <w:t xml:space="preserve"> element is the value of the </w:t>
      </w:r>
      <w:r>
        <w:rPr>
          <w:b/>
        </w:rPr>
        <w:t>DATABASEITEMID.databaseId</w:t>
      </w:r>
      <w:r>
        <w:t xml:space="preserve"> element, this operation MUST return all the </w:t>
      </w:r>
      <w:r>
        <w:rPr>
          <w:b/>
        </w:rPr>
        <w:t>Lotus Notes databases</w:t>
      </w:r>
      <w:r>
        <w:t xml:space="preserve"> in the </w:t>
      </w:r>
      <w:r>
        <w:rPr>
          <w:b/>
        </w:rPr>
        <w:t xml:space="preserve">Domino server </w:t>
      </w:r>
      <w:r>
        <w:t xml:space="preserve">whose </w:t>
      </w:r>
      <w:r>
        <w:rPr>
          <w:b/>
        </w:rPr>
        <w:t>databaseId</w:t>
      </w:r>
      <w:r>
        <w:t xml:space="preserve"> is greater than </w:t>
      </w:r>
      <w:r>
        <w:rPr>
          <w:b/>
        </w:rPr>
        <w:t>DATAB</w:t>
      </w:r>
      <w:r>
        <w:rPr>
          <w:b/>
        </w:rPr>
        <w:t>ASEITEMID.databaseId</w:t>
      </w:r>
      <w:r>
        <w:t>.</w:t>
      </w:r>
    </w:p>
    <w:p w:rsidR="002B154A" w:rsidRDefault="00D5400E">
      <w:bookmarkStart w:id="148" w:name="CC_a3c3b6f3a337a4fe6e93eeda5aed2266"/>
      <w:bookmarkEnd w:id="148"/>
      <w:r>
        <w:t xml:space="preserve">The following is the </w:t>
      </w:r>
      <w:hyperlink w:anchor="gt_5a824664-0858-4b09-b852-83baf4584efa">
        <w:r>
          <w:rPr>
            <w:rStyle w:val="HyperlinkGreen"/>
            <w:b/>
          </w:rPr>
          <w:t>WSDL</w:t>
        </w:r>
      </w:hyperlink>
      <w:r>
        <w:t xml:space="preserve"> port type specification of the </w:t>
      </w:r>
      <w:r>
        <w:rPr>
          <w:b/>
        </w:rPr>
        <w:t xml:space="preserve">EnumerateDatabases </w:t>
      </w:r>
      <w:hyperlink w:anchor="gt_3f81265d-5456-4bfe-b795-ac5bf522b299">
        <w:r>
          <w:rPr>
            <w:rStyle w:val="HyperlinkGreen"/>
            <w:b/>
          </w:rPr>
          <w:t>WSDL operation</w:t>
        </w:r>
      </w:hyperlink>
      <w:r>
        <w:t>.</w:t>
      </w:r>
    </w:p>
    <w:p w:rsidR="002B154A" w:rsidRDefault="00D5400E">
      <w:pPr>
        <w:pStyle w:val="Code"/>
      </w:pPr>
      <w:r>
        <w:t>&lt;wsdl:operation</w:t>
      </w:r>
      <w:r>
        <w:t xml:space="preserve"> name="EnumerateDatabases" xmlns:wsdl="http://schemas.xmlsoap.org/wsdl/"&gt;</w:t>
      </w:r>
    </w:p>
    <w:p w:rsidR="002B154A" w:rsidRDefault="00D5400E">
      <w:pPr>
        <w:pStyle w:val="Code"/>
      </w:pPr>
      <w:r>
        <w:t xml:space="preserve">  &lt;wsdl:input wsaw:Action="http://tempuri.org/INotesWebServiceApplication/EnumerateDatabases" message="tns:INotesWebServiceApplication_EnumerateDatabases_InputMessage" xmlns:wsaw="ht</w:t>
      </w:r>
      <w:r>
        <w:t>tp://www.w3.org/2006/05/addressing/wsdl"/&gt;</w:t>
      </w:r>
    </w:p>
    <w:p w:rsidR="002B154A" w:rsidRDefault="00D5400E">
      <w:pPr>
        <w:pStyle w:val="Code"/>
      </w:pPr>
      <w:r>
        <w:t xml:space="preserve">  &lt;wsdl:output wsaw:Action="http://tempuri.org/INotesWebServiceApplication/EnumerateDatabasesResponse" message="tns:INotesWebServiceApplication_EnumerateDatabases_OutputMessage" xmlns:wsaw="http://www.w3.org/2006/</w:t>
      </w:r>
      <w:r>
        <w:t>05/addressing/wsdl"/&gt;</w:t>
      </w:r>
    </w:p>
    <w:p w:rsidR="002B154A" w:rsidRDefault="00D5400E">
      <w:pPr>
        <w:pStyle w:val="Code"/>
      </w:pPr>
      <w:r>
        <w:t>&lt;/wsdl:operation&gt;</w:t>
      </w:r>
    </w:p>
    <w:p w:rsidR="002B154A" w:rsidRDefault="00D5400E">
      <w:bookmarkStart w:id="149" w:name="CC_c1d4959f1a5ff9f28b1ea6924c1bef2b"/>
      <w:bookmarkEnd w:id="149"/>
      <w:r>
        <w:t xml:space="preserve">The protocol client sends an </w:t>
      </w:r>
      <w:r>
        <w:rPr>
          <w:b/>
        </w:rPr>
        <w:t>INotesWebServiceApplication_EnumerateDatabases_InputMessage</w:t>
      </w:r>
      <w:r>
        <w:t xml:space="preserve"> (section </w:t>
      </w:r>
      <w:hyperlink w:anchor="Section_ff24fe5ad74a437a88d98eddcc598449" w:history="1">
        <w:r>
          <w:rPr>
            <w:rStyle w:val="Hyperlink"/>
          </w:rPr>
          <w:t>3.1.4.1.1.1</w:t>
        </w:r>
      </w:hyperlink>
      <w:r>
        <w:t>) request message, and the protocol server resp</w:t>
      </w:r>
      <w:r>
        <w:t xml:space="preserve">onds with an </w:t>
      </w:r>
      <w:r>
        <w:rPr>
          <w:b/>
        </w:rPr>
        <w:t>INotesWebServiceApplication_EnumerateDatabases_OutputMessage</w:t>
      </w:r>
      <w:r>
        <w:t xml:space="preserve"> (section </w:t>
      </w:r>
      <w:hyperlink w:anchor="Section_15821f92974e42d58037916f773c89f1" w:history="1">
        <w:r>
          <w:rPr>
            <w:rStyle w:val="Hyperlink"/>
          </w:rPr>
          <w:t>3.1.4.1.1.2</w:t>
        </w:r>
      </w:hyperlink>
      <w:r>
        <w:t>) response message, as follows.</w:t>
      </w:r>
    </w:p>
    <w:p w:rsidR="002B154A" w:rsidRDefault="00D5400E">
      <w:pPr>
        <w:pStyle w:val="ListParagraph"/>
        <w:numPr>
          <w:ilvl w:val="0"/>
          <w:numId w:val="47"/>
        </w:numPr>
      </w:pPr>
      <w:r>
        <w:t>On success, the protocol server MUST return the list of Lotus Notes da</w:t>
      </w:r>
      <w:r>
        <w:t>tabases in the Domino</w:t>
      </w:r>
      <w:r>
        <w:rPr>
          <w:b/>
        </w:rPr>
        <w:t xml:space="preserve"> </w:t>
      </w:r>
      <w:r>
        <w:t>server.</w:t>
      </w:r>
    </w:p>
    <w:p w:rsidR="002B154A" w:rsidRDefault="00D5400E">
      <w:pPr>
        <w:pStyle w:val="ListParagraph"/>
        <w:numPr>
          <w:ilvl w:val="0"/>
          <w:numId w:val="47"/>
        </w:numPr>
      </w:pPr>
      <w:r>
        <w:t>On error, the protocol server MUST send a FaultException&lt;ExceptionDetail&gt; message to the protocol client.</w:t>
      </w:r>
    </w:p>
    <w:p w:rsidR="002B154A" w:rsidRDefault="00D5400E">
      <w:pPr>
        <w:pStyle w:val="Heading5"/>
      </w:pPr>
      <w:bookmarkStart w:id="150" w:name="section_0651a15c67024fcea1f6023e1f511018"/>
      <w:bookmarkStart w:id="151" w:name="_Toc83916207"/>
      <w:r>
        <w:t>Messages</w:t>
      </w:r>
      <w:bookmarkEnd w:id="150"/>
      <w:bookmarkEnd w:id="151"/>
    </w:p>
    <w:p w:rsidR="002B154A" w:rsidRDefault="00D5400E">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9"/>
        <w:gridCol w:w="3036"/>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INotesWebServiceApplication_EnumerateDatabases_InputMessage</w:t>
            </w:r>
          </w:p>
        </w:tc>
        <w:tc>
          <w:tcPr>
            <w:tcW w:w="0" w:type="auto"/>
            <w:vAlign w:val="center"/>
          </w:tcPr>
          <w:p w:rsidR="002B154A" w:rsidRDefault="00D5400E">
            <w:pPr>
              <w:pStyle w:val="TableBodyText"/>
            </w:pPr>
            <w:r>
              <w:t xml:space="preserve">The request WSDL message for the </w:t>
            </w:r>
            <w:r>
              <w:rPr>
                <w:b/>
              </w:rPr>
              <w:t xml:space="preserve">EnumerateDatabases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INotesWebServiceApplication_EnumerateDatabases_OutputMessage</w:t>
            </w:r>
          </w:p>
        </w:tc>
        <w:tc>
          <w:tcPr>
            <w:tcW w:w="0" w:type="auto"/>
            <w:vAlign w:val="center"/>
          </w:tcPr>
          <w:p w:rsidR="002B154A" w:rsidRDefault="00D5400E">
            <w:pPr>
              <w:pStyle w:val="TableBodyText"/>
            </w:pPr>
            <w:r>
              <w:t xml:space="preserve">The response WSDL message for the </w:t>
            </w:r>
            <w:r>
              <w:rPr>
                <w:b/>
              </w:rPr>
              <w:t xml:space="preserve">EnumerateDatabases </w:t>
            </w:r>
            <w:r>
              <w:t>WSDL operation.</w:t>
            </w:r>
          </w:p>
        </w:tc>
      </w:tr>
    </w:tbl>
    <w:p w:rsidR="002B154A" w:rsidRDefault="002B154A"/>
    <w:p w:rsidR="002B154A" w:rsidRDefault="00D5400E">
      <w:pPr>
        <w:pStyle w:val="Heading6"/>
      </w:pPr>
      <w:bookmarkStart w:id="152" w:name="section_ff24fe5ad74a437a88d98eddcc598449"/>
      <w:bookmarkStart w:id="153" w:name="_Toc83916208"/>
      <w:r>
        <w:lastRenderedPageBreak/>
        <w:t>INotesWebServiceApplication_EnumerateDatabases_InputMessage</w:t>
      </w:r>
      <w:bookmarkEnd w:id="152"/>
      <w:bookmarkEnd w:id="153"/>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w:t>
      </w:r>
      <w:r>
        <w:t>esWebServiceApplication/EnumerateDatabases</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EnumerateDatabases </w:t>
      </w:r>
      <w:r>
        <w:t>element.</w:t>
      </w:r>
    </w:p>
    <w:p w:rsidR="002B154A" w:rsidRDefault="00D5400E">
      <w:pPr>
        <w:pStyle w:val="Heading6"/>
      </w:pPr>
      <w:bookmarkStart w:id="154" w:name="section_15821f92974e42d58037916f773c89f1"/>
      <w:bookmarkStart w:id="155" w:name="_Toc83916209"/>
      <w:r>
        <w:t>INotesWebServiceApplication_EnumerateDatabases_OutputMessage</w:t>
      </w:r>
      <w:bookmarkEnd w:id="154"/>
      <w:bookmarkEnd w:id="155"/>
    </w:p>
    <w:p w:rsidR="002B154A" w:rsidRDefault="00D5400E">
      <w:r>
        <w:t xml:space="preserve">The response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w:t>
      </w:r>
      <w:r>
        <w:t xml:space="preserve">ntains the </w:t>
      </w:r>
      <w:r>
        <w:rPr>
          <w:b/>
        </w:rPr>
        <w:t xml:space="preserve">EnumerateDatabasesResponse </w:t>
      </w:r>
      <w:r>
        <w:t>element.</w:t>
      </w:r>
    </w:p>
    <w:p w:rsidR="002B154A" w:rsidRDefault="00D5400E">
      <w:pPr>
        <w:pStyle w:val="Heading5"/>
      </w:pPr>
      <w:bookmarkStart w:id="156" w:name="section_72534cfd75cf4922ae79cbcef60217c5"/>
      <w:bookmarkStart w:id="157" w:name="_Toc83916210"/>
      <w:r>
        <w:t>Elements</w:t>
      </w:r>
      <w:bookmarkEnd w:id="156"/>
      <w:bookmarkEnd w:id="157"/>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6"/>
        <w:gridCol w:w="5527"/>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EnumerateDatabases</w:t>
            </w:r>
          </w:p>
        </w:tc>
        <w:tc>
          <w:tcPr>
            <w:tcW w:w="0" w:type="auto"/>
            <w:vAlign w:val="center"/>
          </w:tcPr>
          <w:p w:rsidR="002B154A" w:rsidRDefault="00D5400E">
            <w:pPr>
              <w:pStyle w:val="TableBodyText"/>
            </w:pPr>
            <w:r>
              <w:t xml:space="preserve">The input data for the </w:t>
            </w:r>
            <w:r>
              <w:rPr>
                <w:b/>
              </w:rPr>
              <w:t xml:space="preserve">EnumerateDatabases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EnumerateDatabasesResponse</w:t>
            </w:r>
          </w:p>
        </w:tc>
        <w:tc>
          <w:tcPr>
            <w:tcW w:w="0" w:type="auto"/>
            <w:vAlign w:val="center"/>
          </w:tcPr>
          <w:p w:rsidR="002B154A" w:rsidRDefault="00D5400E">
            <w:pPr>
              <w:pStyle w:val="TableBodyText"/>
            </w:pPr>
            <w:r>
              <w:t xml:space="preserve">The result data for the </w:t>
            </w:r>
            <w:r>
              <w:rPr>
                <w:b/>
              </w:rPr>
              <w:t xml:space="preserve">EnumerateDatabases </w:t>
            </w:r>
            <w:r>
              <w:t>WSDL operation.</w:t>
            </w:r>
          </w:p>
        </w:tc>
      </w:tr>
    </w:tbl>
    <w:p w:rsidR="002B154A" w:rsidRDefault="002B154A"/>
    <w:p w:rsidR="002B154A" w:rsidRDefault="00D5400E">
      <w:pPr>
        <w:pStyle w:val="Heading6"/>
      </w:pPr>
      <w:bookmarkStart w:id="158" w:name="section_157c19be3d87461bafdc058e9f43a033"/>
      <w:bookmarkStart w:id="159" w:name="_Toc83916211"/>
      <w:r>
        <w:t>EnumerateDatabases</w:t>
      </w:r>
      <w:bookmarkEnd w:id="158"/>
      <w:bookmarkEnd w:id="159"/>
    </w:p>
    <w:p w:rsidR="002B154A" w:rsidRDefault="00D5400E">
      <w:r>
        <w:t xml:space="preserve">The </w:t>
      </w:r>
      <w:r>
        <w:rPr>
          <w:b/>
        </w:rPr>
        <w:t>Enume</w:t>
      </w:r>
      <w:r>
        <w:rPr>
          <w:b/>
        </w:rPr>
        <w:t>rateDatabases</w:t>
      </w:r>
      <w:r>
        <w:t xml:space="preserve"> element specifies the input data for the </w:t>
      </w:r>
      <w:r>
        <w:rPr>
          <w:b/>
        </w:rPr>
        <w:t xml:space="preserve">EnumerateDatabases </w:t>
      </w:r>
      <w:hyperlink w:anchor="gt_3f81265d-5456-4bfe-b795-ac5bf522b299">
        <w:r>
          <w:rPr>
            <w:rStyle w:val="HyperlinkGreen"/>
            <w:b/>
          </w:rPr>
          <w:t>WSDL operation</w:t>
        </w:r>
      </w:hyperlink>
      <w:r>
        <w:t>.</w:t>
      </w:r>
    </w:p>
    <w:p w:rsidR="002B154A" w:rsidRDefault="00D5400E">
      <w:pPr>
        <w:pStyle w:val="Code"/>
      </w:pPr>
      <w:r>
        <w:t>&lt;xs:element name="EnumerateDatabases" xmlns:xs="http://www.w3.org/2001/XMLSchema"&gt;</w:t>
      </w:r>
    </w:p>
    <w:p w:rsidR="002B154A" w:rsidRDefault="00D5400E">
      <w:pPr>
        <w:pStyle w:val="Code"/>
      </w:pPr>
      <w:r>
        <w:t xml:space="preserve">  &lt;xs:complexType&gt;</w:t>
      </w:r>
    </w:p>
    <w:p w:rsidR="002B154A" w:rsidRDefault="00D5400E">
      <w:pPr>
        <w:pStyle w:val="Code"/>
      </w:pPr>
      <w:r>
        <w:t xml:space="preserve">  </w:t>
      </w:r>
      <w:r>
        <w:t xml:space="preserve">  &lt;xs:sequence&gt;</w:t>
      </w:r>
    </w:p>
    <w:p w:rsidR="002B154A" w:rsidRDefault="00D5400E">
      <w:pPr>
        <w:pStyle w:val="Code"/>
      </w:pPr>
      <w:r>
        <w:t xml:space="preserve">      &lt;xs:element minOccurs="0" name="serverName" nillable="true" type="xs:string"/&gt;</w:t>
      </w:r>
    </w:p>
    <w:p w:rsidR="002B154A" w:rsidRDefault="00D5400E">
      <w:pPr>
        <w:pStyle w:val="Code"/>
      </w:pPr>
      <w:r>
        <w:t xml:space="preserve">      &lt;xs:element minOccurs="0" name="lastSeenDatabase"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160" w:name="CC_882a4b52219ea9607a85949f5b829e69"/>
      <w:bookmarkEnd w:id="160"/>
      <w:r>
        <w:rPr>
          <w:b/>
        </w:rPr>
        <w:t xml:space="preserve">serverName: </w:t>
      </w:r>
      <w:r>
        <w:t xml:space="preserve">Specifies the unique identifier of the </w:t>
      </w:r>
      <w:r>
        <w:rPr>
          <w:b/>
        </w:rPr>
        <w:t>Domino server</w:t>
      </w:r>
      <w:r>
        <w:t>.</w:t>
      </w:r>
    </w:p>
    <w:p w:rsidR="002B154A" w:rsidRDefault="00D5400E">
      <w:bookmarkStart w:id="161" w:name="CC_f74eb12466936fc995cfc997cbc3a668"/>
      <w:bookmarkEnd w:id="161"/>
      <w:r>
        <w:rPr>
          <w:b/>
        </w:rPr>
        <w:t xml:space="preserve">lastSeenDatabase: </w:t>
      </w:r>
      <w:r>
        <w:t xml:space="preserve">Specifies the unique identifier of the </w:t>
      </w:r>
      <w:r>
        <w:rPr>
          <w:b/>
        </w:rPr>
        <w:t>Lotus Notes database</w:t>
      </w:r>
      <w:r>
        <w:t xml:space="preserve">. This MUST be an empty string or the value of the </w:t>
      </w:r>
      <w:r>
        <w:rPr>
          <w:b/>
        </w:rPr>
        <w:t xml:space="preserve">DATABASEITEMID.databaseId </w:t>
      </w:r>
      <w:r>
        <w:t xml:space="preserve">element returned by a previous call to </w:t>
      </w:r>
      <w:r>
        <w:rPr>
          <w:b/>
        </w:rPr>
        <w:t>EnumerateDatabases</w:t>
      </w:r>
      <w:r>
        <w:t xml:space="preserve"> operation. </w:t>
      </w:r>
    </w:p>
    <w:p w:rsidR="002B154A" w:rsidRDefault="00D5400E">
      <w:pPr>
        <w:pStyle w:val="ListParagraph"/>
        <w:numPr>
          <w:ilvl w:val="0"/>
          <w:numId w:val="48"/>
        </w:numPr>
      </w:pPr>
      <w:r>
        <w:t xml:space="preserve">If this is an empty string, the </w:t>
      </w:r>
      <w:r>
        <w:rPr>
          <w:b/>
        </w:rPr>
        <w:t>EnumerateDatabases</w:t>
      </w:r>
      <w:r>
        <w:t xml:space="preserve"> operation MUST return all the </w:t>
      </w:r>
      <w:r>
        <w:rPr>
          <w:b/>
        </w:rPr>
        <w:t>Lotus Notes databases</w:t>
      </w:r>
      <w:r>
        <w:t xml:space="preserve"> in the </w:t>
      </w:r>
      <w:r>
        <w:rPr>
          <w:b/>
        </w:rPr>
        <w:t>Domino Server</w:t>
      </w:r>
      <w:r>
        <w:t>.</w:t>
      </w:r>
    </w:p>
    <w:p w:rsidR="002B154A" w:rsidRDefault="00D5400E">
      <w:pPr>
        <w:pStyle w:val="ListParagraph"/>
        <w:numPr>
          <w:ilvl w:val="0"/>
          <w:numId w:val="48"/>
        </w:numPr>
      </w:pPr>
      <w:r>
        <w:t xml:space="preserve">If this is the value of a </w:t>
      </w:r>
      <w:r>
        <w:rPr>
          <w:b/>
        </w:rPr>
        <w:t>DATABASEITEMID.databaseId</w:t>
      </w:r>
      <w:r>
        <w:t xml:space="preserve"> element, </w:t>
      </w:r>
      <w:r>
        <w:t xml:space="preserve">the </w:t>
      </w:r>
      <w:r>
        <w:rPr>
          <w:b/>
        </w:rPr>
        <w:t>EnumerateDatabases</w:t>
      </w:r>
      <w:r>
        <w:t xml:space="preserve"> operation MUST return all the </w:t>
      </w:r>
      <w:r>
        <w:rPr>
          <w:b/>
        </w:rPr>
        <w:t>Lotus Notes databases</w:t>
      </w:r>
      <w:r>
        <w:t xml:space="preserve"> in the </w:t>
      </w:r>
      <w:r>
        <w:rPr>
          <w:b/>
        </w:rPr>
        <w:t>Domino Server</w:t>
      </w:r>
      <w:r>
        <w:t xml:space="preserve"> whose </w:t>
      </w:r>
      <w:r>
        <w:rPr>
          <w:b/>
        </w:rPr>
        <w:t>databaseId</w:t>
      </w:r>
      <w:r>
        <w:t xml:space="preserve"> is greater than </w:t>
      </w:r>
      <w:r>
        <w:rPr>
          <w:b/>
        </w:rPr>
        <w:t>DATABASEITEMID.databaseId</w:t>
      </w:r>
      <w:r>
        <w:t>.</w:t>
      </w:r>
    </w:p>
    <w:p w:rsidR="002B154A" w:rsidRDefault="00D5400E">
      <w:pPr>
        <w:pStyle w:val="Heading6"/>
      </w:pPr>
      <w:bookmarkStart w:id="162" w:name="section_878fdc7a92e44b88808eece42dcdfa96"/>
      <w:bookmarkStart w:id="163" w:name="_Toc83916212"/>
      <w:r>
        <w:t>EnumerateDatabasesResponse</w:t>
      </w:r>
      <w:bookmarkEnd w:id="162"/>
      <w:bookmarkEnd w:id="163"/>
    </w:p>
    <w:p w:rsidR="002B154A" w:rsidRDefault="00D5400E">
      <w:r>
        <w:lastRenderedPageBreak/>
        <w:t xml:space="preserve">The </w:t>
      </w:r>
      <w:r>
        <w:rPr>
          <w:b/>
        </w:rPr>
        <w:t>EnumerateDatabasesResponse</w:t>
      </w:r>
      <w:r>
        <w:t xml:space="preserve"> element specifies the result data for the </w:t>
      </w:r>
      <w:r>
        <w:rPr>
          <w:b/>
        </w:rPr>
        <w:t xml:space="preserve">EnumerateDatabases </w:t>
      </w:r>
      <w:hyperlink w:anchor="gt_3f81265d-5456-4bfe-b795-ac5bf522b299">
        <w:r>
          <w:rPr>
            <w:rStyle w:val="HyperlinkGreen"/>
            <w:b/>
          </w:rPr>
          <w:t>WSDL operation</w:t>
        </w:r>
      </w:hyperlink>
      <w:r>
        <w:t>.</w:t>
      </w:r>
    </w:p>
    <w:p w:rsidR="002B154A" w:rsidRDefault="00D5400E">
      <w:pPr>
        <w:pStyle w:val="Code"/>
      </w:pPr>
      <w:r>
        <w:t>&lt;xs:element name="EnumerateDatabasesResponse"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w:t>
      </w:r>
      <w:r>
        <w:t>ttp://schemas.datacontract.org/2004/07/Microsoft.Office.Server.Search.Administration" minOccurs="0" name="EnumerateDatabasesResult" nillable="true" type="tns1:ArrayOfDATABASEITEMID"/&gt;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164" w:name="CC_4018e4c06307731d844be39e72cd400c"/>
      <w:bookmarkEnd w:id="164"/>
      <w:r>
        <w:rPr>
          <w:b/>
        </w:rPr>
        <w:t>EnumerateDatabasesR</w:t>
      </w:r>
      <w:r>
        <w:rPr>
          <w:b/>
        </w:rPr>
        <w:t xml:space="preserve">esult: </w:t>
      </w:r>
      <w:r>
        <w:t xml:space="preserve"> This contains the list of </w:t>
      </w:r>
      <w:r>
        <w:rPr>
          <w:b/>
        </w:rPr>
        <w:t>Lotus Notes databases</w:t>
      </w:r>
      <w:r>
        <w:t xml:space="preserve"> in the Domino server. </w:t>
      </w:r>
    </w:p>
    <w:p w:rsidR="002B154A" w:rsidRDefault="00D5400E">
      <w:pPr>
        <w:pStyle w:val="Heading5"/>
      </w:pPr>
      <w:bookmarkStart w:id="165" w:name="section_2488b280ef57478da7788c32906c78cd"/>
      <w:bookmarkStart w:id="166" w:name="_Toc83916213"/>
      <w:r>
        <w:t>Complex Types</w:t>
      </w:r>
      <w:bookmarkEnd w:id="165"/>
      <w:bookmarkEnd w:id="166"/>
    </w:p>
    <w:p w:rsidR="002B154A" w:rsidRDefault="00D5400E">
      <w:r>
        <w:t xml:space="preserve">The following table summarizes the </w:t>
      </w:r>
      <w:hyperlink w:anchor="gt_bd0ce6f9-c350-4900-827e-951265294067">
        <w:r>
          <w:rPr>
            <w:rStyle w:val="HyperlinkGreen"/>
            <w:b/>
          </w:rPr>
          <w:t>XML schema</w:t>
        </w:r>
      </w:hyperlink>
      <w:r>
        <w:t xml:space="preserve"> complex type definitions that are specific to this oper</w:t>
      </w:r>
      <w:r>
        <w:t>ation.</w:t>
      </w:r>
    </w:p>
    <w:tbl>
      <w:tblPr>
        <w:tblStyle w:val="Table-ShadedHeader"/>
        <w:tblW w:w="0" w:type="auto"/>
        <w:tblLook w:val="04A0" w:firstRow="1" w:lastRow="0" w:firstColumn="1" w:lastColumn="0" w:noHBand="0" w:noVBand="1"/>
      </w:tblPr>
      <w:tblGrid>
        <w:gridCol w:w="2565"/>
        <w:gridCol w:w="5027"/>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Complex type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ArrayOfDATABASEITEMID</w:t>
            </w:r>
          </w:p>
        </w:tc>
        <w:tc>
          <w:tcPr>
            <w:tcW w:w="0" w:type="auto"/>
            <w:vAlign w:val="center"/>
          </w:tcPr>
          <w:p w:rsidR="002B154A" w:rsidRDefault="00D5400E">
            <w:pPr>
              <w:pStyle w:val="TableBodyText"/>
            </w:pPr>
            <w:bookmarkStart w:id="167" w:name="CC_281119c0004fc8cceb51a4746629e093"/>
            <w:bookmarkEnd w:id="167"/>
            <w:r>
              <w:t>Represents an array of arbitrary DATABASEITEMID values.</w:t>
            </w:r>
          </w:p>
        </w:tc>
      </w:tr>
      <w:tr w:rsidR="002B154A" w:rsidTr="002B154A">
        <w:tc>
          <w:tcPr>
            <w:tcW w:w="0" w:type="auto"/>
            <w:vAlign w:val="center"/>
          </w:tcPr>
          <w:p w:rsidR="002B154A" w:rsidRDefault="00D5400E">
            <w:pPr>
              <w:pStyle w:val="TableBodyText"/>
            </w:pPr>
            <w:r>
              <w:rPr>
                <w:b/>
              </w:rPr>
              <w:t>DATABASEITEMID</w:t>
            </w:r>
          </w:p>
        </w:tc>
        <w:tc>
          <w:tcPr>
            <w:tcW w:w="0" w:type="auto"/>
            <w:vAlign w:val="center"/>
          </w:tcPr>
          <w:p w:rsidR="002B154A" w:rsidRDefault="00D5400E">
            <w:pPr>
              <w:pStyle w:val="TableBodyText"/>
            </w:pPr>
            <w:bookmarkStart w:id="168" w:name="CC_06755fc1e0281769469c9634338dbfe5"/>
            <w:bookmarkEnd w:id="168"/>
            <w:r>
              <w:t xml:space="preserve">Contains the unique identifier of a </w:t>
            </w:r>
            <w:r>
              <w:rPr>
                <w:b/>
              </w:rPr>
              <w:t>Lotus Notes database</w:t>
            </w:r>
            <w:r>
              <w:t>.</w:t>
            </w:r>
          </w:p>
        </w:tc>
      </w:tr>
    </w:tbl>
    <w:p w:rsidR="002B154A" w:rsidRDefault="002B154A"/>
    <w:p w:rsidR="002B154A" w:rsidRDefault="00D5400E">
      <w:pPr>
        <w:pStyle w:val="Heading6"/>
      </w:pPr>
      <w:bookmarkStart w:id="169" w:name="section_f1c85a69e1304a7b8f3c4f616bd4c28e"/>
      <w:bookmarkStart w:id="170" w:name="_Toc83916214"/>
      <w:r>
        <w:t>ArrayOfDATABASEITEMID</w:t>
      </w:r>
      <w:bookmarkEnd w:id="169"/>
      <w:bookmarkEnd w:id="170"/>
    </w:p>
    <w:p w:rsidR="002B154A" w:rsidRDefault="00D5400E">
      <w:r>
        <w:rPr>
          <w:b/>
        </w:rPr>
        <w:t>Namespace:</w:t>
      </w:r>
      <w:r>
        <w:t xml:space="preserve"> http://schemas.datacontract.org/2004/07/Microsoft.Office.Server.Search.Administration</w:t>
      </w:r>
    </w:p>
    <w:p w:rsidR="002B154A" w:rsidRDefault="00D5400E">
      <w:bookmarkStart w:id="171" w:name="CC_512ca052529a50bfad1344e7f8351006"/>
      <w:bookmarkEnd w:id="171"/>
      <w:r>
        <w:t>This type represents an array of arbitrary DATABASEITEMID values.</w:t>
      </w:r>
    </w:p>
    <w:p w:rsidR="002B154A" w:rsidRDefault="00D5400E">
      <w:pPr>
        <w:pStyle w:val="Code"/>
      </w:pPr>
      <w:bookmarkStart w:id="172" w:name="CC_5dac78090a8bbfecdcddfd4026b08541"/>
      <w:bookmarkEnd w:id="172"/>
      <w:r>
        <w:t>&lt;xs:complexType name="ArrayOfDATABASEITEMID" xmlns:xs="http://www.w3.org/2001/XMLSchema"&gt;</w:t>
      </w:r>
    </w:p>
    <w:p w:rsidR="002B154A" w:rsidRDefault="00D5400E">
      <w:pPr>
        <w:pStyle w:val="Code"/>
      </w:pPr>
      <w:r>
        <w:t xml:space="preserve">  &lt;xs:sequenc</w:t>
      </w:r>
      <w:r>
        <w:t>e&gt;</w:t>
      </w:r>
    </w:p>
    <w:p w:rsidR="002B154A" w:rsidRDefault="00D5400E">
      <w:pPr>
        <w:pStyle w:val="Code"/>
      </w:pPr>
      <w:r>
        <w:t xml:space="preserve">    &lt;xs:element minOccurs="0" maxOccurs="unbounded" name="DATABASEITEMID" type="tns1:DATABASEITEMID"/&gt;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173" w:name="CC_943b39f7af699aa12f54f9fc8e9326bf"/>
      <w:bookmarkEnd w:id="173"/>
      <w:r>
        <w:rPr>
          <w:b/>
        </w:rPr>
        <w:t xml:space="preserve">DATABASEITEMID: </w:t>
      </w:r>
      <w:r>
        <w:t xml:space="preserve">The </w:t>
      </w:r>
      <w:r>
        <w:rPr>
          <w:b/>
        </w:rPr>
        <w:t>DATABASEITEMID</w:t>
      </w:r>
      <w:r>
        <w:t xml:space="preserve"> contains the unique identifier of a </w:t>
      </w:r>
      <w:r>
        <w:rPr>
          <w:b/>
        </w:rPr>
        <w:t>Lotus Notes database</w:t>
      </w:r>
      <w:r>
        <w:t>.</w:t>
      </w:r>
    </w:p>
    <w:p w:rsidR="002B154A" w:rsidRDefault="00D5400E">
      <w:pPr>
        <w:pStyle w:val="Heading6"/>
      </w:pPr>
      <w:bookmarkStart w:id="174" w:name="section_73d601f340854c42aa7f9dd66aa0cd4b"/>
      <w:bookmarkStart w:id="175" w:name="_Toc83916215"/>
      <w:r>
        <w:t>DATABASEITEMID</w:t>
      </w:r>
      <w:bookmarkEnd w:id="174"/>
      <w:bookmarkEnd w:id="175"/>
    </w:p>
    <w:p w:rsidR="002B154A" w:rsidRDefault="00D5400E">
      <w:r>
        <w:rPr>
          <w:b/>
        </w:rPr>
        <w:t>Namespace:</w:t>
      </w:r>
      <w:r>
        <w:t xml:space="preserve"> http://schemas.datacontract.org/2004/07/Microsoft.Office.Server.Search.Administration</w:t>
      </w:r>
    </w:p>
    <w:p w:rsidR="002B154A" w:rsidRDefault="00D5400E">
      <w:bookmarkStart w:id="176" w:name="CC_1a6d41084041bfaacac68120742d0921"/>
      <w:bookmarkEnd w:id="176"/>
      <w:r>
        <w:t xml:space="preserve">This type contains the unique identifier of a </w:t>
      </w:r>
      <w:r>
        <w:rPr>
          <w:b/>
        </w:rPr>
        <w:t>Lotus Notes database</w:t>
      </w:r>
      <w:r>
        <w:t>.</w:t>
      </w:r>
    </w:p>
    <w:p w:rsidR="002B154A" w:rsidRDefault="00D5400E">
      <w:pPr>
        <w:pStyle w:val="Code"/>
      </w:pPr>
      <w:bookmarkStart w:id="177" w:name="CC_b5da610145a612554986dcb9225c8724"/>
      <w:bookmarkEnd w:id="177"/>
      <w:r>
        <w:t>&lt;xs:complexType name="DATABASEITEMID" xmlns:xs="http://www.w3.org/2001/XMLSchema"&gt;</w:t>
      </w:r>
    </w:p>
    <w:p w:rsidR="002B154A" w:rsidRDefault="00D5400E">
      <w:pPr>
        <w:pStyle w:val="Code"/>
      </w:pPr>
      <w:r>
        <w:t xml:space="preserve">  &lt;xs:se</w:t>
      </w:r>
      <w:r>
        <w:t>quence&gt;</w:t>
      </w:r>
    </w:p>
    <w:p w:rsidR="002B154A" w:rsidRDefault="00D5400E">
      <w:pPr>
        <w:pStyle w:val="Code"/>
      </w:pPr>
      <w:r>
        <w:t xml:space="preserve">    &lt;xs:element minOccurs="0" name="databaseId" nillable="true" type="xs:string"/&gt;</w:t>
      </w:r>
    </w:p>
    <w:p w:rsidR="002B154A" w:rsidRDefault="00D5400E">
      <w:pPr>
        <w:pStyle w:val="Code"/>
      </w:pPr>
      <w:r>
        <w:t xml:space="preserve">    &lt;xs:element minOccurs="0" name="lastModifiedTime" type="xs:dateTime"/&gt;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178" w:name="CC_06b3efb2a448d9dbeb449483153d5156"/>
      <w:bookmarkEnd w:id="178"/>
      <w:r>
        <w:rPr>
          <w:b/>
        </w:rPr>
        <w:lastRenderedPageBreak/>
        <w:t xml:space="preserve">databaseId: </w:t>
      </w:r>
      <w:r>
        <w:t xml:space="preserve">Specifies the unique identifier of the </w:t>
      </w:r>
      <w:r>
        <w:rPr>
          <w:b/>
        </w:rPr>
        <w:t>Lotus Notes database</w:t>
      </w:r>
      <w:r>
        <w:t xml:space="preserve">. </w:t>
      </w:r>
    </w:p>
    <w:p w:rsidR="002B154A" w:rsidRDefault="00D5400E">
      <w:bookmarkStart w:id="179" w:name="CC_936d35a81224d05c18093ab9fd02902b"/>
      <w:bookmarkEnd w:id="179"/>
      <w:r>
        <w:rPr>
          <w:b/>
        </w:rPr>
        <w:t xml:space="preserve">lastModifiedTime: </w:t>
      </w:r>
      <w:r>
        <w:t xml:space="preserve">Specifies the time at which the </w:t>
      </w:r>
      <w:r>
        <w:rPr>
          <w:b/>
        </w:rPr>
        <w:t>Lotus Notes database</w:t>
      </w:r>
      <w:r>
        <w:t xml:space="preserve"> was last modified. </w:t>
      </w:r>
    </w:p>
    <w:p w:rsidR="002B154A" w:rsidRDefault="00D5400E">
      <w:pPr>
        <w:pStyle w:val="Heading5"/>
      </w:pPr>
      <w:bookmarkStart w:id="180" w:name="section_7815cdf611a144f5bfb8ee0513ae1092"/>
      <w:bookmarkStart w:id="181" w:name="_Toc83916216"/>
      <w:r>
        <w:t>Simple Types</w:t>
      </w:r>
      <w:bookmarkEnd w:id="180"/>
      <w:bookmarkEnd w:id="181"/>
    </w:p>
    <w:p w:rsidR="002B154A" w:rsidRDefault="00D5400E">
      <w:r>
        <w:t>None.</w:t>
      </w:r>
    </w:p>
    <w:p w:rsidR="002B154A" w:rsidRDefault="00D5400E">
      <w:pPr>
        <w:pStyle w:val="Heading5"/>
      </w:pPr>
      <w:bookmarkStart w:id="182" w:name="section_d7ae9a8a3ad74524b6c0f9ce63a1b163"/>
      <w:bookmarkStart w:id="183" w:name="_Toc83916217"/>
      <w:r>
        <w:t>Attributes</w:t>
      </w:r>
      <w:bookmarkEnd w:id="182"/>
      <w:bookmarkEnd w:id="183"/>
    </w:p>
    <w:p w:rsidR="002B154A" w:rsidRDefault="00D5400E">
      <w:r>
        <w:t>None.</w:t>
      </w:r>
    </w:p>
    <w:p w:rsidR="002B154A" w:rsidRDefault="00D5400E">
      <w:pPr>
        <w:pStyle w:val="Heading5"/>
      </w:pPr>
      <w:bookmarkStart w:id="184" w:name="section_d1c3f1b4ccf24e6780cbdaef048c4449"/>
      <w:bookmarkStart w:id="185" w:name="_Toc83916218"/>
      <w:r>
        <w:t>Groups</w:t>
      </w:r>
      <w:bookmarkEnd w:id="184"/>
      <w:bookmarkEnd w:id="185"/>
    </w:p>
    <w:p w:rsidR="002B154A" w:rsidRDefault="00D5400E">
      <w:r>
        <w:t>None.</w:t>
      </w:r>
    </w:p>
    <w:p w:rsidR="002B154A" w:rsidRDefault="00D5400E">
      <w:pPr>
        <w:pStyle w:val="Heading5"/>
      </w:pPr>
      <w:bookmarkStart w:id="186" w:name="section_ae79218b2f624a4e882ef8e15a065109"/>
      <w:bookmarkStart w:id="187" w:name="_Toc83916219"/>
      <w:r>
        <w:t>Attribute Groups</w:t>
      </w:r>
      <w:bookmarkEnd w:id="186"/>
      <w:bookmarkEnd w:id="187"/>
    </w:p>
    <w:p w:rsidR="002B154A" w:rsidRDefault="00D5400E">
      <w:r>
        <w:t>None.</w:t>
      </w:r>
    </w:p>
    <w:p w:rsidR="002B154A" w:rsidRDefault="00D5400E">
      <w:pPr>
        <w:pStyle w:val="Heading4"/>
      </w:pPr>
      <w:bookmarkStart w:id="188" w:name="section_ab05a8bd55f440ae92c588b5164eb725"/>
      <w:bookmarkStart w:id="189" w:name="_Toc83916220"/>
      <w:r>
        <w:t>EnumerateItems</w:t>
      </w:r>
      <w:bookmarkEnd w:id="188"/>
      <w:bookmarkEnd w:id="189"/>
      <w:r>
        <w:fldChar w:fldCharType="begin"/>
      </w:r>
      <w:r>
        <w:instrText xml:space="preserve"> XE "Server:EnumerateItems operation" </w:instrText>
      </w:r>
      <w:r>
        <w:fldChar w:fldCharType="end"/>
      </w:r>
      <w:r>
        <w:fldChar w:fldCharType="begin"/>
      </w:r>
      <w:r>
        <w:instrText xml:space="preserve"> XE "Operations:</w:instrText>
      </w:r>
      <w:r>
        <w:instrText xml:space="preserve">EnumerateItems" </w:instrText>
      </w:r>
      <w:r>
        <w:fldChar w:fldCharType="end"/>
      </w:r>
    </w:p>
    <w:p w:rsidR="002B154A" w:rsidRDefault="00D5400E">
      <w:bookmarkStart w:id="190" w:name="CC_1b8672eb99cd9e398dfb0a39bd189960"/>
      <w:bookmarkEnd w:id="190"/>
      <w:r>
        <w:t>This operation is used by the protocol client to retrieve the list of all the Lotus Notes items in a Lotus</w:t>
      </w:r>
      <w:r>
        <w:rPr>
          <w:b/>
        </w:rPr>
        <w:t xml:space="preserve"> </w:t>
      </w:r>
      <w:r>
        <w:t>Notes database.</w:t>
      </w:r>
    </w:p>
    <w:p w:rsidR="002B154A" w:rsidRDefault="00D5400E">
      <w:bookmarkStart w:id="191" w:name="CC_fb0e6e0930a8d9f33baf4af6e87a93c6"/>
      <w:bookmarkEnd w:id="191"/>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EnumerateItems </w:t>
      </w:r>
      <w:hyperlink w:anchor="gt_3f81265d-5456-4bfe-b795-ac5bf522b299">
        <w:r>
          <w:rPr>
            <w:rStyle w:val="HyperlinkGreen"/>
            <w:b/>
          </w:rPr>
          <w:t>WSDL operation</w:t>
        </w:r>
      </w:hyperlink>
      <w:r>
        <w:t>.</w:t>
      </w:r>
    </w:p>
    <w:p w:rsidR="002B154A" w:rsidRDefault="00D5400E">
      <w:pPr>
        <w:pStyle w:val="Code"/>
      </w:pPr>
      <w:r>
        <w:t>&lt;wsdl:operation name="EnumerateItems" xmlns:wsdl="http://schemas.xmlsoap.org/wsdl/"&gt;</w:t>
      </w:r>
    </w:p>
    <w:p w:rsidR="002B154A" w:rsidRDefault="00D5400E">
      <w:pPr>
        <w:pStyle w:val="Code"/>
      </w:pPr>
      <w:r>
        <w:t xml:space="preserve">  &lt;wsdl:input wsaw:Action="http://tempuri.org/INotesWebServiceApplication</w:t>
      </w:r>
      <w:r>
        <w:t>/EnumerateItems" message="tns:INotesWebServiceApplication_EnumerateItems_InputMessage" xmlns:wsaw="http://www.w3.org/2006/05/addressing/wsdl"/&gt;</w:t>
      </w:r>
    </w:p>
    <w:p w:rsidR="002B154A" w:rsidRDefault="00D5400E">
      <w:pPr>
        <w:pStyle w:val="Code"/>
      </w:pPr>
      <w:r>
        <w:t xml:space="preserve">  &lt;wsdl:output wsaw:Action="http://tempuri.org/INotesWebServiceApplication/EnumerateItemsResponse" message="tns:</w:t>
      </w:r>
      <w:r>
        <w:t>INotesWebServiceApplication_EnumerateItems_OutputMessage" xmlns:wsaw="http://www.w3.org/2006/05/addressing/wsdl"/&gt;</w:t>
      </w:r>
    </w:p>
    <w:p w:rsidR="002B154A" w:rsidRDefault="00D5400E">
      <w:pPr>
        <w:pStyle w:val="Code"/>
      </w:pPr>
      <w:r>
        <w:t>&lt;/wsdl:operation&gt;</w:t>
      </w:r>
    </w:p>
    <w:p w:rsidR="002B154A" w:rsidRDefault="00D5400E">
      <w:bookmarkStart w:id="192" w:name="CC_06421989d57b1635d8668bc22f224c0b"/>
      <w:bookmarkEnd w:id="192"/>
      <w:r>
        <w:t xml:space="preserve">The protocol client sends an </w:t>
      </w:r>
      <w:r>
        <w:rPr>
          <w:b/>
        </w:rPr>
        <w:t>INotesWebServiceApplication_EnumerateItems_InputMessage</w:t>
      </w:r>
      <w:r>
        <w:t xml:space="preserve"> (section </w:t>
      </w:r>
      <w:hyperlink w:anchor="Section_7c3c5a6f215e406ea0ce9434129cae23" w:history="1">
        <w:r>
          <w:rPr>
            <w:rStyle w:val="Hyperlink"/>
          </w:rPr>
          <w:t>3.1.4.2.1.1</w:t>
        </w:r>
      </w:hyperlink>
      <w:r>
        <w:t xml:space="preserve">) request message, and the protocol server responds with an </w:t>
      </w:r>
      <w:r>
        <w:rPr>
          <w:b/>
        </w:rPr>
        <w:t>INotesWebServiceApplication_EnumerateItems_OutputMessage</w:t>
      </w:r>
      <w:r>
        <w:t xml:space="preserve"> (section </w:t>
      </w:r>
      <w:hyperlink w:anchor="Section_e5c5192a8ec34c0ea3703a18f42556c1" w:history="1">
        <w:r>
          <w:rPr>
            <w:rStyle w:val="Hyperlink"/>
          </w:rPr>
          <w:t>3.1.4.2.1.2</w:t>
        </w:r>
      </w:hyperlink>
      <w:r>
        <w:t xml:space="preserve">) response </w:t>
      </w:r>
      <w:r>
        <w:t>message, as follows.</w:t>
      </w:r>
    </w:p>
    <w:p w:rsidR="002B154A" w:rsidRDefault="00D5400E">
      <w:pPr>
        <w:pStyle w:val="ListParagraph"/>
        <w:numPr>
          <w:ilvl w:val="0"/>
          <w:numId w:val="49"/>
        </w:numPr>
      </w:pPr>
      <w:r>
        <w:t>On success, the protocol server MUST return the list of Lotus Notes items in the Lotus Notes</w:t>
      </w:r>
      <w:r>
        <w:rPr>
          <w:b/>
        </w:rPr>
        <w:t xml:space="preserve"> </w:t>
      </w:r>
      <w:r>
        <w:t>database.</w:t>
      </w:r>
    </w:p>
    <w:p w:rsidR="002B154A" w:rsidRDefault="00D5400E">
      <w:pPr>
        <w:pStyle w:val="ListParagraph"/>
        <w:numPr>
          <w:ilvl w:val="0"/>
          <w:numId w:val="49"/>
        </w:numPr>
      </w:pPr>
      <w:r>
        <w:t>On error, the protocol server MUST send a FaultException&lt;ExceptionDetail&gt; message to the protocol client.</w:t>
      </w:r>
    </w:p>
    <w:p w:rsidR="002B154A" w:rsidRDefault="00D5400E">
      <w:pPr>
        <w:pStyle w:val="Heading5"/>
      </w:pPr>
      <w:bookmarkStart w:id="193" w:name="section_9e091e5142e94cbda1746ae6a3540db9"/>
      <w:bookmarkStart w:id="194" w:name="_Toc83916221"/>
      <w:r>
        <w:t>Messages</w:t>
      </w:r>
      <w:bookmarkEnd w:id="193"/>
      <w:bookmarkEnd w:id="194"/>
    </w:p>
    <w:p w:rsidR="002B154A" w:rsidRDefault="00D5400E">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5"/>
        <w:gridCol w:w="3440"/>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INotesWebServiceApplication_EnumerateItems_InputMessage</w:t>
            </w:r>
          </w:p>
        </w:tc>
        <w:tc>
          <w:tcPr>
            <w:tcW w:w="0" w:type="auto"/>
            <w:vAlign w:val="center"/>
          </w:tcPr>
          <w:p w:rsidR="002B154A" w:rsidRDefault="00D5400E">
            <w:pPr>
              <w:pStyle w:val="TableBodyText"/>
            </w:pPr>
            <w:r>
              <w:t>The request WSDL message</w:t>
            </w:r>
            <w:r>
              <w:t xml:space="preserve"> for the </w:t>
            </w:r>
            <w:r>
              <w:rPr>
                <w:b/>
              </w:rPr>
              <w:t xml:space="preserve">EnumerateItems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lastRenderedPageBreak/>
              <w:t>INotesWebServiceApplication_EnumerateItems_OutputMessage</w:t>
            </w:r>
          </w:p>
        </w:tc>
        <w:tc>
          <w:tcPr>
            <w:tcW w:w="0" w:type="auto"/>
            <w:vAlign w:val="center"/>
          </w:tcPr>
          <w:p w:rsidR="002B154A" w:rsidRDefault="00D5400E">
            <w:pPr>
              <w:pStyle w:val="TableBodyText"/>
            </w:pPr>
            <w:r>
              <w:t xml:space="preserve">The response WSDL message for the </w:t>
            </w:r>
            <w:r>
              <w:rPr>
                <w:b/>
              </w:rPr>
              <w:t xml:space="preserve">EnumerateItems </w:t>
            </w:r>
            <w:r>
              <w:t>WSDL operation.</w:t>
            </w:r>
          </w:p>
        </w:tc>
      </w:tr>
    </w:tbl>
    <w:p w:rsidR="002B154A" w:rsidRDefault="002B154A"/>
    <w:p w:rsidR="002B154A" w:rsidRDefault="00D5400E">
      <w:pPr>
        <w:pStyle w:val="Heading6"/>
      </w:pPr>
      <w:bookmarkStart w:id="195" w:name="section_7c3c5a6f215e406ea0ce9434129cae23"/>
      <w:bookmarkStart w:id="196" w:name="_Toc83916222"/>
      <w:r>
        <w:t>INotesWebServiceApplication_E</w:t>
      </w:r>
      <w:r>
        <w:t>numerateItems_InputMessage</w:t>
      </w:r>
      <w:bookmarkEnd w:id="195"/>
      <w:bookmarkEnd w:id="196"/>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http://tempuri.org/INotesWebServiceApplication/EnumerateItems</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EnumerateItems </w:t>
      </w:r>
      <w:r>
        <w:t>element.</w:t>
      </w:r>
    </w:p>
    <w:p w:rsidR="002B154A" w:rsidRDefault="00D5400E">
      <w:pPr>
        <w:pStyle w:val="Heading6"/>
      </w:pPr>
      <w:bookmarkStart w:id="197" w:name="section_e5c5192a8ec34c0ea3703a18f42556c1"/>
      <w:bookmarkStart w:id="198" w:name="_Toc83916223"/>
      <w:r>
        <w:t>INotesWebServiceApplication_Enumer</w:t>
      </w:r>
      <w:r>
        <w:t>ateItems_OutputMessage</w:t>
      </w:r>
      <w:bookmarkEnd w:id="197"/>
      <w:bookmarkEnd w:id="198"/>
    </w:p>
    <w:p w:rsidR="002B154A" w:rsidRDefault="00D5400E">
      <w:r>
        <w:t xml:space="preserve">The response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EnumerateItemsResponse </w:t>
      </w:r>
      <w:r>
        <w:t>element.</w:t>
      </w:r>
    </w:p>
    <w:p w:rsidR="002B154A" w:rsidRDefault="00D5400E">
      <w:pPr>
        <w:pStyle w:val="Heading5"/>
      </w:pPr>
      <w:bookmarkStart w:id="199" w:name="section_d3226f7f67e7430ab5361987c1e604a3"/>
      <w:bookmarkStart w:id="200" w:name="_Toc83916224"/>
      <w:r>
        <w:t>Elements</w:t>
      </w:r>
      <w:bookmarkEnd w:id="199"/>
      <w:bookmarkEnd w:id="200"/>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03"/>
        <w:gridCol w:w="5124"/>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EnumerateItems</w:t>
            </w:r>
          </w:p>
        </w:tc>
        <w:tc>
          <w:tcPr>
            <w:tcW w:w="0" w:type="auto"/>
            <w:vAlign w:val="center"/>
          </w:tcPr>
          <w:p w:rsidR="002B154A" w:rsidRDefault="00D5400E">
            <w:pPr>
              <w:pStyle w:val="TableBodyText"/>
            </w:pPr>
            <w:r>
              <w:t xml:space="preserve">The input data for the </w:t>
            </w:r>
            <w:r>
              <w:rPr>
                <w:b/>
              </w:rPr>
              <w:t xml:space="preserve">EnumerateItems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EnumerateItemsResponse</w:t>
            </w:r>
          </w:p>
        </w:tc>
        <w:tc>
          <w:tcPr>
            <w:tcW w:w="0" w:type="auto"/>
            <w:vAlign w:val="center"/>
          </w:tcPr>
          <w:p w:rsidR="002B154A" w:rsidRDefault="00D5400E">
            <w:pPr>
              <w:pStyle w:val="TableBodyText"/>
            </w:pPr>
            <w:r>
              <w:t xml:space="preserve">The result data for the </w:t>
            </w:r>
            <w:r>
              <w:rPr>
                <w:b/>
              </w:rPr>
              <w:t xml:space="preserve">EnumerateItems </w:t>
            </w:r>
            <w:r>
              <w:t>WSDL operation.</w:t>
            </w:r>
          </w:p>
        </w:tc>
      </w:tr>
    </w:tbl>
    <w:p w:rsidR="002B154A" w:rsidRDefault="002B154A"/>
    <w:p w:rsidR="002B154A" w:rsidRDefault="00D5400E">
      <w:pPr>
        <w:pStyle w:val="Heading6"/>
      </w:pPr>
      <w:bookmarkStart w:id="201" w:name="section_26c8344694cc4075a26f0124fe6f1a27"/>
      <w:bookmarkStart w:id="202" w:name="_Toc83916225"/>
      <w:r>
        <w:t>EnumerateItems</w:t>
      </w:r>
      <w:bookmarkEnd w:id="201"/>
      <w:bookmarkEnd w:id="202"/>
    </w:p>
    <w:p w:rsidR="002B154A" w:rsidRDefault="00D5400E">
      <w:r>
        <w:t xml:space="preserve">The </w:t>
      </w:r>
      <w:r>
        <w:rPr>
          <w:b/>
        </w:rPr>
        <w:t>EnumerateItems</w:t>
      </w:r>
      <w:r>
        <w:t xml:space="preserve"> element specifies the input data for the </w:t>
      </w:r>
      <w:r>
        <w:rPr>
          <w:b/>
        </w:rPr>
        <w:t xml:space="preserve">EnumerateItems </w:t>
      </w:r>
      <w:hyperlink w:anchor="gt_3f81265d-5456-4bfe-b795-ac5bf522b299">
        <w:r>
          <w:rPr>
            <w:rStyle w:val="HyperlinkGreen"/>
            <w:b/>
          </w:rPr>
          <w:t>WSDL operation</w:t>
        </w:r>
      </w:hyperlink>
      <w:r>
        <w:t>.</w:t>
      </w:r>
    </w:p>
    <w:p w:rsidR="002B154A" w:rsidRDefault="00D5400E">
      <w:pPr>
        <w:pStyle w:val="Code"/>
      </w:pPr>
      <w:r>
        <w:t>&lt;xs:element name="EnumerateItems" xmlns:xs="http://www.w3.org/2001/XML</w:t>
      </w:r>
      <w:r>
        <w:t>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name="databasePath" nillable="true" type="xs:string"/&gt;</w:t>
      </w:r>
    </w:p>
    <w:p w:rsidR="002B154A" w:rsidRDefault="00D5400E">
      <w:pPr>
        <w:pStyle w:val="Code"/>
      </w:pPr>
      <w:r>
        <w:t xml:space="preserve">      &lt;xs:element minOccurs="0" name="lastSeenItem" nillable="true" type="xs:string"/&gt;</w:t>
      </w:r>
    </w:p>
    <w:p w:rsidR="002B154A" w:rsidRDefault="00D5400E">
      <w:pPr>
        <w:pStyle w:val="Code"/>
      </w:pPr>
      <w:r>
        <w:t xml:space="preserve">    &lt;/xs:sequence&gt;</w:t>
      </w:r>
    </w:p>
    <w:p w:rsidR="002B154A" w:rsidRDefault="00D5400E">
      <w:pPr>
        <w:pStyle w:val="Code"/>
      </w:pPr>
      <w:r>
        <w:t xml:space="preserve">  &lt;</w:t>
      </w:r>
      <w:r>
        <w:t>/xs:complexType&gt;</w:t>
      </w:r>
    </w:p>
    <w:p w:rsidR="002B154A" w:rsidRDefault="00D5400E">
      <w:pPr>
        <w:pStyle w:val="Code"/>
      </w:pPr>
      <w:r>
        <w:t>&lt;/xs:element&gt;</w:t>
      </w:r>
    </w:p>
    <w:p w:rsidR="002B154A" w:rsidRDefault="00D5400E">
      <w:bookmarkStart w:id="203" w:name="CC_d5e27a9681f47f15655344c700504f3a"/>
      <w:bookmarkEnd w:id="203"/>
      <w:r>
        <w:rPr>
          <w:b/>
        </w:rPr>
        <w:t xml:space="preserve">databasePath: </w:t>
      </w:r>
      <w:r>
        <w:t xml:space="preserve"> Specifies the unique identifier of the </w:t>
      </w:r>
      <w:r>
        <w:rPr>
          <w:b/>
        </w:rPr>
        <w:t>Lotus Notes database</w:t>
      </w:r>
      <w:r>
        <w:t xml:space="preserve">. This MUST be the value of the </w:t>
      </w:r>
      <w:r>
        <w:rPr>
          <w:b/>
        </w:rPr>
        <w:t>DATABASEITEM.databaseId</w:t>
      </w:r>
      <w:r>
        <w:t xml:space="preserve"> element returned by the GetDatabase operation (section </w:t>
      </w:r>
      <w:hyperlink w:anchor="Section_825ebf27257e4c3bb43e002ff460cddb" w:history="1">
        <w:r>
          <w:rPr>
            <w:rStyle w:val="Hyperlink"/>
          </w:rPr>
          <w:t>3.1.4.6.2.1</w:t>
        </w:r>
      </w:hyperlink>
      <w:r>
        <w:t xml:space="preserve">). </w:t>
      </w:r>
    </w:p>
    <w:p w:rsidR="002B154A" w:rsidRDefault="00D5400E">
      <w:bookmarkStart w:id="204" w:name="CC_a1dd2aa06b5bce9075528eea7c4716a4"/>
      <w:bookmarkEnd w:id="204"/>
      <w:r>
        <w:rPr>
          <w:b/>
        </w:rPr>
        <w:t xml:space="preserve">lastSeenItem: </w:t>
      </w:r>
      <w:r>
        <w:t xml:space="preserve"> Specifies the unique identifier of a </w:t>
      </w:r>
      <w:r>
        <w:rPr>
          <w:b/>
        </w:rPr>
        <w:t>Lotus Notes item</w:t>
      </w:r>
      <w:r>
        <w:t xml:space="preserve">. This MUST be an empty string or the value of the </w:t>
      </w:r>
      <w:r>
        <w:rPr>
          <w:b/>
        </w:rPr>
        <w:t>NOTESITEM.itemId</w:t>
      </w:r>
      <w:r>
        <w:t xml:space="preserve"> element returned by a previous call to </w:t>
      </w:r>
      <w:r>
        <w:rPr>
          <w:b/>
        </w:rPr>
        <w:t>EnumerateItems</w:t>
      </w:r>
      <w:r>
        <w:t xml:space="preserve"> operation.</w:t>
      </w:r>
    </w:p>
    <w:p w:rsidR="002B154A" w:rsidRDefault="00D5400E">
      <w:pPr>
        <w:pStyle w:val="ListParagraph"/>
        <w:numPr>
          <w:ilvl w:val="0"/>
          <w:numId w:val="50"/>
        </w:numPr>
      </w:pPr>
      <w:r>
        <w:lastRenderedPageBreak/>
        <w:t xml:space="preserve">If this is an empty </w:t>
      </w:r>
      <w:r>
        <w:t xml:space="preserve">string then the </w:t>
      </w:r>
      <w:r>
        <w:rPr>
          <w:b/>
        </w:rPr>
        <w:t>EnumerateItems</w:t>
      </w:r>
      <w:r>
        <w:t xml:space="preserve"> operation MUST return all the </w:t>
      </w:r>
      <w:r>
        <w:rPr>
          <w:b/>
        </w:rPr>
        <w:t>Lotus Notes items</w:t>
      </w:r>
      <w:r>
        <w:t xml:space="preserve"> in the </w:t>
      </w:r>
      <w:r>
        <w:rPr>
          <w:b/>
        </w:rPr>
        <w:t>Lotus Notes database</w:t>
      </w:r>
      <w:r>
        <w:t>.</w:t>
      </w:r>
    </w:p>
    <w:p w:rsidR="002B154A" w:rsidRDefault="00D5400E">
      <w:pPr>
        <w:pStyle w:val="ListParagraph"/>
        <w:numPr>
          <w:ilvl w:val="0"/>
          <w:numId w:val="50"/>
        </w:numPr>
      </w:pPr>
      <w:r>
        <w:t xml:space="preserve">If this is the value of a </w:t>
      </w:r>
      <w:r>
        <w:rPr>
          <w:b/>
        </w:rPr>
        <w:t>NOTESITEM.itemId</w:t>
      </w:r>
      <w:r>
        <w:t xml:space="preserve"> element then the </w:t>
      </w:r>
      <w:r>
        <w:rPr>
          <w:b/>
        </w:rPr>
        <w:t>EnumerateItems</w:t>
      </w:r>
      <w:r>
        <w:t xml:space="preserve"> operation MUST return all the </w:t>
      </w:r>
      <w:r>
        <w:rPr>
          <w:b/>
        </w:rPr>
        <w:t>Lotus Notes items</w:t>
      </w:r>
      <w:r>
        <w:t xml:space="preserve"> in the </w:t>
      </w:r>
      <w:r>
        <w:rPr>
          <w:b/>
        </w:rPr>
        <w:t xml:space="preserve">Lotus Notes </w:t>
      </w:r>
      <w:r>
        <w:rPr>
          <w:b/>
        </w:rPr>
        <w:t>database</w:t>
      </w:r>
      <w:r>
        <w:t xml:space="preserve"> whose </w:t>
      </w:r>
      <w:r>
        <w:rPr>
          <w:b/>
        </w:rPr>
        <w:t>ItemId</w:t>
      </w:r>
      <w:r>
        <w:t xml:space="preserve"> is greater than </w:t>
      </w:r>
      <w:r>
        <w:rPr>
          <w:b/>
        </w:rPr>
        <w:t>NOTESITEM.itemId</w:t>
      </w:r>
      <w:r>
        <w:t xml:space="preserve">. </w:t>
      </w:r>
    </w:p>
    <w:p w:rsidR="002B154A" w:rsidRDefault="00D5400E">
      <w:pPr>
        <w:pStyle w:val="Heading6"/>
      </w:pPr>
      <w:bookmarkStart w:id="205" w:name="section_6c6636e8b59546f0ae7695253b539955"/>
      <w:bookmarkStart w:id="206" w:name="_Toc83916226"/>
      <w:r>
        <w:t>EnumerateItemsResponse</w:t>
      </w:r>
      <w:bookmarkEnd w:id="205"/>
      <w:bookmarkEnd w:id="206"/>
    </w:p>
    <w:p w:rsidR="002B154A" w:rsidRDefault="00D5400E">
      <w:r>
        <w:t xml:space="preserve">The </w:t>
      </w:r>
      <w:r>
        <w:rPr>
          <w:b/>
        </w:rPr>
        <w:t>EnumerateItemsResponse</w:t>
      </w:r>
      <w:r>
        <w:t xml:space="preserve"> element specifies the result data for the </w:t>
      </w:r>
      <w:r>
        <w:rPr>
          <w:b/>
        </w:rPr>
        <w:t xml:space="preserve">EnumerateItems </w:t>
      </w:r>
      <w:hyperlink w:anchor="gt_3f81265d-5456-4bfe-b795-ac5bf522b299">
        <w:r>
          <w:rPr>
            <w:rStyle w:val="HyperlinkGreen"/>
            <w:b/>
          </w:rPr>
          <w:t>WSDL operation</w:t>
        </w:r>
      </w:hyperlink>
      <w:r>
        <w:t>.</w:t>
      </w:r>
    </w:p>
    <w:p w:rsidR="002B154A" w:rsidRDefault="00D5400E">
      <w:pPr>
        <w:pStyle w:val="Code"/>
      </w:pPr>
      <w:r>
        <w:t>&lt;xs:element na</w:t>
      </w:r>
      <w:r>
        <w:t>me="EnumerateItemsResponse"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name="Enumerate</w:t>
      </w:r>
      <w:r>
        <w:t>ItemsResult" nillable="true" type="tns1:ArrayOfNOTESITEM"/&gt;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207" w:name="CC_c8c07bd26f5c85637bad624e48f8dc35"/>
      <w:bookmarkEnd w:id="207"/>
      <w:r>
        <w:rPr>
          <w:b/>
        </w:rPr>
        <w:t xml:space="preserve">EnumerateItemsResult: </w:t>
      </w:r>
      <w:r>
        <w:t xml:space="preserve"> This contains the list of </w:t>
      </w:r>
      <w:r>
        <w:rPr>
          <w:b/>
        </w:rPr>
        <w:t>Lotus Notes items</w:t>
      </w:r>
      <w:r>
        <w:t xml:space="preserve"> in the </w:t>
      </w:r>
      <w:r>
        <w:rPr>
          <w:b/>
        </w:rPr>
        <w:t>Lotus Notes database</w:t>
      </w:r>
      <w:r>
        <w:t xml:space="preserve">. </w:t>
      </w:r>
    </w:p>
    <w:p w:rsidR="002B154A" w:rsidRDefault="00D5400E">
      <w:pPr>
        <w:pStyle w:val="Heading5"/>
      </w:pPr>
      <w:bookmarkStart w:id="208" w:name="section_0b258d1e020648889a64d16b55b4adc1"/>
      <w:bookmarkStart w:id="209" w:name="_Toc83916227"/>
      <w:r>
        <w:t>Complex Types</w:t>
      </w:r>
      <w:bookmarkEnd w:id="208"/>
      <w:bookmarkEnd w:id="209"/>
    </w:p>
    <w:p w:rsidR="002B154A" w:rsidRDefault="00D5400E">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9"/>
        <w:gridCol w:w="3816"/>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Complex type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ArrayOfNOTESITEM</w:t>
            </w:r>
          </w:p>
        </w:tc>
        <w:tc>
          <w:tcPr>
            <w:tcW w:w="0" w:type="auto"/>
            <w:vAlign w:val="center"/>
          </w:tcPr>
          <w:p w:rsidR="002B154A" w:rsidRDefault="00D5400E">
            <w:pPr>
              <w:pStyle w:val="TableBodyText"/>
            </w:pPr>
            <w:bookmarkStart w:id="210" w:name="CC_2907350ad93b4e061ed4d5473ff9735a"/>
            <w:bookmarkEnd w:id="210"/>
            <w:r>
              <w:t xml:space="preserve">Represents an array of </w:t>
            </w:r>
            <w:r>
              <w:rPr>
                <w:b/>
              </w:rPr>
              <w:t>NOTESITEM</w:t>
            </w:r>
            <w:r>
              <w:t xml:space="preserve"> values.</w:t>
            </w:r>
          </w:p>
          <w:p w:rsidR="002B154A" w:rsidRDefault="002B154A">
            <w:pPr>
              <w:pStyle w:val="TableBodyText"/>
            </w:pPr>
          </w:p>
        </w:tc>
      </w:tr>
    </w:tbl>
    <w:p w:rsidR="002B154A" w:rsidRDefault="002B154A"/>
    <w:p w:rsidR="002B154A" w:rsidRDefault="00D5400E">
      <w:pPr>
        <w:pStyle w:val="Heading6"/>
      </w:pPr>
      <w:bookmarkStart w:id="211" w:name="section_76b1cbeb6a2a49cbaf739e00bff76e56"/>
      <w:bookmarkStart w:id="212" w:name="_Toc83916228"/>
      <w:r>
        <w:t>ArrayOfNOTESITEM</w:t>
      </w:r>
      <w:bookmarkEnd w:id="211"/>
      <w:bookmarkEnd w:id="212"/>
    </w:p>
    <w:p w:rsidR="002B154A" w:rsidRDefault="00D5400E">
      <w:r>
        <w:rPr>
          <w:b/>
        </w:rPr>
        <w:t>Namespace:</w:t>
      </w:r>
      <w:r>
        <w:t xml:space="preserve"> http://schemas.datacontract.org/2004/07/Microsoft.Office.Server.Search.Administration</w:t>
      </w:r>
    </w:p>
    <w:p w:rsidR="002B154A" w:rsidRDefault="00D5400E">
      <w:bookmarkStart w:id="213" w:name="CC_0066d88cf390bc26785b28ec425c5a61"/>
      <w:bookmarkEnd w:id="213"/>
      <w:r>
        <w:t xml:space="preserve">This type represents an array of </w:t>
      </w:r>
      <w:r>
        <w:rPr>
          <w:b/>
        </w:rPr>
        <w:t>NOTESITEM</w:t>
      </w:r>
      <w:r>
        <w:t xml:space="preserve"> values.</w:t>
      </w:r>
    </w:p>
    <w:p w:rsidR="002B154A" w:rsidRDefault="00D5400E">
      <w:pPr>
        <w:pStyle w:val="Code"/>
      </w:pPr>
      <w:bookmarkStart w:id="214" w:name="CC_e0631a5e4595335c3b045f9cd1c70f81"/>
      <w:bookmarkEnd w:id="214"/>
      <w:r>
        <w:t>&lt;xs:complexType name="ArrayOfNOTESITEM" xmlns:xs="http://www.w3.org/2001/XMLSchema"&gt;</w:t>
      </w:r>
    </w:p>
    <w:p w:rsidR="002B154A" w:rsidRDefault="00D5400E">
      <w:pPr>
        <w:pStyle w:val="Code"/>
      </w:pPr>
      <w:r>
        <w:t xml:space="preserve">  &lt;xs:sequence&gt;</w:t>
      </w:r>
    </w:p>
    <w:p w:rsidR="002B154A" w:rsidRDefault="00D5400E">
      <w:pPr>
        <w:pStyle w:val="Code"/>
      </w:pPr>
      <w:r>
        <w:t xml:space="preserve">    &lt;xs:element m</w:t>
      </w:r>
      <w:r>
        <w:t>inOccurs="0" maxOccurs="unbounded" name="NOTESITEM" type="tns1:NOTESITEM"/&gt;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215" w:name="CC_4fd6bf8351eec0c2cb41ee75957b77f0"/>
      <w:bookmarkEnd w:id="215"/>
      <w:r>
        <w:rPr>
          <w:b/>
        </w:rPr>
        <w:t xml:space="preserve">NOTESITEM: </w:t>
      </w:r>
      <w:r>
        <w:t xml:space="preserve">The </w:t>
      </w:r>
      <w:r>
        <w:rPr>
          <w:b/>
        </w:rPr>
        <w:t>NOTESITEM</w:t>
      </w:r>
      <w:r>
        <w:t xml:space="preserve"> element contains the content of a </w:t>
      </w:r>
      <w:r>
        <w:rPr>
          <w:b/>
        </w:rPr>
        <w:t>Lotus Notes item</w:t>
      </w:r>
      <w:r>
        <w:t xml:space="preserve">. </w:t>
      </w:r>
    </w:p>
    <w:p w:rsidR="002B154A" w:rsidRDefault="00D5400E">
      <w:pPr>
        <w:pStyle w:val="Heading5"/>
      </w:pPr>
      <w:bookmarkStart w:id="216" w:name="section_c3b911804b1c4a268bd2401c729f8545"/>
      <w:bookmarkStart w:id="217" w:name="_Toc83916229"/>
      <w:r>
        <w:t>Simple Types</w:t>
      </w:r>
      <w:bookmarkEnd w:id="216"/>
      <w:bookmarkEnd w:id="217"/>
    </w:p>
    <w:p w:rsidR="002B154A" w:rsidRDefault="00D5400E">
      <w:r>
        <w:t>None.</w:t>
      </w:r>
    </w:p>
    <w:p w:rsidR="002B154A" w:rsidRDefault="00D5400E">
      <w:pPr>
        <w:pStyle w:val="Heading5"/>
      </w:pPr>
      <w:bookmarkStart w:id="218" w:name="section_8562b793ca034d18a8b314752d843db0"/>
      <w:bookmarkStart w:id="219" w:name="_Toc83916230"/>
      <w:r>
        <w:t>Attributes</w:t>
      </w:r>
      <w:bookmarkEnd w:id="218"/>
      <w:bookmarkEnd w:id="219"/>
    </w:p>
    <w:p w:rsidR="002B154A" w:rsidRDefault="00D5400E">
      <w:r>
        <w:lastRenderedPageBreak/>
        <w:t>None.</w:t>
      </w:r>
    </w:p>
    <w:p w:rsidR="002B154A" w:rsidRDefault="00D5400E">
      <w:pPr>
        <w:pStyle w:val="Heading5"/>
      </w:pPr>
      <w:bookmarkStart w:id="220" w:name="section_b00ee92af40b479786abed9dbaa08c11"/>
      <w:bookmarkStart w:id="221" w:name="_Toc83916231"/>
      <w:r>
        <w:t>Groups</w:t>
      </w:r>
      <w:bookmarkEnd w:id="220"/>
      <w:bookmarkEnd w:id="221"/>
    </w:p>
    <w:p w:rsidR="002B154A" w:rsidRDefault="00D5400E">
      <w:r>
        <w:t>None.</w:t>
      </w:r>
    </w:p>
    <w:p w:rsidR="002B154A" w:rsidRDefault="00D5400E">
      <w:pPr>
        <w:pStyle w:val="Heading5"/>
      </w:pPr>
      <w:bookmarkStart w:id="222" w:name="section_6a16b571243842659167c392c4a2b657"/>
      <w:bookmarkStart w:id="223" w:name="_Toc83916232"/>
      <w:r>
        <w:t>Attribute Groups</w:t>
      </w:r>
      <w:bookmarkEnd w:id="222"/>
      <w:bookmarkEnd w:id="223"/>
    </w:p>
    <w:p w:rsidR="002B154A" w:rsidRDefault="00D5400E">
      <w:r>
        <w:t>None.</w:t>
      </w:r>
    </w:p>
    <w:p w:rsidR="002B154A" w:rsidRDefault="00D5400E">
      <w:pPr>
        <w:pStyle w:val="Heading4"/>
      </w:pPr>
      <w:bookmarkStart w:id="224" w:name="section_8fc3d4e92ac3430e86ca5c14a8d1639e"/>
      <w:bookmarkStart w:id="225" w:name="_Toc83916233"/>
      <w:r>
        <w:t>EnumerateServers</w:t>
      </w:r>
      <w:bookmarkEnd w:id="224"/>
      <w:bookmarkEnd w:id="225"/>
      <w:r>
        <w:fldChar w:fldCharType="begin"/>
      </w:r>
      <w:r>
        <w:instrText xml:space="preserve"> XE "Server:EnumerateServers operation" </w:instrText>
      </w:r>
      <w:r>
        <w:fldChar w:fldCharType="end"/>
      </w:r>
      <w:r>
        <w:fldChar w:fldCharType="begin"/>
      </w:r>
      <w:r>
        <w:instrText xml:space="preserve"> XE "Operations:EnumerateServers" </w:instrText>
      </w:r>
      <w:r>
        <w:fldChar w:fldCharType="end"/>
      </w:r>
    </w:p>
    <w:p w:rsidR="002B154A" w:rsidRDefault="00D5400E">
      <w:bookmarkStart w:id="226" w:name="CC_012492bd98548d6547e5693f8f03d6e3"/>
      <w:bookmarkEnd w:id="226"/>
      <w:r>
        <w:t xml:space="preserve">This operation is used by the protocol client to retrieve all the available </w:t>
      </w:r>
      <w:r>
        <w:rPr>
          <w:b/>
        </w:rPr>
        <w:t>Domino servers</w:t>
      </w:r>
      <w:r>
        <w:t xml:space="preserve">. </w:t>
      </w:r>
    </w:p>
    <w:p w:rsidR="002B154A" w:rsidRDefault="00D5400E">
      <w:bookmarkStart w:id="227" w:name="CC_52030fa60a700b4d512cac4467459147"/>
      <w:bookmarkEnd w:id="227"/>
      <w:r>
        <w:t xml:space="preserve">The following is the </w:t>
      </w:r>
      <w:hyperlink w:anchor="gt_5a824664-0858-4b09-b852-83baf4584efa">
        <w:r>
          <w:rPr>
            <w:rStyle w:val="HyperlinkGreen"/>
            <w:b/>
          </w:rPr>
          <w:t>WSDL</w:t>
        </w:r>
      </w:hyperlink>
      <w:r>
        <w:t xml:space="preserve"> port type specification of the </w:t>
      </w:r>
      <w:r>
        <w:rPr>
          <w:b/>
        </w:rPr>
        <w:t xml:space="preserve">EnumerateServers </w:t>
      </w:r>
      <w:hyperlink w:anchor="gt_3f81265d-5456-4bfe-b795-ac5bf522b299">
        <w:r>
          <w:rPr>
            <w:rStyle w:val="HyperlinkGreen"/>
            <w:b/>
          </w:rPr>
          <w:t>WSDL operation</w:t>
        </w:r>
      </w:hyperlink>
      <w:r>
        <w:t>.</w:t>
      </w:r>
    </w:p>
    <w:p w:rsidR="002B154A" w:rsidRDefault="00D5400E">
      <w:pPr>
        <w:pStyle w:val="Code"/>
      </w:pPr>
      <w:r>
        <w:t>&lt;wsdl:operation name="EnumerateServers" xmlns:wsdl="http://schema</w:t>
      </w:r>
      <w:r>
        <w:t>s.xmlsoap.org/wsdl/"&gt;</w:t>
      </w:r>
    </w:p>
    <w:p w:rsidR="002B154A" w:rsidRDefault="00D5400E">
      <w:pPr>
        <w:pStyle w:val="Code"/>
      </w:pPr>
      <w:r>
        <w:t xml:space="preserve">  &lt;wsdl:input wsaw:Action="http://tempuri.org/INotesWebServiceApplication/EnumerateServers" message="tns:INotesWebServiceApplication_EnumerateServers_InputMessage" xmlns:wsaw="http://www.w3.org/2006/05/addressing/wsdl"/&gt;</w:t>
      </w:r>
    </w:p>
    <w:p w:rsidR="002B154A" w:rsidRDefault="00D5400E">
      <w:pPr>
        <w:pStyle w:val="Code"/>
      </w:pPr>
      <w:r>
        <w:t xml:space="preserve">  &lt;wsdl:outpu</w:t>
      </w:r>
      <w:r>
        <w:t>t wsaw:Action="http://tempuri.org/INotesWebServiceApplication/EnumerateServersResponse" message="tns:INotesWebServiceApplication_EnumerateServers_OutputMessage" xmlns:wsaw="http://www.w3.org/2006/05/addressing/wsdl"/&gt;</w:t>
      </w:r>
    </w:p>
    <w:p w:rsidR="002B154A" w:rsidRDefault="00D5400E">
      <w:pPr>
        <w:pStyle w:val="Code"/>
      </w:pPr>
      <w:r>
        <w:t>&lt;/wsdl:operation&gt;</w:t>
      </w:r>
    </w:p>
    <w:p w:rsidR="002B154A" w:rsidRDefault="00D5400E">
      <w:bookmarkStart w:id="228" w:name="CC_77576f7fa29d4ed03f48c8f119d6e9dd"/>
      <w:bookmarkEnd w:id="228"/>
      <w:r>
        <w:t xml:space="preserve">The protocol client </w:t>
      </w:r>
      <w:r>
        <w:t xml:space="preserve">sends an </w:t>
      </w:r>
      <w:r>
        <w:rPr>
          <w:b/>
        </w:rPr>
        <w:t>INotesWebServiceApplication_EnumerateServers_InputMessage</w:t>
      </w:r>
      <w:r>
        <w:t xml:space="preserve"> (section </w:t>
      </w:r>
      <w:hyperlink w:anchor="Section_de1a7f26be6247fabeffbe28a7806812" w:history="1">
        <w:r>
          <w:rPr>
            <w:rStyle w:val="Hyperlink"/>
          </w:rPr>
          <w:t>3.1.4.3.1.1</w:t>
        </w:r>
      </w:hyperlink>
      <w:r>
        <w:t xml:space="preserve">) request, message and the protocol server responds with an </w:t>
      </w:r>
      <w:r>
        <w:rPr>
          <w:b/>
        </w:rPr>
        <w:t>INotesWebServiceApplication_EnumerateServers_Outp</w:t>
      </w:r>
      <w:r>
        <w:rPr>
          <w:b/>
        </w:rPr>
        <w:t>utMessage</w:t>
      </w:r>
      <w:r>
        <w:t xml:space="preserve"> (section </w:t>
      </w:r>
      <w:hyperlink w:anchor="Section_eb19f84713464627a2a3e12d81fc740b" w:history="1">
        <w:r>
          <w:rPr>
            <w:rStyle w:val="Hyperlink"/>
          </w:rPr>
          <w:t>3.1.4.3.1.2</w:t>
        </w:r>
      </w:hyperlink>
      <w:r>
        <w:t>) response message, as follows.</w:t>
      </w:r>
    </w:p>
    <w:p w:rsidR="002B154A" w:rsidRDefault="00D5400E">
      <w:pPr>
        <w:pStyle w:val="ListParagraph"/>
        <w:numPr>
          <w:ilvl w:val="0"/>
          <w:numId w:val="51"/>
        </w:numPr>
      </w:pPr>
      <w:r>
        <w:t>On success, the protocol server MUST return the list of Domino servers.</w:t>
      </w:r>
    </w:p>
    <w:p w:rsidR="002B154A" w:rsidRDefault="00D5400E">
      <w:pPr>
        <w:pStyle w:val="ListParagraph"/>
        <w:numPr>
          <w:ilvl w:val="0"/>
          <w:numId w:val="51"/>
        </w:numPr>
      </w:pPr>
      <w:r>
        <w:t>On error, the protocol server MUST send a FaultException&lt;Excep</w:t>
      </w:r>
      <w:r>
        <w:t>tionDetail&gt; message to the protocol client.</w:t>
      </w:r>
    </w:p>
    <w:p w:rsidR="002B154A" w:rsidRDefault="00D5400E">
      <w:pPr>
        <w:pStyle w:val="Heading5"/>
      </w:pPr>
      <w:bookmarkStart w:id="229" w:name="section_41f04eca73354b0794a77e7f69e03a6e"/>
      <w:bookmarkStart w:id="230" w:name="_Toc83916234"/>
      <w:r>
        <w:t>Messages</w:t>
      </w:r>
      <w:bookmarkEnd w:id="229"/>
      <w:bookmarkEnd w:id="230"/>
    </w:p>
    <w:p w:rsidR="002B154A" w:rsidRDefault="00D540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89"/>
        <w:gridCol w:w="3286"/>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w:t>
            </w:r>
            <w:r>
              <w:rPr>
                <w:b/>
              </w:rPr>
              <w:t>Application_EnumerateServers_InputMessage</w:t>
            </w:r>
          </w:p>
        </w:tc>
        <w:tc>
          <w:tcPr>
            <w:tcW w:w="0" w:type="auto"/>
            <w:vAlign w:val="center"/>
          </w:tcPr>
          <w:p w:rsidR="002B154A" w:rsidRDefault="00D5400E">
            <w:pPr>
              <w:pStyle w:val="TableBodyText"/>
            </w:pPr>
            <w:r>
              <w:t xml:space="preserve">The request WSDL message for the </w:t>
            </w:r>
            <w:r>
              <w:rPr>
                <w:b/>
              </w:rPr>
              <w:t xml:space="preserve">EnumerateServers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INotesWebServiceApplication_EnumerateServers_OutputMessage</w:t>
            </w:r>
          </w:p>
        </w:tc>
        <w:tc>
          <w:tcPr>
            <w:tcW w:w="0" w:type="auto"/>
            <w:vAlign w:val="center"/>
          </w:tcPr>
          <w:p w:rsidR="002B154A" w:rsidRDefault="00D5400E">
            <w:pPr>
              <w:pStyle w:val="TableBodyText"/>
            </w:pPr>
            <w:r>
              <w:t>The response WSDL message</w:t>
            </w:r>
            <w:r>
              <w:t xml:space="preserve"> for the </w:t>
            </w:r>
            <w:r>
              <w:rPr>
                <w:b/>
              </w:rPr>
              <w:t xml:space="preserve">EnumerateServers </w:t>
            </w:r>
            <w:r>
              <w:t>WSDL operation.</w:t>
            </w:r>
          </w:p>
        </w:tc>
      </w:tr>
    </w:tbl>
    <w:p w:rsidR="002B154A" w:rsidRDefault="002B154A"/>
    <w:p w:rsidR="002B154A" w:rsidRDefault="00D5400E">
      <w:pPr>
        <w:pStyle w:val="Heading6"/>
      </w:pPr>
      <w:bookmarkStart w:id="231" w:name="section_de1a7f26be6247fabeffbe28a7806812"/>
      <w:bookmarkStart w:id="232" w:name="_Toc83916235"/>
      <w:r>
        <w:t>INotesWebServiceApplication_EnumerateServers_InputMessage</w:t>
      </w:r>
      <w:bookmarkEnd w:id="231"/>
      <w:bookmarkEnd w:id="232"/>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EnumerateServers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lastRenderedPageBreak/>
        <w:t>http://tempuri.org/INotesWebServiceApplication/EnumerateServers</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EnumerateServers </w:t>
      </w:r>
      <w:r>
        <w:t>element.</w:t>
      </w:r>
    </w:p>
    <w:p w:rsidR="002B154A" w:rsidRDefault="00D5400E">
      <w:pPr>
        <w:pStyle w:val="Heading6"/>
      </w:pPr>
      <w:bookmarkStart w:id="233" w:name="section_eb19f84713464627a2a3e12d81fc740b"/>
      <w:bookmarkStart w:id="234" w:name="_Toc83916236"/>
      <w:r>
        <w:t>INotesWebServiceApplication_EnumerateServers_OutputMessage</w:t>
      </w:r>
      <w:bookmarkEnd w:id="233"/>
      <w:bookmarkEnd w:id="234"/>
    </w:p>
    <w:p w:rsidR="002B154A" w:rsidRDefault="00D5400E">
      <w:r>
        <w:t xml:space="preserve">The response </w:t>
      </w:r>
      <w:hyperlink w:anchor="gt_d5ccdf11-3f53-4118-a845-dfaca61838fb">
        <w:r>
          <w:rPr>
            <w:rStyle w:val="HyperlinkGreen"/>
            <w:b/>
          </w:rPr>
          <w:t>WSDL message</w:t>
        </w:r>
      </w:hyperlink>
      <w:r>
        <w:t xml:space="preserve"> for the </w:t>
      </w:r>
      <w:r>
        <w:rPr>
          <w:b/>
        </w:rPr>
        <w:t>EnumerateServe</w:t>
      </w:r>
      <w:r>
        <w:rPr>
          <w:b/>
        </w:rPr>
        <w:t xml:space="preserve">rs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EnumerateServersResponse </w:t>
      </w:r>
      <w:r>
        <w:t>element.</w:t>
      </w:r>
    </w:p>
    <w:p w:rsidR="002B154A" w:rsidRDefault="00D5400E">
      <w:pPr>
        <w:pStyle w:val="Heading5"/>
      </w:pPr>
      <w:bookmarkStart w:id="235" w:name="section_6b03fe922c794d119a645f3afa09f76a"/>
      <w:bookmarkStart w:id="236" w:name="_Toc83916237"/>
      <w:r>
        <w:t>Elements</w:t>
      </w:r>
      <w:bookmarkEnd w:id="235"/>
      <w:bookmarkEnd w:id="236"/>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6"/>
        <w:gridCol w:w="5277"/>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EnumerateServers</w:t>
            </w:r>
          </w:p>
        </w:tc>
        <w:tc>
          <w:tcPr>
            <w:tcW w:w="0" w:type="auto"/>
            <w:vAlign w:val="center"/>
          </w:tcPr>
          <w:p w:rsidR="002B154A" w:rsidRDefault="00D5400E">
            <w:pPr>
              <w:pStyle w:val="TableBodyText"/>
            </w:pPr>
            <w:r>
              <w:t xml:space="preserve">The input data for the </w:t>
            </w:r>
            <w:r>
              <w:rPr>
                <w:b/>
              </w:rPr>
              <w:t xml:space="preserve">EnumerateServers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EnumerateServersResponse</w:t>
            </w:r>
          </w:p>
        </w:tc>
        <w:tc>
          <w:tcPr>
            <w:tcW w:w="0" w:type="auto"/>
            <w:vAlign w:val="center"/>
          </w:tcPr>
          <w:p w:rsidR="002B154A" w:rsidRDefault="00D5400E">
            <w:pPr>
              <w:pStyle w:val="TableBodyText"/>
            </w:pPr>
            <w:r>
              <w:t xml:space="preserve">The result data for the </w:t>
            </w:r>
            <w:r>
              <w:rPr>
                <w:b/>
              </w:rPr>
              <w:t xml:space="preserve">EnumerateServers </w:t>
            </w:r>
            <w:r>
              <w:t>WSDL operation.</w:t>
            </w:r>
          </w:p>
        </w:tc>
      </w:tr>
    </w:tbl>
    <w:p w:rsidR="002B154A" w:rsidRDefault="002B154A"/>
    <w:p w:rsidR="002B154A" w:rsidRDefault="00D5400E">
      <w:pPr>
        <w:pStyle w:val="Heading6"/>
      </w:pPr>
      <w:bookmarkStart w:id="237" w:name="section_ec7797c6133a4f6ca6ae30e2020e65cd"/>
      <w:bookmarkStart w:id="238" w:name="_Toc83916238"/>
      <w:r>
        <w:t>EnumerateServers</w:t>
      </w:r>
      <w:bookmarkEnd w:id="237"/>
      <w:bookmarkEnd w:id="238"/>
    </w:p>
    <w:p w:rsidR="002B154A" w:rsidRDefault="00D5400E">
      <w:r>
        <w:t xml:space="preserve">The </w:t>
      </w:r>
      <w:r>
        <w:rPr>
          <w:b/>
        </w:rPr>
        <w:t>EnumerateServers</w:t>
      </w:r>
      <w:r>
        <w:t xml:space="preserve"> element specifies the input data for the </w:t>
      </w:r>
      <w:r>
        <w:rPr>
          <w:b/>
        </w:rPr>
        <w:t>EnumerateServers</w:t>
      </w:r>
      <w:r>
        <w:rPr>
          <w:b/>
        </w:rPr>
        <w:t xml:space="preserve"> </w:t>
      </w:r>
      <w:hyperlink w:anchor="gt_3f81265d-5456-4bfe-b795-ac5bf522b299">
        <w:r>
          <w:rPr>
            <w:rStyle w:val="HyperlinkGreen"/>
            <w:b/>
          </w:rPr>
          <w:t>WSDL operation</w:t>
        </w:r>
      </w:hyperlink>
      <w:r>
        <w:t>.</w:t>
      </w:r>
    </w:p>
    <w:p w:rsidR="002B154A" w:rsidRDefault="00D5400E">
      <w:pPr>
        <w:pStyle w:val="Code"/>
      </w:pPr>
      <w:r>
        <w:t>&lt;xs:element name="EnumerateServers"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pPr>
        <w:pStyle w:val="Heading6"/>
      </w:pPr>
      <w:bookmarkStart w:id="239" w:name="section_d460daa6b6cd45bd9df69702939b982d"/>
      <w:bookmarkStart w:id="240" w:name="_Toc83916239"/>
      <w:r>
        <w:t>EnumerateServersResponse</w:t>
      </w:r>
      <w:bookmarkEnd w:id="239"/>
      <w:bookmarkEnd w:id="240"/>
    </w:p>
    <w:p w:rsidR="002B154A" w:rsidRDefault="00D5400E">
      <w:r>
        <w:t xml:space="preserve">The </w:t>
      </w:r>
      <w:r>
        <w:rPr>
          <w:b/>
        </w:rPr>
        <w:t>EnumerateServersResponse</w:t>
      </w:r>
      <w:r>
        <w:t xml:space="preserve"> element specifies the result data for the </w:t>
      </w:r>
      <w:r>
        <w:rPr>
          <w:b/>
        </w:rPr>
        <w:t xml:space="preserve">EnumerateServers </w:t>
      </w:r>
      <w:hyperlink w:anchor="gt_3f81265d-5456-4bfe-b795-ac5bf522b299">
        <w:r>
          <w:rPr>
            <w:rStyle w:val="HyperlinkGreen"/>
            <w:b/>
          </w:rPr>
          <w:t>WSDL operation</w:t>
        </w:r>
      </w:hyperlink>
      <w:r>
        <w:t>.</w:t>
      </w:r>
    </w:p>
    <w:p w:rsidR="002B154A" w:rsidRDefault="00D5400E">
      <w:pPr>
        <w:pStyle w:val="Code"/>
      </w:pPr>
      <w:r>
        <w:t>&lt;xs:element name="EnumerateServersResponse"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name="EnumerateServersResult" nillable="true" type="tns1:ArrayOfSERVERITEM"/&gt;</w:t>
      </w:r>
    </w:p>
    <w:p w:rsidR="002B154A" w:rsidRDefault="00D5400E">
      <w:pPr>
        <w:pStyle w:val="Code"/>
      </w:pPr>
      <w:r>
        <w:t xml:space="preserve">    &lt;/xs:s</w:t>
      </w:r>
      <w:r>
        <w:t>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241" w:name="CC_1311b4c82a88d4620e648e73c0870144"/>
      <w:bookmarkEnd w:id="241"/>
      <w:r>
        <w:rPr>
          <w:b/>
        </w:rPr>
        <w:t xml:space="preserve">EnumerateServersResult: </w:t>
      </w:r>
      <w:r>
        <w:t xml:space="preserve">This contains the list of </w:t>
      </w:r>
      <w:r>
        <w:rPr>
          <w:b/>
        </w:rPr>
        <w:t>Domino servers.</w:t>
      </w:r>
      <w:r>
        <w:t xml:space="preserve"> </w:t>
      </w:r>
    </w:p>
    <w:p w:rsidR="002B154A" w:rsidRDefault="00D5400E">
      <w:pPr>
        <w:pStyle w:val="Heading5"/>
      </w:pPr>
      <w:bookmarkStart w:id="242" w:name="section_cb2290e73f564962b7472cc9a5df24dc"/>
      <w:bookmarkStart w:id="243" w:name="_Toc83916240"/>
      <w:r>
        <w:t>Complex Types</w:t>
      </w:r>
      <w:bookmarkEnd w:id="242"/>
      <w:bookmarkEnd w:id="243"/>
    </w:p>
    <w:p w:rsidR="002B154A" w:rsidRDefault="00D5400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90"/>
        <w:gridCol w:w="4672"/>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lastRenderedPageBreak/>
              <w:t>Complex type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ArrayOfSERVERITEM</w:t>
            </w:r>
          </w:p>
        </w:tc>
        <w:tc>
          <w:tcPr>
            <w:tcW w:w="0" w:type="auto"/>
            <w:vAlign w:val="center"/>
          </w:tcPr>
          <w:p w:rsidR="002B154A" w:rsidRDefault="00D5400E">
            <w:pPr>
              <w:pStyle w:val="TableBodyText"/>
            </w:pPr>
            <w:bookmarkStart w:id="244" w:name="CC_ac07c5613177f851e8122a4a0c245280"/>
            <w:bookmarkEnd w:id="244"/>
            <w:r>
              <w:t xml:space="preserve">Represents an array of arbitrary </w:t>
            </w:r>
            <w:r>
              <w:rPr>
                <w:b/>
              </w:rPr>
              <w:t>SERVERITEM</w:t>
            </w:r>
            <w:r>
              <w:t xml:space="preserve"> values.</w:t>
            </w:r>
          </w:p>
        </w:tc>
      </w:tr>
    </w:tbl>
    <w:p w:rsidR="002B154A" w:rsidRDefault="002B154A"/>
    <w:p w:rsidR="002B154A" w:rsidRDefault="00D5400E">
      <w:pPr>
        <w:pStyle w:val="Heading6"/>
      </w:pPr>
      <w:bookmarkStart w:id="245" w:name="section_09258ba8830f4acba73b4e4e7a4f827e"/>
      <w:bookmarkStart w:id="246" w:name="_Toc83916241"/>
      <w:r>
        <w:t>ArrayOfSERVERITEM</w:t>
      </w:r>
      <w:bookmarkEnd w:id="245"/>
      <w:bookmarkEnd w:id="246"/>
    </w:p>
    <w:p w:rsidR="002B154A" w:rsidRDefault="00D5400E">
      <w:r>
        <w:rPr>
          <w:b/>
        </w:rPr>
        <w:t>Namespace:</w:t>
      </w:r>
      <w:r>
        <w:t xml:space="preserve"> http://schemas.datacontract.org/2004/07/Microsoft.Office.Server.Se</w:t>
      </w:r>
      <w:r>
        <w:t>arch.Administration</w:t>
      </w:r>
    </w:p>
    <w:p w:rsidR="002B154A" w:rsidRDefault="00D5400E">
      <w:bookmarkStart w:id="247" w:name="CC_050acc90e1d0de978ee5f2031a7cce53"/>
      <w:bookmarkEnd w:id="247"/>
      <w:r>
        <w:t xml:space="preserve">This type represents an array of arbitrary </w:t>
      </w:r>
      <w:r>
        <w:rPr>
          <w:b/>
        </w:rPr>
        <w:t>SERVERITEM</w:t>
      </w:r>
      <w:r>
        <w:t xml:space="preserve"> values.</w:t>
      </w:r>
    </w:p>
    <w:p w:rsidR="002B154A" w:rsidRDefault="00D5400E">
      <w:pPr>
        <w:pStyle w:val="Code"/>
      </w:pPr>
      <w:bookmarkStart w:id="248" w:name="CC_1983fa0834b7b57d9064a35a2f791c9d"/>
      <w:bookmarkEnd w:id="248"/>
      <w:r>
        <w:t>&lt;xs:complexType name="ArrayOfSERVERITEM" xmlns:xs="http://www.w3.org/2001/XMLSchema"&gt;</w:t>
      </w:r>
    </w:p>
    <w:p w:rsidR="002B154A" w:rsidRDefault="00D5400E">
      <w:pPr>
        <w:pStyle w:val="Code"/>
      </w:pPr>
      <w:r>
        <w:t xml:space="preserve">  &lt;xs:sequence&gt;</w:t>
      </w:r>
    </w:p>
    <w:p w:rsidR="002B154A" w:rsidRDefault="00D5400E">
      <w:pPr>
        <w:pStyle w:val="Code"/>
      </w:pPr>
      <w:r>
        <w:t xml:space="preserve">    &lt;xs:element minOccurs="0" maxOccurs="unbounded" name="SERVERITEM" ty</w:t>
      </w:r>
      <w:r>
        <w:t>pe="tns1:SERVERITEM"/&gt;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249" w:name="CC_70d71fef72513c550eb0624c15b986a5"/>
      <w:bookmarkEnd w:id="249"/>
      <w:r>
        <w:rPr>
          <w:b/>
        </w:rPr>
        <w:t xml:space="preserve">SERVERITEM: </w:t>
      </w:r>
      <w:r>
        <w:t xml:space="preserve">The </w:t>
      </w:r>
      <w:r>
        <w:rPr>
          <w:b/>
        </w:rPr>
        <w:t>SERVERITEM</w:t>
      </w:r>
      <w:r>
        <w:t xml:space="preserve"> element contains the unique identifier and </w:t>
      </w:r>
      <w:hyperlink w:anchor="gt_dd0be21f-dda6-4294-844f-789bf731d0f2">
        <w:r>
          <w:rPr>
            <w:rStyle w:val="HyperlinkGreen"/>
            <w:b/>
          </w:rPr>
          <w:t>display URL</w:t>
        </w:r>
      </w:hyperlink>
      <w:r>
        <w:t xml:space="preserve"> of a </w:t>
      </w:r>
      <w:r>
        <w:rPr>
          <w:b/>
        </w:rPr>
        <w:t>Domino server</w:t>
      </w:r>
      <w:r>
        <w:t>.</w:t>
      </w:r>
    </w:p>
    <w:p w:rsidR="002B154A" w:rsidRDefault="00D5400E">
      <w:pPr>
        <w:pStyle w:val="Heading5"/>
      </w:pPr>
      <w:bookmarkStart w:id="250" w:name="section_f85cf07241404e1e81c1a0eff15f0b48"/>
      <w:bookmarkStart w:id="251" w:name="_Toc83916242"/>
      <w:r>
        <w:t>Simple Types</w:t>
      </w:r>
      <w:bookmarkEnd w:id="250"/>
      <w:bookmarkEnd w:id="251"/>
    </w:p>
    <w:p w:rsidR="002B154A" w:rsidRDefault="00D5400E">
      <w:r>
        <w:t>None.</w:t>
      </w:r>
    </w:p>
    <w:p w:rsidR="002B154A" w:rsidRDefault="00D5400E">
      <w:pPr>
        <w:pStyle w:val="Heading5"/>
      </w:pPr>
      <w:bookmarkStart w:id="252" w:name="section_871a4098b6fd4a10ae2676bc84fc5976"/>
      <w:bookmarkStart w:id="253" w:name="_Toc83916243"/>
      <w:r>
        <w:t>Attributes</w:t>
      </w:r>
      <w:bookmarkEnd w:id="252"/>
      <w:bookmarkEnd w:id="253"/>
    </w:p>
    <w:p w:rsidR="002B154A" w:rsidRDefault="00D5400E">
      <w:r>
        <w:t>None.</w:t>
      </w:r>
    </w:p>
    <w:p w:rsidR="002B154A" w:rsidRDefault="00D5400E">
      <w:pPr>
        <w:pStyle w:val="Heading5"/>
      </w:pPr>
      <w:bookmarkStart w:id="254" w:name="section_44911507a38c4c4088bd48e42b3b7655"/>
      <w:bookmarkStart w:id="255" w:name="_Toc83916244"/>
      <w:r>
        <w:t>Groups</w:t>
      </w:r>
      <w:bookmarkEnd w:id="254"/>
      <w:bookmarkEnd w:id="255"/>
    </w:p>
    <w:p w:rsidR="002B154A" w:rsidRDefault="00D5400E">
      <w:r>
        <w:t>None.</w:t>
      </w:r>
    </w:p>
    <w:p w:rsidR="002B154A" w:rsidRDefault="00D5400E">
      <w:pPr>
        <w:pStyle w:val="Heading5"/>
      </w:pPr>
      <w:bookmarkStart w:id="256" w:name="section_8bafc67435e14e05bac53670a12ec172"/>
      <w:bookmarkStart w:id="257" w:name="_Toc83916245"/>
      <w:r>
        <w:t>Attribute Groups</w:t>
      </w:r>
      <w:bookmarkEnd w:id="256"/>
      <w:bookmarkEnd w:id="257"/>
    </w:p>
    <w:p w:rsidR="002B154A" w:rsidRDefault="00D5400E">
      <w:r>
        <w:t>None.</w:t>
      </w:r>
    </w:p>
    <w:p w:rsidR="002B154A" w:rsidRDefault="00D5400E">
      <w:pPr>
        <w:pStyle w:val="Heading4"/>
      </w:pPr>
      <w:bookmarkStart w:id="258" w:name="section_6b8e099a1c1c401ca11ce9697662eba5"/>
      <w:bookmarkStart w:id="259" w:name="_Toc83916246"/>
      <w:r>
        <w:t>FetchAttachment</w:t>
      </w:r>
      <w:bookmarkEnd w:id="258"/>
      <w:bookmarkEnd w:id="259"/>
      <w:r>
        <w:fldChar w:fldCharType="begin"/>
      </w:r>
      <w:r>
        <w:instrText xml:space="preserve"> XE "Server:FetchAttachment operation" </w:instrText>
      </w:r>
      <w:r>
        <w:fldChar w:fldCharType="end"/>
      </w:r>
      <w:r>
        <w:fldChar w:fldCharType="begin"/>
      </w:r>
      <w:r>
        <w:instrText xml:space="preserve"> XE "Operations:FetchAttachment" </w:instrText>
      </w:r>
      <w:r>
        <w:fldChar w:fldCharType="end"/>
      </w:r>
    </w:p>
    <w:p w:rsidR="002B154A" w:rsidRDefault="00D5400E">
      <w:bookmarkStart w:id="260" w:name="CC_89ea17dedc5b073e8c33d7ba52ff3711"/>
      <w:bookmarkEnd w:id="260"/>
      <w:r>
        <w:t xml:space="preserve">This operation is used by the protocol client to retrieve an attachment of a </w:t>
      </w:r>
      <w:r>
        <w:rPr>
          <w:b/>
        </w:rPr>
        <w:t>Lotus Notes item</w:t>
      </w:r>
      <w:r>
        <w:t>.</w:t>
      </w:r>
    </w:p>
    <w:p w:rsidR="002B154A" w:rsidRDefault="00D5400E">
      <w:bookmarkStart w:id="261" w:name="CC_451ac5ede43c826b687479300336f2db"/>
      <w:bookmarkEnd w:id="261"/>
      <w:r>
        <w:t xml:space="preserve">The following is the </w:t>
      </w:r>
      <w:hyperlink w:anchor="gt_5a824664-0858-4b09-b852-83baf4584efa">
        <w:r>
          <w:rPr>
            <w:rStyle w:val="HyperlinkGreen"/>
            <w:b/>
          </w:rPr>
          <w:t>WSDL</w:t>
        </w:r>
      </w:hyperlink>
      <w:r>
        <w:t xml:space="preserve"> port type specification of the </w:t>
      </w:r>
      <w:r>
        <w:rPr>
          <w:b/>
        </w:rPr>
        <w:t xml:space="preserve">FetchAttachment </w:t>
      </w:r>
      <w:hyperlink w:anchor="gt_3f81265d-5456-4bfe-b795-ac5bf522b299">
        <w:r>
          <w:rPr>
            <w:rStyle w:val="HyperlinkGreen"/>
            <w:b/>
          </w:rPr>
          <w:t>WSDL operation</w:t>
        </w:r>
      </w:hyperlink>
      <w:r>
        <w:t>.</w:t>
      </w:r>
    </w:p>
    <w:p w:rsidR="002B154A" w:rsidRDefault="00D5400E">
      <w:pPr>
        <w:pStyle w:val="Code"/>
      </w:pPr>
      <w:r>
        <w:t>&lt;wsdl:operation name="FetchAttachment" xmlns:wsdl="http://schemas.xmls</w:t>
      </w:r>
      <w:r>
        <w:t>oap.org/wsdl/"&gt;</w:t>
      </w:r>
    </w:p>
    <w:p w:rsidR="002B154A" w:rsidRDefault="00D5400E">
      <w:pPr>
        <w:pStyle w:val="Code"/>
      </w:pPr>
      <w:r>
        <w:t xml:space="preserve">  &lt;wsdl:input wsaw:Action="http://tempuri.org/INotesWebServiceApplication/FetchAttachment" message="tns:INotesWebServiceApplication_FetchAttachment_InputMessage" xmlns:wsaw="http://www.w3.org/2006/05/addressing/wsdl"/&gt;</w:t>
      </w:r>
    </w:p>
    <w:p w:rsidR="002B154A" w:rsidRDefault="00D5400E">
      <w:pPr>
        <w:pStyle w:val="Code"/>
      </w:pPr>
      <w:r>
        <w:t xml:space="preserve">  &lt;wsdl:output wsaw:A</w:t>
      </w:r>
      <w:r>
        <w:t>ction="http://tempuri.org/INotesWebServiceApplication/FetchAttachmentResponse" message="tns:INotesWebServiceApplication_FetchAttachment_OutputMessage" xmlns:wsaw="http://www.w3.org/2006/05/addressing/wsdl"/&gt;</w:t>
      </w:r>
    </w:p>
    <w:p w:rsidR="002B154A" w:rsidRDefault="00D5400E">
      <w:pPr>
        <w:pStyle w:val="Code"/>
      </w:pPr>
      <w:r>
        <w:t>&lt;/wsdl:operation&gt;</w:t>
      </w:r>
    </w:p>
    <w:p w:rsidR="002B154A" w:rsidRDefault="00D5400E">
      <w:bookmarkStart w:id="262" w:name="CC_6c80df4e04bd055600d43d8148be3857"/>
      <w:bookmarkEnd w:id="262"/>
      <w:r>
        <w:t xml:space="preserve">The protocol client sends an </w:t>
      </w:r>
      <w:r>
        <w:rPr>
          <w:b/>
        </w:rPr>
        <w:t>I</w:t>
      </w:r>
      <w:r>
        <w:rPr>
          <w:b/>
        </w:rPr>
        <w:t>NotesWebServiceApplication_FetchAttachment_InputMessage</w:t>
      </w:r>
      <w:r>
        <w:t xml:space="preserve"> (section </w:t>
      </w:r>
      <w:hyperlink w:anchor="Section_afca1c8de68647819b203c49d7d76d5d" w:history="1">
        <w:r>
          <w:rPr>
            <w:rStyle w:val="Hyperlink"/>
          </w:rPr>
          <w:t>3.1.4.4.1.1</w:t>
        </w:r>
      </w:hyperlink>
      <w:r>
        <w:t xml:space="preserve">) request, message and the protocol server responds with an </w:t>
      </w:r>
      <w:r>
        <w:rPr>
          <w:b/>
        </w:rPr>
        <w:lastRenderedPageBreak/>
        <w:t>INotesWebServiceApplication_FetchAttachment_OutputMessage</w:t>
      </w:r>
      <w:r>
        <w:t xml:space="preserve"> (s</w:t>
      </w:r>
      <w:r>
        <w:t xml:space="preserve">ection </w:t>
      </w:r>
      <w:hyperlink w:anchor="Section_4a1739d4d4754832916f8d046963058b" w:history="1">
        <w:r>
          <w:rPr>
            <w:rStyle w:val="Hyperlink"/>
          </w:rPr>
          <w:t>3.1.4.4.1.2</w:t>
        </w:r>
      </w:hyperlink>
      <w:r>
        <w:t>) response message, as follows.</w:t>
      </w:r>
    </w:p>
    <w:p w:rsidR="002B154A" w:rsidRDefault="00D5400E">
      <w:pPr>
        <w:pStyle w:val="ListParagraph"/>
        <w:numPr>
          <w:ilvl w:val="0"/>
          <w:numId w:val="52"/>
        </w:numPr>
      </w:pPr>
      <w:r>
        <w:t>On success, the protocol server MUST return the attachment of a Lotus Notes item.</w:t>
      </w:r>
    </w:p>
    <w:p w:rsidR="002B154A" w:rsidRDefault="00D5400E">
      <w:pPr>
        <w:pStyle w:val="ListParagraph"/>
        <w:numPr>
          <w:ilvl w:val="0"/>
          <w:numId w:val="52"/>
        </w:numPr>
      </w:pPr>
      <w:r>
        <w:t>On error, the protocol server MUST send a FaultException&lt;Excepti</w:t>
      </w:r>
      <w:r>
        <w:t>onDetail&gt; message to the protocol client.</w:t>
      </w:r>
    </w:p>
    <w:p w:rsidR="002B154A" w:rsidRDefault="00D5400E">
      <w:pPr>
        <w:pStyle w:val="Heading5"/>
      </w:pPr>
      <w:bookmarkStart w:id="263" w:name="section_de107fdd2bf94402b63269659b9ce9e1"/>
      <w:bookmarkStart w:id="264" w:name="_Toc83916247"/>
      <w:r>
        <w:t>Messages</w:t>
      </w:r>
      <w:bookmarkEnd w:id="263"/>
      <w:bookmarkEnd w:id="264"/>
    </w:p>
    <w:p w:rsidR="002B154A" w:rsidRDefault="00D540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5"/>
        <w:gridCol w:w="3410"/>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INotesWebServiceApplication_FetchAttachment_InputMessage</w:t>
            </w:r>
          </w:p>
        </w:tc>
        <w:tc>
          <w:tcPr>
            <w:tcW w:w="0" w:type="auto"/>
            <w:vAlign w:val="center"/>
          </w:tcPr>
          <w:p w:rsidR="002B154A" w:rsidRDefault="00D5400E">
            <w:pPr>
              <w:pStyle w:val="TableBodyText"/>
            </w:pPr>
            <w:r>
              <w:t xml:space="preserve">The request WSDL message for the </w:t>
            </w:r>
            <w:r>
              <w:rPr>
                <w:b/>
              </w:rPr>
              <w:t xml:space="preserve">FetchAttachment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INotesWebServiceApplication_FetchAttachment_OutputMessage</w:t>
            </w:r>
          </w:p>
        </w:tc>
        <w:tc>
          <w:tcPr>
            <w:tcW w:w="0" w:type="auto"/>
            <w:vAlign w:val="center"/>
          </w:tcPr>
          <w:p w:rsidR="002B154A" w:rsidRDefault="00D5400E">
            <w:pPr>
              <w:pStyle w:val="TableBodyText"/>
            </w:pPr>
            <w:r>
              <w:t xml:space="preserve">The response </w:t>
            </w:r>
            <w:r>
              <w:t xml:space="preserve">WSDL message for the </w:t>
            </w:r>
            <w:r>
              <w:rPr>
                <w:b/>
              </w:rPr>
              <w:t xml:space="preserve">FetchAttachment </w:t>
            </w:r>
            <w:r>
              <w:t>WSDL operation.</w:t>
            </w:r>
          </w:p>
        </w:tc>
      </w:tr>
    </w:tbl>
    <w:p w:rsidR="002B154A" w:rsidRDefault="002B154A"/>
    <w:p w:rsidR="002B154A" w:rsidRDefault="00D5400E">
      <w:pPr>
        <w:pStyle w:val="Heading6"/>
      </w:pPr>
      <w:bookmarkStart w:id="265" w:name="section_afca1c8de68647819b203c49d7d76d5d"/>
      <w:bookmarkStart w:id="266" w:name="_Toc83916248"/>
      <w:r>
        <w:t>INotesWebServiceApplication_FetchAttachment_InputMessage</w:t>
      </w:r>
      <w:bookmarkEnd w:id="265"/>
      <w:bookmarkEnd w:id="266"/>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http://tempuri.org/INotesWebServiceApplication/FetchAttachment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FetchAttachment </w:t>
      </w:r>
      <w:r>
        <w:t>element.</w:t>
      </w:r>
    </w:p>
    <w:p w:rsidR="002B154A" w:rsidRDefault="00D5400E">
      <w:pPr>
        <w:pStyle w:val="Heading6"/>
      </w:pPr>
      <w:bookmarkStart w:id="267" w:name="section_4a1739d4d4754832916f8d046963058b"/>
      <w:bookmarkStart w:id="268" w:name="_Toc83916249"/>
      <w:r>
        <w:t>INotesWebServiceApplication_FetchAttachment_OutputMessage</w:t>
      </w:r>
      <w:bookmarkEnd w:id="267"/>
      <w:bookmarkEnd w:id="268"/>
    </w:p>
    <w:p w:rsidR="002B154A" w:rsidRDefault="00D5400E">
      <w:r>
        <w:t xml:space="preserve">The response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FetchAttachmentResponse </w:t>
      </w:r>
      <w:r>
        <w:t>element.</w:t>
      </w:r>
    </w:p>
    <w:p w:rsidR="002B154A" w:rsidRDefault="00D5400E">
      <w:pPr>
        <w:pStyle w:val="Heading5"/>
      </w:pPr>
      <w:bookmarkStart w:id="269" w:name="section_6dc7b6e75bda469ab8fd6a171422a5e2"/>
      <w:bookmarkStart w:id="270" w:name="_Toc83916250"/>
      <w:r>
        <w:t>Elements</w:t>
      </w:r>
      <w:bookmarkEnd w:id="269"/>
      <w:bookmarkEnd w:id="270"/>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FetchAttachment</w:t>
            </w:r>
          </w:p>
        </w:tc>
        <w:tc>
          <w:tcPr>
            <w:tcW w:w="0" w:type="auto"/>
            <w:vAlign w:val="center"/>
          </w:tcPr>
          <w:p w:rsidR="002B154A" w:rsidRDefault="00D5400E">
            <w:pPr>
              <w:pStyle w:val="TableBodyText"/>
            </w:pPr>
            <w:r>
              <w:t xml:space="preserve">The input data for the </w:t>
            </w:r>
            <w:r>
              <w:rPr>
                <w:b/>
              </w:rPr>
              <w:t xml:space="preserve">FetchAttachment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FetchAttachmentResponse</w:t>
            </w:r>
          </w:p>
        </w:tc>
        <w:tc>
          <w:tcPr>
            <w:tcW w:w="0" w:type="auto"/>
            <w:vAlign w:val="center"/>
          </w:tcPr>
          <w:p w:rsidR="002B154A" w:rsidRDefault="00D5400E">
            <w:pPr>
              <w:pStyle w:val="TableBodyText"/>
            </w:pPr>
            <w:r>
              <w:t xml:space="preserve">The result data for the </w:t>
            </w:r>
            <w:r>
              <w:rPr>
                <w:b/>
              </w:rPr>
              <w:t xml:space="preserve">FetchAttachment </w:t>
            </w:r>
            <w:r>
              <w:t>WSDL operation.</w:t>
            </w:r>
          </w:p>
        </w:tc>
      </w:tr>
    </w:tbl>
    <w:p w:rsidR="002B154A" w:rsidRDefault="002B154A"/>
    <w:p w:rsidR="002B154A" w:rsidRDefault="00D5400E">
      <w:pPr>
        <w:pStyle w:val="Heading6"/>
      </w:pPr>
      <w:bookmarkStart w:id="271" w:name="section_36d09a73174f46e3bcc8bdd1aea4d142"/>
      <w:bookmarkStart w:id="272" w:name="_Toc83916251"/>
      <w:r>
        <w:t>FetchAttachment</w:t>
      </w:r>
      <w:bookmarkEnd w:id="271"/>
      <w:bookmarkEnd w:id="272"/>
    </w:p>
    <w:p w:rsidR="002B154A" w:rsidRDefault="00D5400E">
      <w:r>
        <w:t xml:space="preserve">The </w:t>
      </w:r>
      <w:r>
        <w:rPr>
          <w:b/>
        </w:rPr>
        <w:t>FetchAttachment</w:t>
      </w:r>
      <w:r>
        <w:t xml:space="preserve"> element specifies the input data for the </w:t>
      </w:r>
      <w:r>
        <w:rPr>
          <w:b/>
        </w:rPr>
        <w:t xml:space="preserve">FetchAttachment </w:t>
      </w:r>
      <w:hyperlink w:anchor="gt_3f81265d-5456-4bfe-b795-ac5bf522b299">
        <w:r>
          <w:rPr>
            <w:rStyle w:val="HyperlinkGreen"/>
            <w:b/>
          </w:rPr>
          <w:t>WS</w:t>
        </w:r>
        <w:r>
          <w:rPr>
            <w:rStyle w:val="HyperlinkGreen"/>
            <w:b/>
          </w:rPr>
          <w:t>DL operation</w:t>
        </w:r>
      </w:hyperlink>
      <w:r>
        <w:t>.</w:t>
      </w:r>
    </w:p>
    <w:p w:rsidR="002B154A" w:rsidRDefault="00D5400E">
      <w:pPr>
        <w:pStyle w:val="Code"/>
      </w:pPr>
      <w:r>
        <w:t>&lt;xs:element name="FetchAttachment" xmlns:xs="http://www.w3.org/2001/XMLSchema"&gt;</w:t>
      </w:r>
    </w:p>
    <w:p w:rsidR="002B154A" w:rsidRDefault="00D5400E">
      <w:pPr>
        <w:pStyle w:val="Code"/>
      </w:pPr>
      <w:r>
        <w:lastRenderedPageBreak/>
        <w:t xml:space="preserve">  &lt;xs:complexType&gt;</w:t>
      </w:r>
    </w:p>
    <w:p w:rsidR="002B154A" w:rsidRDefault="00D5400E">
      <w:pPr>
        <w:pStyle w:val="Code"/>
      </w:pPr>
      <w:r>
        <w:t xml:space="preserve">    &lt;xs:sequence&gt;</w:t>
      </w:r>
    </w:p>
    <w:p w:rsidR="002B154A" w:rsidRDefault="00D5400E">
      <w:pPr>
        <w:pStyle w:val="Code"/>
      </w:pPr>
      <w:r>
        <w:t xml:space="preserve">      &lt;xs:element minOccurs="0" name="itemId" nillable="true" type="xs:string"/&gt;</w:t>
      </w:r>
    </w:p>
    <w:p w:rsidR="002B154A" w:rsidRDefault="00D5400E">
      <w:pPr>
        <w:pStyle w:val="Code"/>
      </w:pPr>
      <w:r>
        <w:t xml:space="preserve">      &lt;xs:element minOccurs="0"</w:t>
      </w:r>
      <w:r>
        <w:t xml:space="preserve"> name="attachmentName"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273" w:name="CC_d389311bea75caf4a2f56c9ec905ecfa"/>
      <w:bookmarkEnd w:id="273"/>
      <w:r>
        <w:rPr>
          <w:b/>
        </w:rPr>
        <w:t xml:space="preserve">itemId: </w:t>
      </w:r>
      <w:r>
        <w:t xml:space="preserve"> Specifies the unique identifier of the </w:t>
      </w:r>
      <w:r>
        <w:rPr>
          <w:b/>
        </w:rPr>
        <w:t xml:space="preserve">Lotus Notes item </w:t>
      </w:r>
      <w:r>
        <w:t xml:space="preserve">that contains the attachment. This MUST be the value of the </w:t>
      </w:r>
      <w:r>
        <w:rPr>
          <w:b/>
        </w:rPr>
        <w:t>NOTESITEM.NOTESATTACHMENTID.itemId</w:t>
      </w:r>
      <w:r>
        <w:t xml:space="preserve"> element returned by the </w:t>
      </w:r>
      <w:r>
        <w:rPr>
          <w:b/>
        </w:rPr>
        <w:t>FetchItem</w:t>
      </w:r>
      <w:r>
        <w:t xml:space="preserve"> (section </w:t>
      </w:r>
      <w:hyperlink w:anchor="Section_5cfee088245a431694bcc88527e8380b" w:history="1">
        <w:r>
          <w:rPr>
            <w:rStyle w:val="Hyperlink"/>
          </w:rPr>
          <w:t>3.1.4.5</w:t>
        </w:r>
      </w:hyperlink>
      <w:r>
        <w:t xml:space="preserve">) operation. </w:t>
      </w:r>
    </w:p>
    <w:p w:rsidR="002B154A" w:rsidRDefault="00D5400E">
      <w:bookmarkStart w:id="274" w:name="CC_9f460ae1569a816d24099d4e46e960c3"/>
      <w:bookmarkEnd w:id="274"/>
      <w:r>
        <w:rPr>
          <w:b/>
        </w:rPr>
        <w:t xml:space="preserve">attachmentName: </w:t>
      </w:r>
      <w:r>
        <w:t xml:space="preserve">Specifies the unique identifier of the attachment in a </w:t>
      </w:r>
      <w:r>
        <w:rPr>
          <w:b/>
        </w:rPr>
        <w:t>Lotus Notes item</w:t>
      </w:r>
      <w:r>
        <w:t>. This MUS</w:t>
      </w:r>
      <w:r>
        <w:t xml:space="preserve">T be the value of the </w:t>
      </w:r>
      <w:r>
        <w:rPr>
          <w:b/>
        </w:rPr>
        <w:t xml:space="preserve">NOTESITEM.NOTESATTACHMENTID.attachmentName </w:t>
      </w:r>
      <w:r>
        <w:t xml:space="preserve">element returned by the </w:t>
      </w:r>
      <w:r>
        <w:rPr>
          <w:b/>
        </w:rPr>
        <w:t>FetchItem</w:t>
      </w:r>
      <w:r>
        <w:t xml:space="preserve"> operation. </w:t>
      </w:r>
    </w:p>
    <w:p w:rsidR="002B154A" w:rsidRDefault="00D5400E">
      <w:pPr>
        <w:pStyle w:val="Heading6"/>
      </w:pPr>
      <w:bookmarkStart w:id="275" w:name="section_d8ecb1d0005242e4912ea1517b86acc8"/>
      <w:bookmarkStart w:id="276" w:name="_Toc83916252"/>
      <w:r>
        <w:t>FetchAttachmentResponse</w:t>
      </w:r>
      <w:bookmarkEnd w:id="275"/>
      <w:bookmarkEnd w:id="276"/>
    </w:p>
    <w:p w:rsidR="002B154A" w:rsidRDefault="00D5400E">
      <w:r>
        <w:t xml:space="preserve">The </w:t>
      </w:r>
      <w:r>
        <w:rPr>
          <w:b/>
        </w:rPr>
        <w:t>FetchAttachmentResponse</w:t>
      </w:r>
      <w:r>
        <w:t xml:space="preserve"> element specifies the result data for the </w:t>
      </w:r>
      <w:r>
        <w:rPr>
          <w:b/>
        </w:rPr>
        <w:t xml:space="preserve">FetchAttachment </w:t>
      </w:r>
      <w:hyperlink w:anchor="gt_3f81265d-5456-4bfe-b795-ac5bf522b299">
        <w:r>
          <w:rPr>
            <w:rStyle w:val="HyperlinkGreen"/>
            <w:b/>
          </w:rPr>
          <w:t>WSDL operation</w:t>
        </w:r>
      </w:hyperlink>
      <w:r>
        <w:t>.</w:t>
      </w:r>
    </w:p>
    <w:p w:rsidR="002B154A" w:rsidRDefault="00D5400E">
      <w:pPr>
        <w:pStyle w:val="Code"/>
      </w:pPr>
      <w:r>
        <w:t>&lt;xs:element name="FetchAttachmentResponse"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w:t>
      </w:r>
      <w:r>
        <w:t>erver.Search.Administration" minOccurs="0" name="FetchAttachmentResult" type="tns1:NOTESATTACHMENT"/&gt;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277" w:name="CC_7352eb75c55bf35d9737af691bdc5f1d"/>
      <w:bookmarkEnd w:id="277"/>
      <w:r>
        <w:rPr>
          <w:b/>
        </w:rPr>
        <w:t xml:space="preserve">FetchAttachmentResult: </w:t>
      </w:r>
      <w:r>
        <w:t xml:space="preserve"> Contains the attachment of a </w:t>
      </w:r>
      <w:r>
        <w:rPr>
          <w:b/>
        </w:rPr>
        <w:t>Lotus Notes item</w:t>
      </w:r>
      <w:r>
        <w:t xml:space="preserve">. </w:t>
      </w:r>
    </w:p>
    <w:p w:rsidR="002B154A" w:rsidRDefault="00D5400E">
      <w:pPr>
        <w:pStyle w:val="Heading5"/>
      </w:pPr>
      <w:bookmarkStart w:id="278" w:name="section_cddd02e161d04f52afb30655b7fa5e4d"/>
      <w:bookmarkStart w:id="279" w:name="_Toc83916253"/>
      <w:r>
        <w:t>Complex Types</w:t>
      </w:r>
      <w:bookmarkEnd w:id="278"/>
      <w:bookmarkEnd w:id="279"/>
    </w:p>
    <w:p w:rsidR="002B154A" w:rsidRDefault="00D5400E">
      <w:r>
        <w:t>The following t</w:t>
      </w:r>
      <w:r>
        <w:t xml:space="preserve">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6"/>
        <w:gridCol w:w="5419"/>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Complex type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NOTESATTACHMENT</w:t>
            </w:r>
          </w:p>
        </w:tc>
        <w:tc>
          <w:tcPr>
            <w:tcW w:w="0" w:type="auto"/>
            <w:vAlign w:val="center"/>
          </w:tcPr>
          <w:p w:rsidR="002B154A" w:rsidRDefault="00D5400E">
            <w:pPr>
              <w:pStyle w:val="TableBodyText"/>
            </w:pPr>
            <w:bookmarkStart w:id="280" w:name="CC_7e89bd48deb186d2651ed8fd742066a7"/>
            <w:bookmarkEnd w:id="280"/>
            <w:r>
              <w:t xml:space="preserve">Contains the contents of an attachment in a </w:t>
            </w:r>
            <w:r>
              <w:rPr>
                <w:b/>
              </w:rPr>
              <w:t>Lotus Notes ite</w:t>
            </w:r>
            <w:r>
              <w:rPr>
                <w:b/>
              </w:rPr>
              <w:t>m</w:t>
            </w:r>
            <w:r>
              <w:t>.</w:t>
            </w:r>
          </w:p>
        </w:tc>
      </w:tr>
    </w:tbl>
    <w:p w:rsidR="002B154A" w:rsidRDefault="002B154A"/>
    <w:p w:rsidR="002B154A" w:rsidRDefault="00D5400E">
      <w:pPr>
        <w:pStyle w:val="Heading6"/>
      </w:pPr>
      <w:bookmarkStart w:id="281" w:name="section_0c515b891601451fb9e2a7a83cdee142"/>
      <w:bookmarkStart w:id="282" w:name="_Toc83916254"/>
      <w:r>
        <w:t>NOTESATTACHMENT</w:t>
      </w:r>
      <w:bookmarkEnd w:id="281"/>
      <w:bookmarkEnd w:id="282"/>
    </w:p>
    <w:p w:rsidR="002B154A" w:rsidRDefault="00D5400E">
      <w:r>
        <w:rPr>
          <w:b/>
        </w:rPr>
        <w:t>Namespace:</w:t>
      </w:r>
      <w:r>
        <w:t xml:space="preserve"> http://schemas.datacontract.org/2004/07/Microsoft.Office.Server.Search.Administration</w:t>
      </w:r>
    </w:p>
    <w:p w:rsidR="002B154A" w:rsidRDefault="00D5400E">
      <w:bookmarkStart w:id="283" w:name="CC_6c8844ae4d4d97ffb31d11754028e4cf"/>
      <w:bookmarkEnd w:id="283"/>
      <w:r>
        <w:t xml:space="preserve">This type contains the contents of an attachment in a </w:t>
      </w:r>
      <w:r>
        <w:rPr>
          <w:b/>
        </w:rPr>
        <w:t>Lotus Notes item</w:t>
      </w:r>
      <w:r>
        <w:t>.</w:t>
      </w:r>
    </w:p>
    <w:p w:rsidR="002B154A" w:rsidRDefault="00D5400E">
      <w:pPr>
        <w:pStyle w:val="Code"/>
      </w:pPr>
      <w:bookmarkStart w:id="284" w:name="CC_aebca2717e0e71d5aeee026311a00b78"/>
      <w:bookmarkEnd w:id="284"/>
      <w:r>
        <w:t>&lt;xs:complexType name="NOTESATTACHMENT"</w:t>
      </w:r>
      <w:r>
        <w:t xml:space="preserve"> xmlns:xs="http://www.w3.org/2001/XMLSchema"&gt;</w:t>
      </w:r>
    </w:p>
    <w:p w:rsidR="002B154A" w:rsidRDefault="00D5400E">
      <w:pPr>
        <w:pStyle w:val="Code"/>
      </w:pPr>
      <w:r>
        <w:t xml:space="preserve">  &lt;xs:sequence&gt;</w:t>
      </w:r>
    </w:p>
    <w:p w:rsidR="002B154A" w:rsidRDefault="00D5400E">
      <w:pPr>
        <w:pStyle w:val="Code"/>
      </w:pPr>
      <w:r>
        <w:t xml:space="preserve">    &lt;xs:element minOccurs="0" name="attachmentContent" type="tns1:INDEXABLECONTENT"/&gt;</w:t>
      </w:r>
    </w:p>
    <w:p w:rsidR="002B154A" w:rsidRDefault="00D5400E">
      <w:pPr>
        <w:pStyle w:val="Code"/>
      </w:pPr>
      <w:r>
        <w:t xml:space="preserve">    &lt;xs:element minOccurs="0" name="attachmentId" type="tns1:NOTESATTACHMENTID"/&gt;</w:t>
      </w:r>
    </w:p>
    <w:p w:rsidR="002B154A" w:rsidRDefault="00D5400E">
      <w:pPr>
        <w:pStyle w:val="Code"/>
      </w:pPr>
      <w:r>
        <w:t xml:space="preserve">  &lt;/xs:sequence&gt;</w:t>
      </w:r>
    </w:p>
    <w:p w:rsidR="002B154A" w:rsidRDefault="00D5400E">
      <w:pPr>
        <w:pStyle w:val="Code"/>
      </w:pPr>
      <w:r>
        <w:t>&lt;/xs:comp</w:t>
      </w:r>
      <w:r>
        <w:t>lexType&gt;</w:t>
      </w:r>
    </w:p>
    <w:p w:rsidR="002B154A" w:rsidRDefault="00D5400E">
      <w:bookmarkStart w:id="285" w:name="CC_d5a37a8f47a03698075a43548aec3560"/>
      <w:bookmarkEnd w:id="285"/>
      <w:r>
        <w:rPr>
          <w:b/>
        </w:rPr>
        <w:t xml:space="preserve">attachmentContent: </w:t>
      </w:r>
      <w:r>
        <w:t xml:space="preserve">Specifies the indexable content of the attachment of a </w:t>
      </w:r>
      <w:r>
        <w:rPr>
          <w:b/>
        </w:rPr>
        <w:t>Lotus Notes Item</w:t>
      </w:r>
      <w:r>
        <w:t>.</w:t>
      </w:r>
    </w:p>
    <w:p w:rsidR="002B154A" w:rsidRDefault="00D5400E">
      <w:bookmarkStart w:id="286" w:name="CC_0cc25d4d4e2de7957bb0589731a42ca7"/>
      <w:bookmarkEnd w:id="286"/>
      <w:r>
        <w:rPr>
          <w:b/>
        </w:rPr>
        <w:lastRenderedPageBreak/>
        <w:t xml:space="preserve">attachmentId: </w:t>
      </w:r>
      <w:r>
        <w:t xml:space="preserve">Specifies the unique identifier of the attachment of a </w:t>
      </w:r>
      <w:r>
        <w:rPr>
          <w:b/>
        </w:rPr>
        <w:t>Lotus Notes item</w:t>
      </w:r>
      <w:r>
        <w:t>.</w:t>
      </w:r>
    </w:p>
    <w:p w:rsidR="002B154A" w:rsidRDefault="00D5400E">
      <w:pPr>
        <w:pStyle w:val="Heading5"/>
      </w:pPr>
      <w:bookmarkStart w:id="287" w:name="section_f1e969a8fe4c4ba49e07e6be4a227090"/>
      <w:bookmarkStart w:id="288" w:name="_Toc83916255"/>
      <w:r>
        <w:t>Simple Types</w:t>
      </w:r>
      <w:bookmarkEnd w:id="287"/>
      <w:bookmarkEnd w:id="288"/>
    </w:p>
    <w:p w:rsidR="002B154A" w:rsidRDefault="00D5400E">
      <w:r>
        <w:t>None.</w:t>
      </w:r>
    </w:p>
    <w:p w:rsidR="002B154A" w:rsidRDefault="00D5400E">
      <w:pPr>
        <w:pStyle w:val="Heading5"/>
      </w:pPr>
      <w:bookmarkStart w:id="289" w:name="section_3c060849085c4439b35b67e786dbca40"/>
      <w:bookmarkStart w:id="290" w:name="_Toc83916256"/>
      <w:r>
        <w:t>Attributes</w:t>
      </w:r>
      <w:bookmarkEnd w:id="289"/>
      <w:bookmarkEnd w:id="290"/>
    </w:p>
    <w:p w:rsidR="002B154A" w:rsidRDefault="00D5400E">
      <w:r>
        <w:t>None.</w:t>
      </w:r>
    </w:p>
    <w:p w:rsidR="002B154A" w:rsidRDefault="00D5400E">
      <w:pPr>
        <w:pStyle w:val="Heading5"/>
      </w:pPr>
      <w:bookmarkStart w:id="291" w:name="section_cc89b32930654edbaf48449a0d82b987"/>
      <w:bookmarkStart w:id="292" w:name="_Toc83916257"/>
      <w:r>
        <w:t>Groups</w:t>
      </w:r>
      <w:bookmarkEnd w:id="291"/>
      <w:bookmarkEnd w:id="292"/>
    </w:p>
    <w:p w:rsidR="002B154A" w:rsidRDefault="00D5400E">
      <w:r>
        <w:t>None.</w:t>
      </w:r>
    </w:p>
    <w:p w:rsidR="002B154A" w:rsidRDefault="00D5400E">
      <w:pPr>
        <w:pStyle w:val="Heading5"/>
      </w:pPr>
      <w:bookmarkStart w:id="293" w:name="section_ef3195dd23774e81a615d317333c6409"/>
      <w:bookmarkStart w:id="294" w:name="_Toc83916258"/>
      <w:r>
        <w:t>Attribute Groups</w:t>
      </w:r>
      <w:bookmarkEnd w:id="293"/>
      <w:bookmarkEnd w:id="294"/>
    </w:p>
    <w:p w:rsidR="002B154A" w:rsidRDefault="00D5400E">
      <w:r>
        <w:t>No</w:t>
      </w:r>
      <w:r>
        <w:t>ne.</w:t>
      </w:r>
    </w:p>
    <w:p w:rsidR="002B154A" w:rsidRDefault="00D5400E">
      <w:pPr>
        <w:pStyle w:val="Heading4"/>
      </w:pPr>
      <w:bookmarkStart w:id="295" w:name="section_5cfee088245a431694bcc88527e8380b"/>
      <w:bookmarkStart w:id="296" w:name="_Toc83916259"/>
      <w:r>
        <w:t>FetchItem</w:t>
      </w:r>
      <w:bookmarkEnd w:id="295"/>
      <w:bookmarkEnd w:id="296"/>
      <w:r>
        <w:fldChar w:fldCharType="begin"/>
      </w:r>
      <w:r>
        <w:instrText xml:space="preserve"> XE "Server:FetchItem operation" </w:instrText>
      </w:r>
      <w:r>
        <w:fldChar w:fldCharType="end"/>
      </w:r>
      <w:r>
        <w:fldChar w:fldCharType="begin"/>
      </w:r>
      <w:r>
        <w:instrText xml:space="preserve"> XE "Operations:FetchItem" </w:instrText>
      </w:r>
      <w:r>
        <w:fldChar w:fldCharType="end"/>
      </w:r>
    </w:p>
    <w:p w:rsidR="002B154A" w:rsidRDefault="00D5400E">
      <w:bookmarkStart w:id="297" w:name="CC_391e441f3257fd9642aac4c79289c6df"/>
      <w:bookmarkEnd w:id="297"/>
      <w:r>
        <w:t xml:space="preserve">This operation is used by the protocol client to retrieve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p w:rsidR="002B154A" w:rsidRDefault="00D5400E">
      <w:bookmarkStart w:id="298" w:name="CC_af449da9b451fd554bfa0752e4dc8a17"/>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FetchItem </w:t>
      </w:r>
      <w:hyperlink w:anchor="gt_3f81265d-5456-4bfe-b795-ac5bf522b299">
        <w:r>
          <w:rPr>
            <w:rStyle w:val="HyperlinkGreen"/>
            <w:b/>
          </w:rPr>
          <w:t>WSDL operation</w:t>
        </w:r>
      </w:hyperlink>
      <w:r>
        <w:t>.</w:t>
      </w:r>
    </w:p>
    <w:p w:rsidR="002B154A" w:rsidRDefault="00D5400E">
      <w:pPr>
        <w:pStyle w:val="Code"/>
      </w:pPr>
      <w:r>
        <w:t>&lt;wsdl:operation name="FetchItem" xmlns:wsdl="http://schemas.xmlsoap.org/wsdl/"&gt;</w:t>
      </w:r>
    </w:p>
    <w:p w:rsidR="002B154A" w:rsidRDefault="00D5400E">
      <w:pPr>
        <w:pStyle w:val="Code"/>
      </w:pPr>
      <w:r>
        <w:t xml:space="preserve">  &lt;wsdl:input</w:t>
      </w:r>
      <w:r>
        <w:t xml:space="preserve"> wsaw:Action="http://tempuri.org/INotesWebServiceApplication/FetchItem" message="tns:INotesWebServiceApplication_FetchItem_InputMessage" xmlns:wsaw="http://www.w3.org/2006/05/addressing/wsdl"/&gt;</w:t>
      </w:r>
    </w:p>
    <w:p w:rsidR="002B154A" w:rsidRDefault="00D5400E">
      <w:pPr>
        <w:pStyle w:val="Code"/>
      </w:pPr>
      <w:r>
        <w:t xml:space="preserve">  &lt;wsdl:output wsaw:Action="http://tempuri.org/INotesWebServic</w:t>
      </w:r>
      <w:r>
        <w:t>eApplication/FetchItemResponse" message="tns:INotesWebServiceApplication_FetchItem_OutputMessage" xmlns:wsaw="http://www.w3.org/2006/05/addressing/wsdl"/&gt;</w:t>
      </w:r>
    </w:p>
    <w:p w:rsidR="002B154A" w:rsidRDefault="00D5400E">
      <w:pPr>
        <w:pStyle w:val="Code"/>
      </w:pPr>
      <w:r>
        <w:t>&lt;/wsdl:operation&gt;</w:t>
      </w:r>
    </w:p>
    <w:p w:rsidR="002B154A" w:rsidRDefault="00D5400E">
      <w:bookmarkStart w:id="299" w:name="CC_7e0aefd07b5c91e6a3f93bd4b9e620a8"/>
      <w:bookmarkEnd w:id="299"/>
      <w:r>
        <w:t xml:space="preserve">The protocol client sends an </w:t>
      </w:r>
      <w:r>
        <w:rPr>
          <w:b/>
        </w:rPr>
        <w:t>INotesWebServiceApplication_FetchItem_InputMessage</w:t>
      </w:r>
      <w:r>
        <w:t xml:space="preserve"> (se</w:t>
      </w:r>
      <w:r>
        <w:t xml:space="preserve">ction </w:t>
      </w:r>
      <w:hyperlink w:anchor="Section_5868463072ef4952b5a5dc26c70acd86" w:history="1">
        <w:r>
          <w:rPr>
            <w:rStyle w:val="Hyperlink"/>
          </w:rPr>
          <w:t>3.1.4.5.1.1</w:t>
        </w:r>
      </w:hyperlink>
      <w:r>
        <w:t xml:space="preserve">) request message, and the protocol server responds with an </w:t>
      </w:r>
      <w:hyperlink w:anchor="Section_4a1739d4d4754832916f8d046963058b" w:history="1">
        <w:r>
          <w:rPr>
            <w:rStyle w:val="Hyperlink"/>
            <w:b/>
          </w:rPr>
          <w:t>INotesWebServiceApplication_FetchItem_OutputMessage</w:t>
        </w:r>
      </w:hyperlink>
      <w:r>
        <w:rPr>
          <w:rStyle w:val="Hyperlink"/>
        </w:rPr>
        <w:t xml:space="preserve"> (</w:t>
      </w:r>
      <w:r>
        <w:t xml:space="preserve">section </w:t>
      </w:r>
      <w:hyperlink w:anchor="Section_3ccafe1fe3ba43d78ea3d517e895e422" w:history="1">
        <w:r>
          <w:rPr>
            <w:rStyle w:val="Hyperlink"/>
          </w:rPr>
          <w:t>3.1.4.5.1.2</w:t>
        </w:r>
      </w:hyperlink>
      <w:r>
        <w:rPr>
          <w:rStyle w:val="Hyperlink"/>
        </w:rPr>
        <w:t xml:space="preserve">) </w:t>
      </w:r>
      <w:r>
        <w:t>response message, as follows.</w:t>
      </w:r>
    </w:p>
    <w:p w:rsidR="002B154A" w:rsidRDefault="00D5400E">
      <w:pPr>
        <w:pStyle w:val="ListParagraph"/>
        <w:numPr>
          <w:ilvl w:val="0"/>
          <w:numId w:val="53"/>
        </w:numPr>
      </w:pPr>
      <w:r>
        <w:t xml:space="preserve">On success, the protocol server MUST return the crawled properties, indexable content, security descriptor and attachment IDs of the Lotus Notes </w:t>
      </w:r>
      <w:r>
        <w:t>item.</w:t>
      </w:r>
    </w:p>
    <w:p w:rsidR="002B154A" w:rsidRDefault="00D5400E">
      <w:pPr>
        <w:pStyle w:val="ListParagraph"/>
        <w:numPr>
          <w:ilvl w:val="0"/>
          <w:numId w:val="53"/>
        </w:numPr>
      </w:pPr>
      <w:r>
        <w:t>On error, the protocol server MUST send a FaultException&lt;ExceptionDetail&gt; message to the protocol client.</w:t>
      </w:r>
    </w:p>
    <w:p w:rsidR="002B154A" w:rsidRDefault="00D5400E">
      <w:pPr>
        <w:pStyle w:val="Heading5"/>
      </w:pPr>
      <w:bookmarkStart w:id="300" w:name="section_339df3a2ac2f46919d009e20b1854451"/>
      <w:bookmarkStart w:id="301" w:name="_Toc83916260"/>
      <w:r>
        <w:t>Messages</w:t>
      </w:r>
      <w:bookmarkEnd w:id="300"/>
      <w:bookmarkEnd w:id="301"/>
    </w:p>
    <w:p w:rsidR="002B154A" w:rsidRDefault="00D5400E">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5453"/>
        <w:gridCol w:w="4022"/>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INotesWebServiceApplication_FetchItem_InputMessage</w:t>
            </w:r>
          </w:p>
        </w:tc>
        <w:tc>
          <w:tcPr>
            <w:tcW w:w="0" w:type="auto"/>
            <w:vAlign w:val="center"/>
          </w:tcPr>
          <w:p w:rsidR="002B154A" w:rsidRDefault="00D5400E">
            <w:pPr>
              <w:pStyle w:val="TableBodyText"/>
            </w:pPr>
            <w:r>
              <w:t xml:space="preserve">The request WSDL message for the </w:t>
            </w:r>
            <w:r>
              <w:rPr>
                <w:b/>
              </w:rPr>
              <w:t xml:space="preserve">FetchItem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INotesWebServiceApplication_Fet</w:t>
            </w:r>
            <w:r>
              <w:rPr>
                <w:b/>
              </w:rPr>
              <w:t>chItem_OutputMessage</w:t>
            </w:r>
          </w:p>
        </w:tc>
        <w:tc>
          <w:tcPr>
            <w:tcW w:w="0" w:type="auto"/>
            <w:vAlign w:val="center"/>
          </w:tcPr>
          <w:p w:rsidR="002B154A" w:rsidRDefault="00D5400E">
            <w:pPr>
              <w:pStyle w:val="TableBodyText"/>
            </w:pPr>
            <w:r>
              <w:t xml:space="preserve">The response WSDL message for the </w:t>
            </w:r>
            <w:r>
              <w:rPr>
                <w:b/>
              </w:rPr>
              <w:t xml:space="preserve">FetchItem </w:t>
            </w:r>
            <w:r>
              <w:t>WSDL operation.</w:t>
            </w:r>
          </w:p>
        </w:tc>
      </w:tr>
    </w:tbl>
    <w:p w:rsidR="002B154A" w:rsidRDefault="002B154A"/>
    <w:p w:rsidR="002B154A" w:rsidRDefault="00D5400E">
      <w:pPr>
        <w:pStyle w:val="Heading6"/>
      </w:pPr>
      <w:bookmarkStart w:id="302" w:name="section_5868463072ef4952b5a5dc26c70acd86"/>
      <w:bookmarkStart w:id="303" w:name="_Toc83916261"/>
      <w:r>
        <w:t>INotesWebServiceApplication_FetchItem_InputMessage</w:t>
      </w:r>
      <w:bookmarkEnd w:id="302"/>
      <w:bookmarkEnd w:id="303"/>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http://tempuri.org/INotesWebServiceApplication/FetchItem</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FetchItem </w:t>
      </w:r>
      <w:r>
        <w:t>element.</w:t>
      </w:r>
    </w:p>
    <w:p w:rsidR="002B154A" w:rsidRDefault="00D5400E">
      <w:pPr>
        <w:pStyle w:val="Heading6"/>
      </w:pPr>
      <w:bookmarkStart w:id="304" w:name="section_3ccafe1fe3ba43d78ea3d517e895e422"/>
      <w:bookmarkStart w:id="305" w:name="_Toc83916262"/>
      <w:r>
        <w:t>INotesWebServiceApplication_FetchItem_OutputMessage</w:t>
      </w:r>
      <w:bookmarkEnd w:id="304"/>
      <w:bookmarkEnd w:id="305"/>
    </w:p>
    <w:p w:rsidR="002B154A" w:rsidRDefault="00D5400E">
      <w:r>
        <w:t xml:space="preserve">The response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FetchItemResponse </w:t>
      </w:r>
      <w:r>
        <w:t>element.</w:t>
      </w:r>
    </w:p>
    <w:p w:rsidR="002B154A" w:rsidRDefault="00D5400E">
      <w:pPr>
        <w:pStyle w:val="Heading5"/>
      </w:pPr>
      <w:bookmarkStart w:id="306" w:name="section_110842438f204e2dbc11927b3565fc5b"/>
      <w:bookmarkStart w:id="307" w:name="_Toc83916263"/>
      <w:r>
        <w:t>Elements</w:t>
      </w:r>
      <w:bookmarkEnd w:id="306"/>
      <w:bookmarkEnd w:id="307"/>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1"/>
        <w:gridCol w:w="4542"/>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FetchItem</w:t>
            </w:r>
          </w:p>
        </w:tc>
        <w:tc>
          <w:tcPr>
            <w:tcW w:w="0" w:type="auto"/>
            <w:vAlign w:val="center"/>
          </w:tcPr>
          <w:p w:rsidR="002B154A" w:rsidRDefault="00D5400E">
            <w:pPr>
              <w:pStyle w:val="TableBodyText"/>
            </w:pPr>
            <w:r>
              <w:t xml:space="preserve">The input data for the </w:t>
            </w:r>
            <w:r>
              <w:rPr>
                <w:b/>
              </w:rPr>
              <w:t xml:space="preserve">FetchItem </w:t>
            </w:r>
            <w:hyperlink w:anchor="gt_3f81265d-5456-4bfe-b795-ac5bf522b299">
              <w:r>
                <w:rPr>
                  <w:rStyle w:val="HyperlinkGreen"/>
                  <w:b/>
                </w:rPr>
                <w:t>WS</w:t>
              </w:r>
              <w:r>
                <w:rPr>
                  <w:rStyle w:val="HyperlinkGreen"/>
                  <w:b/>
                </w:rPr>
                <w:t>DL operation</w:t>
              </w:r>
            </w:hyperlink>
            <w:r>
              <w:t>.</w:t>
            </w:r>
          </w:p>
        </w:tc>
      </w:tr>
      <w:tr w:rsidR="002B154A" w:rsidTr="002B154A">
        <w:tc>
          <w:tcPr>
            <w:tcW w:w="0" w:type="auto"/>
            <w:vAlign w:val="center"/>
          </w:tcPr>
          <w:p w:rsidR="002B154A" w:rsidRDefault="00D5400E">
            <w:pPr>
              <w:pStyle w:val="TableBodyText"/>
            </w:pPr>
            <w:r>
              <w:rPr>
                <w:b/>
              </w:rPr>
              <w:t>FetchItemResponse</w:t>
            </w:r>
          </w:p>
        </w:tc>
        <w:tc>
          <w:tcPr>
            <w:tcW w:w="0" w:type="auto"/>
            <w:vAlign w:val="center"/>
          </w:tcPr>
          <w:p w:rsidR="002B154A" w:rsidRDefault="00D5400E">
            <w:pPr>
              <w:pStyle w:val="TableBodyText"/>
            </w:pPr>
            <w:r>
              <w:t xml:space="preserve">The result data for the </w:t>
            </w:r>
            <w:r>
              <w:rPr>
                <w:b/>
              </w:rPr>
              <w:t xml:space="preserve">FetchItem </w:t>
            </w:r>
            <w:r>
              <w:t>WSDL operation.</w:t>
            </w:r>
          </w:p>
        </w:tc>
      </w:tr>
    </w:tbl>
    <w:p w:rsidR="002B154A" w:rsidRDefault="002B154A"/>
    <w:p w:rsidR="002B154A" w:rsidRDefault="00D5400E">
      <w:pPr>
        <w:pStyle w:val="Heading6"/>
      </w:pPr>
      <w:bookmarkStart w:id="308" w:name="section_0686c6dfbfd240f9941a43021f3fa189"/>
      <w:bookmarkStart w:id="309" w:name="_Toc83916264"/>
      <w:r>
        <w:t>FetchItem</w:t>
      </w:r>
      <w:bookmarkEnd w:id="308"/>
      <w:bookmarkEnd w:id="309"/>
    </w:p>
    <w:p w:rsidR="002B154A" w:rsidRDefault="00D5400E">
      <w:r>
        <w:t xml:space="preserve">The </w:t>
      </w:r>
      <w:r>
        <w:rPr>
          <w:b/>
        </w:rPr>
        <w:t>FetchItem</w:t>
      </w:r>
      <w:r>
        <w:t xml:space="preserve"> element specifies the input data for the </w:t>
      </w:r>
      <w:r>
        <w:rPr>
          <w:b/>
        </w:rPr>
        <w:t xml:space="preserve">FetchItem </w:t>
      </w:r>
      <w:hyperlink w:anchor="gt_3f81265d-5456-4bfe-b795-ac5bf522b299">
        <w:r>
          <w:rPr>
            <w:rStyle w:val="HyperlinkGreen"/>
            <w:b/>
          </w:rPr>
          <w:t>WSDL operation</w:t>
        </w:r>
      </w:hyperlink>
      <w:r>
        <w:t>.</w:t>
      </w:r>
    </w:p>
    <w:p w:rsidR="002B154A" w:rsidRDefault="00D5400E">
      <w:pPr>
        <w:pStyle w:val="Code"/>
      </w:pPr>
      <w:r>
        <w:t>&lt;xs:element</w:t>
      </w:r>
      <w:r>
        <w:t xml:space="preserve"> name="FetchItem"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name="itemId"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310" w:name="CC_83e18c96aa22e9a3b0ef83490c05a537"/>
      <w:bookmarkEnd w:id="310"/>
      <w:r>
        <w:rPr>
          <w:b/>
        </w:rPr>
        <w:t xml:space="preserve">itemId: </w:t>
      </w:r>
      <w:r>
        <w:t xml:space="preserve">Specifies the </w:t>
      </w:r>
      <w:r>
        <w:t xml:space="preserve">unique identifier of the </w:t>
      </w:r>
      <w:r>
        <w:rPr>
          <w:b/>
        </w:rPr>
        <w:t>Lotus Notes item</w:t>
      </w:r>
      <w:r>
        <w:t xml:space="preserve">. This MUST be the value of one of the </w:t>
      </w:r>
      <w:r>
        <w:rPr>
          <w:b/>
        </w:rPr>
        <w:t>NOTESITEM.itemId</w:t>
      </w:r>
      <w:r>
        <w:t xml:space="preserve"> elements returned by the </w:t>
      </w:r>
      <w:r>
        <w:rPr>
          <w:b/>
        </w:rPr>
        <w:t>EnumerateItems</w:t>
      </w:r>
      <w:r>
        <w:t xml:space="preserve"> operation (section </w:t>
      </w:r>
      <w:hyperlink w:anchor="Section_26c8344694cc4075a26f0124fe6f1a27" w:history="1">
        <w:r>
          <w:rPr>
            <w:rStyle w:val="Hyperlink"/>
          </w:rPr>
          <w:t>3.1.4.2.2.1</w:t>
        </w:r>
      </w:hyperlink>
      <w:r>
        <w:t xml:space="preserve">). </w:t>
      </w:r>
    </w:p>
    <w:p w:rsidR="002B154A" w:rsidRDefault="00D5400E">
      <w:pPr>
        <w:pStyle w:val="Heading6"/>
      </w:pPr>
      <w:bookmarkStart w:id="311" w:name="section_f444e3bfd5a84035be6c6bac032d4425"/>
      <w:bookmarkStart w:id="312" w:name="_Toc83916265"/>
      <w:r>
        <w:t>FetchItemResponse</w:t>
      </w:r>
      <w:bookmarkEnd w:id="311"/>
      <w:bookmarkEnd w:id="312"/>
    </w:p>
    <w:p w:rsidR="002B154A" w:rsidRDefault="00D5400E">
      <w:r>
        <w:t xml:space="preserve">The </w:t>
      </w:r>
      <w:r>
        <w:rPr>
          <w:b/>
        </w:rPr>
        <w:t>Fet</w:t>
      </w:r>
      <w:r>
        <w:rPr>
          <w:b/>
        </w:rPr>
        <w:t>chItemResponse</w:t>
      </w:r>
      <w:r>
        <w:t xml:space="preserve"> element specifies the result data for the </w:t>
      </w:r>
      <w:r>
        <w:rPr>
          <w:b/>
        </w:rPr>
        <w:t xml:space="preserve">FetchItem </w:t>
      </w:r>
      <w:hyperlink w:anchor="gt_3f81265d-5456-4bfe-b795-ac5bf522b299">
        <w:r>
          <w:rPr>
            <w:rStyle w:val="HyperlinkGreen"/>
            <w:b/>
          </w:rPr>
          <w:t>WSDL operation</w:t>
        </w:r>
      </w:hyperlink>
      <w:r>
        <w:t>.</w:t>
      </w:r>
    </w:p>
    <w:p w:rsidR="002B154A" w:rsidRDefault="00D5400E">
      <w:pPr>
        <w:pStyle w:val="Code"/>
      </w:pPr>
      <w:r>
        <w:t>&lt;xs:element name="FetchItemResponse" xmlns:xs="http://www.w3.org/2001/XMLSchema"&gt;</w:t>
      </w:r>
    </w:p>
    <w:p w:rsidR="002B154A" w:rsidRDefault="00D5400E">
      <w:pPr>
        <w:pStyle w:val="Code"/>
      </w:pPr>
      <w:r>
        <w:t xml:space="preserve">  &lt;xs:complexType&gt;</w:t>
      </w:r>
    </w:p>
    <w:p w:rsidR="002B154A" w:rsidRDefault="00D5400E">
      <w:pPr>
        <w:pStyle w:val="Code"/>
      </w:pPr>
      <w:r>
        <w:t xml:space="preserve">    &lt;</w:t>
      </w:r>
      <w:r>
        <w:t>xs:sequence&gt;</w:t>
      </w:r>
    </w:p>
    <w:p w:rsidR="002B154A" w:rsidRDefault="00D5400E">
      <w:pPr>
        <w:pStyle w:val="Code"/>
      </w:pPr>
      <w:r>
        <w:t xml:space="preserve">      &lt;xs:element xmlns:tns1="http://schemas.datacontract.org/2004/07/Microsoft.Office.Server.Search.Administration" minOccurs="0" name="FetchItemResult" type="tns1:NOTESITEM"/&gt;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lastRenderedPageBreak/>
        <w:t>&lt;/xs:element&gt;</w:t>
      </w:r>
    </w:p>
    <w:p w:rsidR="002B154A" w:rsidRDefault="00D5400E">
      <w:bookmarkStart w:id="313" w:name="CC_6ecb6c622980a9d4bdf3ec50c1f6807f"/>
      <w:bookmarkEnd w:id="313"/>
      <w:r>
        <w:rPr>
          <w:b/>
        </w:rPr>
        <w:t xml:space="preserve">FetchItemResult: </w:t>
      </w:r>
      <w:r>
        <w:t xml:space="preserve">This contains the content of the </w:t>
      </w:r>
      <w:r>
        <w:rPr>
          <w:b/>
        </w:rPr>
        <w:t>Lotus Notes item</w:t>
      </w:r>
      <w:r>
        <w:t xml:space="preserve">. </w:t>
      </w:r>
    </w:p>
    <w:p w:rsidR="002B154A" w:rsidRDefault="00D5400E">
      <w:pPr>
        <w:pStyle w:val="Heading5"/>
      </w:pPr>
      <w:bookmarkStart w:id="314" w:name="section_8a1edd939333412ba53cf78ff044657b"/>
      <w:bookmarkStart w:id="315" w:name="_Toc83916266"/>
      <w:r>
        <w:t>Complex Types</w:t>
      </w:r>
      <w:bookmarkEnd w:id="314"/>
      <w:bookmarkEnd w:id="315"/>
    </w:p>
    <w:p w:rsidR="002B154A" w:rsidRDefault="00D5400E">
      <w:r>
        <w:t>None.</w:t>
      </w:r>
    </w:p>
    <w:p w:rsidR="002B154A" w:rsidRDefault="00D5400E">
      <w:pPr>
        <w:pStyle w:val="Heading5"/>
      </w:pPr>
      <w:bookmarkStart w:id="316" w:name="section_beed8c07c007498c8e6f9874f20296d2"/>
      <w:bookmarkStart w:id="317" w:name="_Toc83916267"/>
      <w:r>
        <w:t>Simple Types</w:t>
      </w:r>
      <w:bookmarkEnd w:id="316"/>
      <w:bookmarkEnd w:id="317"/>
    </w:p>
    <w:p w:rsidR="002B154A" w:rsidRDefault="00D5400E">
      <w:r>
        <w:t>None.</w:t>
      </w:r>
    </w:p>
    <w:p w:rsidR="002B154A" w:rsidRDefault="00D5400E">
      <w:pPr>
        <w:pStyle w:val="Heading5"/>
      </w:pPr>
      <w:bookmarkStart w:id="318" w:name="section_84b1dfc0271a4e1dad423cfdcd1d5f13"/>
      <w:bookmarkStart w:id="319" w:name="_Toc83916268"/>
      <w:r>
        <w:t>Attributes</w:t>
      </w:r>
      <w:bookmarkEnd w:id="318"/>
      <w:bookmarkEnd w:id="319"/>
    </w:p>
    <w:p w:rsidR="002B154A" w:rsidRDefault="00D5400E">
      <w:r>
        <w:t>None.</w:t>
      </w:r>
    </w:p>
    <w:p w:rsidR="002B154A" w:rsidRDefault="00D5400E">
      <w:pPr>
        <w:pStyle w:val="Heading5"/>
      </w:pPr>
      <w:bookmarkStart w:id="320" w:name="section_eaa16467c5b44e68817367ac307871a4"/>
      <w:bookmarkStart w:id="321" w:name="_Toc83916269"/>
      <w:r>
        <w:t>Groups</w:t>
      </w:r>
      <w:bookmarkEnd w:id="320"/>
      <w:bookmarkEnd w:id="321"/>
    </w:p>
    <w:p w:rsidR="002B154A" w:rsidRDefault="00D5400E">
      <w:r>
        <w:t>None.</w:t>
      </w:r>
    </w:p>
    <w:p w:rsidR="002B154A" w:rsidRDefault="00D5400E">
      <w:pPr>
        <w:pStyle w:val="Heading5"/>
      </w:pPr>
      <w:bookmarkStart w:id="322" w:name="section_bf975e581b1644dda3e9d29db4e54f98"/>
      <w:bookmarkStart w:id="323" w:name="_Toc83916270"/>
      <w:r>
        <w:t>Attribute Groups</w:t>
      </w:r>
      <w:bookmarkEnd w:id="322"/>
      <w:bookmarkEnd w:id="323"/>
    </w:p>
    <w:p w:rsidR="002B154A" w:rsidRDefault="00D5400E">
      <w:r>
        <w:t>None.</w:t>
      </w:r>
    </w:p>
    <w:p w:rsidR="002B154A" w:rsidRDefault="00D5400E">
      <w:pPr>
        <w:pStyle w:val="Heading4"/>
      </w:pPr>
      <w:bookmarkStart w:id="324" w:name="section_b0786720899e4d42ac5826d108df9c9c"/>
      <w:bookmarkStart w:id="325" w:name="_Toc83916271"/>
      <w:r>
        <w:t>GetDatabase</w:t>
      </w:r>
      <w:bookmarkEnd w:id="324"/>
      <w:bookmarkEnd w:id="325"/>
      <w:r>
        <w:fldChar w:fldCharType="begin"/>
      </w:r>
      <w:r>
        <w:instrText xml:space="preserve"> XE "Server:GetDatabase operation" </w:instrText>
      </w:r>
      <w:r>
        <w:fldChar w:fldCharType="end"/>
      </w:r>
      <w:r>
        <w:fldChar w:fldCharType="begin"/>
      </w:r>
      <w:r>
        <w:instrText xml:space="preserve"> XE "Operations:GetDatabase" </w:instrText>
      </w:r>
      <w:r>
        <w:fldChar w:fldCharType="end"/>
      </w:r>
    </w:p>
    <w:p w:rsidR="002B154A" w:rsidRDefault="00D5400E">
      <w:bookmarkStart w:id="326" w:name="CC_54ca1312c82af62ae0606f7a006d36b4"/>
      <w:bookmarkEnd w:id="326"/>
      <w:r>
        <w:t xml:space="preserve">This operation </w:t>
      </w:r>
      <w:r>
        <w:t xml:space="preserve">is used by the protocol client to retrieve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Lotus</w:t>
      </w:r>
      <w:r>
        <w:t xml:space="preserve"> Notes database.</w:t>
      </w:r>
    </w:p>
    <w:p w:rsidR="002B154A" w:rsidRDefault="00D5400E">
      <w:bookmarkStart w:id="327" w:name="CC_4917e5ca3344ac9d1231bd2091214ec2"/>
      <w:bookmarkEnd w:id="327"/>
      <w:r>
        <w:t xml:space="preserve">The following is the </w:t>
      </w:r>
      <w:hyperlink w:anchor="gt_5a824664-0858-4b09-b852-83baf4584efa">
        <w:r>
          <w:rPr>
            <w:rStyle w:val="HyperlinkGreen"/>
            <w:b/>
          </w:rPr>
          <w:t>WSDL</w:t>
        </w:r>
      </w:hyperlink>
      <w:r>
        <w:t xml:space="preserve"> port type specification of the </w:t>
      </w:r>
      <w:r>
        <w:rPr>
          <w:b/>
        </w:rPr>
        <w:t xml:space="preserve">GetDatabase </w:t>
      </w:r>
      <w:hyperlink w:anchor="gt_3f81265d-5456-4bfe-b795-ac5bf522b299">
        <w:r>
          <w:rPr>
            <w:rStyle w:val="HyperlinkGreen"/>
            <w:b/>
          </w:rPr>
          <w:t>WSDL operation</w:t>
        </w:r>
      </w:hyperlink>
      <w:r>
        <w:t>.</w:t>
      </w:r>
    </w:p>
    <w:p w:rsidR="002B154A" w:rsidRDefault="00D5400E">
      <w:pPr>
        <w:pStyle w:val="Code"/>
      </w:pPr>
      <w:r>
        <w:t>&lt;wsdl:operation name="GetDatab</w:t>
      </w:r>
      <w:r>
        <w:t>ase" xmlns:wsdl="http://schemas.xmlsoap.org/wsdl/"&gt;</w:t>
      </w:r>
    </w:p>
    <w:p w:rsidR="002B154A" w:rsidRDefault="00D5400E">
      <w:pPr>
        <w:pStyle w:val="Code"/>
      </w:pPr>
      <w:r>
        <w:t xml:space="preserve">  &lt;wsdl:input wsaw:Action="http://tempuri.org/INotesWebServiceApplication/GetDatabase" message="tns:INotesWebServiceApplication_GetDatabase_InputMessage" xmlns:wsaw="http://www.w3.org/2006/05/addressing/w</w:t>
      </w:r>
      <w:r>
        <w:t>sdl"/&gt;</w:t>
      </w:r>
    </w:p>
    <w:p w:rsidR="002B154A" w:rsidRDefault="00D5400E">
      <w:pPr>
        <w:pStyle w:val="Code"/>
      </w:pPr>
      <w:r>
        <w:t xml:space="preserve">  &lt;wsdl:output wsaw:Action="http://tempuri.org/INotesWebServiceApplication/GetDatabaseResponse" message="tns:INotesWebServiceApplication_GetDatabase_OutputMessage" xmlns:wsaw="http://www.w3.org/2006/05/addressing/wsdl"/&gt;</w:t>
      </w:r>
    </w:p>
    <w:p w:rsidR="002B154A" w:rsidRDefault="00D5400E">
      <w:pPr>
        <w:pStyle w:val="Code"/>
      </w:pPr>
      <w:r>
        <w:t>&lt;/wsdl:operation&gt;</w:t>
      </w:r>
    </w:p>
    <w:p w:rsidR="002B154A" w:rsidRDefault="00D5400E">
      <w:bookmarkStart w:id="328" w:name="CC_e81301601e3f0c8e9dd9e307cab77c17"/>
      <w:bookmarkEnd w:id="328"/>
      <w:r>
        <w:t>The protoc</w:t>
      </w:r>
      <w:r>
        <w:t xml:space="preserve">ol client sends an </w:t>
      </w:r>
      <w:r>
        <w:rPr>
          <w:b/>
        </w:rPr>
        <w:t>INotesWebServiceApplication_GetDatabase_InputMessage</w:t>
      </w:r>
      <w:r>
        <w:t xml:space="preserve"> (section </w:t>
      </w:r>
      <w:hyperlink w:anchor="Section_b4b3cbaa2eae42a085de0e71bcaa56e5" w:history="1">
        <w:r>
          <w:rPr>
            <w:rStyle w:val="Hyperlink"/>
          </w:rPr>
          <w:t>3.1.4.6.1.1</w:t>
        </w:r>
      </w:hyperlink>
      <w:r>
        <w:t xml:space="preserve">) request message, and the protocol server responds with an </w:t>
      </w:r>
      <w:r>
        <w:rPr>
          <w:b/>
        </w:rPr>
        <w:t>INotesWebServiceApplication_GetDatabase_Outp</w:t>
      </w:r>
      <w:r>
        <w:rPr>
          <w:b/>
        </w:rPr>
        <w:t>utMessage</w:t>
      </w:r>
      <w:r>
        <w:t xml:space="preserve"> (section </w:t>
      </w:r>
      <w:hyperlink w:anchor="Section_a32758ffad324ddabe95fe676b9f8c62" w:history="1">
        <w:r>
          <w:rPr>
            <w:rStyle w:val="Hyperlink"/>
          </w:rPr>
          <w:t>3.1.4.6.1.2</w:t>
        </w:r>
      </w:hyperlink>
      <w:r>
        <w:t>) response message, as follows.</w:t>
      </w:r>
    </w:p>
    <w:p w:rsidR="002B154A" w:rsidRDefault="00D5400E">
      <w:pPr>
        <w:pStyle w:val="ListParagraph"/>
        <w:numPr>
          <w:ilvl w:val="0"/>
          <w:numId w:val="54"/>
        </w:numPr>
      </w:pPr>
      <w:r>
        <w:t>On success, the protocol server MUST return the unique identifier, display URL, last modified time and security descriptor of the Lotu</w:t>
      </w:r>
      <w:r>
        <w:t>s Notes database.</w:t>
      </w:r>
    </w:p>
    <w:p w:rsidR="002B154A" w:rsidRDefault="00D5400E">
      <w:pPr>
        <w:pStyle w:val="ListParagraph"/>
        <w:numPr>
          <w:ilvl w:val="0"/>
          <w:numId w:val="54"/>
        </w:numPr>
      </w:pPr>
      <w:r>
        <w:t>On error, the protocol server MUST send a FaultException&lt;ExceptionDetail&gt; message to the protocol client.</w:t>
      </w:r>
    </w:p>
    <w:p w:rsidR="002B154A" w:rsidRDefault="00D5400E">
      <w:pPr>
        <w:pStyle w:val="Heading5"/>
      </w:pPr>
      <w:bookmarkStart w:id="329" w:name="section_8353fbc33bca4e029f0e6abfcf4f3d7b"/>
      <w:bookmarkStart w:id="330" w:name="_Toc83916272"/>
      <w:r>
        <w:t>Messages</w:t>
      </w:r>
      <w:bookmarkEnd w:id="329"/>
      <w:bookmarkEnd w:id="330"/>
    </w:p>
    <w:p w:rsidR="002B154A" w:rsidRDefault="00D540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4"/>
        <w:gridCol w:w="3801"/>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lastRenderedPageBreak/>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INotesWebServiceApplication_GetDatabase_InputMessage</w:t>
            </w:r>
          </w:p>
        </w:tc>
        <w:tc>
          <w:tcPr>
            <w:tcW w:w="0" w:type="auto"/>
            <w:vAlign w:val="center"/>
          </w:tcPr>
          <w:p w:rsidR="002B154A" w:rsidRDefault="00D5400E">
            <w:pPr>
              <w:pStyle w:val="TableBodyText"/>
            </w:pPr>
            <w:r>
              <w:t xml:space="preserve">The request WSDL message for the </w:t>
            </w:r>
            <w:r>
              <w:rPr>
                <w:b/>
              </w:rPr>
              <w:t xml:space="preserve">GetDatabase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INotesWebServiceApplication_GetDatabase_OutputMessage</w:t>
            </w:r>
          </w:p>
        </w:tc>
        <w:tc>
          <w:tcPr>
            <w:tcW w:w="0" w:type="auto"/>
            <w:vAlign w:val="center"/>
          </w:tcPr>
          <w:p w:rsidR="002B154A" w:rsidRDefault="00D5400E">
            <w:pPr>
              <w:pStyle w:val="TableBodyText"/>
            </w:pPr>
            <w:r>
              <w:t xml:space="preserve">The response WSDL message for the </w:t>
            </w:r>
            <w:r>
              <w:rPr>
                <w:b/>
              </w:rPr>
              <w:t xml:space="preserve">GetDatabase </w:t>
            </w:r>
            <w:r>
              <w:t>WSDL operation.</w:t>
            </w:r>
          </w:p>
        </w:tc>
      </w:tr>
    </w:tbl>
    <w:p w:rsidR="002B154A" w:rsidRDefault="002B154A"/>
    <w:p w:rsidR="002B154A" w:rsidRDefault="00D5400E">
      <w:pPr>
        <w:pStyle w:val="Heading6"/>
      </w:pPr>
      <w:bookmarkStart w:id="331" w:name="section_b4b3cbaa2eae42a085de0e71bcaa56e5"/>
      <w:bookmarkStart w:id="332" w:name="_Toc83916273"/>
      <w:r>
        <w:t>INotesWebServiceApplication_GetDatabase_InputMessage</w:t>
      </w:r>
      <w:bookmarkEnd w:id="331"/>
      <w:bookmarkEnd w:id="332"/>
    </w:p>
    <w:p w:rsidR="002B154A" w:rsidRDefault="00D5400E">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GetDatabase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http://tempuri.org/INotesWebServiceApplication/GetDatabase</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GetDatabase </w:t>
      </w:r>
      <w:r>
        <w:t>element.</w:t>
      </w:r>
    </w:p>
    <w:p w:rsidR="002B154A" w:rsidRDefault="00D5400E">
      <w:pPr>
        <w:pStyle w:val="Heading6"/>
      </w:pPr>
      <w:bookmarkStart w:id="333" w:name="section_a32758ffad324ddabe95fe676b9f8c62"/>
      <w:bookmarkStart w:id="334" w:name="_Toc83916274"/>
      <w:r>
        <w:t>INotesWebServiceApplication_GetDatabase_OutputMessage</w:t>
      </w:r>
      <w:bookmarkEnd w:id="333"/>
      <w:bookmarkEnd w:id="334"/>
    </w:p>
    <w:p w:rsidR="002B154A" w:rsidRDefault="00D5400E">
      <w:r>
        <w:t xml:space="preserve">The response </w:t>
      </w:r>
      <w:hyperlink w:anchor="gt_d5ccdf11-3f53-4118-a845-dfaca61838fb">
        <w:r>
          <w:rPr>
            <w:rStyle w:val="HyperlinkGreen"/>
            <w:b/>
          </w:rPr>
          <w:t>WSDL message</w:t>
        </w:r>
      </w:hyperlink>
      <w:r>
        <w:t xml:space="preserve"> for the </w:t>
      </w:r>
      <w:r>
        <w:rPr>
          <w:b/>
        </w:rPr>
        <w:t>GetDa</w:t>
      </w:r>
      <w:r>
        <w:rPr>
          <w:b/>
        </w:rPr>
        <w:t xml:space="preserve">tabase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GetDatabaseResponse </w:t>
      </w:r>
      <w:r>
        <w:t>element.</w:t>
      </w:r>
    </w:p>
    <w:p w:rsidR="002B154A" w:rsidRDefault="00D5400E">
      <w:pPr>
        <w:pStyle w:val="Heading5"/>
      </w:pPr>
      <w:bookmarkStart w:id="335" w:name="section_2679158243f74bfd93ad2d61fa847fc2"/>
      <w:bookmarkStart w:id="336" w:name="_Toc83916275"/>
      <w:r>
        <w:t>Elements</w:t>
      </w:r>
      <w:bookmarkEnd w:id="335"/>
      <w:bookmarkEnd w:id="336"/>
    </w:p>
    <w:p w:rsidR="002B154A" w:rsidRDefault="00D540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2"/>
        <w:gridCol w:w="4763"/>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GetDatabase</w:t>
            </w:r>
          </w:p>
        </w:tc>
        <w:tc>
          <w:tcPr>
            <w:tcW w:w="0" w:type="auto"/>
            <w:vAlign w:val="center"/>
          </w:tcPr>
          <w:p w:rsidR="002B154A" w:rsidRDefault="00D5400E">
            <w:pPr>
              <w:pStyle w:val="TableBodyText"/>
            </w:pPr>
            <w:r>
              <w:t xml:space="preserve">The input data for the </w:t>
            </w:r>
            <w:r>
              <w:rPr>
                <w:b/>
              </w:rPr>
              <w:t xml:space="preserve">GetDatabase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GetDatabaseResponse</w:t>
            </w:r>
          </w:p>
        </w:tc>
        <w:tc>
          <w:tcPr>
            <w:tcW w:w="0" w:type="auto"/>
            <w:vAlign w:val="center"/>
          </w:tcPr>
          <w:p w:rsidR="002B154A" w:rsidRDefault="00D5400E">
            <w:pPr>
              <w:pStyle w:val="TableBodyText"/>
            </w:pPr>
            <w:r>
              <w:t xml:space="preserve">The result data for the </w:t>
            </w:r>
            <w:r>
              <w:rPr>
                <w:b/>
              </w:rPr>
              <w:t xml:space="preserve">GetDatabase </w:t>
            </w:r>
            <w:r>
              <w:t>WSDL operation.</w:t>
            </w:r>
          </w:p>
        </w:tc>
      </w:tr>
    </w:tbl>
    <w:p w:rsidR="002B154A" w:rsidRDefault="002B154A"/>
    <w:p w:rsidR="002B154A" w:rsidRDefault="00D5400E">
      <w:pPr>
        <w:pStyle w:val="Heading6"/>
      </w:pPr>
      <w:bookmarkStart w:id="337" w:name="section_825ebf27257e4c3bb43e002ff460cddb"/>
      <w:bookmarkStart w:id="338" w:name="_Toc83916276"/>
      <w:r>
        <w:t>GetDatabase</w:t>
      </w:r>
      <w:bookmarkEnd w:id="337"/>
      <w:bookmarkEnd w:id="338"/>
    </w:p>
    <w:p w:rsidR="002B154A" w:rsidRDefault="00D5400E">
      <w:r>
        <w:t xml:space="preserve">The </w:t>
      </w:r>
      <w:r>
        <w:rPr>
          <w:b/>
        </w:rPr>
        <w:t>GetDatabase</w:t>
      </w:r>
      <w:r>
        <w:t xml:space="preserve"> element specifies the input data for the </w:t>
      </w:r>
      <w:r>
        <w:rPr>
          <w:b/>
        </w:rPr>
        <w:t xml:space="preserve">GetDatabase </w:t>
      </w:r>
      <w:hyperlink w:anchor="gt_3f81265d-5456-4bfe-b795-ac5bf522b299">
        <w:r>
          <w:rPr>
            <w:rStyle w:val="HyperlinkGreen"/>
            <w:b/>
          </w:rPr>
          <w:t>WSDL operation</w:t>
        </w:r>
      </w:hyperlink>
      <w:r>
        <w:t>.</w:t>
      </w:r>
    </w:p>
    <w:p w:rsidR="002B154A" w:rsidRDefault="00D5400E">
      <w:pPr>
        <w:pStyle w:val="Code"/>
      </w:pPr>
      <w:r>
        <w:t>&lt;xs:el</w:t>
      </w:r>
      <w:r>
        <w:t>ement name="GetDatabase"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name="databaseName"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339" w:name="CC_9394d94f21fece0851ac3957df16c979"/>
      <w:bookmarkEnd w:id="339"/>
      <w:r>
        <w:rPr>
          <w:b/>
        </w:rPr>
        <w:t xml:space="preserve">databaseName: </w:t>
      </w:r>
      <w:r>
        <w:t xml:space="preserve">Specifies the unique identifier of the </w:t>
      </w:r>
      <w:r>
        <w:rPr>
          <w:b/>
        </w:rPr>
        <w:t>Lotus Notes database</w:t>
      </w:r>
      <w:r>
        <w:t xml:space="preserve">. This MUST be the value of one of the </w:t>
      </w:r>
      <w:r>
        <w:rPr>
          <w:b/>
        </w:rPr>
        <w:t xml:space="preserve">DATABASEITEMID.databaseId </w:t>
      </w:r>
      <w:r>
        <w:t xml:space="preserve">elements returned by </w:t>
      </w:r>
      <w:r>
        <w:rPr>
          <w:b/>
        </w:rPr>
        <w:t>EnumerateDatabases</w:t>
      </w:r>
      <w:r>
        <w:t xml:space="preserve"> (section </w:t>
      </w:r>
      <w:hyperlink w:anchor="Section_51b189a04757485c952252829dc2d37c" w:history="1">
        <w:r>
          <w:rPr>
            <w:rStyle w:val="Hyperlink"/>
          </w:rPr>
          <w:t>3.1.4.1</w:t>
        </w:r>
      </w:hyperlink>
      <w:r>
        <w:t xml:space="preserve">) </w:t>
      </w:r>
      <w:r>
        <w:t xml:space="preserve">operation. </w:t>
      </w:r>
    </w:p>
    <w:p w:rsidR="002B154A" w:rsidRDefault="00D5400E">
      <w:pPr>
        <w:pStyle w:val="Heading6"/>
      </w:pPr>
      <w:bookmarkStart w:id="340" w:name="section_9c4c6a420acf4c8c9d24731b4b7dc6df"/>
      <w:bookmarkStart w:id="341" w:name="_Toc83916277"/>
      <w:r>
        <w:t>GetDatabaseResponse</w:t>
      </w:r>
      <w:bookmarkEnd w:id="340"/>
      <w:bookmarkEnd w:id="341"/>
    </w:p>
    <w:p w:rsidR="002B154A" w:rsidRDefault="00D5400E">
      <w:r>
        <w:lastRenderedPageBreak/>
        <w:t xml:space="preserve">The </w:t>
      </w:r>
      <w:r>
        <w:rPr>
          <w:b/>
        </w:rPr>
        <w:t>GetDatabaseResponse</w:t>
      </w:r>
      <w:r>
        <w:t xml:space="preserve"> element specifies the result data for the </w:t>
      </w:r>
      <w:r>
        <w:rPr>
          <w:b/>
        </w:rPr>
        <w:t xml:space="preserve">GetDatabase </w:t>
      </w:r>
      <w:hyperlink w:anchor="gt_3f81265d-5456-4bfe-b795-ac5bf522b299">
        <w:r>
          <w:rPr>
            <w:rStyle w:val="HyperlinkGreen"/>
            <w:b/>
          </w:rPr>
          <w:t>WSDL operation</w:t>
        </w:r>
      </w:hyperlink>
      <w:r>
        <w:t>.</w:t>
      </w:r>
    </w:p>
    <w:p w:rsidR="002B154A" w:rsidRDefault="00D5400E">
      <w:pPr>
        <w:pStyle w:val="Code"/>
      </w:pPr>
      <w:r>
        <w:t>&lt;xs:element name="GetDatabaseResponse" xmlns:xs="http://www.w3.org/2</w:t>
      </w:r>
      <w:r>
        <w:t>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name="GetDatabaseResult" type="tns1:DATABASEITEM"/&gt;</w:t>
      </w:r>
    </w:p>
    <w:p w:rsidR="002B154A" w:rsidRDefault="00D5400E">
      <w:pPr>
        <w:pStyle w:val="Code"/>
      </w:pPr>
      <w:r>
        <w:t xml:space="preserve">    &lt;/xs:sequence&gt;</w:t>
      </w:r>
    </w:p>
    <w:p w:rsidR="002B154A" w:rsidRDefault="00D5400E">
      <w:pPr>
        <w:pStyle w:val="Code"/>
      </w:pPr>
      <w:r>
        <w:t xml:space="preserve"> </w:t>
      </w:r>
      <w:r>
        <w:t xml:space="preserve"> &lt;/xs:complexType&gt;</w:t>
      </w:r>
    </w:p>
    <w:p w:rsidR="002B154A" w:rsidRDefault="00D5400E">
      <w:pPr>
        <w:pStyle w:val="Code"/>
      </w:pPr>
      <w:r>
        <w:t>&lt;/xs:element&gt;</w:t>
      </w:r>
    </w:p>
    <w:p w:rsidR="002B154A" w:rsidRDefault="00D5400E">
      <w:bookmarkStart w:id="342" w:name="CC_7acc1d604c42d5db85f422fa7f11c708"/>
      <w:bookmarkEnd w:id="342"/>
      <w:r>
        <w:rPr>
          <w:b/>
        </w:rPr>
        <w:t xml:space="preserve">GetDatabaseResult: </w:t>
      </w:r>
      <w:r>
        <w:t xml:space="preserve">This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the </w:t>
      </w:r>
      <w:r>
        <w:rPr>
          <w:b/>
        </w:rPr>
        <w:t>Lotus Notes database</w:t>
      </w:r>
      <w:r>
        <w:t xml:space="preserve">. </w:t>
      </w:r>
    </w:p>
    <w:p w:rsidR="002B154A" w:rsidRDefault="00D5400E">
      <w:pPr>
        <w:pStyle w:val="Heading5"/>
      </w:pPr>
      <w:bookmarkStart w:id="343" w:name="section_30bb3c57e7e74f8eae02e7cd353196da"/>
      <w:bookmarkStart w:id="344" w:name="_Toc83916278"/>
      <w:r>
        <w:t>Complex Types</w:t>
      </w:r>
      <w:bookmarkEnd w:id="343"/>
      <w:bookmarkEnd w:id="344"/>
    </w:p>
    <w:p w:rsidR="002B154A" w:rsidRDefault="00D5400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47"/>
        <w:gridCol w:w="7828"/>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Complex type</w:t>
            </w:r>
          </w:p>
        </w:tc>
        <w:tc>
          <w:tcPr>
            <w:tcW w:w="0" w:type="auto"/>
            <w:vAlign w:val="center"/>
          </w:tcPr>
          <w:p w:rsidR="002B154A" w:rsidRDefault="00D5400E">
            <w:pPr>
              <w:pStyle w:val="TableHeaderText"/>
            </w:pPr>
            <w:r>
              <w:t>Descripti</w:t>
            </w:r>
            <w:r>
              <w:t>on</w:t>
            </w:r>
          </w:p>
        </w:tc>
      </w:tr>
      <w:tr w:rsidR="002B154A" w:rsidTr="002B154A">
        <w:tc>
          <w:tcPr>
            <w:tcW w:w="0" w:type="auto"/>
            <w:vAlign w:val="center"/>
          </w:tcPr>
          <w:p w:rsidR="002B154A" w:rsidRDefault="00D5400E">
            <w:pPr>
              <w:pStyle w:val="TableBodyText"/>
            </w:pPr>
            <w:r>
              <w:rPr>
                <w:b/>
              </w:rPr>
              <w:t>DATABASEITEM</w:t>
            </w:r>
          </w:p>
        </w:tc>
        <w:tc>
          <w:tcPr>
            <w:tcW w:w="0" w:type="auto"/>
            <w:vAlign w:val="center"/>
          </w:tcPr>
          <w:p w:rsidR="002B154A" w:rsidRDefault="00D5400E">
            <w:pPr>
              <w:pStyle w:val="TableBodyText"/>
            </w:pPr>
            <w:bookmarkStart w:id="345" w:name="CC_1a8072f25a9426db5557ee5685de96a9"/>
            <w:bookmarkEnd w:id="345"/>
            <w:r>
              <w:t xml:space="preserve">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tc>
      </w:tr>
    </w:tbl>
    <w:p w:rsidR="002B154A" w:rsidRDefault="002B154A"/>
    <w:p w:rsidR="002B154A" w:rsidRDefault="00D5400E">
      <w:pPr>
        <w:pStyle w:val="Heading6"/>
      </w:pPr>
      <w:bookmarkStart w:id="346" w:name="section_90c153122aa9492da3aa762c3529ba9d"/>
      <w:bookmarkStart w:id="347" w:name="_Toc83916279"/>
      <w:r>
        <w:t>DATABASEITEM</w:t>
      </w:r>
      <w:bookmarkEnd w:id="346"/>
      <w:bookmarkEnd w:id="347"/>
    </w:p>
    <w:p w:rsidR="002B154A" w:rsidRDefault="00D5400E">
      <w:r>
        <w:rPr>
          <w:b/>
        </w:rPr>
        <w:t>Namespace:</w:t>
      </w:r>
      <w:r>
        <w:t xml:space="preserve"> http://schemas.datacontract.org/2004/07/Microsoft.Office.Server.Search.Administration</w:t>
      </w:r>
    </w:p>
    <w:p w:rsidR="002B154A" w:rsidRDefault="00D5400E">
      <w:bookmarkStart w:id="348" w:name="CC_fd6a4ab4b345e9f8c061e29f164506ff"/>
      <w:bookmarkEnd w:id="348"/>
      <w:r>
        <w:t xml:space="preserve">This type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p w:rsidR="002B154A" w:rsidRDefault="00D5400E">
      <w:pPr>
        <w:pStyle w:val="Code"/>
      </w:pPr>
      <w:bookmarkStart w:id="349" w:name="CC_c779b4c52f8e790531df7c035e935ff2"/>
      <w:bookmarkEnd w:id="349"/>
      <w:r>
        <w:t>&lt;xs:complexType name="DATABASEITEM" xmlns:xs="http://www.w3.org/2001/XMLSchema"&gt;</w:t>
      </w:r>
    </w:p>
    <w:p w:rsidR="002B154A" w:rsidRDefault="00D5400E">
      <w:pPr>
        <w:pStyle w:val="Code"/>
      </w:pPr>
      <w:r>
        <w:t xml:space="preserve">  &lt;xs:sequence&gt;</w:t>
      </w:r>
    </w:p>
    <w:p w:rsidR="002B154A" w:rsidRDefault="00D5400E">
      <w:pPr>
        <w:pStyle w:val="Code"/>
      </w:pPr>
      <w:r>
        <w:t xml:space="preserve">    &lt;xs:element minOccurs="0" name="databaseId" nillab</w:t>
      </w:r>
      <w:r>
        <w:t>le="true" type="xs:string"/&gt;</w:t>
      </w:r>
    </w:p>
    <w:p w:rsidR="002B154A" w:rsidRDefault="00D5400E">
      <w:pPr>
        <w:pStyle w:val="Code"/>
      </w:pPr>
      <w:r>
        <w:t xml:space="preserve">    &lt;xs:element minOccurs="0" name="displayUrl" nillable="true" type="xs:string"/&gt;</w:t>
      </w:r>
    </w:p>
    <w:p w:rsidR="002B154A" w:rsidRDefault="00D5400E">
      <w:pPr>
        <w:pStyle w:val="Code"/>
      </w:pPr>
      <w:r>
        <w:t xml:space="preserve">    &lt;xs:element minOccurs="0" name="lastModifiedTime" type="xs:dateTime"/&gt;</w:t>
      </w:r>
    </w:p>
    <w:p w:rsidR="002B154A" w:rsidRDefault="00D5400E">
      <w:pPr>
        <w:pStyle w:val="Code"/>
      </w:pPr>
      <w:r>
        <w:t xml:space="preserve">    &lt;xs:element minOccurs="0" name="securityDesc" type="tns1:Security</w:t>
      </w:r>
      <w:r>
        <w:t>Descriptor"/&gt;</w:t>
      </w:r>
    </w:p>
    <w:p w:rsidR="002B154A" w:rsidRDefault="00D5400E">
      <w:pPr>
        <w:pStyle w:val="Code"/>
      </w:pPr>
      <w:r>
        <w:t xml:space="preserve">  &lt;/xs:sequence&gt;</w:t>
      </w:r>
    </w:p>
    <w:p w:rsidR="002B154A" w:rsidRDefault="00D5400E">
      <w:pPr>
        <w:pStyle w:val="Code"/>
      </w:pPr>
      <w:r>
        <w:t>&lt;/xs:complexType&gt;</w:t>
      </w:r>
    </w:p>
    <w:p w:rsidR="002B154A" w:rsidRDefault="00D5400E">
      <w:bookmarkStart w:id="350" w:name="CC_4d0435f8c938c5d576a2cc8ce9476fe2"/>
      <w:bookmarkEnd w:id="350"/>
      <w:r>
        <w:rPr>
          <w:b/>
        </w:rPr>
        <w:t xml:space="preserve">databaseId: </w:t>
      </w:r>
      <w:r>
        <w:t xml:space="preserve">Specifies the unique identifier of the </w:t>
      </w:r>
      <w:r>
        <w:rPr>
          <w:b/>
        </w:rPr>
        <w:t>Lotus Notes database</w:t>
      </w:r>
      <w:r>
        <w:t xml:space="preserve">. </w:t>
      </w:r>
    </w:p>
    <w:p w:rsidR="002B154A" w:rsidRDefault="00D5400E">
      <w:bookmarkStart w:id="351" w:name="CC_f6c8a5efe32874ef4ebc1ae60eebd4d6"/>
      <w:bookmarkEnd w:id="351"/>
      <w:r>
        <w:rPr>
          <w:b/>
        </w:rPr>
        <w:t xml:space="preserve">displayUrl: </w:t>
      </w:r>
      <w:r>
        <w:t xml:space="preserve">Specifies the display URL of the </w:t>
      </w:r>
      <w:r>
        <w:rPr>
          <w:b/>
        </w:rPr>
        <w:t>Lotus Notes database</w:t>
      </w:r>
      <w:r>
        <w:t xml:space="preserve">. </w:t>
      </w:r>
    </w:p>
    <w:p w:rsidR="002B154A" w:rsidRDefault="00D5400E">
      <w:bookmarkStart w:id="352" w:name="CC_dba309b45f60cf7d695b405882a80ab5"/>
      <w:bookmarkEnd w:id="352"/>
      <w:r>
        <w:rPr>
          <w:b/>
        </w:rPr>
        <w:t xml:space="preserve">lastModifiedTime: </w:t>
      </w:r>
      <w:r>
        <w:t xml:space="preserve">Specifies the time at which the </w:t>
      </w:r>
      <w:r>
        <w:rPr>
          <w:b/>
        </w:rPr>
        <w:t>Lotus Notes dat</w:t>
      </w:r>
      <w:r>
        <w:rPr>
          <w:b/>
        </w:rPr>
        <w:t>abase</w:t>
      </w:r>
      <w:r>
        <w:t xml:space="preserve"> was last modified. </w:t>
      </w:r>
    </w:p>
    <w:p w:rsidR="002B154A" w:rsidRDefault="00D5400E">
      <w:bookmarkStart w:id="353" w:name="CC_826719f66a47a740f7714dbccb589301"/>
      <w:bookmarkEnd w:id="353"/>
      <w:r>
        <w:rPr>
          <w:b/>
        </w:rPr>
        <w:t xml:space="preserve">securityDesc: </w:t>
      </w:r>
      <w:r>
        <w:t xml:space="preserve">Specifies the security descriptor of the </w:t>
      </w:r>
      <w:r>
        <w:rPr>
          <w:b/>
        </w:rPr>
        <w:t>Lotus Notes database</w:t>
      </w:r>
      <w:r>
        <w:t>.</w:t>
      </w:r>
    </w:p>
    <w:p w:rsidR="002B154A" w:rsidRDefault="00D5400E">
      <w:pPr>
        <w:pStyle w:val="Heading5"/>
      </w:pPr>
      <w:bookmarkStart w:id="354" w:name="section_63cfcc79aa38449c9a3801a3ce0d5a0d"/>
      <w:bookmarkStart w:id="355" w:name="_Toc83916280"/>
      <w:r>
        <w:t>Simple Types</w:t>
      </w:r>
      <w:bookmarkEnd w:id="354"/>
      <w:bookmarkEnd w:id="355"/>
    </w:p>
    <w:p w:rsidR="002B154A" w:rsidRDefault="00D5400E">
      <w:r>
        <w:t>None.</w:t>
      </w:r>
    </w:p>
    <w:p w:rsidR="002B154A" w:rsidRDefault="00D5400E">
      <w:pPr>
        <w:pStyle w:val="Heading5"/>
      </w:pPr>
      <w:bookmarkStart w:id="356" w:name="section_07bddeb84a574d9fb61515b6adef246c"/>
      <w:bookmarkStart w:id="357" w:name="_Toc83916281"/>
      <w:r>
        <w:t>Attributes</w:t>
      </w:r>
      <w:bookmarkEnd w:id="356"/>
      <w:bookmarkEnd w:id="357"/>
    </w:p>
    <w:p w:rsidR="002B154A" w:rsidRDefault="00D5400E">
      <w:r>
        <w:t>None.</w:t>
      </w:r>
    </w:p>
    <w:p w:rsidR="002B154A" w:rsidRDefault="00D5400E">
      <w:pPr>
        <w:pStyle w:val="Heading5"/>
      </w:pPr>
      <w:bookmarkStart w:id="358" w:name="section_a43a59a3da204133bff07c19951a2b65"/>
      <w:bookmarkStart w:id="359" w:name="_Toc83916282"/>
      <w:r>
        <w:lastRenderedPageBreak/>
        <w:t>Groups</w:t>
      </w:r>
      <w:bookmarkEnd w:id="358"/>
      <w:bookmarkEnd w:id="359"/>
    </w:p>
    <w:p w:rsidR="002B154A" w:rsidRDefault="00D5400E">
      <w:r>
        <w:t>None.</w:t>
      </w:r>
    </w:p>
    <w:p w:rsidR="002B154A" w:rsidRDefault="00D5400E">
      <w:pPr>
        <w:pStyle w:val="Heading5"/>
      </w:pPr>
      <w:bookmarkStart w:id="360" w:name="section_448cc151d1fc449e9be0f0585c99dddf"/>
      <w:bookmarkStart w:id="361" w:name="_Toc83916283"/>
      <w:r>
        <w:t>Attribute Groups</w:t>
      </w:r>
      <w:bookmarkEnd w:id="360"/>
      <w:bookmarkEnd w:id="361"/>
    </w:p>
    <w:p w:rsidR="002B154A" w:rsidRDefault="00D5400E">
      <w:r>
        <w:t>None.</w:t>
      </w:r>
    </w:p>
    <w:p w:rsidR="002B154A" w:rsidRDefault="00D5400E">
      <w:pPr>
        <w:pStyle w:val="Heading4"/>
      </w:pPr>
      <w:bookmarkStart w:id="362" w:name="section_51066d6d101547fcaa3de6c9e44da131"/>
      <w:bookmarkStart w:id="363" w:name="_Toc83916284"/>
      <w:r>
        <w:t>GetServer</w:t>
      </w:r>
      <w:bookmarkEnd w:id="362"/>
      <w:bookmarkEnd w:id="363"/>
      <w:r>
        <w:fldChar w:fldCharType="begin"/>
      </w:r>
      <w:r>
        <w:instrText xml:space="preserve"> XE "Server:GetServer operation" </w:instrText>
      </w:r>
      <w:r>
        <w:fldChar w:fldCharType="end"/>
      </w:r>
      <w:r>
        <w:fldChar w:fldCharType="begin"/>
      </w:r>
      <w:r>
        <w:instrText xml:space="preserve"> XE "Operations:GetServer" </w:instrText>
      </w:r>
      <w:r>
        <w:fldChar w:fldCharType="end"/>
      </w:r>
    </w:p>
    <w:p w:rsidR="002B154A" w:rsidRDefault="00D5400E">
      <w:bookmarkStart w:id="364" w:name="CC_1c373839c6751ec51a8b4e8011181dea"/>
      <w:bookmarkEnd w:id="364"/>
      <w:r>
        <w:t xml:space="preserve">This </w:t>
      </w:r>
      <w:r>
        <w:t>operation is not used and MUST NOT be invoked.</w:t>
      </w:r>
    </w:p>
    <w:p w:rsidR="002B154A" w:rsidRDefault="00D5400E">
      <w:bookmarkStart w:id="365" w:name="CC_8a121212bb132e7a719aeef059584c76"/>
      <w:bookmarkEnd w:id="365"/>
      <w:r>
        <w:t xml:space="preserve">The following is the </w:t>
      </w:r>
      <w:hyperlink w:anchor="gt_5a824664-0858-4b09-b852-83baf4584efa">
        <w:r>
          <w:rPr>
            <w:rStyle w:val="HyperlinkGreen"/>
            <w:b/>
          </w:rPr>
          <w:t>WSDL</w:t>
        </w:r>
      </w:hyperlink>
      <w:r>
        <w:t xml:space="preserve"> port type specification of the </w:t>
      </w:r>
      <w:r>
        <w:rPr>
          <w:b/>
        </w:rPr>
        <w:t xml:space="preserve">GetServer </w:t>
      </w:r>
      <w:hyperlink w:anchor="gt_3f81265d-5456-4bfe-b795-ac5bf522b299">
        <w:r>
          <w:rPr>
            <w:rStyle w:val="HyperlinkGreen"/>
            <w:b/>
          </w:rPr>
          <w:t>WSDL operation</w:t>
        </w:r>
      </w:hyperlink>
      <w:r>
        <w:t>.</w:t>
      </w:r>
    </w:p>
    <w:p w:rsidR="002B154A" w:rsidRDefault="00D5400E">
      <w:pPr>
        <w:pStyle w:val="Code"/>
      </w:pPr>
      <w:r>
        <w:t>&lt;w</w:t>
      </w:r>
      <w:r>
        <w:t>sdl:operation name="GetServer" xmlns:wsdl="http://schemas.xmlsoap.org/wsdl/"&gt;</w:t>
      </w:r>
    </w:p>
    <w:p w:rsidR="002B154A" w:rsidRDefault="00D5400E">
      <w:pPr>
        <w:pStyle w:val="Code"/>
      </w:pPr>
      <w:r>
        <w:t xml:space="preserve">  &lt;wsdl:input wsaw:Action="http://tempuri.org/INotesWebServiceApplication/GetServer" message="tns:INotesWebServiceApplication_GetServer_InputMessage" xmlns:wsaw="http://www.w3.or</w:t>
      </w:r>
      <w:r>
        <w:t>g/2006/05/addressing/wsdl"/&gt;</w:t>
      </w:r>
    </w:p>
    <w:p w:rsidR="002B154A" w:rsidRDefault="00D5400E">
      <w:pPr>
        <w:pStyle w:val="Code"/>
      </w:pPr>
      <w:r>
        <w:t xml:space="preserve">  &lt;wsdl:output wsaw:Action="http://tempuri.org/INotesWebServiceApplication/GetServerResponse" message="tns:INotesWebServiceApplication_GetServer_OutputMessage" xmlns:wsaw="http://www.w3.org/2006/05/addressing/wsdl"/&gt;</w:t>
      </w:r>
    </w:p>
    <w:p w:rsidR="002B154A" w:rsidRDefault="00D5400E">
      <w:pPr>
        <w:pStyle w:val="Code"/>
      </w:pPr>
      <w:r>
        <w:t>&lt;/wsdl:ope</w:t>
      </w:r>
      <w:r>
        <w:t>ration&gt;</w:t>
      </w:r>
    </w:p>
    <w:p w:rsidR="002B154A" w:rsidRDefault="00D5400E">
      <w:pPr>
        <w:pStyle w:val="Heading5"/>
      </w:pPr>
      <w:bookmarkStart w:id="366" w:name="CC_edbf24c8627b8c14aa6465b7e5555211"/>
      <w:bookmarkStart w:id="367" w:name="section_0028cd06c6104233bfeaf0b61bf7dc19"/>
      <w:bookmarkStart w:id="368" w:name="_Toc83916285"/>
      <w:bookmarkEnd w:id="366"/>
      <w:r>
        <w:t>Messages</w:t>
      </w:r>
      <w:bookmarkEnd w:id="367"/>
      <w:bookmarkEnd w:id="368"/>
    </w:p>
    <w:p w:rsidR="002B154A" w:rsidRDefault="00D540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4"/>
        <w:gridCol w:w="4051"/>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Message</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INotesWebServiceApplication_GetServer_InputMessage</w:t>
            </w:r>
          </w:p>
        </w:tc>
        <w:tc>
          <w:tcPr>
            <w:tcW w:w="0" w:type="auto"/>
            <w:vAlign w:val="center"/>
          </w:tcPr>
          <w:p w:rsidR="002B154A" w:rsidRDefault="00D5400E">
            <w:pPr>
              <w:pStyle w:val="TableBodyText"/>
            </w:pPr>
            <w:r>
              <w:t>T</w:t>
            </w:r>
            <w:r>
              <w:t xml:space="preserve">he request WSDL message for the </w:t>
            </w:r>
            <w:r>
              <w:rPr>
                <w:b/>
              </w:rPr>
              <w:t xml:space="preserve">GetServer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INotesWebServiceApplication_GetServer_OutputMessage</w:t>
            </w:r>
          </w:p>
        </w:tc>
        <w:tc>
          <w:tcPr>
            <w:tcW w:w="0" w:type="auto"/>
            <w:vAlign w:val="center"/>
          </w:tcPr>
          <w:p w:rsidR="002B154A" w:rsidRDefault="00D5400E">
            <w:pPr>
              <w:pStyle w:val="TableBodyText"/>
            </w:pPr>
            <w:r>
              <w:t xml:space="preserve">The response WSDL message for the </w:t>
            </w:r>
            <w:r>
              <w:rPr>
                <w:b/>
              </w:rPr>
              <w:t xml:space="preserve">GetServer </w:t>
            </w:r>
            <w:r>
              <w:t>WSDL operation.</w:t>
            </w:r>
          </w:p>
        </w:tc>
      </w:tr>
    </w:tbl>
    <w:p w:rsidR="002B154A" w:rsidRDefault="002B154A"/>
    <w:p w:rsidR="002B154A" w:rsidRDefault="00D5400E">
      <w:pPr>
        <w:pStyle w:val="Heading6"/>
      </w:pPr>
      <w:bookmarkStart w:id="369" w:name="section_d0fafac7dcf349ae8b69d189f6204ff5"/>
      <w:bookmarkStart w:id="370" w:name="_Toc83916286"/>
      <w:r>
        <w:t>INotesWebServiceApplication_GetServer_InputMessage</w:t>
      </w:r>
      <w:bookmarkEnd w:id="369"/>
      <w:bookmarkEnd w:id="370"/>
    </w:p>
    <w:p w:rsidR="002B154A" w:rsidRDefault="00D5400E">
      <w:r>
        <w:t xml:space="preserve">The request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2B154A" w:rsidRDefault="00D5400E">
      <w:r>
        <w:t xml:space="preserve">The </w:t>
      </w:r>
      <w:hyperlink w:anchor="gt_c1358651-96c1-4ce0-8e1f-b0b7a94145e3">
        <w:r>
          <w:rPr>
            <w:rStyle w:val="HyperlinkGreen"/>
            <w:b/>
          </w:rPr>
          <w:t>SOAP action</w:t>
        </w:r>
      </w:hyperlink>
      <w:r>
        <w:t xml:space="preserve"> value is:</w:t>
      </w:r>
    </w:p>
    <w:p w:rsidR="002B154A" w:rsidRDefault="00D5400E">
      <w:pPr>
        <w:pStyle w:val="Code"/>
      </w:pPr>
      <w:r>
        <w:t>http://tempuri.org/INotesWebServiceApplication/GetServer</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GetServer </w:t>
      </w:r>
      <w:r>
        <w:t>element.</w:t>
      </w:r>
    </w:p>
    <w:p w:rsidR="002B154A" w:rsidRDefault="00D5400E">
      <w:pPr>
        <w:pStyle w:val="Heading6"/>
      </w:pPr>
      <w:bookmarkStart w:id="371" w:name="section_d6cc831ea5ab4fff8de9a49239608420"/>
      <w:bookmarkStart w:id="372" w:name="_Toc83916287"/>
      <w:r>
        <w:t>INotesWebServiceApplication_GetServer_OutputMessage</w:t>
      </w:r>
      <w:bookmarkEnd w:id="371"/>
      <w:bookmarkEnd w:id="372"/>
    </w:p>
    <w:p w:rsidR="002B154A" w:rsidRDefault="00D5400E">
      <w:r>
        <w:t xml:space="preserve">The response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2B154A" w:rsidRDefault="00D5400E">
      <w:r>
        <w:t xml:space="preserve">The </w:t>
      </w:r>
      <w:hyperlink w:anchor="gt_57cdf8ab-8d79-462d-a446-5d85632a7a04">
        <w:r>
          <w:rPr>
            <w:rStyle w:val="HyperlinkGreen"/>
            <w:b/>
          </w:rPr>
          <w:t>SOAP body</w:t>
        </w:r>
      </w:hyperlink>
      <w:r>
        <w:t xml:space="preserve"> contains the </w:t>
      </w:r>
      <w:r>
        <w:rPr>
          <w:b/>
        </w:rPr>
        <w:t xml:space="preserve">GetServerResponse </w:t>
      </w:r>
      <w:r>
        <w:t>element.</w:t>
      </w:r>
    </w:p>
    <w:p w:rsidR="002B154A" w:rsidRDefault="00D5400E">
      <w:pPr>
        <w:pStyle w:val="Heading5"/>
      </w:pPr>
      <w:bookmarkStart w:id="373" w:name="section_fb411442b68a4ec9b1bbee112d8be40a"/>
      <w:bookmarkStart w:id="374" w:name="_Toc83916288"/>
      <w:r>
        <w:t>Elements</w:t>
      </w:r>
      <w:bookmarkEnd w:id="373"/>
      <w:bookmarkEnd w:id="374"/>
    </w:p>
    <w:p w:rsidR="002B154A" w:rsidRDefault="00D5400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1992"/>
        <w:gridCol w:w="4513"/>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Element</w:t>
            </w:r>
          </w:p>
        </w:tc>
        <w:tc>
          <w:tcPr>
            <w:tcW w:w="0" w:type="auto"/>
            <w:vAlign w:val="center"/>
          </w:tcPr>
          <w:p w:rsidR="002B154A" w:rsidRDefault="00D5400E">
            <w:pPr>
              <w:pStyle w:val="TableHeaderText"/>
            </w:pPr>
            <w:r>
              <w:t>Description</w:t>
            </w:r>
          </w:p>
        </w:tc>
      </w:tr>
      <w:tr w:rsidR="002B154A" w:rsidTr="002B154A">
        <w:tc>
          <w:tcPr>
            <w:tcW w:w="0" w:type="auto"/>
            <w:vAlign w:val="center"/>
          </w:tcPr>
          <w:p w:rsidR="002B154A" w:rsidRDefault="00D5400E">
            <w:pPr>
              <w:pStyle w:val="TableBodyText"/>
            </w:pPr>
            <w:r>
              <w:rPr>
                <w:b/>
              </w:rPr>
              <w:t>GetServer</w:t>
            </w:r>
          </w:p>
        </w:tc>
        <w:tc>
          <w:tcPr>
            <w:tcW w:w="0" w:type="auto"/>
            <w:vAlign w:val="center"/>
          </w:tcPr>
          <w:p w:rsidR="002B154A" w:rsidRDefault="00D5400E">
            <w:pPr>
              <w:pStyle w:val="TableBodyText"/>
            </w:pPr>
            <w:r>
              <w:t xml:space="preserve">The input data for the </w:t>
            </w:r>
            <w:r>
              <w:rPr>
                <w:b/>
              </w:rPr>
              <w:t xml:space="preserve">GetServer </w:t>
            </w:r>
            <w:hyperlink w:anchor="gt_3f81265d-5456-4bfe-b795-ac5bf522b299">
              <w:r>
                <w:rPr>
                  <w:rStyle w:val="HyperlinkGreen"/>
                  <w:b/>
                </w:rPr>
                <w:t>WSDL operation</w:t>
              </w:r>
            </w:hyperlink>
            <w:r>
              <w:t>.</w:t>
            </w:r>
          </w:p>
        </w:tc>
      </w:tr>
      <w:tr w:rsidR="002B154A" w:rsidTr="002B154A">
        <w:tc>
          <w:tcPr>
            <w:tcW w:w="0" w:type="auto"/>
            <w:vAlign w:val="center"/>
          </w:tcPr>
          <w:p w:rsidR="002B154A" w:rsidRDefault="00D5400E">
            <w:pPr>
              <w:pStyle w:val="TableBodyText"/>
            </w:pPr>
            <w:r>
              <w:rPr>
                <w:b/>
              </w:rPr>
              <w:t>GetServerResponse</w:t>
            </w:r>
          </w:p>
        </w:tc>
        <w:tc>
          <w:tcPr>
            <w:tcW w:w="0" w:type="auto"/>
            <w:vAlign w:val="center"/>
          </w:tcPr>
          <w:p w:rsidR="002B154A" w:rsidRDefault="00D5400E">
            <w:pPr>
              <w:pStyle w:val="TableBodyText"/>
            </w:pPr>
            <w:r>
              <w:t xml:space="preserve">The result data for the </w:t>
            </w:r>
            <w:r>
              <w:rPr>
                <w:b/>
              </w:rPr>
              <w:t xml:space="preserve">GetServer </w:t>
            </w:r>
            <w:r>
              <w:t>WSDL operation.</w:t>
            </w:r>
          </w:p>
        </w:tc>
      </w:tr>
    </w:tbl>
    <w:p w:rsidR="002B154A" w:rsidRDefault="002B154A"/>
    <w:p w:rsidR="002B154A" w:rsidRDefault="00D5400E">
      <w:pPr>
        <w:pStyle w:val="Heading6"/>
      </w:pPr>
      <w:bookmarkStart w:id="375" w:name="section_44da37a0054943e19b5146498b2fb057"/>
      <w:bookmarkStart w:id="376" w:name="_Toc83916289"/>
      <w:r>
        <w:t>GetServer</w:t>
      </w:r>
      <w:bookmarkEnd w:id="375"/>
      <w:bookmarkEnd w:id="376"/>
    </w:p>
    <w:p w:rsidR="002B154A" w:rsidRDefault="00D5400E">
      <w:r>
        <w:t xml:space="preserve">The </w:t>
      </w:r>
      <w:r>
        <w:rPr>
          <w:b/>
        </w:rPr>
        <w:t>GetServer</w:t>
      </w:r>
      <w:r>
        <w:t xml:space="preserve"> element specifies the input data for the </w:t>
      </w:r>
      <w:r>
        <w:rPr>
          <w:b/>
        </w:rPr>
        <w:t xml:space="preserve">GetServer </w:t>
      </w:r>
      <w:hyperlink w:anchor="gt_3f81265d-5456-4bfe-b795-ac5bf522b299">
        <w:r>
          <w:rPr>
            <w:rStyle w:val="HyperlinkGreen"/>
            <w:b/>
          </w:rPr>
          <w:t>WSDL operation</w:t>
        </w:r>
      </w:hyperlink>
      <w:r>
        <w:t>.</w:t>
      </w:r>
    </w:p>
    <w:p w:rsidR="002B154A" w:rsidRDefault="00D5400E">
      <w:pPr>
        <w:pStyle w:val="Code"/>
      </w:pPr>
      <w:r>
        <w:t>&lt;xs:element name="GetServer"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w:t>
      </w:r>
      <w:r>
        <w:t>nt minOccurs="0" name="serverName"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p>
    <w:p w:rsidR="002B154A" w:rsidRDefault="00D5400E">
      <w:bookmarkStart w:id="377" w:name="CC_085dfd383dddb0d359d872a01e8044c8"/>
      <w:bookmarkEnd w:id="377"/>
      <w:r>
        <w:rPr>
          <w:b/>
        </w:rPr>
        <w:t xml:space="preserve">serverName: </w:t>
      </w:r>
      <w:r>
        <w:t>Specifies the unique identifier of the Domino server.</w:t>
      </w:r>
    </w:p>
    <w:p w:rsidR="002B154A" w:rsidRDefault="00D5400E">
      <w:pPr>
        <w:pStyle w:val="Heading6"/>
      </w:pPr>
      <w:bookmarkStart w:id="378" w:name="section_c05deb4e0cad4a6090ec8353b03c644b"/>
      <w:bookmarkStart w:id="379" w:name="_Toc83916290"/>
      <w:r>
        <w:t>GetServerResponse</w:t>
      </w:r>
      <w:bookmarkEnd w:id="378"/>
      <w:bookmarkEnd w:id="379"/>
    </w:p>
    <w:p w:rsidR="002B154A" w:rsidRDefault="00D5400E">
      <w:r>
        <w:t xml:space="preserve">The </w:t>
      </w:r>
      <w:r>
        <w:rPr>
          <w:b/>
        </w:rPr>
        <w:t>GetServerResponse</w:t>
      </w:r>
      <w:r>
        <w:t xml:space="preserve"> element specifies the resul</w:t>
      </w:r>
      <w:r>
        <w:t xml:space="preserve">t data for the </w:t>
      </w:r>
      <w:r>
        <w:rPr>
          <w:b/>
        </w:rPr>
        <w:t xml:space="preserve">GetServer </w:t>
      </w:r>
      <w:hyperlink w:anchor="gt_3f81265d-5456-4bfe-b795-ac5bf522b299">
        <w:r>
          <w:rPr>
            <w:rStyle w:val="HyperlinkGreen"/>
            <w:b/>
          </w:rPr>
          <w:t>WSDL operation</w:t>
        </w:r>
      </w:hyperlink>
      <w:r>
        <w:t>.</w:t>
      </w:r>
    </w:p>
    <w:p w:rsidR="002B154A" w:rsidRDefault="00D5400E">
      <w:pPr>
        <w:pStyle w:val="Code"/>
      </w:pPr>
      <w:r>
        <w:t>&lt;xs:element name="GetServerResponse" xmlns:xs="http://www.w3.org/2001/XMLSchema"&gt;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w:t>
      </w:r>
      <w:r>
        <w:t xml:space="preserve"> xmlns:tns1="http://schemas.datacontract.org/2004/07/Microsoft.Office.Server.Search.Administration" minOccurs="0" name="GetServerResult" type="tns1:SERVERITEM"/&gt;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&lt;/xs:element&gt;</w:t>
      </w:r>
      <w:bookmarkStart w:id="380" w:name="OLE_LINK1"/>
      <w:bookmarkStart w:id="381" w:name="OLE_LINK2"/>
      <w:bookmarkEnd w:id="380"/>
      <w:bookmarkEnd w:id="381"/>
    </w:p>
    <w:p w:rsidR="002B154A" w:rsidRDefault="00D5400E">
      <w:bookmarkStart w:id="382" w:name="CC_3024e58acf4ff9da2c330c03d0f678b2"/>
      <w:bookmarkEnd w:id="382"/>
      <w:r>
        <w:rPr>
          <w:b/>
        </w:rPr>
        <w:t xml:space="preserve">GetServerResult: </w:t>
      </w:r>
      <w:r>
        <w:t>This contains the unique</w:t>
      </w:r>
      <w:r>
        <w:t xml:space="preserve"> identifier and display URL of the Domino server.</w:t>
      </w:r>
    </w:p>
    <w:p w:rsidR="002B154A" w:rsidRDefault="00D5400E">
      <w:pPr>
        <w:pStyle w:val="Heading5"/>
      </w:pPr>
      <w:bookmarkStart w:id="383" w:name="section_bd642b2698294b9b9e33716bed51f04b"/>
      <w:bookmarkStart w:id="384" w:name="_Toc83916291"/>
      <w:r>
        <w:t>Complex Types</w:t>
      </w:r>
      <w:bookmarkEnd w:id="383"/>
      <w:bookmarkEnd w:id="384"/>
    </w:p>
    <w:p w:rsidR="002B154A" w:rsidRDefault="00D5400E">
      <w:r>
        <w:t>None.</w:t>
      </w:r>
    </w:p>
    <w:p w:rsidR="002B154A" w:rsidRDefault="00D5400E">
      <w:pPr>
        <w:pStyle w:val="Heading5"/>
      </w:pPr>
      <w:bookmarkStart w:id="385" w:name="section_206252acbec44d48bbb9dbc44b049df5"/>
      <w:bookmarkStart w:id="386" w:name="_Toc83916292"/>
      <w:r>
        <w:t>Simple Types</w:t>
      </w:r>
      <w:bookmarkEnd w:id="385"/>
      <w:bookmarkEnd w:id="386"/>
    </w:p>
    <w:p w:rsidR="002B154A" w:rsidRDefault="00D5400E">
      <w:r>
        <w:t>None.</w:t>
      </w:r>
    </w:p>
    <w:p w:rsidR="002B154A" w:rsidRDefault="00D5400E">
      <w:pPr>
        <w:pStyle w:val="Heading5"/>
      </w:pPr>
      <w:bookmarkStart w:id="387" w:name="section_1b69e63ae0184e90aabb1673e2c78e26"/>
      <w:bookmarkStart w:id="388" w:name="_Toc83916293"/>
      <w:r>
        <w:t>Attributes</w:t>
      </w:r>
      <w:bookmarkEnd w:id="387"/>
      <w:bookmarkEnd w:id="388"/>
    </w:p>
    <w:p w:rsidR="002B154A" w:rsidRDefault="00D5400E">
      <w:r>
        <w:t>None.</w:t>
      </w:r>
    </w:p>
    <w:p w:rsidR="002B154A" w:rsidRDefault="00D5400E">
      <w:pPr>
        <w:pStyle w:val="Heading5"/>
      </w:pPr>
      <w:bookmarkStart w:id="389" w:name="section_591d3e3b6e5d4bd6b8befd36cbf2b3c2"/>
      <w:bookmarkStart w:id="390" w:name="_Toc83916294"/>
      <w:r>
        <w:t>Groups</w:t>
      </w:r>
      <w:bookmarkEnd w:id="389"/>
      <w:bookmarkEnd w:id="390"/>
    </w:p>
    <w:p w:rsidR="002B154A" w:rsidRDefault="00D5400E">
      <w:r>
        <w:t>None.</w:t>
      </w:r>
    </w:p>
    <w:p w:rsidR="002B154A" w:rsidRDefault="00D5400E">
      <w:pPr>
        <w:pStyle w:val="Heading5"/>
      </w:pPr>
      <w:bookmarkStart w:id="391" w:name="section_a92d64294cff4c26b386bdb7533b8915"/>
      <w:bookmarkStart w:id="392" w:name="_Toc83916295"/>
      <w:r>
        <w:t>Attribute Groups</w:t>
      </w:r>
      <w:bookmarkEnd w:id="391"/>
      <w:bookmarkEnd w:id="392"/>
    </w:p>
    <w:p w:rsidR="002B154A" w:rsidRDefault="00D5400E">
      <w:r>
        <w:lastRenderedPageBreak/>
        <w:t>None.</w:t>
      </w:r>
    </w:p>
    <w:p w:rsidR="002B154A" w:rsidRDefault="00D5400E">
      <w:pPr>
        <w:pStyle w:val="Heading3"/>
      </w:pPr>
      <w:bookmarkStart w:id="393" w:name="section_e3cc75c1b05a4496bb42a2a9052e6f6e"/>
      <w:bookmarkStart w:id="394" w:name="_Toc83916296"/>
      <w:r>
        <w:t>Timer Events</w:t>
      </w:r>
      <w:bookmarkEnd w:id="393"/>
      <w:bookmarkEnd w:id="3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B154A" w:rsidRDefault="00D5400E">
      <w:r>
        <w:t>None.</w:t>
      </w:r>
    </w:p>
    <w:p w:rsidR="002B154A" w:rsidRDefault="00D5400E">
      <w:pPr>
        <w:pStyle w:val="Heading3"/>
      </w:pPr>
      <w:bookmarkStart w:id="395" w:name="section_05b77a47a2db4a92be1ecc1f5d79dfbc"/>
      <w:bookmarkStart w:id="396" w:name="_Toc83916297"/>
      <w:r>
        <w:t>Other Loc</w:t>
      </w:r>
      <w:r>
        <w:t>al Events</w:t>
      </w:r>
      <w:bookmarkEnd w:id="395"/>
      <w:bookmarkEnd w:id="39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B154A" w:rsidRDefault="00D5400E">
      <w:r>
        <w:t>None.</w:t>
      </w:r>
    </w:p>
    <w:p w:rsidR="002B154A" w:rsidRDefault="00D5400E">
      <w:pPr>
        <w:pStyle w:val="Heading1"/>
      </w:pPr>
      <w:bookmarkStart w:id="397" w:name="section_d2bc7232f40d4855b3b86c82a54f47a3"/>
      <w:bookmarkStart w:id="398" w:name="_Toc83916298"/>
      <w:r>
        <w:lastRenderedPageBreak/>
        <w:t>Protocol Examples</w:t>
      </w:r>
      <w:bookmarkEnd w:id="397"/>
      <w:bookmarkEnd w:id="398"/>
    </w:p>
    <w:p w:rsidR="002B154A" w:rsidRDefault="00D5400E">
      <w:pPr>
        <w:pStyle w:val="Heading2"/>
      </w:pPr>
      <w:bookmarkStart w:id="399" w:name="section_97414043494843d8a97bbb8e4b8345cd"/>
      <w:bookmarkStart w:id="400" w:name="_Toc83916299"/>
      <w:r>
        <w:t>Identifying Servers and Databases</w:t>
      </w:r>
      <w:bookmarkEnd w:id="399"/>
      <w:bookmarkEnd w:id="400"/>
      <w:r>
        <w:fldChar w:fldCharType="begin"/>
      </w:r>
      <w:r>
        <w:instrText xml:space="preserve"> XE "Examples:Identifying Servers and Databases" </w:instrText>
      </w:r>
      <w:r>
        <w:fldChar w:fldCharType="end"/>
      </w:r>
      <w:r>
        <w:fldChar w:fldCharType="begin"/>
      </w:r>
      <w:r>
        <w:instrText xml:space="preserve"> XE "Servers and Databases: Identifying" </w:instrText>
      </w:r>
      <w:r>
        <w:fldChar w:fldCharType="end"/>
      </w:r>
      <w:r>
        <w:fldChar w:fldCharType="begin"/>
      </w:r>
      <w:r>
        <w:instrText xml:space="preserve"> XE "Iden</w:instrText>
      </w:r>
      <w:r>
        <w:instrText xml:space="preserve">tifying Servers and Databases:Example" </w:instrText>
      </w:r>
      <w:r>
        <w:fldChar w:fldCharType="end"/>
      </w:r>
    </w:p>
    <w:p w:rsidR="002B154A" w:rsidRDefault="00D5400E">
      <w:r>
        <w:t>To enumerate servers, databases and to get properties for a database, the protocol client sends the following messages to the protocol server.</w:t>
      </w:r>
    </w:p>
    <w:p w:rsidR="002B154A" w:rsidRDefault="00D5400E">
      <w:pPr>
        <w:pStyle w:val="Heading3"/>
      </w:pPr>
      <w:bookmarkStart w:id="401" w:name="section_a3dd98a7b1eb42f48c001dd6960f74cc"/>
      <w:bookmarkStart w:id="402" w:name="_Toc83916300"/>
      <w:r>
        <w:t>EnumerateServers</w:t>
      </w:r>
      <w:bookmarkEnd w:id="401"/>
      <w:bookmarkEnd w:id="402"/>
      <w:r>
        <w:fldChar w:fldCharType="begin"/>
      </w:r>
      <w:r>
        <w:instrText xml:space="preserve"> XE "EnumerateServers example" </w:instrText>
      </w:r>
      <w:r>
        <w:fldChar w:fldCharType="end"/>
      </w:r>
      <w:r>
        <w:fldChar w:fldCharType="begin"/>
      </w:r>
      <w:r>
        <w:instrText xml:space="preserve"> XE "Examples:Enumerat</w:instrText>
      </w:r>
      <w:r>
        <w:instrText xml:space="preserve">eServers" </w:instrText>
      </w:r>
      <w:r>
        <w:fldChar w:fldCharType="end"/>
      </w:r>
    </w:p>
    <w:p w:rsidR="002B154A" w:rsidRDefault="00D5400E">
      <w:r>
        <w:t>To enumerate the available Domino servers, the protocol client sends the following message:</w:t>
      </w:r>
    </w:p>
    <w:p w:rsidR="002B154A" w:rsidRDefault="00D5400E">
      <w:r>
        <w:t>Request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w:t>
      </w:r>
      <w:r>
        <w:t>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http://tempuri.org/INotesWebServiceApplication/EnumerateServers</w:t>
      </w:r>
    </w:p>
    <w:p w:rsidR="002B154A" w:rsidRDefault="00D5400E">
      <w:pPr>
        <w:pStyle w:val="Code"/>
      </w:pPr>
      <w:r>
        <w:t xml:space="preserve">    &lt;/a:Action&gt;</w:t>
      </w:r>
    </w:p>
    <w:p w:rsidR="002B154A" w:rsidRDefault="00D5400E">
      <w:pPr>
        <w:pStyle w:val="Code"/>
      </w:pPr>
      <w:r>
        <w:t xml:space="preserve">    &lt;a:MessageID&gt;</w:t>
      </w:r>
    </w:p>
    <w:p w:rsidR="002B154A" w:rsidRDefault="00D5400E">
      <w:pPr>
        <w:pStyle w:val="Code"/>
      </w:pPr>
      <w:r>
        <w:t xml:space="preserve">      urn:uuid:73bf4a5d-4c0b-4d61-b621-e255a45c5f4d</w:t>
      </w:r>
    </w:p>
    <w:p w:rsidR="002B154A" w:rsidRDefault="00D5400E">
      <w:pPr>
        <w:pStyle w:val="Code"/>
      </w:pPr>
      <w:r>
        <w:t xml:space="preserve">    &lt;/a:MessageID&gt;</w:t>
      </w:r>
    </w:p>
    <w:p w:rsidR="002B154A" w:rsidRDefault="00D5400E">
      <w:pPr>
        <w:pStyle w:val="Code"/>
      </w:pPr>
      <w:r>
        <w:t xml:space="preserve">    &lt;a:ReplyTo&gt;</w:t>
      </w:r>
    </w:p>
    <w:p w:rsidR="002B154A" w:rsidRDefault="00D5400E">
      <w:pPr>
        <w:pStyle w:val="Code"/>
      </w:pPr>
      <w:r>
        <w:t xml:space="preserve">      &lt;a:Address&gt;</w:t>
      </w:r>
    </w:p>
    <w:p w:rsidR="002B154A" w:rsidRDefault="00D5400E">
      <w:pPr>
        <w:pStyle w:val="Code"/>
      </w:pPr>
      <w:r>
        <w:t xml:space="preserve">        http://www.w3.org/2005/08/addressing/anonymous</w:t>
      </w:r>
    </w:p>
    <w:p w:rsidR="002B154A" w:rsidRDefault="00D5400E">
      <w:pPr>
        <w:pStyle w:val="Code"/>
      </w:pPr>
      <w:r>
        <w:t xml:space="preserve">      &lt;/a:Address&gt;</w:t>
      </w:r>
    </w:p>
    <w:p w:rsidR="002B154A" w:rsidRDefault="00D5400E">
      <w:pPr>
        <w:pStyle w:val="Code"/>
      </w:pPr>
      <w:r>
        <w:t xml:space="preserve">    &lt;/a:ReplyTo&gt;</w:t>
      </w:r>
    </w:p>
    <w:p w:rsidR="002B154A" w:rsidRDefault="00D5400E">
      <w:pPr>
        <w:pStyle w:val="Code"/>
      </w:pPr>
      <w:r>
        <w:t xml:space="preserve">    &lt;ServiceContext </w:t>
      </w:r>
    </w:p>
    <w:p w:rsidR="002B154A" w:rsidRDefault="00D5400E">
      <w:pPr>
        <w:pStyle w:val="Code"/>
      </w:pPr>
      <w:r>
        <w:t xml:space="preserve">      xmlns="http://schemas.microsoft.c</w:t>
      </w:r>
      <w:r>
        <w:t xml:space="preserve">om/sharepoint/servicecontext" </w:t>
      </w:r>
    </w:p>
    <w:p w:rsidR="002B154A" w:rsidRDefault="00D5400E">
      <w:pPr>
        <w:pStyle w:val="Code"/>
      </w:pPr>
      <w:r>
        <w:t xml:space="preserve">      xmlns:i="http://www.w3.org/2001/XMLSchema-instance"&gt;</w:t>
      </w:r>
    </w:p>
    <w:p w:rsidR="002B154A" w:rsidRDefault="00D5400E">
      <w:pPr>
        <w:pStyle w:val="Code"/>
      </w:pPr>
      <w:r>
        <w:t xml:space="preserve">      &lt;correlationId&gt;</w:t>
      </w:r>
    </w:p>
    <w:p w:rsidR="002B154A" w:rsidRDefault="00D5400E">
      <w:pPr>
        <w:pStyle w:val="Code"/>
      </w:pPr>
      <w:r>
        <w:t xml:space="preserve">        b14b0e1c-f5a5-4b96-bd92-2936264a5e5a</w:t>
      </w:r>
    </w:p>
    <w:p w:rsidR="002B154A" w:rsidRDefault="00D5400E">
      <w:pPr>
        <w:pStyle w:val="Code"/>
      </w:pPr>
      <w:r>
        <w:t xml:space="preserve">      &lt;/correlationId&gt;</w:t>
      </w:r>
    </w:p>
    <w:p w:rsidR="002B154A" w:rsidRDefault="00D5400E">
      <w:pPr>
        <w:pStyle w:val="Code"/>
      </w:pPr>
      <w:r>
        <w:t xml:space="preserve">      &lt;language&gt;en-US&lt;/language&gt;</w:t>
      </w:r>
    </w:p>
    <w:p w:rsidR="002B154A" w:rsidRDefault="00D5400E">
      <w:pPr>
        <w:pStyle w:val="Code"/>
      </w:pPr>
      <w:r>
        <w:t xml:space="preserve">      &lt;region&gt;en-US&lt;/region&gt;</w:t>
      </w:r>
    </w:p>
    <w:p w:rsidR="002B154A" w:rsidRDefault="00D5400E">
      <w:pPr>
        <w:pStyle w:val="Code"/>
      </w:pPr>
      <w:r>
        <w:t xml:space="preserve">      &lt;siteSub</w:t>
      </w:r>
      <w:r>
        <w:t>scriptionId&gt;</w:t>
      </w:r>
    </w:p>
    <w:p w:rsidR="002B154A" w:rsidRDefault="00D5400E">
      <w:pPr>
        <w:pStyle w:val="Code"/>
      </w:pPr>
      <w:r>
        <w:t xml:space="preserve">        00000000-0000-0000-0000-000000000000</w:t>
      </w:r>
    </w:p>
    <w:p w:rsidR="002B154A" w:rsidRDefault="00D5400E">
      <w:pPr>
        <w:pStyle w:val="Code"/>
      </w:pPr>
      <w:r>
        <w:t xml:space="preserve">      &lt;/siteSubscriptionId&gt;</w:t>
      </w:r>
    </w:p>
    <w:p w:rsidR="002B154A" w:rsidRDefault="00D5400E">
      <w:pPr>
        <w:pStyle w:val="Code"/>
      </w:pPr>
      <w:r>
        <w:t xml:space="preserve">    &lt;/ServiceContext&gt;</w:t>
      </w:r>
    </w:p>
    <w:p w:rsidR="002B154A" w:rsidRDefault="00D5400E">
      <w:pPr>
        <w:pStyle w:val="Code"/>
      </w:pPr>
      <w:r>
        <w:t xml:space="preserve">    &lt;a:To s:mustUnderstand="1" u:Id="_1"&gt;</w:t>
      </w:r>
    </w:p>
    <w:p w:rsidR="002B154A" w:rsidRDefault="00D5400E">
      <w:pPr>
        <w:pStyle w:val="Code"/>
      </w:pPr>
      <w:r>
        <w:t xml:space="preserve">      http://example.com:32843/088ec4ed4144457bb36088e0b5c0bea8/NotesWebService.svc</w:t>
      </w:r>
    </w:p>
    <w:p w:rsidR="002B154A" w:rsidRDefault="00D5400E">
      <w:pPr>
        <w:pStyle w:val="Code"/>
      </w:pPr>
      <w:r>
        <w:t xml:space="preserve">    &lt;/a:To&gt;</w:t>
      </w:r>
    </w:p>
    <w:p w:rsidR="002B154A" w:rsidRDefault="00D5400E">
      <w:pPr>
        <w:pStyle w:val="Code"/>
      </w:pPr>
      <w:r>
        <w:t xml:space="preserve">  &lt;/s:Head</w:t>
      </w:r>
      <w:r>
        <w:t>er&gt;</w:t>
      </w:r>
    </w:p>
    <w:p w:rsidR="002B154A" w:rsidRDefault="00D5400E">
      <w:pPr>
        <w:pStyle w:val="Code"/>
      </w:pPr>
      <w:r>
        <w:t xml:space="preserve">  &lt;s:Body&gt;</w:t>
      </w:r>
    </w:p>
    <w:p w:rsidR="002B154A" w:rsidRDefault="00D5400E">
      <w:pPr>
        <w:pStyle w:val="Code"/>
      </w:pPr>
      <w:r>
        <w:t xml:space="preserve">    &lt;EnumerateServers xmlns="http://tempuri.org/"&gt;</w:t>
      </w:r>
    </w:p>
    <w:p w:rsidR="002B154A" w:rsidRDefault="00D5400E">
      <w:pPr>
        <w:pStyle w:val="Code"/>
      </w:pPr>
      <w:r>
        <w:t xml:space="preserve">    &lt;/EnumerateServers&gt;</w:t>
      </w:r>
    </w:p>
    <w:p w:rsidR="002B154A" w:rsidRDefault="00D5400E">
      <w:pPr>
        <w:pStyle w:val="Code"/>
      </w:pPr>
      <w:r>
        <w:t xml:space="preserve">  &lt;/s:Body&gt;</w:t>
      </w:r>
    </w:p>
    <w:p w:rsidR="002B154A" w:rsidRDefault="00D5400E">
      <w:pPr>
        <w:pStyle w:val="Code"/>
      </w:pPr>
      <w:r>
        <w:t>&lt;/s:Envelope&gt;</w:t>
      </w:r>
    </w:p>
    <w:p w:rsidR="002B154A" w:rsidRDefault="00D5400E">
      <w:r>
        <w:t>Response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http://tempuri.org/INotesWebServiceApplication/EnumerateServersResponse</w:t>
      </w:r>
    </w:p>
    <w:p w:rsidR="002B154A" w:rsidRDefault="00D5400E">
      <w:pPr>
        <w:pStyle w:val="Code"/>
      </w:pPr>
      <w:r>
        <w:lastRenderedPageBreak/>
        <w:t xml:space="preserve">    &lt;/a:Action&gt;</w:t>
      </w:r>
    </w:p>
    <w:p w:rsidR="002B154A" w:rsidRDefault="00D5400E">
      <w:pPr>
        <w:pStyle w:val="Code"/>
      </w:pPr>
      <w:r>
        <w:t xml:space="preserve">    &lt;a:RelatesTo&gt;</w:t>
      </w:r>
    </w:p>
    <w:p w:rsidR="002B154A" w:rsidRDefault="00D5400E">
      <w:pPr>
        <w:pStyle w:val="Code"/>
      </w:pPr>
      <w:r>
        <w:t xml:space="preserve">      urn:uuid:73bf4a5d-4c0b-4d61-b621-e255a45c5f4d</w:t>
      </w:r>
    </w:p>
    <w:p w:rsidR="002B154A" w:rsidRDefault="00D5400E">
      <w:pPr>
        <w:pStyle w:val="Code"/>
      </w:pPr>
      <w:r>
        <w:t xml:space="preserve">    &lt;/a:RelatesTo&gt;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&lt;EnumerateServersResponse xmlns="http://tempuri.org/"&gt;</w:t>
      </w:r>
    </w:p>
    <w:p w:rsidR="002B154A" w:rsidRDefault="00D5400E">
      <w:pPr>
        <w:pStyle w:val="Code"/>
      </w:pPr>
      <w:r>
        <w:t xml:space="preserve">      &lt;EnumerateServersResult </w:t>
      </w:r>
    </w:p>
    <w:p w:rsidR="002B154A" w:rsidRDefault="00D5400E">
      <w:pPr>
        <w:pStyle w:val="Code"/>
      </w:pPr>
      <w:r>
        <w:t xml:space="preserve">        xmlns:b="http://schemas.datacontract.org/2004/07/Microsoft.Of</w:t>
      </w:r>
      <w:r>
        <w:t xml:space="preserve">fice.Server.Search.Administration" </w:t>
      </w:r>
    </w:p>
    <w:p w:rsidR="002B154A" w:rsidRDefault="00D5400E">
      <w:pPr>
        <w:pStyle w:val="Code"/>
      </w:pPr>
      <w:r>
        <w:t xml:space="preserve">        xmlns:i="http://www.w3.org/2001/XMLSchema-instance"&gt;</w:t>
      </w:r>
    </w:p>
    <w:p w:rsidR="002B154A" w:rsidRDefault="00D5400E">
      <w:pPr>
        <w:pStyle w:val="Code"/>
      </w:pPr>
      <w:r>
        <w:t xml:space="preserve">        &lt;b:SERVERITEM&gt;</w:t>
      </w:r>
    </w:p>
    <w:p w:rsidR="002B154A" w:rsidRDefault="00D5400E">
      <w:pPr>
        <w:pStyle w:val="Code"/>
      </w:pPr>
      <w:r>
        <w:t xml:space="preserve">          &lt;b:displayUrl&gt;http://servernotes1&lt;/b:displayUrl&gt;</w:t>
      </w:r>
    </w:p>
    <w:p w:rsidR="002B154A" w:rsidRDefault="00D5400E">
      <w:pPr>
        <w:pStyle w:val="Code"/>
      </w:pPr>
      <w:r>
        <w:t xml:space="preserve">          &lt;b:serverId&gt;servernotes1&lt;/b:serverId&gt;</w:t>
      </w:r>
    </w:p>
    <w:p w:rsidR="002B154A" w:rsidRDefault="00D5400E">
      <w:pPr>
        <w:pStyle w:val="Code"/>
      </w:pPr>
      <w:r>
        <w:t xml:space="preserve">        &lt;/b:SERVERITEM&gt;</w:t>
      </w:r>
    </w:p>
    <w:p w:rsidR="002B154A" w:rsidRDefault="00D5400E">
      <w:pPr>
        <w:pStyle w:val="Code"/>
      </w:pPr>
      <w:r>
        <w:t xml:space="preserve">        &lt;b:SERVERITEM&gt;</w:t>
      </w:r>
    </w:p>
    <w:p w:rsidR="002B154A" w:rsidRDefault="00D5400E">
      <w:pPr>
        <w:pStyle w:val="Code"/>
      </w:pPr>
      <w:r>
        <w:t xml:space="preserve">          &lt;b:displayUrl&gt;http://servernotes2&lt;/b:displayUrl&gt;</w:t>
      </w:r>
    </w:p>
    <w:p w:rsidR="002B154A" w:rsidRDefault="00D5400E">
      <w:pPr>
        <w:pStyle w:val="Code"/>
      </w:pPr>
      <w:r>
        <w:t xml:space="preserve">          &lt;b:serverId&gt;servernotes2&lt;/b:serverId&gt;</w:t>
      </w:r>
    </w:p>
    <w:p w:rsidR="002B154A" w:rsidRDefault="00D5400E">
      <w:pPr>
        <w:pStyle w:val="Code"/>
      </w:pPr>
      <w:r>
        <w:t xml:space="preserve">        &lt;/b:SERVERITEM&gt;</w:t>
      </w:r>
    </w:p>
    <w:p w:rsidR="002B154A" w:rsidRDefault="00D5400E">
      <w:pPr>
        <w:pStyle w:val="Code"/>
      </w:pPr>
      <w:r>
        <w:t xml:space="preserve">      &lt;/EnumerateServersResult&gt;</w:t>
      </w:r>
    </w:p>
    <w:p w:rsidR="002B154A" w:rsidRDefault="00D5400E">
      <w:pPr>
        <w:pStyle w:val="Code"/>
      </w:pPr>
      <w:r>
        <w:t xml:space="preserve">    &lt;/EnumerateServersResponse&gt;</w:t>
      </w:r>
    </w:p>
    <w:p w:rsidR="002B154A" w:rsidRDefault="00D5400E">
      <w:pPr>
        <w:pStyle w:val="Code"/>
      </w:pPr>
      <w:r>
        <w:t xml:space="preserve">  &lt;/s:Body&gt;</w:t>
      </w:r>
    </w:p>
    <w:p w:rsidR="002B154A" w:rsidRDefault="00D5400E">
      <w:pPr>
        <w:pStyle w:val="Code"/>
      </w:pPr>
      <w:r>
        <w:t>&lt;/s:Envelope&gt;</w:t>
      </w:r>
    </w:p>
    <w:p w:rsidR="002B154A" w:rsidRDefault="00D5400E">
      <w:pPr>
        <w:pStyle w:val="Heading3"/>
      </w:pPr>
      <w:bookmarkStart w:id="403" w:name="section_cdcb389172374908b45e6dd2a2c80aae"/>
      <w:bookmarkStart w:id="404" w:name="_Toc83916301"/>
      <w:r>
        <w:t>GetDatabase</w:t>
      </w:r>
      <w:bookmarkEnd w:id="403"/>
      <w:bookmarkEnd w:id="404"/>
      <w:r>
        <w:fldChar w:fldCharType="begin"/>
      </w:r>
      <w:r>
        <w:instrText xml:space="preserve"> XE "GetDatabase example" </w:instrText>
      </w:r>
      <w:r>
        <w:fldChar w:fldCharType="end"/>
      </w:r>
      <w:r>
        <w:fldChar w:fldCharType="begin"/>
      </w:r>
      <w:r>
        <w:instrText xml:space="preserve"> XE "Examples:GetDatabase" </w:instrText>
      </w:r>
      <w:r>
        <w:fldChar w:fldCharType="end"/>
      </w:r>
    </w:p>
    <w:p w:rsidR="002B154A" w:rsidRDefault="00D5400E">
      <w:r>
        <w:t>To get the properties for a specific database, the protocol client sends the following message:</w:t>
      </w:r>
    </w:p>
    <w:p w:rsidR="002B154A" w:rsidRDefault="00D5400E">
      <w:r>
        <w:t>Request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t>
      </w:r>
      <w:r>
        <w:t xml:space="preserve">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http://tempuri.org/INotesWebServiceApplication/GetDatabase</w:t>
      </w:r>
    </w:p>
    <w:p w:rsidR="002B154A" w:rsidRDefault="00D5400E">
      <w:pPr>
        <w:pStyle w:val="Code"/>
      </w:pPr>
      <w:r>
        <w:t xml:space="preserve">    &lt;/a:Action&gt;</w:t>
      </w:r>
    </w:p>
    <w:p w:rsidR="002B154A" w:rsidRDefault="00D5400E">
      <w:pPr>
        <w:pStyle w:val="Code"/>
      </w:pPr>
      <w:r>
        <w:t xml:space="preserve">    &lt;a:MessageID&gt;</w:t>
      </w:r>
    </w:p>
    <w:p w:rsidR="002B154A" w:rsidRDefault="00D5400E">
      <w:pPr>
        <w:pStyle w:val="Code"/>
      </w:pPr>
      <w:r>
        <w:t xml:space="preserve">      urn:uuid:c7f4e90c-2c6f-4d43-983e-a52a8a2d35a7</w:t>
      </w:r>
    </w:p>
    <w:p w:rsidR="002B154A" w:rsidRDefault="00D5400E">
      <w:pPr>
        <w:pStyle w:val="Code"/>
      </w:pPr>
      <w:r>
        <w:t xml:space="preserve">    &lt;/a:MessageID&gt;</w:t>
      </w:r>
    </w:p>
    <w:p w:rsidR="002B154A" w:rsidRDefault="00D5400E">
      <w:pPr>
        <w:pStyle w:val="Code"/>
      </w:pPr>
      <w:r>
        <w:t xml:space="preserve">    &lt;a:ReplyTo&gt;</w:t>
      </w:r>
    </w:p>
    <w:p w:rsidR="002B154A" w:rsidRDefault="00D5400E">
      <w:pPr>
        <w:pStyle w:val="Code"/>
      </w:pPr>
      <w:r>
        <w:t xml:space="preserve">      &lt;a:Address&gt;</w:t>
      </w:r>
    </w:p>
    <w:p w:rsidR="002B154A" w:rsidRDefault="00D5400E">
      <w:pPr>
        <w:pStyle w:val="Code"/>
      </w:pPr>
      <w:r>
        <w:t xml:space="preserve">        http://www.w3.org/2005/08/addressing/anonymous</w:t>
      </w:r>
    </w:p>
    <w:p w:rsidR="002B154A" w:rsidRDefault="00D5400E">
      <w:pPr>
        <w:pStyle w:val="Code"/>
      </w:pPr>
      <w:r>
        <w:t xml:space="preserve">      &lt;/a:Address&gt;</w:t>
      </w:r>
    </w:p>
    <w:p w:rsidR="002B154A" w:rsidRDefault="00D5400E">
      <w:pPr>
        <w:pStyle w:val="Code"/>
      </w:pPr>
      <w:r>
        <w:t xml:space="preserve">    &lt;/a:ReplyTo&gt;</w:t>
      </w:r>
    </w:p>
    <w:p w:rsidR="002B154A" w:rsidRDefault="00D5400E">
      <w:pPr>
        <w:pStyle w:val="Code"/>
      </w:pPr>
      <w:r>
        <w:t xml:space="preserve">    &lt;ServiceContext </w:t>
      </w:r>
    </w:p>
    <w:p w:rsidR="002B154A" w:rsidRDefault="00D5400E">
      <w:pPr>
        <w:pStyle w:val="Code"/>
      </w:pPr>
      <w:r>
        <w:t xml:space="preserve">      xmlns="http://</w:t>
      </w:r>
      <w:r>
        <w:t xml:space="preserve">schemas.microsoft.com/sharepoint/servicecontext" </w:t>
      </w:r>
    </w:p>
    <w:p w:rsidR="002B154A" w:rsidRDefault="00D5400E">
      <w:pPr>
        <w:pStyle w:val="Code"/>
      </w:pPr>
      <w:r>
        <w:t xml:space="preserve">      xmlns:i="http://www.w3.org/2001/XMLSchema-instance"&gt;</w:t>
      </w:r>
    </w:p>
    <w:p w:rsidR="002B154A" w:rsidRDefault="00D5400E">
      <w:pPr>
        <w:pStyle w:val="Code"/>
      </w:pPr>
      <w:r>
        <w:t xml:space="preserve">      &lt;correlationId&gt;</w:t>
      </w:r>
    </w:p>
    <w:p w:rsidR="002B154A" w:rsidRDefault="00D5400E">
      <w:pPr>
        <w:pStyle w:val="Code"/>
      </w:pPr>
      <w:r>
        <w:t xml:space="preserve">        00000000-0000-0000-0000-000000000000</w:t>
      </w:r>
    </w:p>
    <w:p w:rsidR="002B154A" w:rsidRDefault="00D5400E">
      <w:pPr>
        <w:pStyle w:val="Code"/>
      </w:pPr>
      <w:r>
        <w:t xml:space="preserve">      &lt;/correlationId&gt;</w:t>
      </w:r>
    </w:p>
    <w:p w:rsidR="002B154A" w:rsidRDefault="00D5400E">
      <w:pPr>
        <w:pStyle w:val="Code"/>
      </w:pPr>
      <w:r>
        <w:t xml:space="preserve">      &lt;language&gt;en-US&lt;/language&gt;</w:t>
      </w:r>
    </w:p>
    <w:p w:rsidR="002B154A" w:rsidRDefault="00D5400E">
      <w:pPr>
        <w:pStyle w:val="Code"/>
      </w:pPr>
      <w:r>
        <w:t xml:space="preserve">      &lt;region&gt;en-US&lt;/reg</w:t>
      </w:r>
      <w:r>
        <w:t>ion&gt;</w:t>
      </w:r>
    </w:p>
    <w:p w:rsidR="002B154A" w:rsidRDefault="00D5400E">
      <w:pPr>
        <w:pStyle w:val="Code"/>
      </w:pPr>
      <w:r>
        <w:t xml:space="preserve">      &lt;siteSubscriptionId i:nil="true"&gt;&lt;/siteSubscriptionId&gt;</w:t>
      </w:r>
    </w:p>
    <w:p w:rsidR="002B154A" w:rsidRDefault="00D5400E">
      <w:pPr>
        <w:pStyle w:val="Code"/>
      </w:pPr>
      <w:r>
        <w:t xml:space="preserve">    &lt;/ServiceContext&gt;</w:t>
      </w:r>
    </w:p>
    <w:p w:rsidR="002B154A" w:rsidRDefault="00D5400E">
      <w:pPr>
        <w:pStyle w:val="Code"/>
      </w:pPr>
      <w:r>
        <w:t xml:space="preserve">    &lt;a:To s:mustUnderstand="1" u:Id="_1"&gt;</w:t>
      </w:r>
    </w:p>
    <w:p w:rsidR="002B154A" w:rsidRDefault="00D5400E">
      <w:pPr>
        <w:pStyle w:val="Code"/>
      </w:pPr>
      <w:r>
        <w:t xml:space="preserve">      http://example.com:32843/088ec4ed4144457bb36088e0b5c0bea8/NotesWebService.svc</w:t>
      </w:r>
    </w:p>
    <w:p w:rsidR="002B154A" w:rsidRDefault="00D5400E">
      <w:pPr>
        <w:pStyle w:val="Code"/>
      </w:pPr>
      <w:r>
        <w:t xml:space="preserve">    &lt;/a:To&gt;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w:t>
      </w:r>
      <w:r>
        <w:t>GetDatabase xmlns="http://tempuri.org/"&gt;</w:t>
      </w:r>
    </w:p>
    <w:p w:rsidR="002B154A" w:rsidRDefault="00D5400E">
      <w:pPr>
        <w:pStyle w:val="Code"/>
      </w:pPr>
      <w:r>
        <w:t xml:space="preserve">      &lt;databaseName&gt;servernotes1\database.nsf&lt;/databaseName&gt;</w:t>
      </w:r>
    </w:p>
    <w:p w:rsidR="002B154A" w:rsidRDefault="00D5400E">
      <w:pPr>
        <w:pStyle w:val="Code"/>
      </w:pPr>
      <w:r>
        <w:t xml:space="preserve">    &lt;/GetDatabase&gt;</w:t>
      </w:r>
    </w:p>
    <w:p w:rsidR="002B154A" w:rsidRDefault="00D5400E">
      <w:pPr>
        <w:pStyle w:val="Code"/>
      </w:pPr>
      <w:r>
        <w:lastRenderedPageBreak/>
        <w:t xml:space="preserve">  &lt;/s:Body&gt;</w:t>
      </w:r>
    </w:p>
    <w:p w:rsidR="002B154A" w:rsidRDefault="00D5400E">
      <w:pPr>
        <w:pStyle w:val="Code"/>
      </w:pPr>
      <w:r>
        <w:t>&lt;/s:Envelope&gt;</w:t>
      </w:r>
    </w:p>
    <w:p w:rsidR="002B154A" w:rsidRDefault="00D5400E">
      <w:r>
        <w:t>Response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http://tempuri.org/INotesWebServiceApplication/GetDatab</w:t>
      </w:r>
      <w:r>
        <w:t>aseResponse</w:t>
      </w:r>
    </w:p>
    <w:p w:rsidR="002B154A" w:rsidRDefault="00D5400E">
      <w:pPr>
        <w:pStyle w:val="Code"/>
      </w:pPr>
      <w:r>
        <w:t xml:space="preserve">    &lt;/a:Action&gt;</w:t>
      </w:r>
    </w:p>
    <w:p w:rsidR="002B154A" w:rsidRDefault="00D5400E">
      <w:pPr>
        <w:pStyle w:val="Code"/>
      </w:pPr>
      <w:r>
        <w:t xml:space="preserve">    &lt;a:RelatesTo&gt;</w:t>
      </w:r>
    </w:p>
    <w:p w:rsidR="002B154A" w:rsidRDefault="00D5400E">
      <w:pPr>
        <w:pStyle w:val="Code"/>
      </w:pPr>
      <w:r>
        <w:t xml:space="preserve">      urn:uuid:c7f4e90c-2c6f-4d43-983e-a52a8a2d35a7</w:t>
      </w:r>
    </w:p>
    <w:p w:rsidR="002B154A" w:rsidRDefault="00D5400E">
      <w:pPr>
        <w:pStyle w:val="Code"/>
      </w:pPr>
      <w:r>
        <w:t xml:space="preserve">    &lt;/a:RelatesTo&gt;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&lt;GetDatabaseResponse xmlns="http://tempuri.org/"&gt;</w:t>
      </w:r>
    </w:p>
    <w:p w:rsidR="002B154A" w:rsidRDefault="00D5400E">
      <w:pPr>
        <w:pStyle w:val="Code"/>
      </w:pPr>
      <w:r>
        <w:t xml:space="preserve">      &lt;GetDatabaseResult </w:t>
      </w:r>
    </w:p>
    <w:p w:rsidR="002B154A" w:rsidRDefault="00D5400E">
      <w:pPr>
        <w:pStyle w:val="Code"/>
      </w:pPr>
      <w:r>
        <w:t xml:space="preserve">        xmlns:b="http://schemas.da</w:t>
      </w:r>
      <w:r>
        <w:t xml:space="preserve">tacontract.org/2004/07/Microsoft.Office.Server.Search.Administration" </w:t>
      </w:r>
    </w:p>
    <w:p w:rsidR="002B154A" w:rsidRDefault="00D5400E">
      <w:pPr>
        <w:pStyle w:val="Code"/>
      </w:pPr>
      <w:r>
        <w:t xml:space="preserve">        xmlns:i="http://www.w3.org/2001/XMLSchema-instance"&gt;</w:t>
      </w:r>
    </w:p>
    <w:p w:rsidR="002B154A" w:rsidRDefault="00D5400E">
      <w:pPr>
        <w:pStyle w:val="Code"/>
      </w:pPr>
      <w:r>
        <w:t xml:space="preserve">        &lt;b:databaseId&gt;servernotes1\database.nsf&lt;/b:databaseId&gt;</w:t>
      </w:r>
    </w:p>
    <w:p w:rsidR="002B154A" w:rsidRDefault="00D5400E">
      <w:pPr>
        <w:pStyle w:val="Code"/>
      </w:pPr>
      <w:r>
        <w:t xml:space="preserve">        &lt;b:displayUrl&gt;http://servernotes1/database.nsf/&lt;</w:t>
      </w:r>
      <w:r>
        <w:t>/b:displayUrl&gt;</w:t>
      </w:r>
    </w:p>
    <w:p w:rsidR="002B154A" w:rsidRDefault="00D5400E">
      <w:pPr>
        <w:pStyle w:val="Code"/>
      </w:pPr>
      <w:r>
        <w:t xml:space="preserve">        &lt;b:lastModifiedTime&gt;2009-12-28T15:12:16&lt;/b:lastModifiedTime&gt;</w:t>
      </w:r>
    </w:p>
    <w:p w:rsidR="002B154A" w:rsidRDefault="00D5400E">
      <w:pPr>
        <w:pStyle w:val="Code"/>
      </w:pPr>
      <w:r>
        <w:t xml:space="preserve">        &lt;b:securityDesc&gt;</w:t>
      </w:r>
    </w:p>
    <w:p w:rsidR="002B154A" w:rsidRDefault="00D5400E">
      <w:pPr>
        <w:pStyle w:val="Code"/>
      </w:pPr>
      <w:r>
        <w:t xml:space="preserve">          &lt;b:SD&gt;sercurity_desc_value&lt;/b:SD&gt;</w:t>
      </w:r>
    </w:p>
    <w:p w:rsidR="002B154A" w:rsidRDefault="00D5400E">
      <w:pPr>
        <w:pStyle w:val="Code"/>
      </w:pPr>
      <w:r>
        <w:t xml:space="preserve">          &lt;b:isNTSD&gt;true&lt;/b:isNTSD&gt;</w:t>
      </w:r>
    </w:p>
    <w:p w:rsidR="002B154A" w:rsidRDefault="00D5400E">
      <w:pPr>
        <w:pStyle w:val="Code"/>
      </w:pPr>
      <w:r>
        <w:t xml:space="preserve">        &lt;/b:securityDesc&gt;</w:t>
      </w:r>
    </w:p>
    <w:p w:rsidR="002B154A" w:rsidRDefault="00D5400E">
      <w:pPr>
        <w:pStyle w:val="Code"/>
      </w:pPr>
      <w:r>
        <w:t xml:space="preserve">      &lt;/GetDatabaseResult&gt;</w:t>
      </w:r>
    </w:p>
    <w:p w:rsidR="002B154A" w:rsidRDefault="00D5400E">
      <w:pPr>
        <w:pStyle w:val="Code"/>
      </w:pPr>
      <w:r>
        <w:t xml:space="preserve">    &lt;/GetDatab</w:t>
      </w:r>
      <w:r>
        <w:t>aseResponse&gt;</w:t>
      </w:r>
    </w:p>
    <w:p w:rsidR="002B154A" w:rsidRDefault="00D5400E">
      <w:pPr>
        <w:pStyle w:val="Code"/>
      </w:pPr>
      <w:r>
        <w:t xml:space="preserve">  &lt;/s:Body&gt;</w:t>
      </w:r>
    </w:p>
    <w:p w:rsidR="002B154A" w:rsidRDefault="00D5400E">
      <w:pPr>
        <w:pStyle w:val="Code"/>
      </w:pPr>
      <w:r>
        <w:t>&lt;/s:Envelope&gt;</w:t>
      </w:r>
    </w:p>
    <w:p w:rsidR="002B154A" w:rsidRDefault="00D5400E">
      <w:pPr>
        <w:pStyle w:val="Heading2"/>
      </w:pPr>
      <w:bookmarkStart w:id="405" w:name="section_21e52aca06a641478da3a32139cfca46"/>
      <w:bookmarkStart w:id="406" w:name="_Toc83916302"/>
      <w:r>
        <w:t>Retrieving Items from the Database</w:t>
      </w:r>
      <w:bookmarkEnd w:id="405"/>
      <w:bookmarkEnd w:id="406"/>
      <w:r>
        <w:fldChar w:fldCharType="begin"/>
      </w:r>
      <w:r>
        <w:instrText xml:space="preserve"> XE " Examples:Retrieving items from the database" </w:instrText>
      </w:r>
      <w:r>
        <w:fldChar w:fldCharType="end"/>
      </w:r>
      <w:r>
        <w:fldChar w:fldCharType="begin"/>
      </w:r>
      <w:r>
        <w:instrText xml:space="preserve"> XE "Examples"</w:instrText>
      </w:r>
      <w:r>
        <w:fldChar w:fldCharType="end"/>
      </w:r>
      <w:r>
        <w:fldChar w:fldCharType="begin"/>
      </w:r>
      <w:r>
        <w:instrText xml:space="preserve"> XE " Databases: Retrieving items from" </w:instrText>
      </w:r>
      <w:r>
        <w:fldChar w:fldCharType="end"/>
      </w:r>
      <w:r>
        <w:fldChar w:fldCharType="begin"/>
      </w:r>
      <w:r>
        <w:instrText xml:space="preserve"> XE "Retrieving items from the database:Example" </w:instrText>
      </w:r>
      <w:r>
        <w:fldChar w:fldCharType="end"/>
      </w:r>
    </w:p>
    <w:p w:rsidR="002B154A" w:rsidRDefault="00D5400E">
      <w:r>
        <w:t>To retrieve items fr</w:t>
      </w:r>
      <w:r>
        <w:t>om the database, the protocol client sends the following messages to the protocol server:</w:t>
      </w:r>
    </w:p>
    <w:p w:rsidR="002B154A" w:rsidRDefault="00D5400E">
      <w:pPr>
        <w:pStyle w:val="Heading3"/>
      </w:pPr>
      <w:bookmarkStart w:id="407" w:name="section_02239ac4e89844aea9209278835d159a"/>
      <w:bookmarkStart w:id="408" w:name="_Toc83916303"/>
      <w:r>
        <w:t>EnumerateItems</w:t>
      </w:r>
      <w:bookmarkEnd w:id="407"/>
      <w:bookmarkEnd w:id="408"/>
      <w:r>
        <w:fldChar w:fldCharType="begin"/>
      </w:r>
      <w:r>
        <w:instrText xml:space="preserve"> XE "EnumerateItems example" </w:instrText>
      </w:r>
      <w:r>
        <w:fldChar w:fldCharType="end"/>
      </w:r>
      <w:r>
        <w:fldChar w:fldCharType="begin"/>
      </w:r>
      <w:r>
        <w:instrText xml:space="preserve"> XE "Examples:EnumerateItems" </w:instrText>
      </w:r>
      <w:r>
        <w:fldChar w:fldCharType="end"/>
      </w:r>
    </w:p>
    <w:p w:rsidR="002B154A" w:rsidRDefault="00D5400E">
      <w:r>
        <w:t>To enumerate the available items in a specific database, the protocol client sends the f</w:t>
      </w:r>
      <w:r>
        <w:t>ollowing message:</w:t>
      </w:r>
    </w:p>
    <w:p w:rsidR="002B154A" w:rsidRDefault="00D5400E">
      <w:r>
        <w:t>Request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w:t>
      </w:r>
      <w:r>
        <w:t>er&gt;</w:t>
      </w:r>
    </w:p>
    <w:p w:rsidR="002B154A" w:rsidRDefault="00D5400E">
      <w:pPr>
        <w:pStyle w:val="Code"/>
      </w:pPr>
      <w:r>
        <w:t xml:space="preserve">    &lt;a:Action s:mustUnderstand="1"&gt;</w:t>
      </w:r>
    </w:p>
    <w:p w:rsidR="002B154A" w:rsidRDefault="00D5400E">
      <w:pPr>
        <w:pStyle w:val="Code"/>
      </w:pPr>
      <w:r>
        <w:t xml:space="preserve">      http://tempuri.org/INotesWebServiceApplication/EnumerateItems</w:t>
      </w:r>
    </w:p>
    <w:p w:rsidR="002B154A" w:rsidRDefault="00D5400E">
      <w:pPr>
        <w:pStyle w:val="Code"/>
      </w:pPr>
      <w:r>
        <w:t xml:space="preserve">    &lt;/a:Action&gt;</w:t>
      </w:r>
    </w:p>
    <w:p w:rsidR="002B154A" w:rsidRDefault="00D5400E">
      <w:pPr>
        <w:pStyle w:val="Code"/>
      </w:pPr>
      <w:r>
        <w:t xml:space="preserve">    &lt;a:MessageID&gt;</w:t>
      </w:r>
    </w:p>
    <w:p w:rsidR="002B154A" w:rsidRDefault="00D5400E">
      <w:pPr>
        <w:pStyle w:val="Code"/>
      </w:pPr>
      <w:r>
        <w:t xml:space="preserve">      urn:uuid:6d826f02-57ea-464a-b579-cb4cb4b199d0</w:t>
      </w:r>
    </w:p>
    <w:p w:rsidR="002B154A" w:rsidRDefault="00D5400E">
      <w:pPr>
        <w:pStyle w:val="Code"/>
      </w:pPr>
      <w:r>
        <w:t xml:space="preserve">    &lt;/a:MessageID&gt;</w:t>
      </w:r>
    </w:p>
    <w:p w:rsidR="002B154A" w:rsidRDefault="00D5400E">
      <w:pPr>
        <w:pStyle w:val="Code"/>
      </w:pPr>
      <w:r>
        <w:t xml:space="preserve">    &lt;a:ReplyTo&gt;</w:t>
      </w:r>
    </w:p>
    <w:p w:rsidR="002B154A" w:rsidRDefault="00D5400E">
      <w:pPr>
        <w:pStyle w:val="Code"/>
      </w:pPr>
      <w:r>
        <w:lastRenderedPageBreak/>
        <w:t xml:space="preserve">      &lt;a:Address&gt;</w:t>
      </w:r>
    </w:p>
    <w:p w:rsidR="002B154A" w:rsidRDefault="00D5400E">
      <w:pPr>
        <w:pStyle w:val="Code"/>
      </w:pPr>
      <w:r>
        <w:t xml:space="preserve">        http://www.w3.org/2005/08/addressing/anonymous</w:t>
      </w:r>
    </w:p>
    <w:p w:rsidR="002B154A" w:rsidRDefault="00D5400E">
      <w:pPr>
        <w:pStyle w:val="Code"/>
      </w:pPr>
      <w:r>
        <w:t xml:space="preserve">      &lt;/a:Address&gt;</w:t>
      </w:r>
    </w:p>
    <w:p w:rsidR="002B154A" w:rsidRDefault="00D5400E">
      <w:pPr>
        <w:pStyle w:val="Code"/>
      </w:pPr>
      <w:r>
        <w:t xml:space="preserve">    &lt;/a:ReplyTo&gt;</w:t>
      </w:r>
    </w:p>
    <w:p w:rsidR="002B154A" w:rsidRDefault="00D5400E">
      <w:pPr>
        <w:pStyle w:val="Code"/>
      </w:pPr>
      <w:r>
        <w:t xml:space="preserve">    &lt;ServiceContext </w:t>
      </w:r>
    </w:p>
    <w:p w:rsidR="002B154A" w:rsidRDefault="00D5400E">
      <w:pPr>
        <w:pStyle w:val="Code"/>
      </w:pPr>
      <w:r>
        <w:t xml:space="preserve">      xmlns="http://schemas.microsoft.com/sharepoint/servicecontext" </w:t>
      </w:r>
    </w:p>
    <w:p w:rsidR="002B154A" w:rsidRDefault="00D5400E">
      <w:pPr>
        <w:pStyle w:val="Code"/>
      </w:pPr>
      <w:r>
        <w:t xml:space="preserve">      xmlns:i="http://www.w3.org/2001/XMLSchema-instance"&gt;</w:t>
      </w:r>
    </w:p>
    <w:p w:rsidR="002B154A" w:rsidRDefault="00D5400E">
      <w:pPr>
        <w:pStyle w:val="Code"/>
      </w:pPr>
      <w:r>
        <w:t xml:space="preserve">      &lt;correlat</w:t>
      </w:r>
      <w:r>
        <w:t>ionId&gt;</w:t>
      </w:r>
    </w:p>
    <w:p w:rsidR="002B154A" w:rsidRDefault="00D5400E">
      <w:pPr>
        <w:pStyle w:val="Code"/>
      </w:pPr>
      <w:r>
        <w:t xml:space="preserve">        00000000-0000-0000-0000-000000000000</w:t>
      </w:r>
    </w:p>
    <w:p w:rsidR="002B154A" w:rsidRDefault="00D5400E">
      <w:pPr>
        <w:pStyle w:val="Code"/>
      </w:pPr>
      <w:r>
        <w:t xml:space="preserve">      &lt;/correlationId&gt;</w:t>
      </w:r>
    </w:p>
    <w:p w:rsidR="002B154A" w:rsidRDefault="00D5400E">
      <w:pPr>
        <w:pStyle w:val="Code"/>
      </w:pPr>
      <w:r>
        <w:t xml:space="preserve">      &lt;language&gt;en-US&lt;/language&gt;</w:t>
      </w:r>
    </w:p>
    <w:p w:rsidR="002B154A" w:rsidRDefault="00D5400E">
      <w:pPr>
        <w:pStyle w:val="Code"/>
      </w:pPr>
      <w:r>
        <w:t xml:space="preserve">      &lt;region&gt;en-US&lt;/region&gt;</w:t>
      </w:r>
    </w:p>
    <w:p w:rsidR="002B154A" w:rsidRDefault="00D5400E">
      <w:pPr>
        <w:pStyle w:val="Code"/>
      </w:pPr>
      <w:r>
        <w:t xml:space="preserve">      &lt;siteSubscriptionId i:nil="true"&gt;&lt;/siteSubscriptionId&gt;</w:t>
      </w:r>
    </w:p>
    <w:p w:rsidR="002B154A" w:rsidRDefault="00D5400E">
      <w:pPr>
        <w:pStyle w:val="Code"/>
      </w:pPr>
      <w:r>
        <w:t xml:space="preserve">    &lt;/ServiceContext&gt;</w:t>
      </w:r>
    </w:p>
    <w:p w:rsidR="002B154A" w:rsidRDefault="00D5400E">
      <w:pPr>
        <w:pStyle w:val="Code"/>
      </w:pPr>
      <w:r>
        <w:t xml:space="preserve">    &lt;a:To s:mustUnderstand="1" u:Id=</w:t>
      </w:r>
      <w:r>
        <w:t>"_1"&gt;</w:t>
      </w:r>
    </w:p>
    <w:p w:rsidR="002B154A" w:rsidRDefault="00D5400E">
      <w:pPr>
        <w:pStyle w:val="Code"/>
      </w:pPr>
      <w:r>
        <w:t xml:space="preserve">      http://example.com:32843/088ec4ed4144457bb36088e0b5c0bea8/NotesWebService.svc</w:t>
      </w:r>
    </w:p>
    <w:p w:rsidR="002B154A" w:rsidRDefault="00D5400E">
      <w:pPr>
        <w:pStyle w:val="Code"/>
      </w:pPr>
      <w:r>
        <w:t xml:space="preserve">    &lt;/a:To&gt;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&lt;EnumerateItems xmlns="http://tempuri.org/"&gt;</w:t>
      </w:r>
    </w:p>
    <w:p w:rsidR="002B154A" w:rsidRDefault="00D5400E">
      <w:pPr>
        <w:pStyle w:val="Code"/>
      </w:pPr>
      <w:r>
        <w:t xml:space="preserve">      &lt;databasePath&gt;servernotes1\database.nsf&lt;/databasePath&gt;</w:t>
      </w:r>
    </w:p>
    <w:p w:rsidR="002B154A" w:rsidRDefault="00D5400E">
      <w:pPr>
        <w:pStyle w:val="Code"/>
      </w:pPr>
      <w:r>
        <w:t xml:space="preserve">      &lt;lastSeenItem</w:t>
      </w:r>
      <w:r>
        <w:t>&gt;&lt;/lastSeenItem&gt;</w:t>
      </w:r>
    </w:p>
    <w:p w:rsidR="002B154A" w:rsidRDefault="00D5400E">
      <w:pPr>
        <w:pStyle w:val="Code"/>
      </w:pPr>
      <w:r>
        <w:t xml:space="preserve">    &lt;/EnumerateItems&gt;</w:t>
      </w:r>
    </w:p>
    <w:p w:rsidR="002B154A" w:rsidRDefault="00D5400E">
      <w:pPr>
        <w:pStyle w:val="Code"/>
      </w:pPr>
      <w:r>
        <w:t xml:space="preserve">  &lt;/s:Body&gt;</w:t>
      </w:r>
    </w:p>
    <w:p w:rsidR="002B154A" w:rsidRDefault="00D5400E">
      <w:pPr>
        <w:pStyle w:val="Code"/>
      </w:pPr>
      <w:r>
        <w:t>&lt;/s:Envelope&gt;</w:t>
      </w:r>
    </w:p>
    <w:p w:rsidR="002B154A" w:rsidRDefault="00D5400E">
      <w:r>
        <w:t>Response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http://tempuri.org/INotesWebServiceApplication/EnumerateItemsResponse</w:t>
      </w:r>
    </w:p>
    <w:p w:rsidR="002B154A" w:rsidRDefault="00D5400E">
      <w:pPr>
        <w:pStyle w:val="Code"/>
      </w:pPr>
      <w:r>
        <w:t xml:space="preserve">    &lt;/a:Action&gt;</w:t>
      </w:r>
    </w:p>
    <w:p w:rsidR="002B154A" w:rsidRDefault="00D5400E">
      <w:pPr>
        <w:pStyle w:val="Code"/>
      </w:pPr>
      <w:r>
        <w:t xml:space="preserve">    &lt;a:RelatesTo&gt;</w:t>
      </w:r>
    </w:p>
    <w:p w:rsidR="002B154A" w:rsidRDefault="00D5400E">
      <w:pPr>
        <w:pStyle w:val="Code"/>
      </w:pPr>
      <w:r>
        <w:t xml:space="preserve"> </w:t>
      </w:r>
      <w:r>
        <w:t xml:space="preserve">     urn:uuid:6d826f02-57ea-464a-b579-cb4cb4b199d0</w:t>
      </w:r>
    </w:p>
    <w:p w:rsidR="002B154A" w:rsidRDefault="00D5400E">
      <w:pPr>
        <w:pStyle w:val="Code"/>
      </w:pPr>
      <w:r>
        <w:t xml:space="preserve">    &lt;/a:RelatesTo&gt;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&lt;EnumerateItemsResponse xmlns="http://tempuri.org/"&gt;</w:t>
      </w:r>
    </w:p>
    <w:p w:rsidR="002B154A" w:rsidRDefault="00D5400E">
      <w:pPr>
        <w:pStyle w:val="Code"/>
      </w:pPr>
      <w:r>
        <w:t xml:space="preserve">      &lt;EnumerateItemsResult </w:t>
      </w:r>
    </w:p>
    <w:p w:rsidR="002B154A" w:rsidRDefault="00D5400E">
      <w:pPr>
        <w:pStyle w:val="Code"/>
      </w:pPr>
      <w:r>
        <w:t xml:space="preserve">        xmlns:b="http://schemas.datacontract.org/2004/07/Microsoft.Office.S</w:t>
      </w:r>
      <w:r>
        <w:t xml:space="preserve">erver.Search.Administration" </w:t>
      </w:r>
    </w:p>
    <w:p w:rsidR="002B154A" w:rsidRDefault="00D5400E">
      <w:pPr>
        <w:pStyle w:val="Code"/>
      </w:pPr>
      <w:r>
        <w:t xml:space="preserve">        xmlns:i="http://www.w3.org/2001/XMLSchema-instance"&gt;</w:t>
      </w:r>
    </w:p>
    <w:p w:rsidR="002B154A" w:rsidRDefault="00D5400E">
      <w:pPr>
        <w:pStyle w:val="Code"/>
      </w:pPr>
      <w:r>
        <w:t xml:space="preserve">        &lt;b:NOTESITEM&gt;</w:t>
      </w:r>
    </w:p>
    <w:p w:rsidR="002B154A" w:rsidRDefault="00D5400E">
      <w:pPr>
        <w:pStyle w:val="Code"/>
      </w:pPr>
      <w:r>
        <w:t xml:space="preserve">          &lt;b:attachmentId i:nil="true"&gt;&lt;/b:attachmentId&gt;</w:t>
      </w:r>
    </w:p>
    <w:p w:rsidR="002B154A" w:rsidRDefault="00D5400E">
      <w:pPr>
        <w:pStyle w:val="Code"/>
      </w:pPr>
      <w:r>
        <w:t xml:space="preserve">          &lt;b:displayUrl&gt;</w:t>
      </w:r>
    </w:p>
    <w:p w:rsidR="002B154A" w:rsidRDefault="00D5400E">
      <w:pPr>
        <w:pStyle w:val="Code"/>
      </w:pPr>
      <w:r>
        <w:t xml:space="preserve">            http://servernotes1/database.nsf/$DEFAULTVIEW/1f8e15d909ded77188256f4e0083811b</w:t>
      </w:r>
    </w:p>
    <w:p w:rsidR="002B154A" w:rsidRDefault="00D5400E">
      <w:pPr>
        <w:pStyle w:val="Code"/>
      </w:pPr>
      <w:r>
        <w:t xml:space="preserve">          &lt;/b:displayUrl&gt;</w:t>
      </w:r>
    </w:p>
    <w:p w:rsidR="002B154A" w:rsidRDefault="00D5400E">
      <w:pPr>
        <w:pStyle w:val="Code"/>
      </w:pPr>
      <w:r>
        <w:t xml:space="preserve">          &lt;b:itemContent&gt;</w:t>
      </w:r>
    </w:p>
    <w:p w:rsidR="002B154A" w:rsidRDefault="00D5400E">
      <w:pPr>
        <w:pStyle w:val="Code"/>
      </w:pPr>
      <w:r>
        <w:t xml:space="preserve">            &lt;b:content i:nil="true"&gt;&lt;/b:content&gt;</w:t>
      </w:r>
    </w:p>
    <w:p w:rsidR="002B154A" w:rsidRDefault="00D5400E">
      <w:pPr>
        <w:pStyle w:val="Code"/>
      </w:pPr>
      <w:r>
        <w:t xml:space="preserve">            &lt;b:contentType i:nil="true"&gt;&lt;/b:contentType&gt;</w:t>
      </w:r>
    </w:p>
    <w:p w:rsidR="002B154A" w:rsidRDefault="00D5400E">
      <w:pPr>
        <w:pStyle w:val="Code"/>
      </w:pPr>
      <w:r>
        <w:t xml:space="preserve">       </w:t>
      </w:r>
      <w:r>
        <w:t xml:space="preserve">     &lt;b:extension i:nil="true"&gt;&lt;/b:extension&gt;</w:t>
      </w:r>
    </w:p>
    <w:p w:rsidR="002B154A" w:rsidRDefault="00D5400E">
      <w:pPr>
        <w:pStyle w:val="Code"/>
      </w:pPr>
      <w:r>
        <w:t xml:space="preserve">          &lt;/b:itemContent&gt;</w:t>
      </w:r>
    </w:p>
    <w:p w:rsidR="002B154A" w:rsidRDefault="00D5400E">
      <w:pPr>
        <w:pStyle w:val="Code"/>
      </w:pPr>
      <w:r>
        <w:t xml:space="preserve">          &lt;b:itemId&gt;</w:t>
      </w:r>
    </w:p>
    <w:p w:rsidR="002B154A" w:rsidRDefault="00D5400E">
      <w:pPr>
        <w:pStyle w:val="Code"/>
      </w:pPr>
      <w:r>
        <w:t xml:space="preserve">            servernotes1\database.nsf\1f8e15d909ded77188256f4e0083811b</w:t>
      </w:r>
    </w:p>
    <w:p w:rsidR="002B154A" w:rsidRDefault="00D5400E">
      <w:pPr>
        <w:pStyle w:val="Code"/>
      </w:pPr>
      <w:r>
        <w:t xml:space="preserve">          &lt;/b:itemId&gt;</w:t>
      </w:r>
    </w:p>
    <w:p w:rsidR="002B154A" w:rsidRDefault="00D5400E">
      <w:pPr>
        <w:pStyle w:val="Code"/>
      </w:pPr>
      <w:r>
        <w:t xml:space="preserve">          &lt;b:itemProps i:nil="true"&gt;&lt;/b:itemProps&gt;</w:t>
      </w:r>
    </w:p>
    <w:p w:rsidR="002B154A" w:rsidRDefault="00D5400E">
      <w:pPr>
        <w:pStyle w:val="Code"/>
      </w:pPr>
      <w:r>
        <w:t xml:space="preserve">          &lt;</w:t>
      </w:r>
      <w:r>
        <w:t>b:lastModifiedTime&gt;2004-12-05T17:52:57&lt;/b:lastModifiedTime&gt;</w:t>
      </w:r>
    </w:p>
    <w:p w:rsidR="002B154A" w:rsidRDefault="00D5400E">
      <w:pPr>
        <w:pStyle w:val="Code"/>
      </w:pPr>
      <w:r>
        <w:t xml:space="preserve">          &lt;b:securityDesc&gt;</w:t>
      </w:r>
    </w:p>
    <w:p w:rsidR="002B154A" w:rsidRDefault="00D5400E">
      <w:pPr>
        <w:pStyle w:val="Code"/>
      </w:pPr>
      <w:r>
        <w:t xml:space="preserve">            &lt;b:SD i:nil="true"&gt;&lt;/b:SD&gt;</w:t>
      </w:r>
    </w:p>
    <w:p w:rsidR="002B154A" w:rsidRDefault="00D5400E">
      <w:pPr>
        <w:pStyle w:val="Code"/>
      </w:pPr>
      <w:r>
        <w:t xml:space="preserve">            &lt;b:isNTSD&gt;false&lt;/b:isNTSD&gt;</w:t>
      </w:r>
    </w:p>
    <w:p w:rsidR="002B154A" w:rsidRDefault="00D5400E">
      <w:pPr>
        <w:pStyle w:val="Code"/>
      </w:pPr>
      <w:r>
        <w:t xml:space="preserve">          &lt;/b:securityDesc&gt;</w:t>
      </w:r>
    </w:p>
    <w:p w:rsidR="002B154A" w:rsidRDefault="00D5400E">
      <w:pPr>
        <w:pStyle w:val="Code"/>
      </w:pPr>
      <w:r>
        <w:lastRenderedPageBreak/>
        <w:t xml:space="preserve">        &lt;/b:NOTESITEM&gt;</w:t>
      </w:r>
    </w:p>
    <w:p w:rsidR="002B154A" w:rsidRDefault="00D5400E">
      <w:pPr>
        <w:pStyle w:val="Code"/>
      </w:pPr>
      <w:r>
        <w:t xml:space="preserve">        &lt;b:NOTESITEM&gt;</w:t>
      </w:r>
    </w:p>
    <w:p w:rsidR="002B154A" w:rsidRDefault="00D5400E">
      <w:pPr>
        <w:pStyle w:val="Code"/>
      </w:pPr>
      <w:r>
        <w:t xml:space="preserve">          &lt;b:attac</w:t>
      </w:r>
      <w:r>
        <w:t>hmentId i:nil="true"&gt;&lt;/b:attachmentId&gt;</w:t>
      </w:r>
    </w:p>
    <w:p w:rsidR="002B154A" w:rsidRDefault="00D5400E">
      <w:pPr>
        <w:pStyle w:val="Code"/>
      </w:pPr>
      <w:r>
        <w:t xml:space="preserve">          &lt;b:displayUrl&gt;</w:t>
      </w:r>
    </w:p>
    <w:p w:rsidR="002B154A" w:rsidRDefault="00D5400E">
      <w:pPr>
        <w:pStyle w:val="Code"/>
      </w:pPr>
      <w:r>
        <w:t xml:space="preserve">            http://servernotes1/database.nsf/$DEFAULTVIEW/9a903eb367b0c32788256f4f00000fa7</w:t>
      </w:r>
    </w:p>
    <w:p w:rsidR="002B154A" w:rsidRDefault="00D5400E">
      <w:pPr>
        <w:pStyle w:val="Code"/>
      </w:pPr>
      <w:r>
        <w:t xml:space="preserve">          &lt;/b:displayUrl&gt;</w:t>
      </w:r>
    </w:p>
    <w:p w:rsidR="002B154A" w:rsidRDefault="00D5400E">
      <w:pPr>
        <w:pStyle w:val="Code"/>
      </w:pPr>
      <w:r>
        <w:t xml:space="preserve">          &lt;b:itemContent&gt;</w:t>
      </w:r>
    </w:p>
    <w:p w:rsidR="002B154A" w:rsidRDefault="00D5400E">
      <w:pPr>
        <w:pStyle w:val="Code"/>
      </w:pPr>
      <w:r>
        <w:t xml:space="preserve">            &lt;b:content i:nil="true"&gt;&lt;/b:content&gt;</w:t>
      </w:r>
    </w:p>
    <w:p w:rsidR="002B154A" w:rsidRDefault="00D5400E">
      <w:pPr>
        <w:pStyle w:val="Code"/>
      </w:pPr>
      <w:r>
        <w:t xml:space="preserve">            &lt;b:contentType i:nil="true"&gt;&lt;/b:contentType&gt;</w:t>
      </w:r>
    </w:p>
    <w:p w:rsidR="002B154A" w:rsidRDefault="00D5400E">
      <w:pPr>
        <w:pStyle w:val="Code"/>
      </w:pPr>
      <w:r>
        <w:t xml:space="preserve">            &lt;b:extension i:nil="true"&gt;&lt;/b:extension&gt;</w:t>
      </w:r>
    </w:p>
    <w:p w:rsidR="002B154A" w:rsidRDefault="00D5400E">
      <w:pPr>
        <w:pStyle w:val="Code"/>
      </w:pPr>
      <w:r>
        <w:t xml:space="preserve">          &lt;/b:itemContent&gt;</w:t>
      </w:r>
    </w:p>
    <w:p w:rsidR="002B154A" w:rsidRDefault="00D5400E">
      <w:pPr>
        <w:pStyle w:val="Code"/>
      </w:pPr>
      <w:r>
        <w:t xml:space="preserve">          &lt;b:itemId&gt;</w:t>
      </w:r>
    </w:p>
    <w:p w:rsidR="002B154A" w:rsidRDefault="00D5400E">
      <w:pPr>
        <w:pStyle w:val="Code"/>
      </w:pPr>
      <w:r>
        <w:t xml:space="preserve">            servernotes1\database.nsf\9a903eb367b0c32788256f4f00000fa7</w:t>
      </w:r>
    </w:p>
    <w:p w:rsidR="002B154A" w:rsidRDefault="00D5400E">
      <w:pPr>
        <w:pStyle w:val="Code"/>
      </w:pPr>
      <w:r>
        <w:t xml:space="preserve">          &lt;/b:itemId&gt;</w:t>
      </w:r>
    </w:p>
    <w:p w:rsidR="002B154A" w:rsidRDefault="00D5400E">
      <w:pPr>
        <w:pStyle w:val="Code"/>
      </w:pPr>
      <w:r>
        <w:t xml:space="preserve">     </w:t>
      </w:r>
      <w:r>
        <w:t xml:space="preserve">     &lt;b:itemProps i:nil="true"&gt;&lt;/b:itemProps&gt;</w:t>
      </w:r>
    </w:p>
    <w:p w:rsidR="002B154A" w:rsidRDefault="00D5400E">
      <w:pPr>
        <w:pStyle w:val="Code"/>
      </w:pPr>
      <w:r>
        <w:t xml:space="preserve">          &lt;b:lastModifiedTime&gt;2004-12-05T17:52:57&lt;/b:lastModifiedTime&gt;</w:t>
      </w:r>
    </w:p>
    <w:p w:rsidR="002B154A" w:rsidRDefault="00D5400E">
      <w:pPr>
        <w:pStyle w:val="Code"/>
      </w:pPr>
      <w:r>
        <w:t xml:space="preserve">          &lt;b:securityDesc&gt;</w:t>
      </w:r>
    </w:p>
    <w:p w:rsidR="002B154A" w:rsidRDefault="00D5400E">
      <w:pPr>
        <w:pStyle w:val="Code"/>
      </w:pPr>
      <w:r>
        <w:t xml:space="preserve">            &lt;b:SD i:nil="true"&gt;&lt;/b:SD&gt;</w:t>
      </w:r>
    </w:p>
    <w:p w:rsidR="002B154A" w:rsidRDefault="00D5400E">
      <w:pPr>
        <w:pStyle w:val="Code"/>
      </w:pPr>
      <w:r>
        <w:t xml:space="preserve">            &lt;b:isNTSD&gt;false&lt;/b:isNTSD&gt;</w:t>
      </w:r>
    </w:p>
    <w:p w:rsidR="002B154A" w:rsidRDefault="00D5400E">
      <w:pPr>
        <w:pStyle w:val="Code"/>
      </w:pPr>
      <w:r>
        <w:t xml:space="preserve">          &lt;/b:securityDesc&gt;</w:t>
      </w:r>
    </w:p>
    <w:p w:rsidR="002B154A" w:rsidRDefault="00D5400E">
      <w:pPr>
        <w:pStyle w:val="Code"/>
      </w:pPr>
      <w:r>
        <w:t xml:space="preserve">      </w:t>
      </w:r>
      <w:r>
        <w:t xml:space="preserve">  &lt;/b:NOTESITEM&gt;</w:t>
      </w:r>
    </w:p>
    <w:p w:rsidR="002B154A" w:rsidRDefault="00D5400E">
      <w:pPr>
        <w:pStyle w:val="Code"/>
      </w:pPr>
      <w:r>
        <w:t xml:space="preserve">        &lt;b:NOTESITEM&gt;</w:t>
      </w:r>
    </w:p>
    <w:p w:rsidR="002B154A" w:rsidRDefault="00D5400E">
      <w:pPr>
        <w:pStyle w:val="Code"/>
      </w:pPr>
      <w:r>
        <w:t xml:space="preserve">          &lt;b:attachmentId i:nil="true"&gt;&lt;/b:attachmentId&gt;</w:t>
      </w:r>
    </w:p>
    <w:p w:rsidR="002B154A" w:rsidRDefault="00D5400E">
      <w:pPr>
        <w:pStyle w:val="Code"/>
      </w:pPr>
      <w:r>
        <w:t xml:space="preserve">          &lt;b:displayUrl&gt;</w:t>
      </w:r>
    </w:p>
    <w:p w:rsidR="002B154A" w:rsidRDefault="00D5400E">
      <w:pPr>
        <w:pStyle w:val="Code"/>
      </w:pPr>
      <w:r>
        <w:t xml:space="preserve">            http://servernotes1/database.nsf/$DEFAULTVIEW/2f774d849acbe245882570c1000634d4</w:t>
      </w:r>
    </w:p>
    <w:p w:rsidR="002B154A" w:rsidRDefault="00D5400E">
      <w:pPr>
        <w:pStyle w:val="Code"/>
      </w:pPr>
      <w:r>
        <w:t xml:space="preserve">          &lt;/b:displayUrl&gt;</w:t>
      </w:r>
    </w:p>
    <w:p w:rsidR="002B154A" w:rsidRDefault="00D5400E">
      <w:pPr>
        <w:pStyle w:val="Code"/>
      </w:pPr>
      <w:r>
        <w:t xml:space="preserve">          &lt;</w:t>
      </w:r>
      <w:r>
        <w:t>b:itemContent&gt;</w:t>
      </w:r>
    </w:p>
    <w:p w:rsidR="002B154A" w:rsidRDefault="00D5400E">
      <w:pPr>
        <w:pStyle w:val="Code"/>
      </w:pPr>
      <w:r>
        <w:t xml:space="preserve">            &lt;b:content i:nil="true"&gt;&lt;/b:content&gt;</w:t>
      </w:r>
    </w:p>
    <w:p w:rsidR="002B154A" w:rsidRDefault="00D5400E">
      <w:pPr>
        <w:pStyle w:val="Code"/>
      </w:pPr>
      <w:r>
        <w:t xml:space="preserve">            &lt;b:contentType i:nil="true"&gt;&lt;/b:contentType&gt;</w:t>
      </w:r>
    </w:p>
    <w:p w:rsidR="002B154A" w:rsidRDefault="00D5400E">
      <w:pPr>
        <w:pStyle w:val="Code"/>
      </w:pPr>
      <w:r>
        <w:t xml:space="preserve">            &lt;b:extension i:nil="true"&gt;&lt;/b:extension&gt;</w:t>
      </w:r>
    </w:p>
    <w:p w:rsidR="002B154A" w:rsidRDefault="00D5400E">
      <w:pPr>
        <w:pStyle w:val="Code"/>
      </w:pPr>
      <w:r>
        <w:t xml:space="preserve">          &lt;/b:itemContent&gt;</w:t>
      </w:r>
    </w:p>
    <w:p w:rsidR="002B154A" w:rsidRDefault="00D5400E">
      <w:pPr>
        <w:pStyle w:val="Code"/>
      </w:pPr>
      <w:r>
        <w:t xml:space="preserve">          &lt;b:itemId&gt;</w:t>
      </w:r>
    </w:p>
    <w:p w:rsidR="002B154A" w:rsidRDefault="00D5400E">
      <w:pPr>
        <w:pStyle w:val="Code"/>
      </w:pPr>
      <w:r>
        <w:t xml:space="preserve">            servernotes1\database.</w:t>
      </w:r>
      <w:r>
        <w:t>nsf\2f774d849acbe245882570c1000634d4</w:t>
      </w:r>
    </w:p>
    <w:p w:rsidR="002B154A" w:rsidRDefault="00D5400E">
      <w:pPr>
        <w:pStyle w:val="Code"/>
      </w:pPr>
      <w:r>
        <w:t xml:space="preserve">          &lt;/b:itemId&gt;</w:t>
      </w:r>
    </w:p>
    <w:p w:rsidR="002B154A" w:rsidRDefault="00D5400E">
      <w:pPr>
        <w:pStyle w:val="Code"/>
      </w:pPr>
      <w:r>
        <w:t xml:space="preserve">          &lt;b:itemProps i:nil="true"&gt;&lt;/b:itemProps&gt;</w:t>
      </w:r>
    </w:p>
    <w:p w:rsidR="002B154A" w:rsidRDefault="00D5400E">
      <w:pPr>
        <w:pStyle w:val="Code"/>
      </w:pPr>
      <w:r>
        <w:t xml:space="preserve">          &lt;b:lastModifiedTime&gt;2005-11-21T17:09:41&lt;/b:lastModifiedTime&gt;</w:t>
      </w:r>
    </w:p>
    <w:p w:rsidR="002B154A" w:rsidRDefault="00D5400E">
      <w:pPr>
        <w:pStyle w:val="Code"/>
      </w:pPr>
      <w:r>
        <w:t xml:space="preserve">          &lt;b:securityDesc&gt;</w:t>
      </w:r>
    </w:p>
    <w:p w:rsidR="002B154A" w:rsidRDefault="00D5400E">
      <w:pPr>
        <w:pStyle w:val="Code"/>
      </w:pPr>
      <w:r>
        <w:t xml:space="preserve">            &lt;b:SD i:nil="true"&gt;&lt;/b:SD&gt;</w:t>
      </w:r>
    </w:p>
    <w:p w:rsidR="002B154A" w:rsidRDefault="00D5400E">
      <w:pPr>
        <w:pStyle w:val="Code"/>
      </w:pPr>
      <w:r>
        <w:t xml:space="preserve">            &lt;b:isNTSD&gt;false&lt;/b:isNTSD&gt;</w:t>
      </w:r>
    </w:p>
    <w:p w:rsidR="002B154A" w:rsidRDefault="00D5400E">
      <w:pPr>
        <w:pStyle w:val="Code"/>
      </w:pPr>
      <w:r>
        <w:t xml:space="preserve">          &lt;/b:securityDesc&gt;</w:t>
      </w:r>
    </w:p>
    <w:p w:rsidR="002B154A" w:rsidRDefault="00D5400E">
      <w:pPr>
        <w:pStyle w:val="Code"/>
      </w:pPr>
      <w:r>
        <w:t xml:space="preserve">        &lt;/b:NOTESITEM&gt;</w:t>
      </w:r>
    </w:p>
    <w:p w:rsidR="002B154A" w:rsidRDefault="00D5400E">
      <w:pPr>
        <w:pStyle w:val="Code"/>
      </w:pPr>
      <w:r>
        <w:t xml:space="preserve">      &lt;/EnumerateItemsResult&gt;</w:t>
      </w:r>
    </w:p>
    <w:p w:rsidR="002B154A" w:rsidRDefault="00D5400E">
      <w:pPr>
        <w:pStyle w:val="Code"/>
      </w:pPr>
      <w:r>
        <w:t xml:space="preserve">    &lt;/EnumerateItemsResponse&gt;</w:t>
      </w:r>
    </w:p>
    <w:p w:rsidR="002B154A" w:rsidRDefault="00D5400E">
      <w:pPr>
        <w:pStyle w:val="Code"/>
      </w:pPr>
      <w:r>
        <w:t xml:space="preserve">  &lt;/s:Body&gt;</w:t>
      </w:r>
    </w:p>
    <w:p w:rsidR="002B154A" w:rsidRDefault="00D5400E">
      <w:pPr>
        <w:pStyle w:val="Code"/>
      </w:pPr>
      <w:r>
        <w:t>&lt;/s:Envelope&gt;</w:t>
      </w:r>
    </w:p>
    <w:p w:rsidR="002B154A" w:rsidRDefault="00D5400E">
      <w:pPr>
        <w:pStyle w:val="Heading3"/>
      </w:pPr>
      <w:bookmarkStart w:id="409" w:name="section_6ddd5f7a4bd2468dba52a1c481d42996"/>
      <w:bookmarkStart w:id="410" w:name="_Toc83916304"/>
      <w:r>
        <w:t>FetchItem</w:t>
      </w:r>
      <w:bookmarkEnd w:id="409"/>
      <w:bookmarkEnd w:id="410"/>
      <w:r>
        <w:fldChar w:fldCharType="begin"/>
      </w:r>
      <w:r>
        <w:instrText xml:space="preserve"> XE "FetchItem example" </w:instrText>
      </w:r>
      <w:r>
        <w:fldChar w:fldCharType="end"/>
      </w:r>
      <w:r>
        <w:fldChar w:fldCharType="begin"/>
      </w:r>
      <w:r>
        <w:instrText xml:space="preserve"> XE "Examples:FetchItem" </w:instrText>
      </w:r>
      <w:r>
        <w:fldChar w:fldCharType="end"/>
      </w:r>
    </w:p>
    <w:p w:rsidR="002B154A" w:rsidRDefault="00D5400E">
      <w:r>
        <w:t>To retrieve the p</w:t>
      </w:r>
      <w:r>
        <w:t>roperties for a specific item, the protocol client sends the following message:</w:t>
      </w:r>
    </w:p>
    <w:p w:rsidR="002B154A" w:rsidRDefault="00D5400E">
      <w:r>
        <w:t>Request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w:t>
      </w:r>
      <w:r>
        <w:t>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http://tempuri.org/INotesWebServiceApplication/FetchItem</w:t>
      </w:r>
    </w:p>
    <w:p w:rsidR="002B154A" w:rsidRDefault="00D5400E">
      <w:pPr>
        <w:pStyle w:val="Code"/>
      </w:pPr>
      <w:r>
        <w:t xml:space="preserve">    &lt;/a:Action&gt;</w:t>
      </w:r>
    </w:p>
    <w:p w:rsidR="002B154A" w:rsidRDefault="00D5400E">
      <w:pPr>
        <w:pStyle w:val="Code"/>
      </w:pPr>
      <w:r>
        <w:t xml:space="preserve">    &lt;a:MessageID&gt;</w:t>
      </w:r>
    </w:p>
    <w:p w:rsidR="002B154A" w:rsidRDefault="00D5400E">
      <w:pPr>
        <w:pStyle w:val="Code"/>
      </w:pPr>
      <w:r>
        <w:t xml:space="preserve">      urn:uuid:675c026d-f85f-425c-bf31-dc74c22a6fd8</w:t>
      </w:r>
    </w:p>
    <w:p w:rsidR="002B154A" w:rsidRDefault="00D5400E">
      <w:pPr>
        <w:pStyle w:val="Code"/>
      </w:pPr>
      <w:r>
        <w:t xml:space="preserve">    &lt;</w:t>
      </w:r>
      <w:r>
        <w:t>/a:MessageID&gt;</w:t>
      </w:r>
    </w:p>
    <w:p w:rsidR="002B154A" w:rsidRDefault="00D5400E">
      <w:pPr>
        <w:pStyle w:val="Code"/>
      </w:pPr>
      <w:r>
        <w:t xml:space="preserve">    &lt;a:ReplyTo&gt;</w:t>
      </w:r>
    </w:p>
    <w:p w:rsidR="002B154A" w:rsidRDefault="00D5400E">
      <w:pPr>
        <w:pStyle w:val="Code"/>
      </w:pPr>
      <w:r>
        <w:t xml:space="preserve">      &lt;a:Address&gt;</w:t>
      </w:r>
    </w:p>
    <w:p w:rsidR="002B154A" w:rsidRDefault="00D5400E">
      <w:pPr>
        <w:pStyle w:val="Code"/>
      </w:pPr>
      <w:r>
        <w:lastRenderedPageBreak/>
        <w:t xml:space="preserve">        http://www.w3.org/2005/08/addressing/anonymous</w:t>
      </w:r>
    </w:p>
    <w:p w:rsidR="002B154A" w:rsidRDefault="00D5400E">
      <w:pPr>
        <w:pStyle w:val="Code"/>
      </w:pPr>
      <w:r>
        <w:t xml:space="preserve">      &lt;/a:Address&gt;</w:t>
      </w:r>
    </w:p>
    <w:p w:rsidR="002B154A" w:rsidRDefault="00D5400E">
      <w:pPr>
        <w:pStyle w:val="Code"/>
      </w:pPr>
      <w:r>
        <w:t xml:space="preserve">    &lt;/a:ReplyTo&gt;</w:t>
      </w:r>
    </w:p>
    <w:p w:rsidR="002B154A" w:rsidRDefault="00D5400E">
      <w:pPr>
        <w:pStyle w:val="Code"/>
      </w:pPr>
      <w:r>
        <w:t xml:space="preserve">    &lt;ServiceContext </w:t>
      </w:r>
    </w:p>
    <w:p w:rsidR="002B154A" w:rsidRDefault="00D5400E">
      <w:pPr>
        <w:pStyle w:val="Code"/>
      </w:pPr>
      <w:r>
        <w:t xml:space="preserve">      xmlns="http://schemas.microsoft.com/sharepoint/servicecontext" </w:t>
      </w:r>
    </w:p>
    <w:p w:rsidR="002B154A" w:rsidRDefault="00D5400E">
      <w:pPr>
        <w:pStyle w:val="Code"/>
      </w:pPr>
      <w:r>
        <w:t xml:space="preserve">      xmlns:i="http://www.</w:t>
      </w:r>
      <w:r>
        <w:t>w3.org/2001/XMLSchema-instance"&gt;</w:t>
      </w:r>
    </w:p>
    <w:p w:rsidR="002B154A" w:rsidRDefault="00D5400E">
      <w:pPr>
        <w:pStyle w:val="Code"/>
      </w:pPr>
      <w:r>
        <w:t xml:space="preserve">      &lt;correlationId&gt;</w:t>
      </w:r>
    </w:p>
    <w:p w:rsidR="002B154A" w:rsidRDefault="00D5400E">
      <w:pPr>
        <w:pStyle w:val="Code"/>
      </w:pPr>
      <w:r>
        <w:t xml:space="preserve">        00000000-0000-0000-0000-000000000000</w:t>
      </w:r>
    </w:p>
    <w:p w:rsidR="002B154A" w:rsidRDefault="00D5400E">
      <w:pPr>
        <w:pStyle w:val="Code"/>
      </w:pPr>
      <w:r>
        <w:t xml:space="preserve">      &lt;/correlationId&gt;</w:t>
      </w:r>
    </w:p>
    <w:p w:rsidR="002B154A" w:rsidRDefault="00D5400E">
      <w:pPr>
        <w:pStyle w:val="Code"/>
      </w:pPr>
      <w:r>
        <w:t xml:space="preserve">      &lt;language&gt;en-US&lt;/language&gt;</w:t>
      </w:r>
    </w:p>
    <w:p w:rsidR="002B154A" w:rsidRDefault="00D5400E">
      <w:pPr>
        <w:pStyle w:val="Code"/>
      </w:pPr>
      <w:r>
        <w:t xml:space="preserve">      &lt;region&gt;en-US&lt;/region&gt;</w:t>
      </w:r>
    </w:p>
    <w:p w:rsidR="002B154A" w:rsidRDefault="00D5400E">
      <w:pPr>
        <w:pStyle w:val="Code"/>
      </w:pPr>
      <w:r>
        <w:t xml:space="preserve">      &lt;siteSubscriptionId i:nil="true"&gt;&lt;/siteSubscriptionId&gt;</w:t>
      </w:r>
    </w:p>
    <w:p w:rsidR="002B154A" w:rsidRDefault="00D5400E">
      <w:pPr>
        <w:pStyle w:val="Code"/>
      </w:pPr>
      <w:r>
        <w:t xml:space="preserve">    &lt;/Serv</w:t>
      </w:r>
      <w:r>
        <w:t>iceContext&gt;</w:t>
      </w:r>
    </w:p>
    <w:p w:rsidR="002B154A" w:rsidRDefault="00D5400E">
      <w:pPr>
        <w:pStyle w:val="Code"/>
      </w:pPr>
      <w:r>
        <w:t xml:space="preserve">    &lt;a:To s:mustUnderstand="1" u:Id="_1"&gt;</w:t>
      </w:r>
    </w:p>
    <w:p w:rsidR="002B154A" w:rsidRDefault="00D5400E">
      <w:pPr>
        <w:pStyle w:val="Code"/>
      </w:pPr>
      <w:r>
        <w:t xml:space="preserve">      http://example.com:32843/088ec4ed4144457bb36088e0b5c0bea8/NotesWebService.svc</w:t>
      </w:r>
    </w:p>
    <w:p w:rsidR="002B154A" w:rsidRDefault="00D5400E">
      <w:pPr>
        <w:pStyle w:val="Code"/>
      </w:pPr>
      <w:r>
        <w:t xml:space="preserve">    &lt;/a:To&gt;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&lt;FetchItem xmlns="http://tempuri.org/"&gt;</w:t>
      </w:r>
    </w:p>
    <w:p w:rsidR="002B154A" w:rsidRDefault="00D5400E">
      <w:pPr>
        <w:pStyle w:val="Code"/>
      </w:pPr>
      <w:r>
        <w:t xml:space="preserve">      &lt;itemId&gt;servernotes1\database.n</w:t>
      </w:r>
      <w:r>
        <w:t>sf\2f774d849acbe245882570c1000634d4&lt;/itemId&gt;</w:t>
      </w:r>
    </w:p>
    <w:p w:rsidR="002B154A" w:rsidRDefault="00D5400E">
      <w:pPr>
        <w:pStyle w:val="Code"/>
      </w:pPr>
      <w:r>
        <w:t xml:space="preserve">    &lt;/FetchItem&gt;</w:t>
      </w:r>
    </w:p>
    <w:p w:rsidR="002B154A" w:rsidRDefault="00D5400E">
      <w:pPr>
        <w:pStyle w:val="Code"/>
      </w:pPr>
      <w:r>
        <w:t xml:space="preserve">  &lt;/s:Body&gt;</w:t>
      </w:r>
    </w:p>
    <w:p w:rsidR="002B154A" w:rsidRDefault="00D5400E">
      <w:pPr>
        <w:pStyle w:val="Code"/>
      </w:pPr>
      <w:r>
        <w:t>&lt;/s:Envelope&gt;</w:t>
      </w:r>
    </w:p>
    <w:p w:rsidR="002B154A" w:rsidRDefault="00D5400E">
      <w:r>
        <w:t>Response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http://tempuri.org/INotesWebServiceApplication/FetchItemResponse</w:t>
      </w:r>
    </w:p>
    <w:p w:rsidR="002B154A" w:rsidRDefault="00D5400E">
      <w:pPr>
        <w:pStyle w:val="Code"/>
      </w:pPr>
      <w:r>
        <w:t xml:space="preserve">    &lt;/a:Action&gt;</w:t>
      </w:r>
    </w:p>
    <w:p w:rsidR="002B154A" w:rsidRDefault="00D5400E">
      <w:pPr>
        <w:pStyle w:val="Code"/>
      </w:pPr>
      <w:r>
        <w:t xml:space="preserve">    &lt;a:RelatesTo&gt;</w:t>
      </w:r>
    </w:p>
    <w:p w:rsidR="002B154A" w:rsidRDefault="00D5400E">
      <w:pPr>
        <w:pStyle w:val="Code"/>
      </w:pPr>
      <w:r>
        <w:t xml:space="preserve">      </w:t>
      </w:r>
      <w:r>
        <w:t>urn:uuid:675c026d-f85f-425c-bf31-dc74c22a6fd8</w:t>
      </w:r>
    </w:p>
    <w:p w:rsidR="002B154A" w:rsidRDefault="00D5400E">
      <w:pPr>
        <w:pStyle w:val="Code"/>
      </w:pPr>
      <w:r>
        <w:t xml:space="preserve">    &lt;/a:RelatesTo&gt;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&lt;FetchItemResponse xmlns="http://tempuri.org/"&gt;</w:t>
      </w:r>
    </w:p>
    <w:p w:rsidR="002B154A" w:rsidRDefault="00D5400E">
      <w:pPr>
        <w:pStyle w:val="Code"/>
      </w:pPr>
      <w:r>
        <w:t xml:space="preserve">      &lt;FetchItemResult </w:t>
      </w:r>
    </w:p>
    <w:p w:rsidR="002B154A" w:rsidRDefault="00D5400E">
      <w:pPr>
        <w:pStyle w:val="Code"/>
      </w:pPr>
      <w:r>
        <w:t xml:space="preserve">        xmlns:b="http://schemas.datacontract.org/2004/07/Microsoft.Office.Server.Search.Ad</w:t>
      </w:r>
      <w:r>
        <w:t xml:space="preserve">ministration" </w:t>
      </w:r>
    </w:p>
    <w:p w:rsidR="002B154A" w:rsidRDefault="00D5400E">
      <w:pPr>
        <w:pStyle w:val="Code"/>
      </w:pPr>
      <w:r>
        <w:t xml:space="preserve">        xmlns:i="http://www.w3.org/2001/XMLSchema-instance"&gt;</w:t>
      </w:r>
    </w:p>
    <w:p w:rsidR="002B154A" w:rsidRDefault="00D5400E">
      <w:pPr>
        <w:pStyle w:val="Code"/>
      </w:pPr>
      <w:r>
        <w:t xml:space="preserve">        &lt;b:attachmentId&gt;</w:t>
      </w:r>
    </w:p>
    <w:p w:rsidR="002B154A" w:rsidRDefault="00D5400E">
      <w:pPr>
        <w:pStyle w:val="Code"/>
      </w:pPr>
      <w:r>
        <w:t xml:space="preserve">          &lt;b:NOTESATTACHMENTID&gt;</w:t>
      </w:r>
    </w:p>
    <w:p w:rsidR="002B154A" w:rsidRDefault="00D5400E">
      <w:pPr>
        <w:pStyle w:val="Code"/>
      </w:pPr>
      <w:r>
        <w:t xml:space="preserve">            &lt;b:attachmentName&gt;EXT07956&lt;/b:attachmentName&gt;</w:t>
      </w:r>
    </w:p>
    <w:p w:rsidR="002B154A" w:rsidRDefault="00D5400E">
      <w:pPr>
        <w:pStyle w:val="Code"/>
      </w:pPr>
      <w:r>
        <w:t xml:space="preserve">            &lt;b:itemId&gt;servernotes1\database.nsf\2f774d849acbe2458</w:t>
      </w:r>
      <w:r>
        <w:t>82570c1000634d4&lt;/b:itemId&gt;</w:t>
      </w:r>
    </w:p>
    <w:p w:rsidR="002B154A" w:rsidRDefault="00D5400E">
      <w:pPr>
        <w:pStyle w:val="Code"/>
      </w:pPr>
      <w:r>
        <w:t xml:space="preserve">          &lt;/b:NOTESATTACHMENTID&gt;</w:t>
      </w:r>
    </w:p>
    <w:p w:rsidR="002B154A" w:rsidRDefault="00D5400E">
      <w:pPr>
        <w:pStyle w:val="Code"/>
      </w:pPr>
      <w:r>
        <w:t xml:space="preserve">          &lt;b:NOTESATTACHMENTID&gt;</w:t>
      </w:r>
    </w:p>
    <w:p w:rsidR="002B154A" w:rsidRDefault="00D5400E">
      <w:pPr>
        <w:pStyle w:val="Code"/>
      </w:pPr>
      <w:r>
        <w:t xml:space="preserve">            &lt;b:attachmentName i:nil="true"&gt;&lt;/b:attachmentName&gt;</w:t>
      </w:r>
    </w:p>
    <w:p w:rsidR="002B154A" w:rsidRDefault="00D5400E">
      <w:pPr>
        <w:pStyle w:val="Code"/>
      </w:pPr>
      <w:r>
        <w:t xml:space="preserve">            &lt;b:itemId&gt;servernotes1\database.nsf\2f774d849acbe245882570c1000634d4&lt;/b:itemId&gt;</w:t>
      </w:r>
    </w:p>
    <w:p w:rsidR="002B154A" w:rsidRDefault="00D5400E">
      <w:pPr>
        <w:pStyle w:val="Code"/>
      </w:pPr>
      <w:r>
        <w:t xml:space="preserve">         </w:t>
      </w:r>
      <w:r>
        <w:t xml:space="preserve"> &lt;/b:NOTESATTACHMENTID&gt;</w:t>
      </w:r>
    </w:p>
    <w:p w:rsidR="002B154A" w:rsidRDefault="00D5400E">
      <w:pPr>
        <w:pStyle w:val="Code"/>
      </w:pPr>
      <w:r>
        <w:t xml:space="preserve">          &lt;b:NOTESATTACHMENTID&gt;</w:t>
      </w:r>
    </w:p>
    <w:p w:rsidR="002B154A" w:rsidRDefault="00D5400E">
      <w:pPr>
        <w:pStyle w:val="Code"/>
      </w:pPr>
      <w:r>
        <w:t xml:space="preserve">            &lt;b:attachmentName i:nil="true"&gt;&lt;/b:attachmentName&gt;</w:t>
      </w:r>
    </w:p>
    <w:p w:rsidR="002B154A" w:rsidRDefault="00D5400E">
      <w:pPr>
        <w:pStyle w:val="Code"/>
      </w:pPr>
      <w:r>
        <w:t xml:space="preserve">            &lt;b:itemId&gt;servernotes1\database.nsf\2f774d849acbe245882570c1000634d4&lt;/b:itemId&gt;</w:t>
      </w:r>
    </w:p>
    <w:p w:rsidR="002B154A" w:rsidRDefault="00D5400E">
      <w:pPr>
        <w:pStyle w:val="Code"/>
      </w:pPr>
      <w:r>
        <w:t xml:space="preserve">          &lt;/b:NOTESATTACHMENTID&gt;</w:t>
      </w:r>
    </w:p>
    <w:p w:rsidR="002B154A" w:rsidRDefault="00D5400E">
      <w:pPr>
        <w:pStyle w:val="Code"/>
      </w:pPr>
      <w:r>
        <w:t xml:space="preserve">          &lt;</w:t>
      </w:r>
      <w:r>
        <w:t>b:NOTESATTACHMENTID&gt;</w:t>
      </w:r>
    </w:p>
    <w:p w:rsidR="002B154A" w:rsidRDefault="00D5400E">
      <w:pPr>
        <w:pStyle w:val="Code"/>
      </w:pPr>
      <w:r>
        <w:t xml:space="preserve">            &lt;b:attachmentName i:nil="true"&gt;&lt;/b:attachmentName&gt;</w:t>
      </w:r>
    </w:p>
    <w:p w:rsidR="002B154A" w:rsidRDefault="00D5400E">
      <w:pPr>
        <w:pStyle w:val="Code"/>
      </w:pPr>
      <w:r>
        <w:t xml:space="preserve">            &lt;b:itemId&gt;servernotes1\database.nsf\2f774d849acbe245882570c1000634d4&lt;/b:itemId&gt;</w:t>
      </w:r>
    </w:p>
    <w:p w:rsidR="002B154A" w:rsidRDefault="00D5400E">
      <w:pPr>
        <w:pStyle w:val="Code"/>
      </w:pPr>
      <w:r>
        <w:t xml:space="preserve">          &lt;/b:NOTESATTACHMENTID&gt;</w:t>
      </w:r>
    </w:p>
    <w:p w:rsidR="002B154A" w:rsidRDefault="00D5400E">
      <w:pPr>
        <w:pStyle w:val="Code"/>
      </w:pPr>
      <w:r>
        <w:t xml:space="preserve">          &lt;b:NOTESATTACHMENTID&gt;</w:t>
      </w:r>
    </w:p>
    <w:p w:rsidR="002B154A" w:rsidRDefault="00D5400E">
      <w:pPr>
        <w:pStyle w:val="Code"/>
      </w:pPr>
      <w:r>
        <w:t xml:space="preserve">            &lt;b:</w:t>
      </w:r>
      <w:r>
        <w:t>attachmentName i:nil="true"&gt;&lt;/b:attachmentName&gt;</w:t>
      </w:r>
    </w:p>
    <w:p w:rsidR="002B154A" w:rsidRDefault="00D5400E">
      <w:pPr>
        <w:pStyle w:val="Code"/>
      </w:pPr>
      <w:r>
        <w:t xml:space="preserve">            &lt;b:itemId&gt;servernotes1\database.nsf\2f774d849acbe245882570c1000634d4&lt;/b:itemId&gt;</w:t>
      </w:r>
    </w:p>
    <w:p w:rsidR="002B154A" w:rsidRDefault="00D5400E">
      <w:pPr>
        <w:pStyle w:val="Code"/>
      </w:pPr>
      <w:r>
        <w:t xml:space="preserve">          &lt;/b:NOTESATTACHMENTID&gt;</w:t>
      </w:r>
    </w:p>
    <w:p w:rsidR="002B154A" w:rsidRDefault="00D5400E">
      <w:pPr>
        <w:pStyle w:val="Code"/>
      </w:pPr>
      <w:r>
        <w:lastRenderedPageBreak/>
        <w:t xml:space="preserve">          &lt;b:NOTESATTACHMENTID&gt;</w:t>
      </w:r>
    </w:p>
    <w:p w:rsidR="002B154A" w:rsidRDefault="00D5400E">
      <w:pPr>
        <w:pStyle w:val="Code"/>
      </w:pPr>
      <w:r>
        <w:t xml:space="preserve">            &lt;b:attachmentName i:nil="true"&gt;&lt;/b:atta</w:t>
      </w:r>
      <w:r>
        <w:t>chmentName&gt;</w:t>
      </w:r>
    </w:p>
    <w:p w:rsidR="002B154A" w:rsidRDefault="00D5400E">
      <w:pPr>
        <w:pStyle w:val="Code"/>
      </w:pPr>
      <w:r>
        <w:t xml:space="preserve">            &lt;b:itemId&gt;servernotes1\database.nsf\2f774d849acbe245882570c1000634d4&lt;/b:itemId&gt;</w:t>
      </w:r>
    </w:p>
    <w:p w:rsidR="002B154A" w:rsidRDefault="00D5400E">
      <w:pPr>
        <w:pStyle w:val="Code"/>
      </w:pPr>
      <w:r>
        <w:t xml:space="preserve">          &lt;/b:NOTESATTACHMENTID&gt;</w:t>
      </w:r>
    </w:p>
    <w:p w:rsidR="002B154A" w:rsidRDefault="00D5400E">
      <w:pPr>
        <w:pStyle w:val="Code"/>
      </w:pPr>
      <w:r>
        <w:t xml:space="preserve">        &lt;/b:attachmentId&gt;</w:t>
      </w:r>
    </w:p>
    <w:p w:rsidR="002B154A" w:rsidRDefault="00D5400E">
      <w:pPr>
        <w:pStyle w:val="Code"/>
      </w:pPr>
      <w:r>
        <w:t xml:space="preserve">        &lt;b:displayUrl&gt;http://servernotes1/database.nsf/$DEFAULTVIEW/2f774d849acbe245882570c10</w:t>
      </w:r>
      <w:r>
        <w:t>00634d4&lt;/b:displayUrl&gt;</w:t>
      </w:r>
    </w:p>
    <w:p w:rsidR="002B154A" w:rsidRDefault="00D5400E">
      <w:pPr>
        <w:pStyle w:val="Code"/>
      </w:pPr>
      <w:r>
        <w:t xml:space="preserve">        &lt;b:itemContent&gt;</w:t>
      </w:r>
    </w:p>
    <w:p w:rsidR="002B154A" w:rsidRDefault="00D5400E">
      <w:pPr>
        <w:pStyle w:val="Code"/>
      </w:pPr>
      <w:r>
        <w:t xml:space="preserve">          &lt;b:content&gt;IA==&lt;/b:content&gt;</w:t>
      </w:r>
    </w:p>
    <w:p w:rsidR="002B154A" w:rsidRDefault="00D5400E">
      <w:pPr>
        <w:pStyle w:val="Code"/>
      </w:pPr>
      <w:r>
        <w:t xml:space="preserve">          &lt;b:contentType i:nil="true"&gt;&lt;/b:contentType&gt;</w:t>
      </w:r>
    </w:p>
    <w:p w:rsidR="002B154A" w:rsidRDefault="00D5400E">
      <w:pPr>
        <w:pStyle w:val="Code"/>
      </w:pPr>
      <w:r>
        <w:t xml:space="preserve">          &lt;b:extension&gt;txt&lt;/b:extension&gt;</w:t>
      </w:r>
    </w:p>
    <w:p w:rsidR="002B154A" w:rsidRDefault="00D5400E">
      <w:pPr>
        <w:pStyle w:val="Code"/>
      </w:pPr>
      <w:r>
        <w:t xml:space="preserve">        &lt;/b:itemContent&gt;</w:t>
      </w:r>
    </w:p>
    <w:p w:rsidR="002B154A" w:rsidRDefault="00D5400E">
      <w:pPr>
        <w:pStyle w:val="Code"/>
      </w:pPr>
      <w:r>
        <w:t xml:space="preserve">        &lt;b:itemId&gt;</w:t>
      </w:r>
      <w:r>
        <w:t>servernotes1\database.nsf\2f774d849acbe245882570c1000634d4&lt;/b:itemId&gt;</w:t>
      </w:r>
    </w:p>
    <w:p w:rsidR="002B154A" w:rsidRDefault="00D5400E">
      <w:pPr>
        <w:pStyle w:val="Code"/>
      </w:pPr>
      <w:r>
        <w:t xml:space="preserve">        &lt;b:itemProps&gt;</w:t>
      </w:r>
    </w:p>
    <w:p w:rsidR="002B154A" w:rsidRDefault="00D5400E">
      <w:pPr>
        <w:pStyle w:val="Code"/>
      </w:pPr>
      <w:r>
        <w:t xml:space="preserve">          &lt;b:PROPERTY&gt;</w:t>
      </w:r>
    </w:p>
    <w:p w:rsidR="002B154A" w:rsidRDefault="00D5400E">
      <w:pPr>
        <w:pStyle w:val="Code"/>
      </w:pPr>
      <w:r>
        <w:t xml:space="preserve">            &lt;b:Name&gt;Author&lt;/b:Name&gt;</w:t>
      </w:r>
    </w:p>
    <w:p w:rsidR="002B154A" w:rsidRDefault="00D5400E">
      <w:pPr>
        <w:pStyle w:val="Code"/>
      </w:pPr>
      <w:r>
        <w:t xml:space="preserve">            &lt;b:Value i:type="c:string" xmlns:c="http://www.w3.org/2001/XMLSchema"&gt;Author&lt;/b:Value&gt;</w:t>
      </w:r>
    </w:p>
    <w:p w:rsidR="002B154A" w:rsidRDefault="00D5400E">
      <w:pPr>
        <w:pStyle w:val="Code"/>
      </w:pPr>
      <w:r>
        <w:t xml:space="preserve">      </w:t>
      </w:r>
      <w:r>
        <w:t xml:space="preserve">    &lt;/b:PROPERTY&gt;</w:t>
      </w:r>
    </w:p>
    <w:p w:rsidR="002B154A" w:rsidRDefault="00D5400E">
      <w:pPr>
        <w:pStyle w:val="Code"/>
      </w:pPr>
      <w:r>
        <w:t xml:space="preserve">          &lt;b:PROPERTY&gt;</w:t>
      </w:r>
    </w:p>
    <w:p w:rsidR="002B154A" w:rsidRDefault="00D5400E">
      <w:pPr>
        <w:pStyle w:val="Code"/>
      </w:pPr>
      <w:r>
        <w:t xml:space="preserve">            &lt;b:Name&gt;Comments&lt;/b:Name&gt;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&lt;b:Name&gt;Company&lt;/b:Name&gt;</w:t>
      </w:r>
    </w:p>
    <w:p w:rsidR="002B154A" w:rsidRDefault="00D5400E">
      <w:pPr>
        <w:pStyle w:val="Code"/>
      </w:pPr>
      <w:r>
        <w:t xml:space="preserve">            &lt;b:Value i:type="c:string" xmlns:c="http://www.w3.org/2001/XMLSchema"&gt;Microsoft&lt;/b:Value&gt;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&lt;b:Name&gt;Keywords&lt;/b:Name&gt;</w:t>
      </w:r>
    </w:p>
    <w:p w:rsidR="002B154A" w:rsidRDefault="00D5400E">
      <w:pPr>
        <w:pStyle w:val="Code"/>
      </w:pPr>
      <w:r>
        <w:t xml:space="preserve">            &lt;b:Value i:type="c:string" xmlns:c="http://www.w3.org/200</w:t>
      </w:r>
      <w:r>
        <w:t>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&lt;b:Name&gt;Subject&lt;/b:Name&gt;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w:t>
      </w:r>
      <w:r>
        <w:t xml:space="preserve">    &lt;b:Name&gt;Title&lt;/b:Name&gt;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&lt;b:Name&gt;DateCreated&lt;/b:Name&gt;</w:t>
      </w:r>
    </w:p>
    <w:p w:rsidR="002B154A" w:rsidRDefault="00D5400E">
      <w:pPr>
        <w:pStyle w:val="Code"/>
      </w:pPr>
      <w:r>
        <w:t xml:space="preserve">            &lt;b:Value i:type="c:dateTime" xmlns:c</w:t>
      </w:r>
      <w:r>
        <w:t>="http://www.w3.org/2001/XMLSchema"&gt;2005-11-21T17:08:00&lt;/b:Value&gt;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&lt;b:Name&gt;LastSavedBy&lt;/b:Name&gt;</w:t>
      </w:r>
    </w:p>
    <w:p w:rsidR="002B154A" w:rsidRDefault="00D5400E">
      <w:pPr>
        <w:pStyle w:val="Code"/>
      </w:pPr>
      <w:r>
        <w:t xml:space="preserve">            &lt;b:Value i:type="c:string" xmlns:c="http://www.w3.org/2001/XMLSchema"&gt;&lt;/b:Value&gt;</w:t>
      </w:r>
    </w:p>
    <w:p w:rsidR="002B154A" w:rsidRDefault="00D5400E">
      <w:pPr>
        <w:pStyle w:val="Code"/>
      </w:pPr>
      <w:r>
        <w:t xml:space="preserve">         </w:t>
      </w:r>
      <w:r>
        <w:t xml:space="preserve"> &lt;/b:PROPERTY&gt;</w:t>
      </w:r>
    </w:p>
    <w:p w:rsidR="002B154A" w:rsidRDefault="00D5400E">
      <w:pPr>
        <w:pStyle w:val="Code"/>
      </w:pPr>
      <w:r>
        <w:t xml:space="preserve">          &lt;b:PROPERTY&gt;</w:t>
      </w:r>
    </w:p>
    <w:p w:rsidR="002B154A" w:rsidRDefault="00D5400E">
      <w:pPr>
        <w:pStyle w:val="Code"/>
      </w:pPr>
      <w:r>
        <w:t xml:space="preserve">            &lt;b:Name&gt;LastSavedDate&lt;/b:Name&gt;</w:t>
      </w:r>
    </w:p>
    <w:p w:rsidR="002B154A" w:rsidRDefault="00D5400E">
      <w:pPr>
        <w:pStyle w:val="Code"/>
      </w:pPr>
      <w:r>
        <w:t xml:space="preserve">            &lt;b:Value i:type="c:dateTime" xmlns:c="http://www.w3.org/2001/XMLSchema"&gt;2005-11-21T17:08:00&lt;/b:Value&gt;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w:t>
      </w:r>
      <w:r>
        <w:t>b:Name&gt;LinksUpToDate&lt;/b:Name&gt;</w:t>
      </w:r>
    </w:p>
    <w:p w:rsidR="002B154A" w:rsidRDefault="00D5400E">
      <w:pPr>
        <w:pStyle w:val="Code"/>
      </w:pPr>
      <w:r>
        <w:t xml:space="preserve">            &lt;b:Value i:type="c:long" xmlns:c="http://www.w3.org/2001/XMLSchema"&gt;0&lt;/b:Value&gt;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&lt;b:Name&gt;NameOfApplication&lt;/b:Name&gt;</w:t>
      </w:r>
    </w:p>
    <w:p w:rsidR="002B154A" w:rsidRDefault="00D5400E">
      <w:pPr>
        <w:pStyle w:val="Code"/>
      </w:pPr>
      <w:r>
        <w:t xml:space="preserve">            &lt;b:Value i:type="c:string" x</w:t>
      </w:r>
      <w:r>
        <w:t>mlns:c="http://www.w3.org/2001/XMLSchema"&gt; &lt;/b:Value&gt;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&lt;b:Name&gt;NumberOfCharacters&lt;/b:Name&gt;</w:t>
      </w:r>
    </w:p>
    <w:p w:rsidR="002B154A" w:rsidRDefault="00D5400E">
      <w:pPr>
        <w:pStyle w:val="Code"/>
      </w:pPr>
      <w:r>
        <w:t xml:space="preserve">            &lt;b:Value i:type="c:long" xmlns:c="http://www.w3.org/2001/XMLSchema"&gt;12&lt;/b:Value&gt;</w:t>
      </w:r>
    </w:p>
    <w:p w:rsidR="002B154A" w:rsidRDefault="00D5400E">
      <w:pPr>
        <w:pStyle w:val="Code"/>
      </w:pPr>
      <w:r>
        <w:t xml:space="preserve">          &lt;</w:t>
      </w:r>
      <w:r>
        <w:t>/b:PROPERTY&gt;</w:t>
      </w:r>
    </w:p>
    <w:p w:rsidR="002B154A" w:rsidRDefault="00D5400E">
      <w:pPr>
        <w:pStyle w:val="Code"/>
      </w:pPr>
      <w:r>
        <w:t xml:space="preserve">          &lt;b:PROPERTY&gt;</w:t>
      </w:r>
    </w:p>
    <w:p w:rsidR="002B154A" w:rsidRDefault="00D5400E">
      <w:pPr>
        <w:pStyle w:val="Code"/>
      </w:pPr>
      <w:r>
        <w:t xml:space="preserve">            &lt;b:Name&gt;NumberOfCharactersWithSpaces&lt;/b:Name&gt;</w:t>
      </w:r>
    </w:p>
    <w:p w:rsidR="002B154A" w:rsidRDefault="00D5400E">
      <w:pPr>
        <w:pStyle w:val="Code"/>
      </w:pPr>
      <w:r>
        <w:lastRenderedPageBreak/>
        <w:t xml:space="preserve">            &lt;b:Value i:type="c:long" xmlns:c="http://www.w3.org/2001/XMLSchema"&gt;13&lt;/b:Value&gt;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w:t>
      </w:r>
      <w:r>
        <w:t>mberOfLines&lt;/b:Name&gt;</w:t>
      </w:r>
    </w:p>
    <w:p w:rsidR="002B154A" w:rsidRDefault="00D5400E">
      <w:pPr>
        <w:pStyle w:val="Code"/>
      </w:pPr>
      <w:r>
        <w:t xml:space="preserve">            &lt;b:Value i:type="c:long" xmlns:c="http://www.w3.org/2001/XMLSchema"&gt;1&lt;/b:Value&gt;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&lt;b:Name&gt;NumberOfPages&lt;/b:Name&gt;</w:t>
      </w:r>
    </w:p>
    <w:p w:rsidR="002B154A" w:rsidRDefault="00D5400E">
      <w:pPr>
        <w:pStyle w:val="Code"/>
      </w:pPr>
      <w:r>
        <w:t xml:space="preserve">            &lt;b:Value i:type="c:long" xmlns:c="http://</w:t>
      </w:r>
      <w:r>
        <w:t>www.w3.org/2001/XMLSchema"&gt;1&lt;/b:Value&gt;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&lt;b:Name&gt;NumberOfParagraphs&lt;/b:Name&gt;</w:t>
      </w:r>
    </w:p>
    <w:p w:rsidR="002B154A" w:rsidRDefault="00D5400E">
      <w:pPr>
        <w:pStyle w:val="Code"/>
      </w:pPr>
      <w:r>
        <w:t xml:space="preserve">            &lt;b:Value i:type="c:long" xmlns:c="http://www.w3.org/2001/XMLSchema"&gt;1&lt;/b:Value&gt;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&lt;b:Name&gt;NumberOfRevisions&lt;/b:Name&gt;</w:t>
      </w:r>
    </w:p>
    <w:p w:rsidR="002B154A" w:rsidRDefault="00D5400E">
      <w:pPr>
        <w:pStyle w:val="Code"/>
      </w:pPr>
      <w:r>
        <w:t xml:space="preserve">            &lt;b:Value i:type="c:string" xmlns:c="http://www.w3.org/2001/XMLSchema"&gt;1&lt;/b:Value&gt;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&lt;b:Name&gt;NumberOfWords&lt;/b:Name&gt;</w:t>
      </w:r>
    </w:p>
    <w:p w:rsidR="002B154A" w:rsidRDefault="00D5400E">
      <w:pPr>
        <w:pStyle w:val="Code"/>
      </w:pPr>
      <w:r>
        <w:t xml:space="preserve">  </w:t>
      </w:r>
      <w:r>
        <w:t xml:space="preserve">          &lt;b:Value i:type="c:long" xmlns:c="http://www.w3.org/2001/XMLSchema"&gt;2&lt;/b:Value&gt;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&lt;b:Name&gt;Template&lt;/b:Name&gt;</w:t>
      </w:r>
    </w:p>
    <w:p w:rsidR="002B154A" w:rsidRDefault="00D5400E">
      <w:pPr>
        <w:pStyle w:val="Code"/>
      </w:pPr>
      <w:r>
        <w:t xml:space="preserve">            &lt;b:Value i:type="c:string" xmlns:c="http://www.w3.org/2001/XMLSchema"</w:t>
      </w:r>
      <w:r>
        <w:t>&gt;Normal.dot&lt;/b:Value&gt;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&lt;b:Name&gt;TotalEditingTime&lt;/b:Name&gt;</w:t>
      </w:r>
    </w:p>
    <w:p w:rsidR="002B154A" w:rsidRDefault="00D5400E">
      <w:pPr>
        <w:pStyle w:val="Code"/>
      </w:pPr>
      <w:r>
        <w:t xml:space="preserve">            &lt;b:Value i:type="c:long" xmlns:c="http://www.w3.org/2001/XMLSchema"&gt;0&lt;/b:Value&gt;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w:t>
      </w:r>
      <w:r>
        <w:t xml:space="preserve">          &lt;b:Name&gt;ScaleOrCrop&lt;/b:Name&gt;</w:t>
      </w:r>
    </w:p>
    <w:p w:rsidR="002B154A" w:rsidRDefault="00D5400E">
      <w:pPr>
        <w:pStyle w:val="Code"/>
      </w:pPr>
      <w:r>
        <w:t xml:space="preserve">            &lt;b:Value i:type="c:long" xmlns:c="http://www.w3.org/2001/XMLSchema"&gt;0&lt;/b:Value&gt;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&lt;b:Name&gt;Security&lt;/b:Name&gt;</w:t>
      </w:r>
    </w:p>
    <w:p w:rsidR="002B154A" w:rsidRDefault="00D5400E">
      <w:pPr>
        <w:pStyle w:val="Code"/>
      </w:pPr>
      <w:r>
        <w:t xml:space="preserve">            &lt;b:Value i:type="c:long" xml</w:t>
      </w:r>
      <w:r>
        <w:t>ns:c="http://www.w3.org/2001/XMLSchema"&gt;0&lt;/b:Value&gt;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&lt;b:Name&gt;DocumentClass&lt;/b:Name&gt;</w:t>
      </w:r>
    </w:p>
    <w:p w:rsidR="002B154A" w:rsidRDefault="00D5400E">
      <w:pPr>
        <w:pStyle w:val="Code"/>
      </w:pPr>
      <w:r>
        <w:t xml:space="preserve">            &lt;b:Value i:type="c:string" xmlns:c="http://www.w3.org/2001/XMLSchema"&gt;&lt;/b:Value&gt;</w:t>
      </w:r>
    </w:p>
    <w:p w:rsidR="002B154A" w:rsidRDefault="00D5400E">
      <w:pPr>
        <w:pStyle w:val="Code"/>
      </w:pPr>
      <w:r>
        <w:t xml:space="preserve">          &lt;</w:t>
      </w:r>
      <w:r>
        <w:t>/b:PROPERTY&gt;</w:t>
      </w:r>
    </w:p>
    <w:p w:rsidR="002B154A" w:rsidRDefault="00D5400E">
      <w:pPr>
        <w:pStyle w:val="Code"/>
      </w:pPr>
      <w:r>
        <w:t xml:space="preserve">          &lt;b:PROPERTY&gt;</w:t>
      </w:r>
    </w:p>
    <w:p w:rsidR="002B154A" w:rsidRDefault="00D5400E">
      <w:pPr>
        <w:pStyle w:val="Code"/>
      </w:pPr>
      <w:r>
        <w:t xml:space="preserve">            &lt;b:Name&gt;FORM&lt;/b:Name&gt;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&lt;b:Name&gt;embedTitle&lt;/b:Name&gt;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&lt;b:Name&gt;$UpdatedBy&lt;/b:Name&gt;</w:t>
      </w:r>
    </w:p>
    <w:p w:rsidR="002B154A" w:rsidRDefault="00D5400E">
      <w:pPr>
        <w:pStyle w:val="Code"/>
      </w:pPr>
      <w:r>
        <w:t xml:space="preserve">            &lt;b:Value i:type="c:string" xmlns:c="http://www.w3.org/2001/XMLSc</w:t>
      </w:r>
      <w:r>
        <w:t>hema"&gt;CN=username/O=domain&lt;/b:Value&gt;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&lt;b:Name&gt;$Revisions&lt;/b:Name&gt;</w:t>
      </w:r>
    </w:p>
    <w:p w:rsidR="002B154A" w:rsidRDefault="00D5400E">
      <w:pPr>
        <w:pStyle w:val="Code"/>
      </w:pPr>
      <w:r>
        <w:t xml:space="preserve">            &lt;b:Value i:type="c:dateTime" xmlns:c="http://www.w3.org/2001/XMLSchema"&gt;2005-11-21T17:09:26&lt;/b:Value&gt;</w:t>
      </w:r>
    </w:p>
    <w:p w:rsidR="002B154A" w:rsidRDefault="00D5400E">
      <w:pPr>
        <w:pStyle w:val="Code"/>
      </w:pPr>
      <w:r>
        <w:t xml:space="preserve">          &lt;/b:PROP</w:t>
      </w:r>
      <w:r>
        <w:t>ERTY&gt;</w:t>
      </w:r>
    </w:p>
    <w:p w:rsidR="002B154A" w:rsidRDefault="00D5400E">
      <w:pPr>
        <w:pStyle w:val="Code"/>
      </w:pPr>
      <w:r>
        <w:t xml:space="preserve">          &lt;b:PROPERTY&gt;</w:t>
      </w:r>
    </w:p>
    <w:p w:rsidR="002B154A" w:rsidRDefault="00D5400E">
      <w:pPr>
        <w:pStyle w:val="Code"/>
      </w:pPr>
      <w:r>
        <w:t xml:space="preserve">            &lt;b:Name&gt;Author&lt;/b:Name&gt;</w:t>
      </w:r>
    </w:p>
    <w:p w:rsidR="002B154A" w:rsidRDefault="00D5400E">
      <w:pPr>
        <w:pStyle w:val="Code"/>
      </w:pPr>
      <w:r>
        <w:t xml:space="preserve">            &lt;b:Value i:type="c:string" xmlns:c="http://www.w3.org/2001/XMLSchema"&gt;&lt;/b:Value&gt;</w:t>
      </w:r>
    </w:p>
    <w:p w:rsidR="002B154A" w:rsidRDefault="00D5400E">
      <w:pPr>
        <w:pStyle w:val="Code"/>
      </w:pPr>
      <w:r>
        <w:t xml:space="preserve">          &lt;/b:PROPERTY&gt;</w:t>
      </w:r>
    </w:p>
    <w:p w:rsidR="002B154A" w:rsidRDefault="00D5400E">
      <w:pPr>
        <w:pStyle w:val="Code"/>
      </w:pPr>
      <w:r>
        <w:t xml:space="preserve">          &lt;b:PROPERTY&gt;</w:t>
      </w:r>
    </w:p>
    <w:p w:rsidR="002B154A" w:rsidRDefault="00D5400E">
      <w:pPr>
        <w:pStyle w:val="Code"/>
      </w:pPr>
      <w:r>
        <w:t xml:space="preserve">            &lt;b:Name&gt;lastaccessed&lt;/b:Name&gt;</w:t>
      </w:r>
    </w:p>
    <w:p w:rsidR="002B154A" w:rsidRDefault="00D5400E">
      <w:pPr>
        <w:pStyle w:val="Code"/>
      </w:pPr>
      <w:r>
        <w:t xml:space="preserve">         </w:t>
      </w:r>
      <w:r>
        <w:t xml:space="preserve">   &lt;b:Value i:type="c:dateTime" xmlns:c="http://www.w3.org/2001/XMLSchema"&gt;2005-11-21T17:09:41&lt;/b:Value&gt;</w:t>
      </w:r>
    </w:p>
    <w:p w:rsidR="002B154A" w:rsidRDefault="00D5400E">
      <w:pPr>
        <w:pStyle w:val="Code"/>
      </w:pPr>
      <w:r>
        <w:lastRenderedPageBreak/>
        <w:t xml:space="preserve">          &lt;/b:PROPERTY&gt;</w:t>
      </w:r>
    </w:p>
    <w:p w:rsidR="002B154A" w:rsidRDefault="00D5400E">
      <w:pPr>
        <w:pStyle w:val="Code"/>
      </w:pPr>
      <w:r>
        <w:t xml:space="preserve">          &lt;b:PROPERTY&gt;</w:t>
      </w:r>
    </w:p>
    <w:p w:rsidR="002B154A" w:rsidRDefault="00D5400E">
      <w:pPr>
        <w:pStyle w:val="Code"/>
      </w:pPr>
      <w:r>
        <w:t xml:space="preserve">            &lt;b:Name&gt;creationdate&lt;/b:Name&gt;</w:t>
      </w:r>
    </w:p>
    <w:p w:rsidR="002B154A" w:rsidRDefault="00D5400E">
      <w:pPr>
        <w:pStyle w:val="Code"/>
      </w:pPr>
      <w:r>
        <w:t xml:space="preserve">            &lt;b:Value i:type="c:dateTime" xmlns:c="http://www.w</w:t>
      </w:r>
      <w:r>
        <w:t>3.org/2001/XMLSchema"&gt;2005-11-21T17:07:47&lt;/b:Value&gt;</w:t>
      </w:r>
    </w:p>
    <w:p w:rsidR="002B154A" w:rsidRDefault="00D5400E">
      <w:pPr>
        <w:pStyle w:val="Code"/>
      </w:pPr>
      <w:r>
        <w:t xml:space="preserve">          &lt;/b:PROPERTY&gt;</w:t>
      </w:r>
    </w:p>
    <w:p w:rsidR="002B154A" w:rsidRDefault="00D5400E">
      <w:pPr>
        <w:pStyle w:val="Code"/>
      </w:pPr>
      <w:r>
        <w:t xml:space="preserve">        &lt;/b:itemProps&gt;</w:t>
      </w:r>
    </w:p>
    <w:p w:rsidR="002B154A" w:rsidRDefault="00D5400E">
      <w:pPr>
        <w:pStyle w:val="Code"/>
      </w:pPr>
      <w:r>
        <w:t xml:space="preserve">        &lt;b:lastModifiedTime&gt;2005-11-21T17:09:41&lt;/b:lastModifiedTime&gt;</w:t>
      </w:r>
    </w:p>
    <w:p w:rsidR="002B154A" w:rsidRDefault="00D5400E">
      <w:pPr>
        <w:pStyle w:val="Code"/>
      </w:pPr>
      <w:r>
        <w:t xml:space="preserve">        &lt;b:securityDesc&gt;</w:t>
      </w:r>
    </w:p>
    <w:p w:rsidR="002B154A" w:rsidRDefault="00D5400E">
      <w:pPr>
        <w:pStyle w:val="Code"/>
      </w:pPr>
      <w:r>
        <w:t xml:space="preserve">          &lt;b:SD&gt;security_desc_value&lt;/b:SD&gt;</w:t>
      </w:r>
    </w:p>
    <w:p w:rsidR="002B154A" w:rsidRDefault="00D5400E">
      <w:pPr>
        <w:pStyle w:val="Code"/>
      </w:pPr>
      <w:r>
        <w:t xml:space="preserve">          &lt;b:isNTSD&gt;</w:t>
      </w:r>
      <w:r>
        <w:t>true&lt;/b:isNTSD&gt;</w:t>
      </w:r>
    </w:p>
    <w:p w:rsidR="002B154A" w:rsidRDefault="00D5400E">
      <w:pPr>
        <w:pStyle w:val="Code"/>
      </w:pPr>
      <w:r>
        <w:t xml:space="preserve">        &lt;/b:securityDesc&gt;</w:t>
      </w:r>
    </w:p>
    <w:p w:rsidR="002B154A" w:rsidRDefault="00D5400E">
      <w:pPr>
        <w:pStyle w:val="Code"/>
      </w:pPr>
      <w:r>
        <w:t xml:space="preserve">      &lt;/FetchItemResult&gt;</w:t>
      </w:r>
    </w:p>
    <w:p w:rsidR="002B154A" w:rsidRDefault="00D5400E">
      <w:pPr>
        <w:pStyle w:val="Code"/>
      </w:pPr>
      <w:r>
        <w:t xml:space="preserve">    &lt;/FetchItemResponse&gt;</w:t>
      </w:r>
    </w:p>
    <w:p w:rsidR="002B154A" w:rsidRDefault="00D5400E">
      <w:pPr>
        <w:pStyle w:val="Code"/>
      </w:pPr>
      <w:r>
        <w:t xml:space="preserve">  &lt;/s:Body&gt;</w:t>
      </w:r>
    </w:p>
    <w:p w:rsidR="002B154A" w:rsidRDefault="00D5400E">
      <w:pPr>
        <w:pStyle w:val="Code"/>
      </w:pPr>
      <w:r>
        <w:t>&lt;/s:Envelope&gt;</w:t>
      </w:r>
    </w:p>
    <w:p w:rsidR="002B154A" w:rsidRDefault="00D5400E">
      <w:pPr>
        <w:pStyle w:val="Heading3"/>
      </w:pPr>
      <w:bookmarkStart w:id="411" w:name="section_dde43e7da3854a9a8bb912a1d64f70b4"/>
      <w:bookmarkStart w:id="412" w:name="_Toc83916305"/>
      <w:r>
        <w:t>FetchAttachment</w:t>
      </w:r>
      <w:bookmarkEnd w:id="411"/>
      <w:bookmarkEnd w:id="412"/>
      <w:r>
        <w:fldChar w:fldCharType="begin"/>
      </w:r>
      <w:r>
        <w:instrText xml:space="preserve"> XE "FetchAttachment example" </w:instrText>
      </w:r>
      <w:r>
        <w:fldChar w:fldCharType="end"/>
      </w:r>
      <w:r>
        <w:fldChar w:fldCharType="begin"/>
      </w:r>
      <w:r>
        <w:instrText xml:space="preserve"> XE "Examples:FetchAttachment" </w:instrText>
      </w:r>
      <w:r>
        <w:fldChar w:fldCharType="end"/>
      </w:r>
    </w:p>
    <w:p w:rsidR="002B154A" w:rsidRDefault="00D5400E">
      <w:r>
        <w:t>To retrieve a specific attachment, the protocol client se</w:t>
      </w:r>
      <w:r>
        <w:t>nds the following message:</w:t>
      </w:r>
    </w:p>
    <w:p w:rsidR="002B154A" w:rsidRDefault="00D5400E">
      <w:r>
        <w:t>Request message:</w:t>
      </w:r>
    </w:p>
    <w:p w:rsidR="002B154A" w:rsidRDefault="00D5400E">
      <w:pPr>
        <w:pStyle w:val="Code"/>
      </w:pPr>
      <w:r>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http://tempuri.org/INotesWebServiceApplication/FetchAttachment</w:t>
      </w:r>
    </w:p>
    <w:p w:rsidR="002B154A" w:rsidRDefault="00D5400E">
      <w:pPr>
        <w:pStyle w:val="Code"/>
      </w:pPr>
      <w:r>
        <w:t xml:space="preserve">    &lt;/a:Action&gt;</w:t>
      </w:r>
    </w:p>
    <w:p w:rsidR="002B154A" w:rsidRDefault="00D5400E">
      <w:pPr>
        <w:pStyle w:val="Code"/>
      </w:pPr>
      <w:r>
        <w:t xml:space="preserve">    &lt;a:MessageID&gt;</w:t>
      </w:r>
    </w:p>
    <w:p w:rsidR="002B154A" w:rsidRDefault="00D5400E">
      <w:pPr>
        <w:pStyle w:val="Code"/>
      </w:pPr>
      <w:r>
        <w:t xml:space="preserve">      urn:uuid:8f720c2c-b4c4-4925-966d-33e74a577ede</w:t>
      </w:r>
    </w:p>
    <w:p w:rsidR="002B154A" w:rsidRDefault="00D5400E">
      <w:pPr>
        <w:pStyle w:val="Code"/>
      </w:pPr>
      <w:r>
        <w:t xml:space="preserve">    &lt;/a:MessageID&gt;</w:t>
      </w:r>
    </w:p>
    <w:p w:rsidR="002B154A" w:rsidRDefault="00D5400E">
      <w:pPr>
        <w:pStyle w:val="Code"/>
      </w:pPr>
      <w:r>
        <w:t xml:space="preserve">    &lt;a:ReplyTo&gt;</w:t>
      </w:r>
    </w:p>
    <w:p w:rsidR="002B154A" w:rsidRDefault="00D5400E">
      <w:pPr>
        <w:pStyle w:val="Code"/>
      </w:pPr>
      <w:r>
        <w:t xml:space="preserve">      &lt;a:Address&gt;</w:t>
      </w:r>
    </w:p>
    <w:p w:rsidR="002B154A" w:rsidRDefault="00D5400E">
      <w:pPr>
        <w:pStyle w:val="Code"/>
      </w:pPr>
      <w:r>
        <w:t xml:space="preserve">        http://www.w3.org/2005/08/addressing/anonymous</w:t>
      </w:r>
    </w:p>
    <w:p w:rsidR="002B154A" w:rsidRDefault="00D5400E">
      <w:pPr>
        <w:pStyle w:val="Code"/>
      </w:pPr>
      <w:r>
        <w:t xml:space="preserve">      &lt;/a:Address&gt;</w:t>
      </w:r>
    </w:p>
    <w:p w:rsidR="002B154A" w:rsidRDefault="00D5400E">
      <w:pPr>
        <w:pStyle w:val="Code"/>
      </w:pPr>
      <w:r>
        <w:t xml:space="preserve">    &lt;/a:ReplyTo&gt;</w:t>
      </w:r>
    </w:p>
    <w:p w:rsidR="002B154A" w:rsidRDefault="00D5400E">
      <w:pPr>
        <w:pStyle w:val="Code"/>
      </w:pPr>
      <w:r>
        <w:t xml:space="preserve">    &lt;ServiceContext </w:t>
      </w:r>
    </w:p>
    <w:p w:rsidR="002B154A" w:rsidRDefault="00D5400E">
      <w:pPr>
        <w:pStyle w:val="Code"/>
      </w:pPr>
      <w:r>
        <w:t xml:space="preserve">      xmlns="http://schemas.microsoft.com/sharepoint/servicecontext" </w:t>
      </w:r>
    </w:p>
    <w:p w:rsidR="002B154A" w:rsidRDefault="00D5400E">
      <w:pPr>
        <w:pStyle w:val="Code"/>
      </w:pPr>
      <w:r>
        <w:t xml:space="preserve">      xmlns:i="http://www.w3.org/2001/XMLSchema-instance"&gt;</w:t>
      </w:r>
    </w:p>
    <w:p w:rsidR="002B154A" w:rsidRDefault="00D5400E">
      <w:pPr>
        <w:pStyle w:val="Code"/>
      </w:pPr>
      <w:r>
        <w:t xml:space="preserve">      &lt;</w:t>
      </w:r>
      <w:r>
        <w:t>correlationId&gt;</w:t>
      </w:r>
    </w:p>
    <w:p w:rsidR="002B154A" w:rsidRDefault="00D5400E">
      <w:pPr>
        <w:pStyle w:val="Code"/>
      </w:pPr>
      <w:r>
        <w:t xml:space="preserve">        00000000-0000-0000-0000-000000000000</w:t>
      </w:r>
    </w:p>
    <w:p w:rsidR="002B154A" w:rsidRDefault="00D5400E">
      <w:pPr>
        <w:pStyle w:val="Code"/>
      </w:pPr>
      <w:r>
        <w:t xml:space="preserve">      &lt;/correlationId&gt;</w:t>
      </w:r>
    </w:p>
    <w:p w:rsidR="002B154A" w:rsidRDefault="00D5400E">
      <w:pPr>
        <w:pStyle w:val="Code"/>
      </w:pPr>
      <w:r>
        <w:t xml:space="preserve">      &lt;language&gt;en-US&lt;/language&gt;</w:t>
      </w:r>
    </w:p>
    <w:p w:rsidR="002B154A" w:rsidRDefault="00D5400E">
      <w:pPr>
        <w:pStyle w:val="Code"/>
      </w:pPr>
      <w:r>
        <w:t xml:space="preserve">      &lt;region&gt;en-US&lt;/region&gt;</w:t>
      </w:r>
    </w:p>
    <w:p w:rsidR="002B154A" w:rsidRDefault="00D5400E">
      <w:pPr>
        <w:pStyle w:val="Code"/>
      </w:pPr>
      <w:r>
        <w:t xml:space="preserve">      &lt;siteSubscriptionId i:nil="true"&gt;&lt;/siteSubscriptionId&gt;</w:t>
      </w:r>
    </w:p>
    <w:p w:rsidR="002B154A" w:rsidRDefault="00D5400E">
      <w:pPr>
        <w:pStyle w:val="Code"/>
      </w:pPr>
      <w:r>
        <w:t xml:space="preserve">    &lt;/ServiceContext&gt;</w:t>
      </w:r>
    </w:p>
    <w:p w:rsidR="002B154A" w:rsidRDefault="00D5400E">
      <w:pPr>
        <w:pStyle w:val="Code"/>
      </w:pPr>
      <w:r>
        <w:t xml:space="preserve">    &lt;a:To s:mustUnderstand="</w:t>
      </w:r>
      <w:r>
        <w:t>1" u:Id="_1"&gt;</w:t>
      </w:r>
    </w:p>
    <w:p w:rsidR="002B154A" w:rsidRDefault="00D5400E">
      <w:pPr>
        <w:pStyle w:val="Code"/>
      </w:pPr>
      <w:r>
        <w:t xml:space="preserve">      http://example.com:32843/088ec4ed4144457bb36088e0b5c0bea8/NotesWebService.svc</w:t>
      </w:r>
    </w:p>
    <w:p w:rsidR="002B154A" w:rsidRDefault="00D5400E">
      <w:pPr>
        <w:pStyle w:val="Code"/>
      </w:pPr>
      <w:r>
        <w:t xml:space="preserve">    &lt;/a:To&gt;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&lt;FetchAttachment xmlns="http://tempuri.org/"&gt;</w:t>
      </w:r>
    </w:p>
    <w:p w:rsidR="002B154A" w:rsidRDefault="00D5400E">
      <w:pPr>
        <w:pStyle w:val="Code"/>
      </w:pPr>
      <w:r>
        <w:t xml:space="preserve">      &lt;itemId&gt;servernotes1\database.nsf\2f774d849acbe245882570c1000634d</w:t>
      </w:r>
      <w:r>
        <w:t>4&lt;/itemId&gt;</w:t>
      </w:r>
    </w:p>
    <w:p w:rsidR="002B154A" w:rsidRDefault="00D5400E">
      <w:pPr>
        <w:pStyle w:val="Code"/>
      </w:pPr>
      <w:r>
        <w:t xml:space="preserve">      &lt;attachmentName&gt;EXT07956&lt;/attachmentName&gt;</w:t>
      </w:r>
    </w:p>
    <w:p w:rsidR="002B154A" w:rsidRDefault="00D5400E">
      <w:pPr>
        <w:pStyle w:val="Code"/>
      </w:pPr>
      <w:r>
        <w:t xml:space="preserve">    &lt;/FetchAttachment&gt;</w:t>
      </w:r>
    </w:p>
    <w:p w:rsidR="002B154A" w:rsidRDefault="00D5400E">
      <w:pPr>
        <w:pStyle w:val="Code"/>
      </w:pPr>
      <w:r>
        <w:t xml:space="preserve">  &lt;/s:Body&gt;</w:t>
      </w:r>
    </w:p>
    <w:p w:rsidR="002B154A" w:rsidRDefault="00D5400E">
      <w:pPr>
        <w:pStyle w:val="Code"/>
      </w:pPr>
      <w:r>
        <w:t>&lt;/s:Envelope&gt;</w:t>
      </w:r>
    </w:p>
    <w:p w:rsidR="002B154A" w:rsidRDefault="00D5400E">
      <w:r>
        <w:t>Response message:</w:t>
      </w:r>
    </w:p>
    <w:p w:rsidR="002B154A" w:rsidRDefault="00D5400E">
      <w:pPr>
        <w:pStyle w:val="Code"/>
      </w:pPr>
      <w:r>
        <w:lastRenderedPageBreak/>
        <w:t xml:space="preserve">&lt;s:Envelope </w:t>
      </w:r>
    </w:p>
    <w:p w:rsidR="002B154A" w:rsidRDefault="00D5400E">
      <w:pPr>
        <w:pStyle w:val="Code"/>
      </w:pPr>
      <w:r>
        <w:t xml:space="preserve">  xmlns:s="http://www.w3.org/2003/05/soap-envelope" </w:t>
      </w:r>
    </w:p>
    <w:p w:rsidR="002B154A" w:rsidRDefault="00D5400E">
      <w:pPr>
        <w:pStyle w:val="Code"/>
      </w:pPr>
      <w:r>
        <w:t xml:space="preserve">  xmlns:a="http://www.w3.org/2005/08/addressing" </w:t>
      </w:r>
    </w:p>
    <w:p w:rsidR="002B154A" w:rsidRDefault="00D5400E">
      <w:pPr>
        <w:pStyle w:val="Code"/>
      </w:pPr>
      <w:r>
        <w:t xml:space="preserve">  xmlns:u="htt</w:t>
      </w:r>
      <w:r>
        <w:t>p://docs.oasis-open.org/wss/2004/01/oasis-200401-wss-wssecurity-utility-1.0.xsd"&gt;</w:t>
      </w:r>
    </w:p>
    <w:p w:rsidR="002B154A" w:rsidRDefault="00D5400E">
      <w:pPr>
        <w:pStyle w:val="Code"/>
      </w:pPr>
      <w:r>
        <w:t xml:space="preserve">  &lt;s:Header&gt;</w:t>
      </w:r>
    </w:p>
    <w:p w:rsidR="002B154A" w:rsidRDefault="00D5400E">
      <w:pPr>
        <w:pStyle w:val="Code"/>
      </w:pPr>
      <w:r>
        <w:t xml:space="preserve">    &lt;a:Action s:mustUnderstand="1"&gt;</w:t>
      </w:r>
    </w:p>
    <w:p w:rsidR="002B154A" w:rsidRDefault="00D5400E">
      <w:pPr>
        <w:pStyle w:val="Code"/>
      </w:pPr>
      <w:r>
        <w:t xml:space="preserve">      http://tempuri.org/INotesWebServiceApplication/FetchAttachmentResponse</w:t>
      </w:r>
    </w:p>
    <w:p w:rsidR="002B154A" w:rsidRDefault="00D5400E">
      <w:pPr>
        <w:pStyle w:val="Code"/>
      </w:pPr>
      <w:r>
        <w:t xml:space="preserve">    &lt;/a:Action&gt;</w:t>
      </w:r>
    </w:p>
    <w:p w:rsidR="002B154A" w:rsidRDefault="00D5400E">
      <w:pPr>
        <w:pStyle w:val="Code"/>
      </w:pPr>
      <w:r>
        <w:t xml:space="preserve">    &lt;a:RelatesTo&gt;</w:t>
      </w:r>
    </w:p>
    <w:p w:rsidR="002B154A" w:rsidRDefault="00D5400E">
      <w:pPr>
        <w:pStyle w:val="Code"/>
      </w:pPr>
      <w:r>
        <w:t xml:space="preserve">      urn:uuid:8f720c2c-b4c4-4925-966d-33e74a577ede</w:t>
      </w:r>
    </w:p>
    <w:p w:rsidR="002B154A" w:rsidRDefault="00D5400E">
      <w:pPr>
        <w:pStyle w:val="Code"/>
      </w:pPr>
      <w:r>
        <w:t xml:space="preserve">    &lt;/a:RelatesTo&gt;</w:t>
      </w:r>
    </w:p>
    <w:p w:rsidR="002B154A" w:rsidRDefault="00D5400E">
      <w:pPr>
        <w:pStyle w:val="Code"/>
      </w:pPr>
      <w:r>
        <w:t xml:space="preserve">  &lt;/s:Header&gt;</w:t>
      </w:r>
    </w:p>
    <w:p w:rsidR="002B154A" w:rsidRDefault="00D5400E">
      <w:pPr>
        <w:pStyle w:val="Code"/>
      </w:pPr>
      <w:r>
        <w:t xml:space="preserve">  &lt;s:Body&gt;</w:t>
      </w:r>
    </w:p>
    <w:p w:rsidR="002B154A" w:rsidRDefault="00D5400E">
      <w:pPr>
        <w:pStyle w:val="Code"/>
      </w:pPr>
      <w:r>
        <w:t xml:space="preserve">    &lt;FetchAttachmentResponse xmlns="http://tempuri.org/"&gt;</w:t>
      </w:r>
    </w:p>
    <w:p w:rsidR="002B154A" w:rsidRDefault="00D5400E">
      <w:pPr>
        <w:pStyle w:val="Code"/>
      </w:pPr>
      <w:r>
        <w:t xml:space="preserve">      &lt;FetchAttachmentResult </w:t>
      </w:r>
    </w:p>
    <w:p w:rsidR="002B154A" w:rsidRDefault="00D5400E">
      <w:pPr>
        <w:pStyle w:val="Code"/>
      </w:pPr>
      <w:r>
        <w:t xml:space="preserve">        xmlns:b="http://schemas.datacontract.org/2004/07/Microsoft.Offic</w:t>
      </w:r>
      <w:r>
        <w:t xml:space="preserve">e.Server.Search.Administration" </w:t>
      </w:r>
    </w:p>
    <w:p w:rsidR="002B154A" w:rsidRDefault="00D5400E">
      <w:pPr>
        <w:pStyle w:val="Code"/>
      </w:pPr>
      <w:r>
        <w:t xml:space="preserve">        xmlns:i="http://www.w3.org/2001/XMLSchema-instance"&gt;</w:t>
      </w:r>
    </w:p>
    <w:p w:rsidR="002B154A" w:rsidRDefault="00D5400E">
      <w:pPr>
        <w:pStyle w:val="Code"/>
      </w:pPr>
      <w:r>
        <w:t xml:space="preserve">        &lt;b:attachmentContent&gt;</w:t>
      </w:r>
    </w:p>
    <w:p w:rsidR="002B154A" w:rsidRDefault="00D5400E">
      <w:pPr>
        <w:pStyle w:val="Code"/>
      </w:pPr>
      <w:r>
        <w:t xml:space="preserve">          &lt;b:content&gt;&lt;/b:content&gt;</w:t>
      </w:r>
    </w:p>
    <w:p w:rsidR="002B154A" w:rsidRDefault="00D5400E">
      <w:pPr>
        <w:pStyle w:val="Code"/>
      </w:pPr>
      <w:r>
        <w:t xml:space="preserve">          &lt;b:contentType i:nil="true"&gt;&lt;/b:contentType&gt;</w:t>
      </w:r>
    </w:p>
    <w:p w:rsidR="002B154A" w:rsidRDefault="00D5400E">
      <w:pPr>
        <w:pStyle w:val="Code"/>
      </w:pPr>
      <w:r>
        <w:t xml:space="preserve">          &lt;b:extension&gt;0\Data\NotesAttachme</w:t>
      </w:r>
      <w:r>
        <w:t>nt\2f774d849acbe245882570c1000634d4-EXT07956&lt;/b:extension&gt;</w:t>
      </w:r>
    </w:p>
    <w:p w:rsidR="002B154A" w:rsidRDefault="00D5400E">
      <w:pPr>
        <w:pStyle w:val="Code"/>
      </w:pPr>
      <w:r>
        <w:t xml:space="preserve">        &lt;/b:attachmentContent&gt;</w:t>
      </w:r>
    </w:p>
    <w:p w:rsidR="002B154A" w:rsidRDefault="00D5400E">
      <w:pPr>
        <w:pStyle w:val="Code"/>
      </w:pPr>
      <w:r>
        <w:t xml:space="preserve">        &lt;b:attachmentId&gt;</w:t>
      </w:r>
    </w:p>
    <w:p w:rsidR="002B154A" w:rsidRDefault="00D5400E">
      <w:pPr>
        <w:pStyle w:val="Code"/>
      </w:pPr>
      <w:r>
        <w:t xml:space="preserve">          &lt;b:attachmentName&gt;EXT07956&lt;/b:attachmentName&gt;</w:t>
      </w:r>
    </w:p>
    <w:p w:rsidR="002B154A" w:rsidRDefault="00D5400E">
      <w:pPr>
        <w:pStyle w:val="Code"/>
      </w:pPr>
      <w:r>
        <w:t xml:space="preserve">          &lt;b:itemId&gt;servernotes1\database.nsf\2f774d849acbe245882570c1000634d4&lt;</w:t>
      </w:r>
      <w:r>
        <w:t>/b:itemId&gt;</w:t>
      </w:r>
    </w:p>
    <w:p w:rsidR="002B154A" w:rsidRDefault="00D5400E">
      <w:pPr>
        <w:pStyle w:val="Code"/>
      </w:pPr>
      <w:r>
        <w:t xml:space="preserve">        &lt;/b:attachmentId&gt;</w:t>
      </w:r>
    </w:p>
    <w:p w:rsidR="002B154A" w:rsidRDefault="00D5400E">
      <w:pPr>
        <w:pStyle w:val="Code"/>
      </w:pPr>
      <w:r>
        <w:t xml:space="preserve">      &lt;/FetchAttachmentResult&gt;</w:t>
      </w:r>
    </w:p>
    <w:p w:rsidR="002B154A" w:rsidRDefault="00D5400E">
      <w:pPr>
        <w:pStyle w:val="Code"/>
      </w:pPr>
      <w:r>
        <w:t xml:space="preserve">    &lt;/FetchAttachmentResponse&gt;</w:t>
      </w:r>
    </w:p>
    <w:p w:rsidR="002B154A" w:rsidRDefault="00D5400E">
      <w:pPr>
        <w:pStyle w:val="Code"/>
      </w:pPr>
      <w:r>
        <w:t xml:space="preserve">  &lt;/s:Body&gt;</w:t>
      </w:r>
    </w:p>
    <w:p w:rsidR="002B154A" w:rsidRDefault="00D5400E">
      <w:pPr>
        <w:pStyle w:val="Code"/>
      </w:pPr>
      <w:r>
        <w:t>&lt;/s:Envelope&gt;</w:t>
      </w:r>
    </w:p>
    <w:p w:rsidR="002B154A" w:rsidRDefault="00D5400E">
      <w:pPr>
        <w:pStyle w:val="Heading1"/>
      </w:pPr>
      <w:bookmarkStart w:id="413" w:name="section_dda1d7c711ef4d8e97de8af84eed9604"/>
      <w:bookmarkStart w:id="414" w:name="_Toc83916306"/>
      <w:r>
        <w:lastRenderedPageBreak/>
        <w:t>Security</w:t>
      </w:r>
      <w:bookmarkEnd w:id="413"/>
      <w:bookmarkEnd w:id="414"/>
    </w:p>
    <w:p w:rsidR="002B154A" w:rsidRDefault="00D5400E">
      <w:pPr>
        <w:pStyle w:val="Heading2"/>
      </w:pPr>
      <w:bookmarkStart w:id="415" w:name="section_a4710c00849d465d94aa03f8e053cd6b"/>
      <w:bookmarkStart w:id="416" w:name="_Toc83916307"/>
      <w:r>
        <w:t>Security Considerations for Implementers</w:t>
      </w:r>
      <w:bookmarkEnd w:id="415"/>
      <w:bookmarkEnd w:id="416"/>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2B154A" w:rsidRDefault="00D5400E">
      <w:r>
        <w:t>None.</w:t>
      </w:r>
    </w:p>
    <w:p w:rsidR="002B154A" w:rsidRDefault="00D5400E">
      <w:pPr>
        <w:pStyle w:val="Heading2"/>
      </w:pPr>
      <w:bookmarkStart w:id="417" w:name="section_ffaab001a237456393ddcd0a5598ad84"/>
      <w:bookmarkStart w:id="418" w:name="_Toc83916308"/>
      <w:r>
        <w:t>Index of Security Parameters</w:t>
      </w:r>
      <w:bookmarkEnd w:id="417"/>
      <w:bookmarkEnd w:id="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B154A" w:rsidRDefault="00D5400E">
      <w:r>
        <w:t>None.</w:t>
      </w:r>
    </w:p>
    <w:p w:rsidR="002B154A" w:rsidRDefault="00D5400E">
      <w:pPr>
        <w:pStyle w:val="Heading1"/>
      </w:pPr>
      <w:bookmarkStart w:id="419" w:name="section_8e6932fcb3ed46d0a4bf5a445911590a"/>
      <w:bookmarkStart w:id="420" w:name="_Toc83916309"/>
      <w:r>
        <w:lastRenderedPageBreak/>
        <w:t>Appendix A: Full WSDL</w:t>
      </w:r>
      <w:bookmarkEnd w:id="419"/>
      <w:bookmarkEnd w:id="420"/>
      <w:r>
        <w:fldChar w:fldCharType="begin"/>
      </w:r>
      <w:r>
        <w:instrText xml:space="preserve"> XE "WSDL" </w:instrText>
      </w:r>
      <w:r>
        <w:fldChar w:fldCharType="end"/>
      </w:r>
      <w:r>
        <w:fldChar w:fldCharType="begin"/>
      </w:r>
      <w:r>
        <w:instrText xml:space="preserve"> XE "Full WSDL" </w:instrText>
      </w:r>
      <w:r>
        <w:fldChar w:fldCharType="end"/>
      </w:r>
    </w:p>
    <w:p w:rsidR="002B154A" w:rsidRDefault="00D5400E">
      <w:bookmarkStart w:id="421" w:name="CC_147d9d426dc561a0f7652ea9a1f653bc"/>
      <w:bookmarkEnd w:id="421"/>
      <w:r>
        <w:t>For ease of implementation, the full WSDL is provided in this appendix.</w:t>
      </w:r>
    </w:p>
    <w:p w:rsidR="002B154A" w:rsidRDefault="00D5400E">
      <w:pPr>
        <w:pStyle w:val="Code"/>
      </w:pPr>
      <w:r>
        <w:t>&lt;?xml version="1.0" encoding="UTF-8"?&gt;</w:t>
      </w:r>
    </w:p>
    <w:p w:rsidR="002B154A" w:rsidRDefault="00D5400E">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2B154A" w:rsidRDefault="00D5400E">
      <w:pPr>
        <w:pStyle w:val="Code"/>
      </w:pPr>
      <w:r>
        <w:t xml:space="preserve">  &lt;wsdl:types&gt;</w:t>
      </w:r>
    </w:p>
    <w:p w:rsidR="002B154A" w:rsidRDefault="00D5400E">
      <w:pPr>
        <w:pStyle w:val="Code"/>
      </w:pPr>
      <w:r>
        <w:t xml:space="preserve">    &lt;xs:schema xmlns:tns3="http://tempuri.org/Imports" targetNamespace="http://tempuri.org/Imports"&gt;</w:t>
      </w:r>
    </w:p>
    <w:p w:rsidR="002B154A" w:rsidRDefault="00D5400E">
      <w:pPr>
        <w:pStyle w:val="Code"/>
      </w:pPr>
      <w:r>
        <w:t xml:space="preserve">      &lt;xs:import namespace="http://schemas.datacontract.org/2004/07/Microsoft.Office.Server.Search.Administration"/&gt;</w:t>
      </w:r>
    </w:p>
    <w:p w:rsidR="002B154A" w:rsidRDefault="00D5400E">
      <w:pPr>
        <w:pStyle w:val="Code"/>
      </w:pPr>
      <w:r>
        <w:t xml:space="preserve">      &lt;xs:import namespace="http://schemas.microsoft.com/2003/10/Serialization/"/&gt;</w:t>
      </w:r>
    </w:p>
    <w:p w:rsidR="002B154A" w:rsidRDefault="00D5400E">
      <w:pPr>
        <w:pStyle w:val="Code"/>
      </w:pPr>
      <w:r>
        <w:t xml:space="preserve">      &lt;xs:import namespace="http://tempuri.org/"/&gt;</w:t>
      </w:r>
    </w:p>
    <w:p w:rsidR="002B154A" w:rsidRDefault="00D5400E">
      <w:pPr>
        <w:pStyle w:val="Code"/>
      </w:pPr>
      <w:r>
        <w:t xml:space="preserve">    &lt;</w:t>
      </w:r>
      <w:r>
        <w:t>/xs:schema&gt;</w:t>
      </w:r>
    </w:p>
    <w:p w:rsidR="002B154A" w:rsidRDefault="00D5400E">
      <w:pPr>
        <w:pStyle w:val="Code"/>
      </w:pPr>
      <w:r>
        <w:t xml:space="preserve">  &lt;/wsdl:types&gt;</w:t>
      </w:r>
    </w:p>
    <w:p w:rsidR="002B154A" w:rsidRDefault="00D5400E">
      <w:pPr>
        <w:pStyle w:val="Code"/>
      </w:pPr>
      <w:r>
        <w:t xml:space="preserve">  &lt;wsdl:portType name="INotesWebServiceApplication"&gt;</w:t>
      </w:r>
    </w:p>
    <w:p w:rsidR="002B154A" w:rsidRDefault="00D5400E">
      <w:pPr>
        <w:pStyle w:val="Code"/>
      </w:pPr>
      <w:r>
        <w:t xml:space="preserve">    &lt;wsdl:operation name="EnumerateServers"&gt;</w:t>
      </w:r>
    </w:p>
    <w:p w:rsidR="002B154A" w:rsidRDefault="00D5400E">
      <w:pPr>
        <w:pStyle w:val="Code"/>
      </w:pPr>
      <w:r>
        <w:t xml:space="preserve">      &lt;wsdl:input wsaw:Action="http://tempuri.org/INotesWebServiceApplication/EnumerateServers" message="tns:INotesWebServiceAppli</w:t>
      </w:r>
      <w:r>
        <w:t>cation_EnumerateServers_InputMessage"/&gt;</w:t>
      </w:r>
    </w:p>
    <w:p w:rsidR="002B154A" w:rsidRDefault="00D5400E">
      <w:pPr>
        <w:pStyle w:val="Code"/>
      </w:pPr>
      <w:r>
        <w:t xml:space="preserve">      &lt;wsdl:output wsaw:Action="http://tempuri.org/INotesWebServiceApplication/EnumerateServersResponse" message="tns:INotesWebServiceApplication_EnumerateServers_OutputMessage"/&gt;</w:t>
      </w:r>
    </w:p>
    <w:p w:rsidR="002B154A" w:rsidRDefault="00D5400E">
      <w:pPr>
        <w:pStyle w:val="Code"/>
      </w:pPr>
      <w:r>
        <w:t xml:space="preserve">    &lt;/wsdl:operation&gt;</w:t>
      </w:r>
    </w:p>
    <w:p w:rsidR="002B154A" w:rsidRDefault="00D5400E">
      <w:pPr>
        <w:pStyle w:val="Code"/>
      </w:pPr>
      <w:r>
        <w:t xml:space="preserve">    &lt;wsdl:oper</w:t>
      </w:r>
      <w:r>
        <w:t>ation name="GetServer"&gt;</w:t>
      </w:r>
    </w:p>
    <w:p w:rsidR="002B154A" w:rsidRDefault="00D5400E">
      <w:pPr>
        <w:pStyle w:val="Code"/>
      </w:pPr>
      <w:r>
        <w:t xml:space="preserve">      &lt;wsdl:input wsaw:Action="http://tempuri.org/INotesWebServiceApplication/GetServer" message="tns:INotesWebServiceApplication_GetServer_InputMessage"/&gt;</w:t>
      </w:r>
    </w:p>
    <w:p w:rsidR="002B154A" w:rsidRDefault="00D5400E">
      <w:pPr>
        <w:pStyle w:val="Code"/>
      </w:pPr>
      <w:r>
        <w:t xml:space="preserve">      &lt;wsdl:output wsaw:Action="http://tempuri.org/INotesWebServiceApplicati</w:t>
      </w:r>
      <w:r>
        <w:t>on/GetServerResponse" message="tns:INotesWebServiceApplication_GetServer_OutputMessage"/&gt;</w:t>
      </w:r>
    </w:p>
    <w:p w:rsidR="002B154A" w:rsidRDefault="00D5400E">
      <w:pPr>
        <w:pStyle w:val="Code"/>
      </w:pPr>
      <w:r>
        <w:t xml:space="preserve">    &lt;/wsdl:operation&gt;</w:t>
      </w:r>
    </w:p>
    <w:p w:rsidR="002B154A" w:rsidRDefault="00D5400E">
      <w:pPr>
        <w:pStyle w:val="Code"/>
      </w:pPr>
      <w:r>
        <w:t xml:space="preserve">    &lt;wsdl:operation name="EnumerateDatabases"&gt;</w:t>
      </w:r>
    </w:p>
    <w:p w:rsidR="002B154A" w:rsidRDefault="00D5400E">
      <w:pPr>
        <w:pStyle w:val="Code"/>
      </w:pPr>
      <w:r>
        <w:t xml:space="preserve">      &lt;wsdl:input wsaw:Action="http://tempuri.org/INotesWebServiceApplication/EnumerateDatabases"</w:t>
      </w:r>
      <w:r>
        <w:t xml:space="preserve"> message="tns:INotesWebServiceApplication_EnumerateDatabases_InputMessage"/&gt;</w:t>
      </w:r>
    </w:p>
    <w:p w:rsidR="002B154A" w:rsidRDefault="00D5400E">
      <w:pPr>
        <w:pStyle w:val="Code"/>
      </w:pPr>
      <w:r>
        <w:t xml:space="preserve">      &lt;wsdl:output wsaw:Action="http://tempuri.org/INotesWebServiceApplication/EnumerateDatabasesResponse" message="tns:INotesWebServiceApplication_EnumerateDatabases_OutputMessag</w:t>
      </w:r>
      <w:r>
        <w:t>e"/&gt;</w:t>
      </w:r>
    </w:p>
    <w:p w:rsidR="002B154A" w:rsidRDefault="00D5400E">
      <w:pPr>
        <w:pStyle w:val="Code"/>
      </w:pPr>
      <w:r>
        <w:t xml:space="preserve">    &lt;/wsdl:operation&gt;</w:t>
      </w:r>
    </w:p>
    <w:p w:rsidR="002B154A" w:rsidRDefault="00D5400E">
      <w:pPr>
        <w:pStyle w:val="Code"/>
      </w:pPr>
      <w:r>
        <w:t xml:space="preserve">    &lt;wsdl:operation name="GetDatabase"&gt;</w:t>
      </w:r>
    </w:p>
    <w:p w:rsidR="002B154A" w:rsidRDefault="00D5400E">
      <w:pPr>
        <w:pStyle w:val="Code"/>
      </w:pPr>
      <w:r>
        <w:t xml:space="preserve">      &lt;wsdl:input wsaw:Action="http://tempuri.org/INotesWebServiceApplication/GetDatabase" message="tns:INotesWebServiceApplication_GetDatabase_InputMessage"/&gt;</w:t>
      </w:r>
    </w:p>
    <w:p w:rsidR="002B154A" w:rsidRDefault="00D5400E">
      <w:pPr>
        <w:pStyle w:val="Code"/>
      </w:pPr>
      <w:r>
        <w:t xml:space="preserve">      &lt;wsdl:output wsaw:Actio</w:t>
      </w:r>
      <w:r>
        <w:t>n="http://tempuri.org/INotesWebServiceApplication/GetDatabaseResponse" message="tns:INotesWebServiceApplication_GetDatabase_OutputMessage"/&gt;</w:t>
      </w:r>
    </w:p>
    <w:p w:rsidR="002B154A" w:rsidRDefault="00D5400E">
      <w:pPr>
        <w:pStyle w:val="Code"/>
      </w:pPr>
      <w:r>
        <w:t xml:space="preserve">    &lt;/wsdl:operation&gt;</w:t>
      </w:r>
    </w:p>
    <w:p w:rsidR="002B154A" w:rsidRDefault="00D5400E">
      <w:pPr>
        <w:pStyle w:val="Code"/>
      </w:pPr>
      <w:r>
        <w:t xml:space="preserve">    &lt;wsdl:operation name="EnumerateItems"&gt;</w:t>
      </w:r>
    </w:p>
    <w:p w:rsidR="002B154A" w:rsidRDefault="00D5400E">
      <w:pPr>
        <w:pStyle w:val="Code"/>
      </w:pPr>
      <w:r>
        <w:t xml:space="preserve">      &lt;wsdl:input</w:t>
      </w:r>
      <w:r>
        <w:t xml:space="preserve"> wsaw:Action="http://tempuri.org/INotesWebServiceApplication/EnumerateItems" message="tns:INotesWebServiceApplication_EnumerateItems_InputMessage"/&gt;</w:t>
      </w:r>
    </w:p>
    <w:p w:rsidR="002B154A" w:rsidRDefault="00D5400E">
      <w:pPr>
        <w:pStyle w:val="Code"/>
      </w:pPr>
      <w:r>
        <w:t xml:space="preserve">      &lt;wsdl:output wsaw:Action="http://tempuri.org/INotesWebServiceApplication/EnumerateItemsResponse" mess</w:t>
      </w:r>
      <w:r>
        <w:t>age="tns:INotesWebServiceApplication_EnumerateItems_OutputMessage"/&gt;</w:t>
      </w:r>
    </w:p>
    <w:p w:rsidR="002B154A" w:rsidRDefault="00D5400E">
      <w:pPr>
        <w:pStyle w:val="Code"/>
      </w:pPr>
      <w:r>
        <w:t xml:space="preserve">    &lt;/wsdl:operation&gt;</w:t>
      </w:r>
    </w:p>
    <w:p w:rsidR="002B154A" w:rsidRDefault="00D5400E">
      <w:pPr>
        <w:pStyle w:val="Code"/>
      </w:pPr>
      <w:r>
        <w:t xml:space="preserve">    &lt;wsdl:operation name="FetchItem"&gt;</w:t>
      </w:r>
    </w:p>
    <w:p w:rsidR="002B154A" w:rsidRDefault="00D5400E">
      <w:pPr>
        <w:pStyle w:val="Code"/>
      </w:pPr>
      <w:r>
        <w:t xml:space="preserve">      &lt;wsdl:input wsaw:Action="http://tempuri.org/INotesWebServiceApplication/FetchItem"</w:t>
      </w:r>
      <w:r>
        <w:t xml:space="preserve"> message="tns:INotesWebServiceApplication_FetchItem_InputMessage"/&gt;</w:t>
      </w:r>
    </w:p>
    <w:p w:rsidR="002B154A" w:rsidRDefault="00D5400E">
      <w:pPr>
        <w:pStyle w:val="Code"/>
      </w:pPr>
      <w:r>
        <w:t xml:space="preserve">      &lt;wsdl:output wsaw:Action="http://tempuri.org/INotesWebServiceApplication/FetchItemResponse" message="tns:INotesWebServiceApplication_FetchItem_OutputMessage"/&gt;</w:t>
      </w:r>
    </w:p>
    <w:p w:rsidR="002B154A" w:rsidRDefault="00D5400E">
      <w:pPr>
        <w:pStyle w:val="Code"/>
      </w:pPr>
      <w:r>
        <w:t xml:space="preserve">    &lt;/wsdl:operation&gt;</w:t>
      </w:r>
    </w:p>
    <w:p w:rsidR="002B154A" w:rsidRDefault="00D5400E">
      <w:pPr>
        <w:pStyle w:val="Code"/>
      </w:pPr>
      <w:r>
        <w:t xml:space="preserve">    &lt;wsdl:operation name="FetchAttachment"&gt;</w:t>
      </w:r>
    </w:p>
    <w:p w:rsidR="002B154A" w:rsidRDefault="00D5400E">
      <w:pPr>
        <w:pStyle w:val="Code"/>
      </w:pPr>
      <w:r>
        <w:lastRenderedPageBreak/>
        <w:t xml:space="preserve">      &lt;wsdl:input wsaw:Action="http://tempuri.org/INotesWebServiceApplication/FetchAttachment" message="tns:INotesWebServiceApplication_FetchAttachment_InputMessage"/&gt;</w:t>
      </w:r>
    </w:p>
    <w:p w:rsidR="002B154A" w:rsidRDefault="00D5400E">
      <w:pPr>
        <w:pStyle w:val="Code"/>
      </w:pPr>
      <w:r>
        <w:t xml:space="preserve">      &lt;wsdl:output wsaw:Action="http://tempu</w:t>
      </w:r>
      <w:r>
        <w:t>ri.org/INotesWebServiceApplication/FetchAttachmentResponse" message="tns:INotesWebServiceApplication_FetchAttachment_OutputMessage"/&gt;</w:t>
      </w:r>
    </w:p>
    <w:p w:rsidR="002B154A" w:rsidRDefault="00D5400E">
      <w:pPr>
        <w:pStyle w:val="Code"/>
      </w:pPr>
      <w:r>
        <w:t xml:space="preserve">    &lt;/wsdl:operation&gt;</w:t>
      </w:r>
    </w:p>
    <w:p w:rsidR="002B154A" w:rsidRDefault="00D5400E">
      <w:pPr>
        <w:pStyle w:val="Code"/>
      </w:pPr>
      <w:r>
        <w:t xml:space="preserve">  &lt;/wsdl:portType&gt;</w:t>
      </w:r>
    </w:p>
    <w:p w:rsidR="002B154A" w:rsidRDefault="00D5400E">
      <w:pPr>
        <w:pStyle w:val="Code"/>
      </w:pPr>
      <w:r>
        <w:t xml:space="preserve">  &lt;wsdl:binding name="DefaultBinding_INotesWebServiceApplication" type="tns:INote</w:t>
      </w:r>
      <w:r>
        <w:t>sWebServiceApplication"&gt;</w:t>
      </w:r>
    </w:p>
    <w:p w:rsidR="002B154A" w:rsidRDefault="00D5400E">
      <w:pPr>
        <w:pStyle w:val="Code"/>
      </w:pPr>
      <w:r>
        <w:t xml:space="preserve">    &lt;soap:binding transport="http://schemas.xmlsoap.org/soap/http"/&gt;</w:t>
      </w:r>
    </w:p>
    <w:p w:rsidR="002B154A" w:rsidRDefault="00D5400E">
      <w:pPr>
        <w:pStyle w:val="Code"/>
      </w:pPr>
      <w:r>
        <w:t xml:space="preserve">    &lt;wsdl:operation name="EnumerateServers"&gt;</w:t>
      </w:r>
    </w:p>
    <w:p w:rsidR="002B154A" w:rsidRDefault="00D5400E">
      <w:pPr>
        <w:pStyle w:val="Code"/>
      </w:pPr>
      <w:r>
        <w:t xml:space="preserve">      &lt;soap:operation soapAction="http://tempuri.org/INotesWebServiceApplication/EnumerateServers" style="document"/&gt;</w:t>
      </w:r>
    </w:p>
    <w:p w:rsidR="002B154A" w:rsidRDefault="00D5400E">
      <w:pPr>
        <w:pStyle w:val="Code"/>
      </w:pPr>
      <w:r>
        <w:t xml:space="preserve">      &lt;wsdl:input&gt;</w:t>
      </w:r>
    </w:p>
    <w:p w:rsidR="002B154A" w:rsidRDefault="00D5400E">
      <w:pPr>
        <w:pStyle w:val="Code"/>
      </w:pPr>
      <w:r>
        <w:t xml:space="preserve">        &lt;soap:body use="literal"/&gt;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&lt;wsdl:operation name="GetServer"&gt;</w:t>
      </w:r>
    </w:p>
    <w:p w:rsidR="002B154A" w:rsidRDefault="00D5400E">
      <w:pPr>
        <w:pStyle w:val="Code"/>
      </w:pPr>
      <w:r>
        <w:t xml:space="preserve">      &lt;soap:operation soapAction="http://temp</w:t>
      </w:r>
      <w:r>
        <w:t>uri.org/INotesWebServiceApplication/GetServer" style="document"/&gt;</w:t>
      </w:r>
    </w:p>
    <w:p w:rsidR="002B154A" w:rsidRDefault="00D5400E">
      <w:pPr>
        <w:pStyle w:val="Code"/>
      </w:pPr>
      <w:r>
        <w:t xml:space="preserve">      &lt;wsdl:input&gt;</w:t>
      </w:r>
    </w:p>
    <w:p w:rsidR="002B154A" w:rsidRDefault="00D5400E">
      <w:pPr>
        <w:pStyle w:val="Code"/>
      </w:pPr>
      <w:r>
        <w:t xml:space="preserve">        &lt;soap:body use="literal"/&gt;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t>
      </w:r>
      <w:r>
        <w:t>wsdl:operation name="EnumerateDatabases"&gt;</w:t>
      </w:r>
    </w:p>
    <w:p w:rsidR="002B154A" w:rsidRDefault="00D5400E">
      <w:pPr>
        <w:pStyle w:val="Code"/>
      </w:pPr>
      <w:r>
        <w:t xml:space="preserve">      &lt;soap:operation soapAction="http://tempuri.org/INotesWebServiceApplication/EnumerateDatabases" style="document"/&gt;</w:t>
      </w:r>
    </w:p>
    <w:p w:rsidR="002B154A" w:rsidRDefault="00D5400E">
      <w:pPr>
        <w:pStyle w:val="Code"/>
      </w:pPr>
      <w:r>
        <w:t xml:space="preserve">      &lt;wsdl:input&gt;</w:t>
      </w:r>
    </w:p>
    <w:p w:rsidR="002B154A" w:rsidRDefault="00D5400E">
      <w:pPr>
        <w:pStyle w:val="Code"/>
      </w:pPr>
      <w:r>
        <w:t xml:space="preserve">        &lt;soap:body use="literal"/&gt;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&lt;wsdl:operation name="GetDatabase"&gt;</w:t>
      </w:r>
    </w:p>
    <w:p w:rsidR="002B154A" w:rsidRDefault="00D5400E">
      <w:pPr>
        <w:pStyle w:val="Code"/>
      </w:pPr>
      <w:r>
        <w:t xml:space="preserve">      &lt;soap:operation soapAction="http://tempuri.org/INotesWebServiceApplication/GetDatabase" style="document"/&gt;</w:t>
      </w:r>
    </w:p>
    <w:p w:rsidR="002B154A" w:rsidRDefault="00D5400E">
      <w:pPr>
        <w:pStyle w:val="Code"/>
      </w:pPr>
      <w:r>
        <w:t xml:space="preserve">      &lt;wsdl:input&gt;</w:t>
      </w:r>
    </w:p>
    <w:p w:rsidR="002B154A" w:rsidRDefault="00D5400E">
      <w:pPr>
        <w:pStyle w:val="Code"/>
      </w:pPr>
      <w:r>
        <w:t xml:space="preserve">      </w:t>
      </w:r>
      <w:r>
        <w:t xml:space="preserve">  &lt;soap:body use="literal"/&gt;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&lt;wsdl:operation name="EnumerateItems"&gt;</w:t>
      </w:r>
    </w:p>
    <w:p w:rsidR="002B154A" w:rsidRDefault="00D5400E">
      <w:pPr>
        <w:pStyle w:val="Code"/>
      </w:pPr>
      <w:r>
        <w:t xml:space="preserve">      &lt;soap:operation soapAction="http://tempuri.org/INotesWebServ</w:t>
      </w:r>
      <w:r>
        <w:t>iceApplication/EnumerateItems" style="document"/&gt;</w:t>
      </w:r>
    </w:p>
    <w:p w:rsidR="002B154A" w:rsidRDefault="00D5400E">
      <w:pPr>
        <w:pStyle w:val="Code"/>
      </w:pPr>
      <w:r>
        <w:t xml:space="preserve">      &lt;wsdl:input&gt;</w:t>
      </w:r>
    </w:p>
    <w:p w:rsidR="002B154A" w:rsidRDefault="00D5400E">
      <w:pPr>
        <w:pStyle w:val="Code"/>
      </w:pPr>
      <w:r>
        <w:t xml:space="preserve">        &lt;soap:body use="literal"/&gt;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&lt;wsdl:operation</w:t>
      </w:r>
      <w:r>
        <w:t xml:space="preserve"> name="FetchItem"&gt;</w:t>
      </w:r>
    </w:p>
    <w:p w:rsidR="002B154A" w:rsidRDefault="00D5400E">
      <w:pPr>
        <w:pStyle w:val="Code"/>
      </w:pPr>
      <w:r>
        <w:t xml:space="preserve">      &lt;soap:operation soapAction="http://tempuri.org/INotesWebServiceApplication/FetchItem" style="document"/&gt;</w:t>
      </w:r>
    </w:p>
    <w:p w:rsidR="002B154A" w:rsidRDefault="00D5400E">
      <w:pPr>
        <w:pStyle w:val="Code"/>
      </w:pPr>
      <w:r>
        <w:t xml:space="preserve">      &lt;wsdl:input&gt;</w:t>
      </w:r>
    </w:p>
    <w:p w:rsidR="002B154A" w:rsidRDefault="00D5400E">
      <w:pPr>
        <w:pStyle w:val="Code"/>
      </w:pPr>
      <w:r>
        <w:t xml:space="preserve">        &lt;soap:body use="literal"/&gt;</w:t>
      </w:r>
    </w:p>
    <w:p w:rsidR="002B154A" w:rsidRDefault="00D5400E">
      <w:pPr>
        <w:pStyle w:val="Code"/>
      </w:pPr>
      <w:r>
        <w:lastRenderedPageBreak/>
        <w:t xml:space="preserve">      &lt;/wsdl:input&gt;</w:t>
      </w:r>
    </w:p>
    <w:p w:rsidR="002B154A" w:rsidRDefault="00D5400E">
      <w:pPr>
        <w:pStyle w:val="Code"/>
      </w:pPr>
      <w:r>
        <w:t xml:space="preserve">      &lt;wsdl:output&gt;</w:t>
      </w:r>
    </w:p>
    <w:p w:rsidR="002B154A" w:rsidRDefault="00D5400E">
      <w:pPr>
        <w:pStyle w:val="Code"/>
      </w:pPr>
      <w:r>
        <w:t xml:space="preserve">        &lt;soap:body use="literal"</w:t>
      </w:r>
      <w:r>
        <w:t>/&gt;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&lt;wsdl:operation name="FetchAttachment"&gt;</w:t>
      </w:r>
    </w:p>
    <w:p w:rsidR="002B154A" w:rsidRDefault="00D5400E">
      <w:pPr>
        <w:pStyle w:val="Code"/>
      </w:pPr>
      <w:r>
        <w:t xml:space="preserve">      &lt;soap:operation soapAction="http://tempuri.org/INotesWebServiceApplication/FetchAttachment" style="document"/&gt;</w:t>
      </w:r>
    </w:p>
    <w:p w:rsidR="002B154A" w:rsidRDefault="00D5400E">
      <w:pPr>
        <w:pStyle w:val="Code"/>
      </w:pPr>
      <w:r>
        <w:t xml:space="preserve">      &lt;wsdl:input&gt;</w:t>
      </w:r>
    </w:p>
    <w:p w:rsidR="002B154A" w:rsidRDefault="00D5400E">
      <w:pPr>
        <w:pStyle w:val="Code"/>
      </w:pPr>
      <w:r>
        <w:t xml:space="preserve">        &lt;soap:body use="litera</w:t>
      </w:r>
      <w:r>
        <w:t>l"/&gt;</w:t>
      </w:r>
    </w:p>
    <w:p w:rsidR="002B154A" w:rsidRDefault="00D5400E">
      <w:pPr>
        <w:pStyle w:val="Code"/>
      </w:pPr>
      <w:r>
        <w:t xml:space="preserve">      &lt;/wsdl:input&gt;</w:t>
      </w:r>
    </w:p>
    <w:p w:rsidR="002B154A" w:rsidRDefault="00D5400E">
      <w:pPr>
        <w:pStyle w:val="Code"/>
      </w:pPr>
      <w:r>
        <w:t xml:space="preserve">      &lt;wsdl:output&gt;</w:t>
      </w:r>
    </w:p>
    <w:p w:rsidR="002B154A" w:rsidRDefault="00D5400E">
      <w:pPr>
        <w:pStyle w:val="Code"/>
      </w:pPr>
      <w:r>
        <w:t xml:space="preserve">        &lt;soap:body use="literal"/&gt;</w:t>
      </w:r>
    </w:p>
    <w:p w:rsidR="002B154A" w:rsidRDefault="00D5400E">
      <w:pPr>
        <w:pStyle w:val="Code"/>
      </w:pPr>
      <w:r>
        <w:t xml:space="preserve">      &lt;/wsdl:output&gt;</w:t>
      </w:r>
    </w:p>
    <w:p w:rsidR="002B154A" w:rsidRDefault="00D5400E">
      <w:pPr>
        <w:pStyle w:val="Code"/>
      </w:pPr>
      <w:r>
        <w:t xml:space="preserve">    &lt;/wsdl:operation&gt;</w:t>
      </w:r>
    </w:p>
    <w:p w:rsidR="002B154A" w:rsidRDefault="00D5400E">
      <w:pPr>
        <w:pStyle w:val="Code"/>
      </w:pPr>
      <w:r>
        <w:t xml:space="preserve">  &lt;/wsdl:binding&gt;</w:t>
      </w:r>
    </w:p>
    <w:p w:rsidR="002B154A" w:rsidRDefault="00D5400E">
      <w:pPr>
        <w:pStyle w:val="Code"/>
      </w:pPr>
      <w:r>
        <w:t xml:space="preserve">  &lt;wsdl:message name="INotesWebServiceApplication_EnumerateDatabases_InputMessage"&gt;</w:t>
      </w:r>
    </w:p>
    <w:p w:rsidR="002B154A" w:rsidRDefault="00D5400E">
      <w:pPr>
        <w:pStyle w:val="Code"/>
      </w:pPr>
      <w:r>
        <w:t xml:space="preserve">    &lt;wsdl:part name="parameters</w:t>
      </w:r>
      <w:r>
        <w:t>" element="tns:EnumerateDatabases"/&gt;</w:t>
      </w:r>
    </w:p>
    <w:p w:rsidR="002B154A" w:rsidRDefault="00D5400E">
      <w:pPr>
        <w:pStyle w:val="Code"/>
      </w:pPr>
      <w:r>
        <w:t xml:space="preserve">  &lt;/wsdl:message&gt;</w:t>
      </w:r>
    </w:p>
    <w:p w:rsidR="002B154A" w:rsidRDefault="00D5400E">
      <w:pPr>
        <w:pStyle w:val="Code"/>
      </w:pPr>
      <w:r>
        <w:t xml:space="preserve">  &lt;wsdl:message name="INotesWebServiceApplication_EnumerateDatabases_OutputMessage"&gt;</w:t>
      </w:r>
    </w:p>
    <w:p w:rsidR="002B154A" w:rsidRDefault="00D5400E">
      <w:pPr>
        <w:pStyle w:val="Code"/>
      </w:pPr>
      <w:r>
        <w:t xml:space="preserve">    &lt;wsdl:part name="parameters" element="tns:EnumerateDatabasesResponse"/&gt;</w:t>
      </w:r>
    </w:p>
    <w:p w:rsidR="002B154A" w:rsidRDefault="00D5400E">
      <w:pPr>
        <w:pStyle w:val="Code"/>
      </w:pPr>
      <w:r>
        <w:t xml:space="preserve">  &lt;/wsdl:message&gt;</w:t>
      </w:r>
    </w:p>
    <w:p w:rsidR="002B154A" w:rsidRDefault="00D5400E">
      <w:pPr>
        <w:pStyle w:val="Code"/>
      </w:pPr>
      <w:r>
        <w:t xml:space="preserve">  &lt;wsdl:message name="</w:t>
      </w:r>
      <w:r>
        <w:t>INotesWebServiceApplication_EnumerateItems_InputMessage"&gt;</w:t>
      </w:r>
    </w:p>
    <w:p w:rsidR="002B154A" w:rsidRDefault="00D5400E">
      <w:pPr>
        <w:pStyle w:val="Code"/>
      </w:pPr>
      <w:r>
        <w:t xml:space="preserve">    &lt;wsdl:part name="parameters" element="tns:EnumerateItems"/&gt;</w:t>
      </w:r>
    </w:p>
    <w:p w:rsidR="002B154A" w:rsidRDefault="00D5400E">
      <w:pPr>
        <w:pStyle w:val="Code"/>
      </w:pPr>
      <w:r>
        <w:t xml:space="preserve">  &lt;/wsdl:message&gt;</w:t>
      </w:r>
    </w:p>
    <w:p w:rsidR="002B154A" w:rsidRDefault="00D5400E">
      <w:pPr>
        <w:pStyle w:val="Code"/>
      </w:pPr>
      <w:r>
        <w:t xml:space="preserve">  &lt;wsdl:message name="INotesWebServiceApplication_EnumerateItems_OutputMessage"&gt;</w:t>
      </w:r>
    </w:p>
    <w:p w:rsidR="002B154A" w:rsidRDefault="00D5400E">
      <w:pPr>
        <w:pStyle w:val="Code"/>
      </w:pPr>
      <w:r>
        <w:t xml:space="preserve">    &lt;wsdl:part name="parameters"</w:t>
      </w:r>
      <w:r>
        <w:t xml:space="preserve"> element="tns:EnumerateItemsResponse"/&gt;</w:t>
      </w:r>
    </w:p>
    <w:p w:rsidR="002B154A" w:rsidRDefault="00D5400E">
      <w:pPr>
        <w:pStyle w:val="Code"/>
      </w:pPr>
      <w:r>
        <w:t xml:space="preserve">  &lt;/wsdl:message&gt;</w:t>
      </w:r>
    </w:p>
    <w:p w:rsidR="002B154A" w:rsidRDefault="00D5400E">
      <w:pPr>
        <w:pStyle w:val="Code"/>
      </w:pPr>
      <w:r>
        <w:t xml:space="preserve">  &lt;wsdl:message name="INotesWebServiceApplication_EnumerateServers_InputMessage"&gt;</w:t>
      </w:r>
    </w:p>
    <w:p w:rsidR="002B154A" w:rsidRDefault="00D5400E">
      <w:pPr>
        <w:pStyle w:val="Code"/>
      </w:pPr>
      <w:r>
        <w:t xml:space="preserve">    &lt;wsdl:part name="parameters" element="tns:EnumerateServers"/&gt;</w:t>
      </w:r>
    </w:p>
    <w:p w:rsidR="002B154A" w:rsidRDefault="00D5400E">
      <w:pPr>
        <w:pStyle w:val="Code"/>
      </w:pPr>
      <w:r>
        <w:t xml:space="preserve">  &lt;/wsdl:message&gt;</w:t>
      </w:r>
    </w:p>
    <w:p w:rsidR="002B154A" w:rsidRDefault="00D5400E">
      <w:pPr>
        <w:pStyle w:val="Code"/>
      </w:pPr>
      <w:r>
        <w:t xml:space="preserve">  &lt;wsdl:message name="INotesWebS</w:t>
      </w:r>
      <w:r>
        <w:t>erviceApplication_EnumerateServers_OutputMessage"&gt;</w:t>
      </w:r>
    </w:p>
    <w:p w:rsidR="002B154A" w:rsidRDefault="00D5400E">
      <w:pPr>
        <w:pStyle w:val="Code"/>
      </w:pPr>
      <w:r>
        <w:t xml:space="preserve">    &lt;wsdl:part name="parameters" element="tns:EnumerateServersResponse"/&gt;</w:t>
      </w:r>
    </w:p>
    <w:p w:rsidR="002B154A" w:rsidRDefault="00D5400E">
      <w:pPr>
        <w:pStyle w:val="Code"/>
      </w:pPr>
      <w:r>
        <w:t xml:space="preserve">  &lt;/wsdl:message&gt;</w:t>
      </w:r>
    </w:p>
    <w:p w:rsidR="002B154A" w:rsidRDefault="00D5400E">
      <w:pPr>
        <w:pStyle w:val="Code"/>
      </w:pPr>
      <w:r>
        <w:t xml:space="preserve">  &lt;wsdl:message name="INotesWebServiceApplication_FetchAttachment_InputMessage"&gt;</w:t>
      </w:r>
    </w:p>
    <w:p w:rsidR="002B154A" w:rsidRDefault="00D5400E">
      <w:pPr>
        <w:pStyle w:val="Code"/>
      </w:pPr>
      <w:r>
        <w:t xml:space="preserve">    &lt;wsdl:part name="parameters"</w:t>
      </w:r>
      <w:r>
        <w:t xml:space="preserve"> element="tns:FetchAttachment"/&gt;</w:t>
      </w:r>
    </w:p>
    <w:p w:rsidR="002B154A" w:rsidRDefault="00D5400E">
      <w:pPr>
        <w:pStyle w:val="Code"/>
      </w:pPr>
      <w:r>
        <w:t xml:space="preserve">  &lt;/wsdl:message&gt;</w:t>
      </w:r>
    </w:p>
    <w:p w:rsidR="002B154A" w:rsidRDefault="00D5400E">
      <w:pPr>
        <w:pStyle w:val="Code"/>
      </w:pPr>
      <w:r>
        <w:t xml:space="preserve">  &lt;wsdl:message name="INotesWebServiceApplication_FetchAttachment_OutputMessage"&gt;</w:t>
      </w:r>
    </w:p>
    <w:p w:rsidR="002B154A" w:rsidRDefault="00D5400E">
      <w:pPr>
        <w:pStyle w:val="Code"/>
      </w:pPr>
      <w:r>
        <w:t xml:space="preserve">    &lt;wsdl:part name="parameters" element="tns:FetchAttachmentResponse"/&gt;</w:t>
      </w:r>
    </w:p>
    <w:p w:rsidR="002B154A" w:rsidRDefault="00D5400E">
      <w:pPr>
        <w:pStyle w:val="Code"/>
      </w:pPr>
      <w:r>
        <w:t xml:space="preserve">  &lt;/wsdl:message&gt;</w:t>
      </w:r>
    </w:p>
    <w:p w:rsidR="002B154A" w:rsidRDefault="00D5400E">
      <w:pPr>
        <w:pStyle w:val="Code"/>
      </w:pPr>
      <w:r>
        <w:t xml:space="preserve">  &lt;wsdl:message</w:t>
      </w:r>
      <w:r>
        <w:t xml:space="preserve"> name="INotesWebServiceApplication_FetchItem_InputMessage"&gt;</w:t>
      </w:r>
    </w:p>
    <w:p w:rsidR="002B154A" w:rsidRDefault="00D5400E">
      <w:pPr>
        <w:pStyle w:val="Code"/>
      </w:pPr>
      <w:r>
        <w:t xml:space="preserve">    &lt;wsdl:part name="parameters" element="tns:FetchItem"/&gt;</w:t>
      </w:r>
    </w:p>
    <w:p w:rsidR="002B154A" w:rsidRDefault="00D5400E">
      <w:pPr>
        <w:pStyle w:val="Code"/>
      </w:pPr>
      <w:r>
        <w:t xml:space="preserve">  &lt;/wsdl:message&gt;</w:t>
      </w:r>
    </w:p>
    <w:p w:rsidR="002B154A" w:rsidRDefault="00D5400E">
      <w:pPr>
        <w:pStyle w:val="Code"/>
      </w:pPr>
      <w:r>
        <w:t xml:space="preserve">  &lt;wsdl:message name="INotesWebServiceApplication_FetchItem_OutputMessage"&gt;</w:t>
      </w:r>
    </w:p>
    <w:p w:rsidR="002B154A" w:rsidRDefault="00D5400E">
      <w:pPr>
        <w:pStyle w:val="Code"/>
      </w:pPr>
      <w:r>
        <w:t xml:space="preserve">    &lt;wsdl:part name="parameters" element="t</w:t>
      </w:r>
      <w:r>
        <w:t>ns:FetchItemResponse"/&gt;</w:t>
      </w:r>
    </w:p>
    <w:p w:rsidR="002B154A" w:rsidRDefault="00D5400E">
      <w:pPr>
        <w:pStyle w:val="Code"/>
      </w:pPr>
      <w:r>
        <w:t xml:space="preserve">  &lt;/wsdl:message&gt;</w:t>
      </w:r>
    </w:p>
    <w:p w:rsidR="002B154A" w:rsidRDefault="00D5400E">
      <w:pPr>
        <w:pStyle w:val="Code"/>
      </w:pPr>
      <w:r>
        <w:t xml:space="preserve">  &lt;wsdl:message name="INotesWebServiceApplication_GetDatabase_InputMessage"&gt;</w:t>
      </w:r>
    </w:p>
    <w:p w:rsidR="002B154A" w:rsidRDefault="00D5400E">
      <w:pPr>
        <w:pStyle w:val="Code"/>
      </w:pPr>
      <w:r>
        <w:t xml:space="preserve">    &lt;wsdl:part name="parameters" element="tns:GetDatabase"/&gt;</w:t>
      </w:r>
    </w:p>
    <w:p w:rsidR="002B154A" w:rsidRDefault="00D5400E">
      <w:pPr>
        <w:pStyle w:val="Code"/>
      </w:pPr>
      <w:r>
        <w:t xml:space="preserve">  &lt;/wsdl:message&gt;</w:t>
      </w:r>
    </w:p>
    <w:p w:rsidR="002B154A" w:rsidRDefault="00D5400E">
      <w:pPr>
        <w:pStyle w:val="Code"/>
      </w:pPr>
      <w:r>
        <w:t xml:space="preserve">  &lt;wsdl:message name="INotesWebServiceApplication_GetDatab</w:t>
      </w:r>
      <w:r>
        <w:t>ase_OutputMessage"&gt;</w:t>
      </w:r>
    </w:p>
    <w:p w:rsidR="002B154A" w:rsidRDefault="00D5400E">
      <w:pPr>
        <w:pStyle w:val="Code"/>
      </w:pPr>
      <w:r>
        <w:t xml:space="preserve">    &lt;wsdl:part name="parameters" element="tns:GetDatabaseResponse"/&gt;</w:t>
      </w:r>
    </w:p>
    <w:p w:rsidR="002B154A" w:rsidRDefault="00D5400E">
      <w:pPr>
        <w:pStyle w:val="Code"/>
      </w:pPr>
      <w:r>
        <w:t xml:space="preserve">  &lt;/wsdl:message&gt;</w:t>
      </w:r>
    </w:p>
    <w:p w:rsidR="002B154A" w:rsidRDefault="00D5400E">
      <w:pPr>
        <w:pStyle w:val="Code"/>
      </w:pPr>
      <w:r>
        <w:t xml:space="preserve">  &lt;wsdl:message name="INotesWebServiceApplication_GetServer_InputMessage"&gt;</w:t>
      </w:r>
    </w:p>
    <w:p w:rsidR="002B154A" w:rsidRDefault="00D5400E">
      <w:pPr>
        <w:pStyle w:val="Code"/>
      </w:pPr>
      <w:r>
        <w:t xml:space="preserve">    &lt;wsdl:part name="parameters" element="tns:GetServer"/&gt;</w:t>
      </w:r>
    </w:p>
    <w:p w:rsidR="002B154A" w:rsidRDefault="00D5400E">
      <w:pPr>
        <w:pStyle w:val="Code"/>
      </w:pPr>
      <w:r>
        <w:t xml:space="preserve">  &lt;</w:t>
      </w:r>
      <w:r>
        <w:t>/wsdl:message&gt;</w:t>
      </w:r>
    </w:p>
    <w:p w:rsidR="002B154A" w:rsidRDefault="00D5400E">
      <w:pPr>
        <w:pStyle w:val="Code"/>
      </w:pPr>
      <w:r>
        <w:t xml:space="preserve">  &lt;wsdl:message name="INotesWebServiceApplication_GetServer_OutputMessage"&gt;</w:t>
      </w:r>
    </w:p>
    <w:p w:rsidR="002B154A" w:rsidRDefault="00D5400E">
      <w:pPr>
        <w:pStyle w:val="Code"/>
      </w:pPr>
      <w:r>
        <w:t xml:space="preserve">    &lt;wsdl:part name="parameters" element="tns:GetServerResponse"/&gt;</w:t>
      </w:r>
    </w:p>
    <w:p w:rsidR="002B154A" w:rsidRDefault="00D5400E">
      <w:pPr>
        <w:pStyle w:val="Code"/>
      </w:pPr>
      <w:r>
        <w:t xml:space="preserve">  &lt;/wsdl:message&gt;</w:t>
      </w:r>
    </w:p>
    <w:p w:rsidR="002B154A" w:rsidRDefault="00D5400E">
      <w:pPr>
        <w:pStyle w:val="Code"/>
      </w:pPr>
      <w:r>
        <w:t>&lt;/wsdl:definitions&gt;</w:t>
      </w:r>
    </w:p>
    <w:p w:rsidR="002B154A" w:rsidRDefault="00D5400E">
      <w:pPr>
        <w:pStyle w:val="Heading1"/>
      </w:pPr>
      <w:bookmarkStart w:id="422" w:name="section_d09db812e8794a8ebf44d70a3c5ae3d3"/>
      <w:bookmarkStart w:id="423" w:name="_Toc83916310"/>
      <w:r>
        <w:lastRenderedPageBreak/>
        <w:t>Appendix B: Full XML Schema</w:t>
      </w:r>
      <w:bookmarkEnd w:id="422"/>
      <w:bookmarkEnd w:id="423"/>
      <w:r>
        <w:fldChar w:fldCharType="begin"/>
      </w:r>
      <w:r>
        <w:instrText xml:space="preserve"> XE "XML schema" </w:instrText>
      </w:r>
      <w:r>
        <w:fldChar w:fldCharType="end"/>
      </w:r>
      <w:r>
        <w:fldChar w:fldCharType="begin"/>
      </w:r>
      <w:r>
        <w:instrText xml:space="preserve"> XE "Full XML </w:instrText>
      </w:r>
      <w:r>
        <w:instrText xml:space="preserve">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bookmarkStart w:id="424" w:name="CC_d9b9049cd4be18534901054c56f30e30"/>
            <w:bookmarkEnd w:id="424"/>
            <w:r>
              <w:t>Schema name</w:t>
            </w:r>
          </w:p>
        </w:tc>
        <w:tc>
          <w:tcPr>
            <w:tcW w:w="0" w:type="auto"/>
            <w:vAlign w:val="center"/>
          </w:tcPr>
          <w:p w:rsidR="002B154A" w:rsidRDefault="00D5400E">
            <w:pPr>
              <w:pStyle w:val="TableHeaderText"/>
            </w:pPr>
            <w:r>
              <w:t>Prefix</w:t>
            </w:r>
          </w:p>
        </w:tc>
        <w:tc>
          <w:tcPr>
            <w:tcW w:w="0" w:type="auto"/>
            <w:vAlign w:val="center"/>
          </w:tcPr>
          <w:p w:rsidR="002B154A" w:rsidRDefault="00D5400E">
            <w:pPr>
              <w:pStyle w:val="TableHeaderText"/>
            </w:pPr>
            <w:r>
              <w:t>Section</w:t>
            </w:r>
          </w:p>
        </w:tc>
      </w:tr>
      <w:tr w:rsidR="002B154A" w:rsidTr="002B154A">
        <w:tc>
          <w:tcPr>
            <w:tcW w:w="0" w:type="auto"/>
            <w:vAlign w:val="center"/>
          </w:tcPr>
          <w:p w:rsidR="002B154A" w:rsidRDefault="00D5400E">
            <w:pPr>
              <w:pStyle w:val="TableBodyText"/>
            </w:pPr>
            <w:r>
              <w:t>http://schemas.datacontract.org/2004/07</w:t>
            </w:r>
          </w:p>
          <w:p w:rsidR="002B154A" w:rsidRDefault="00D5400E">
            <w:pPr>
              <w:pStyle w:val="TableBodyText"/>
            </w:pPr>
            <w:r>
              <w:t>/Microsoft.Office.Server.Search.Administration</w:t>
            </w:r>
          </w:p>
        </w:tc>
        <w:tc>
          <w:tcPr>
            <w:tcW w:w="0" w:type="auto"/>
            <w:vAlign w:val="center"/>
          </w:tcPr>
          <w:p w:rsidR="002B154A" w:rsidRDefault="00D5400E">
            <w:pPr>
              <w:pStyle w:val="TableBodyText"/>
            </w:pPr>
            <w:r>
              <w:t>tns1</w:t>
            </w:r>
          </w:p>
        </w:tc>
        <w:tc>
          <w:tcPr>
            <w:tcW w:w="0" w:type="auto"/>
            <w:vAlign w:val="center"/>
          </w:tcPr>
          <w:p w:rsidR="002B154A" w:rsidRDefault="00D5400E">
            <w:pPr>
              <w:pStyle w:val="TableBodyText"/>
            </w:pPr>
            <w:hyperlink w:anchor="Section_f3571a72b4f24a65be4edf102b401db7">
              <w:r>
                <w:rPr>
                  <w:rStyle w:val="Hyperlink"/>
                </w:rPr>
                <w:t>7.1</w:t>
              </w:r>
            </w:hyperlink>
          </w:p>
        </w:tc>
      </w:tr>
      <w:tr w:rsidR="002B154A" w:rsidTr="002B154A">
        <w:tc>
          <w:tcPr>
            <w:tcW w:w="0" w:type="auto"/>
            <w:vAlign w:val="center"/>
          </w:tcPr>
          <w:p w:rsidR="002B154A" w:rsidRDefault="00D5400E">
            <w:pPr>
              <w:pStyle w:val="TableBodyText"/>
            </w:pPr>
            <w:r>
              <w:t>http://schemas</w:t>
            </w:r>
            <w:r>
              <w:t>.microsoft.com/2003/10/Serialization/</w:t>
            </w:r>
          </w:p>
        </w:tc>
        <w:tc>
          <w:tcPr>
            <w:tcW w:w="0" w:type="auto"/>
            <w:vAlign w:val="center"/>
          </w:tcPr>
          <w:p w:rsidR="002B154A" w:rsidRDefault="00D5400E">
            <w:pPr>
              <w:pStyle w:val="TableBodyText"/>
            </w:pPr>
            <w:r>
              <w:t>tns2</w:t>
            </w:r>
          </w:p>
        </w:tc>
        <w:tc>
          <w:tcPr>
            <w:tcW w:w="0" w:type="auto"/>
            <w:vAlign w:val="center"/>
          </w:tcPr>
          <w:p w:rsidR="002B154A" w:rsidRDefault="00D5400E">
            <w:pPr>
              <w:pStyle w:val="TableBodyText"/>
            </w:pPr>
            <w:hyperlink w:anchor="Section_9deb461ecb5446849644c6360538dbf5">
              <w:r>
                <w:rPr>
                  <w:rStyle w:val="Hyperlink"/>
                </w:rPr>
                <w:t>7.2</w:t>
              </w:r>
            </w:hyperlink>
          </w:p>
        </w:tc>
      </w:tr>
      <w:tr w:rsidR="002B154A" w:rsidTr="002B154A">
        <w:tc>
          <w:tcPr>
            <w:tcW w:w="0" w:type="auto"/>
            <w:vAlign w:val="center"/>
          </w:tcPr>
          <w:p w:rsidR="002B154A" w:rsidRDefault="00D5400E">
            <w:pPr>
              <w:pStyle w:val="TableBodyText"/>
            </w:pPr>
            <w:r>
              <w:t>http://tempuri.org/</w:t>
            </w:r>
          </w:p>
        </w:tc>
        <w:tc>
          <w:tcPr>
            <w:tcW w:w="0" w:type="auto"/>
            <w:vAlign w:val="center"/>
          </w:tcPr>
          <w:p w:rsidR="002B154A" w:rsidRDefault="00D5400E">
            <w:pPr>
              <w:pStyle w:val="TableBodyText"/>
            </w:pPr>
            <w:r>
              <w:t>tns</w:t>
            </w:r>
          </w:p>
        </w:tc>
        <w:tc>
          <w:tcPr>
            <w:tcW w:w="0" w:type="auto"/>
            <w:vAlign w:val="center"/>
          </w:tcPr>
          <w:p w:rsidR="002B154A" w:rsidRDefault="00D5400E">
            <w:pPr>
              <w:pStyle w:val="TableBodyText"/>
            </w:pPr>
            <w:hyperlink w:anchor="Section_df4ea0b8ed284ae3a9f1e591cc4a6acd">
              <w:r>
                <w:rPr>
                  <w:rStyle w:val="Hyperlink"/>
                </w:rPr>
                <w:t>7.3</w:t>
              </w:r>
            </w:hyperlink>
          </w:p>
        </w:tc>
      </w:tr>
    </w:tbl>
    <w:p w:rsidR="002B154A" w:rsidRDefault="002B154A"/>
    <w:p w:rsidR="002B154A" w:rsidRDefault="00D5400E">
      <w:r>
        <w:t>For ease of implementation, the following sections provide the full XML schema for this protocol.</w:t>
      </w:r>
    </w:p>
    <w:p w:rsidR="002B154A" w:rsidRDefault="00D5400E">
      <w:pPr>
        <w:pStyle w:val="Heading2"/>
      </w:pPr>
      <w:bookmarkStart w:id="425" w:name="section_f3571a72b4f24a65be4edf102b401db7"/>
      <w:bookmarkStart w:id="426" w:name="_Toc83916311"/>
      <w:r>
        <w:t>http://schemas.datacontract.org/2004/07/Microsoft.Office.Server.Search.Administration Schema</w:t>
      </w:r>
      <w:bookmarkEnd w:id="425"/>
      <w:bookmarkEnd w:id="426"/>
      <w:r>
        <w:fldChar w:fldCharType="begin"/>
      </w:r>
      <w:r>
        <w:instrText xml:space="preserve"> XE "XML Schema:http\://schemas.datacontract.org/2004/07/Microsoft</w:instrText>
      </w:r>
      <w:r>
        <w:instrText xml:space="preserve">.Office.Server.Search.Administration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2B154A" w:rsidRDefault="00D5400E">
      <w:pPr>
        <w:pStyle w:val="Code"/>
      </w:pPr>
      <w:r>
        <w:t>&lt;?xml version="1.0" encoding="UTF-8"?&gt;</w:t>
      </w:r>
    </w:p>
    <w:p w:rsidR="002B154A" w:rsidRDefault="00D5400E">
      <w:pPr>
        <w:pStyle w:val="Code"/>
      </w:pPr>
      <w:r>
        <w:t>&lt;xs:schema xmlns:tns1="http://schemas.datacontract.</w:t>
      </w:r>
      <w:r>
        <w:t>org/2004/07/Microsoft.Office.Server.Search.Administration" elementFormDefault="qualified" targetNamespace="http://schemas.datacontract.org/2004/07/Microsoft.Office.Server.Search.Administration" xmlns:xs="http://www.w3.org/2001/XMLSchema"&gt;</w:t>
      </w:r>
    </w:p>
    <w:p w:rsidR="002B154A" w:rsidRDefault="00D5400E">
      <w:pPr>
        <w:pStyle w:val="Code"/>
      </w:pPr>
      <w:r>
        <w:t xml:space="preserve">  &lt;xs:import name</w:t>
      </w:r>
      <w:r>
        <w:t>space="http://schemas.microsoft.com/2003/10/Serialization/"/&gt;</w:t>
      </w:r>
    </w:p>
    <w:p w:rsidR="002B154A" w:rsidRDefault="00D5400E">
      <w:pPr>
        <w:pStyle w:val="Code"/>
      </w:pPr>
      <w:r>
        <w:t xml:space="preserve">  &lt;xs:complexType name="ArrayOfSERVERITEM"&gt;</w:t>
      </w:r>
    </w:p>
    <w:p w:rsidR="002B154A" w:rsidRDefault="00D5400E">
      <w:pPr>
        <w:pStyle w:val="Code"/>
      </w:pPr>
      <w:r>
        <w:t xml:space="preserve">    &lt;xs:sequence&gt;</w:t>
      </w:r>
    </w:p>
    <w:p w:rsidR="002B154A" w:rsidRDefault="00D5400E">
      <w:pPr>
        <w:pStyle w:val="Code"/>
      </w:pPr>
      <w:r>
        <w:t xml:space="preserve">      &lt;xs:element minOccurs="0" maxOccurs="unbounded" name="SERVERITEM" type="tns1:SERVERITEM"/&gt;</w:t>
      </w:r>
    </w:p>
    <w:p w:rsidR="002B154A" w:rsidRDefault="00D5400E">
      <w:pPr>
        <w:pStyle w:val="Code"/>
      </w:pPr>
      <w:r>
        <w:t xml:space="preserve">    &lt;/xs:sequence&gt;</w:t>
      </w:r>
    </w:p>
    <w:p w:rsidR="002B154A" w:rsidRDefault="00D5400E">
      <w:pPr>
        <w:pStyle w:val="Code"/>
      </w:pPr>
      <w:r>
        <w:t xml:space="preserve">  &lt;</w:t>
      </w:r>
      <w:r>
        <w:t>/xs:complexType&gt;</w:t>
      </w:r>
    </w:p>
    <w:p w:rsidR="002B154A" w:rsidRDefault="00D5400E">
      <w:pPr>
        <w:pStyle w:val="Code"/>
      </w:pPr>
      <w:r>
        <w:t xml:space="preserve">  &lt;xs:element name="ArrayOfSERVERITEM" nillable="true" type="tns1:ArrayOfSERVERITEM"/&gt;</w:t>
      </w:r>
    </w:p>
    <w:p w:rsidR="002B154A" w:rsidRDefault="00D5400E">
      <w:pPr>
        <w:pStyle w:val="Code"/>
      </w:pPr>
      <w:r>
        <w:t xml:space="preserve">  &lt;xs:complexType name="SERVERITEM"&gt;</w:t>
      </w:r>
    </w:p>
    <w:p w:rsidR="002B154A" w:rsidRDefault="00D5400E">
      <w:pPr>
        <w:pStyle w:val="Code"/>
      </w:pPr>
      <w:r>
        <w:t xml:space="preserve">    &lt;xs:sequence&gt;</w:t>
      </w:r>
    </w:p>
    <w:p w:rsidR="002B154A" w:rsidRDefault="00D5400E">
      <w:pPr>
        <w:pStyle w:val="Code"/>
      </w:pPr>
      <w:r>
        <w:t xml:space="preserve">      &lt;xs:element minOccurs="0" name="displayUrl" nillable="true" type="xs:string"/&gt;</w:t>
      </w:r>
    </w:p>
    <w:p w:rsidR="002B154A" w:rsidRDefault="00D5400E">
      <w:pPr>
        <w:pStyle w:val="Code"/>
      </w:pPr>
      <w:r>
        <w:t xml:space="preserve">      &lt;xs:el</w:t>
      </w:r>
      <w:r>
        <w:t>ement minOccurs="0" name="serverId"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name="SERVERITEM" nillable="true" type="tns1:SERVERITEM"/&gt;</w:t>
      </w:r>
    </w:p>
    <w:p w:rsidR="002B154A" w:rsidRDefault="00D5400E">
      <w:pPr>
        <w:pStyle w:val="Code"/>
      </w:pPr>
      <w:r>
        <w:t xml:space="preserve">  &lt;xs:complexType name="ArrayOfDATABASEITEMID"&gt;</w:t>
      </w:r>
    </w:p>
    <w:p w:rsidR="002B154A" w:rsidRDefault="00D5400E">
      <w:pPr>
        <w:pStyle w:val="Code"/>
      </w:pPr>
      <w:r>
        <w:t xml:space="preserve">    &lt;xs:sequence&gt;</w:t>
      </w:r>
    </w:p>
    <w:p w:rsidR="002B154A" w:rsidRDefault="00D5400E">
      <w:pPr>
        <w:pStyle w:val="Code"/>
      </w:pPr>
      <w:r>
        <w:t xml:space="preserve">      &lt;</w:t>
      </w:r>
      <w:r>
        <w:t>xs:element minOccurs="0" maxOccurs="unbounded" name="DATABASEITEMID" type="tns1:DATABASEITEMID"/&gt;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name="ArrayOfDATABASEITEMID" nillable="true" type="tns1:ArrayOfDATABASEITEMID"/&gt;</w:t>
      </w:r>
    </w:p>
    <w:p w:rsidR="002B154A" w:rsidRDefault="00D5400E">
      <w:pPr>
        <w:pStyle w:val="Code"/>
      </w:pPr>
      <w:r>
        <w:t xml:space="preserve">  &lt;xs:complexType name="</w:t>
      </w:r>
      <w:r>
        <w:t>DATABASEITEMID"&gt;</w:t>
      </w:r>
    </w:p>
    <w:p w:rsidR="002B154A" w:rsidRDefault="00D5400E">
      <w:pPr>
        <w:pStyle w:val="Code"/>
      </w:pPr>
      <w:r>
        <w:t xml:space="preserve">    &lt;xs:sequence&gt;</w:t>
      </w:r>
    </w:p>
    <w:p w:rsidR="002B154A" w:rsidRDefault="00D5400E">
      <w:pPr>
        <w:pStyle w:val="Code"/>
      </w:pPr>
      <w:r>
        <w:t xml:space="preserve">      &lt;xs:element minOccurs="0" name="databaseId" nillable="true" type="xs:string"/&gt;</w:t>
      </w:r>
    </w:p>
    <w:p w:rsidR="002B154A" w:rsidRDefault="00D5400E">
      <w:pPr>
        <w:pStyle w:val="Code"/>
      </w:pPr>
      <w:r>
        <w:t xml:space="preserve">      &lt;xs:element minOccurs="0" name="lastModifiedTime" type="xs:dateTime"/&gt;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w:t>
      </w:r>
      <w:r>
        <w:t>DATABASEITEMID" nillable="true" type="tns1:DATABASEITEMID"/&gt;</w:t>
      </w:r>
    </w:p>
    <w:p w:rsidR="002B154A" w:rsidRDefault="00D5400E">
      <w:pPr>
        <w:pStyle w:val="Code"/>
      </w:pPr>
      <w:r>
        <w:t xml:space="preserve">  &lt;xs:complexType name="DATABASEITEM"&gt;</w:t>
      </w:r>
    </w:p>
    <w:p w:rsidR="002B154A" w:rsidRDefault="00D5400E">
      <w:pPr>
        <w:pStyle w:val="Code"/>
      </w:pPr>
      <w:r>
        <w:t xml:space="preserve">    &lt;xs:sequence&gt;</w:t>
      </w:r>
    </w:p>
    <w:p w:rsidR="002B154A" w:rsidRDefault="00D5400E">
      <w:pPr>
        <w:pStyle w:val="Code"/>
      </w:pPr>
      <w:r>
        <w:t xml:space="preserve">      &lt;xs:element minOccurs="0" name="databaseId" nillable="true" type="xs:string"/&gt;</w:t>
      </w:r>
    </w:p>
    <w:p w:rsidR="002B154A" w:rsidRDefault="00D5400E">
      <w:pPr>
        <w:pStyle w:val="Code"/>
      </w:pPr>
      <w:r>
        <w:t xml:space="preserve">      &lt;xs:element minOccurs="0" name="displayUrl" nil</w:t>
      </w:r>
      <w:r>
        <w:t>lable="true" type="xs:string"/&gt;</w:t>
      </w:r>
    </w:p>
    <w:p w:rsidR="002B154A" w:rsidRDefault="00D5400E">
      <w:pPr>
        <w:pStyle w:val="Code"/>
      </w:pPr>
      <w:r>
        <w:t xml:space="preserve">      &lt;xs:element minOccurs="0" name="lastModifiedTime" type="xs:dateTime"/&gt;</w:t>
      </w:r>
    </w:p>
    <w:p w:rsidR="002B154A" w:rsidRDefault="00D5400E">
      <w:pPr>
        <w:pStyle w:val="Code"/>
      </w:pPr>
      <w:r>
        <w:t xml:space="preserve">      &lt;xs:element minOccurs="0" name="securityDesc" type="tns1:SecurityDescriptor"/&gt;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name="DAT</w:t>
      </w:r>
      <w:r>
        <w:t>ABASEITEM" nillable="true" type="tns1:DATABASEITEM"/&gt;</w:t>
      </w:r>
    </w:p>
    <w:p w:rsidR="002B154A" w:rsidRDefault="00D5400E">
      <w:pPr>
        <w:pStyle w:val="Code"/>
      </w:pPr>
      <w:r>
        <w:t xml:space="preserve">  &lt;xs:complexType name="SecurityDescriptor"&gt;</w:t>
      </w:r>
    </w:p>
    <w:p w:rsidR="002B154A" w:rsidRDefault="00D5400E">
      <w:pPr>
        <w:pStyle w:val="Code"/>
      </w:pPr>
      <w:r>
        <w:t xml:space="preserve">    &lt;xs:sequence&gt;</w:t>
      </w:r>
    </w:p>
    <w:p w:rsidR="002B154A" w:rsidRDefault="00D5400E">
      <w:pPr>
        <w:pStyle w:val="Code"/>
      </w:pPr>
      <w:r>
        <w:t xml:space="preserve">      &lt;xs:element minOccurs="0" name="SD" nillable="true" type="xs:base64Binary"/&gt;</w:t>
      </w:r>
    </w:p>
    <w:p w:rsidR="002B154A" w:rsidRDefault="00D5400E">
      <w:pPr>
        <w:pStyle w:val="Code"/>
      </w:pPr>
      <w:r>
        <w:lastRenderedPageBreak/>
        <w:t xml:space="preserve">      &lt;xs:element minOccurs="0" name="isNTSD" type="xs:b</w:t>
      </w:r>
      <w:r>
        <w:t>oolean"/&gt;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name="SecurityDescriptor" nillable="true" type="tns1:SecurityDescriptor"/&gt;</w:t>
      </w:r>
    </w:p>
    <w:p w:rsidR="002B154A" w:rsidRDefault="00D5400E">
      <w:pPr>
        <w:pStyle w:val="Code"/>
      </w:pPr>
      <w:r>
        <w:t xml:space="preserve">  &lt;xs:complexType name="ArrayOfNOTESITEM"&gt;</w:t>
      </w:r>
    </w:p>
    <w:p w:rsidR="002B154A" w:rsidRDefault="00D5400E">
      <w:pPr>
        <w:pStyle w:val="Code"/>
      </w:pPr>
      <w:r>
        <w:t xml:space="preserve">    &lt;xs:sequence&gt;</w:t>
      </w:r>
    </w:p>
    <w:p w:rsidR="002B154A" w:rsidRDefault="00D5400E">
      <w:pPr>
        <w:pStyle w:val="Code"/>
      </w:pPr>
      <w:r>
        <w:t xml:space="preserve">      &lt;xs:element minOccurs="0" maxOccurs="unbounded"</w:t>
      </w:r>
      <w:r>
        <w:t xml:space="preserve"> name="NOTESITEM" type="tns1:NOTESITEM"/&gt;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name="ArrayOfNOTESITEM" nillable="true" type="tns1:ArrayOfNOTESITEM"/&gt;</w:t>
      </w:r>
    </w:p>
    <w:p w:rsidR="002B154A" w:rsidRDefault="00D5400E">
      <w:pPr>
        <w:pStyle w:val="Code"/>
      </w:pPr>
      <w:r>
        <w:t xml:space="preserve">  &lt;xs:complexType name="NOTESITEM"&gt;</w:t>
      </w:r>
    </w:p>
    <w:p w:rsidR="002B154A" w:rsidRDefault="00D5400E">
      <w:pPr>
        <w:pStyle w:val="Code"/>
      </w:pPr>
      <w:r>
        <w:t xml:space="preserve">    &lt;xs:sequence&gt;</w:t>
      </w:r>
    </w:p>
    <w:p w:rsidR="002B154A" w:rsidRDefault="00D5400E">
      <w:pPr>
        <w:pStyle w:val="Code"/>
      </w:pPr>
      <w:r>
        <w:t xml:space="preserve">      &lt;xs:element minOccurs="0"</w:t>
      </w:r>
      <w:r>
        <w:t xml:space="preserve"> name="attachmentId" nillable="true" type="tns1:ArrayOfNOTESATTACHMENTID"/&gt;</w:t>
      </w:r>
    </w:p>
    <w:p w:rsidR="002B154A" w:rsidRDefault="00D5400E">
      <w:pPr>
        <w:pStyle w:val="Code"/>
      </w:pPr>
      <w:r>
        <w:t xml:space="preserve">      &lt;xs:element minOccurs="0" name="displayUrl" nillable="true" type="xs:string"/&gt;</w:t>
      </w:r>
    </w:p>
    <w:p w:rsidR="002B154A" w:rsidRDefault="00D5400E">
      <w:pPr>
        <w:pStyle w:val="Code"/>
      </w:pPr>
      <w:r>
        <w:t xml:space="preserve">      &lt;xs:element minOccurs="0" name="itemContent" type="tns1:INDEXABLECONTENT"/&gt;</w:t>
      </w:r>
    </w:p>
    <w:p w:rsidR="002B154A" w:rsidRDefault="00D5400E">
      <w:pPr>
        <w:pStyle w:val="Code"/>
      </w:pPr>
      <w:r>
        <w:t xml:space="preserve">      &lt;xs:ele</w:t>
      </w:r>
      <w:r>
        <w:t>ment minOccurs="0" name="itemId" nillable="true" type="xs:string"/&gt;</w:t>
      </w:r>
    </w:p>
    <w:p w:rsidR="002B154A" w:rsidRDefault="00D5400E">
      <w:pPr>
        <w:pStyle w:val="Code"/>
      </w:pPr>
      <w:r>
        <w:t xml:space="preserve">      &lt;xs:element minOccurs="0" name="itemProps" nillable="true" type="tns1:ArrayOfPROPERTY"/&gt;</w:t>
      </w:r>
    </w:p>
    <w:p w:rsidR="002B154A" w:rsidRDefault="00D5400E">
      <w:pPr>
        <w:pStyle w:val="Code"/>
      </w:pPr>
      <w:r>
        <w:t xml:space="preserve">      &lt;xs:element minOccurs="0" name="lastModifiedTime" type="xs:dateTime"/&gt;</w:t>
      </w:r>
    </w:p>
    <w:p w:rsidR="002B154A" w:rsidRDefault="00D5400E">
      <w:pPr>
        <w:pStyle w:val="Code"/>
      </w:pPr>
      <w:r>
        <w:t xml:space="preserve">      &lt;xs:elemen</w:t>
      </w:r>
      <w:r>
        <w:t>t minOccurs="0" name="securityDesc" type="tns1:SecurityDescriptor"/&gt;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name="NOTESITEM" nillable="true" type="tns1:NOTESITEM"/&gt;</w:t>
      </w:r>
    </w:p>
    <w:p w:rsidR="002B154A" w:rsidRDefault="00D5400E">
      <w:pPr>
        <w:pStyle w:val="Code"/>
      </w:pPr>
      <w:r>
        <w:t xml:space="preserve">  &lt;xs:complexType name="ArrayOfNOTESATTACHMENTID"&gt;</w:t>
      </w:r>
    </w:p>
    <w:p w:rsidR="002B154A" w:rsidRDefault="00D5400E">
      <w:pPr>
        <w:pStyle w:val="Code"/>
      </w:pPr>
      <w:r>
        <w:t xml:space="preserve">    &lt;xs:sequence&gt;</w:t>
      </w:r>
    </w:p>
    <w:p w:rsidR="002B154A" w:rsidRDefault="00D5400E">
      <w:pPr>
        <w:pStyle w:val="Code"/>
      </w:pPr>
      <w:r>
        <w:t xml:space="preserve">      &lt;x</w:t>
      </w:r>
      <w:r>
        <w:t>s:element minOccurs="0" maxOccurs="unbounded" name="NOTESATTACHMENTID" type="tns1:NOTESATTACHMENTID"/&gt;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name="ArrayOfNOTESATTACHMENTID" nillable="true" type="tns1:ArrayOfNOTESATTACHMENTID"/&gt;</w:t>
      </w:r>
    </w:p>
    <w:p w:rsidR="002B154A" w:rsidRDefault="00D5400E">
      <w:pPr>
        <w:pStyle w:val="Code"/>
      </w:pPr>
      <w:r>
        <w:t xml:space="preserve">  &lt;xs:complex</w:t>
      </w:r>
      <w:r>
        <w:t>Type name="NOTESATTACHMENTID"&gt;</w:t>
      </w:r>
    </w:p>
    <w:p w:rsidR="002B154A" w:rsidRDefault="00D5400E">
      <w:pPr>
        <w:pStyle w:val="Code"/>
      </w:pPr>
      <w:r>
        <w:t xml:space="preserve">    &lt;xs:sequence&gt;</w:t>
      </w:r>
    </w:p>
    <w:p w:rsidR="002B154A" w:rsidRDefault="00D5400E">
      <w:pPr>
        <w:pStyle w:val="Code"/>
      </w:pPr>
      <w:r>
        <w:t xml:space="preserve">      &lt;xs:element minOccurs="0" name="attachmentName" nillable="true" type="xs:string"/&gt;</w:t>
      </w:r>
    </w:p>
    <w:p w:rsidR="002B154A" w:rsidRDefault="00D5400E">
      <w:pPr>
        <w:pStyle w:val="Code"/>
      </w:pPr>
      <w:r>
        <w:t xml:space="preserve">      &lt;xs:element minOccurs="0" name="itemId" nillable="true" type="xs:string"/&gt;</w:t>
      </w:r>
    </w:p>
    <w:p w:rsidR="002B154A" w:rsidRDefault="00D5400E">
      <w:pPr>
        <w:pStyle w:val="Code"/>
      </w:pPr>
      <w:r>
        <w:t xml:space="preserve">    &lt;/xs:sequence&gt;</w:t>
      </w:r>
    </w:p>
    <w:p w:rsidR="002B154A" w:rsidRDefault="00D5400E">
      <w:pPr>
        <w:pStyle w:val="Code"/>
      </w:pPr>
      <w:r>
        <w:t xml:space="preserve">  &lt;/xs:complexType</w:t>
      </w:r>
      <w:r>
        <w:t>&gt;</w:t>
      </w:r>
    </w:p>
    <w:p w:rsidR="002B154A" w:rsidRDefault="00D5400E">
      <w:pPr>
        <w:pStyle w:val="Code"/>
      </w:pPr>
      <w:r>
        <w:t xml:space="preserve">  &lt;xs:element name="NOTESATTACHMENTID" nillable="true" type="tns1:NOTESATTACHMENTID"/&gt;</w:t>
      </w:r>
    </w:p>
    <w:p w:rsidR="002B154A" w:rsidRDefault="00D5400E">
      <w:pPr>
        <w:pStyle w:val="Code"/>
      </w:pPr>
      <w:r>
        <w:t xml:space="preserve">  &lt;xs:complexType name="INDEXABLECONTENT"&gt;</w:t>
      </w:r>
    </w:p>
    <w:p w:rsidR="002B154A" w:rsidRDefault="00D5400E">
      <w:pPr>
        <w:pStyle w:val="Code"/>
      </w:pPr>
      <w:r>
        <w:t xml:space="preserve">    &lt;xs:sequence&gt;</w:t>
      </w:r>
    </w:p>
    <w:p w:rsidR="002B154A" w:rsidRDefault="00D5400E">
      <w:pPr>
        <w:pStyle w:val="Code"/>
      </w:pPr>
      <w:r>
        <w:t xml:space="preserve">      &lt;xs:element minOccurs="0" name="content" nillable="true" type="xs:base64Binary"/&gt;</w:t>
      </w:r>
    </w:p>
    <w:p w:rsidR="002B154A" w:rsidRDefault="00D5400E">
      <w:pPr>
        <w:pStyle w:val="Code"/>
      </w:pPr>
      <w:r>
        <w:t xml:space="preserve">      &lt;xs:element </w:t>
      </w:r>
      <w:r>
        <w:t>minOccurs="0" name="contentType" nillable="true" type="xs:string"/&gt;</w:t>
      </w:r>
    </w:p>
    <w:p w:rsidR="002B154A" w:rsidRDefault="00D5400E">
      <w:pPr>
        <w:pStyle w:val="Code"/>
      </w:pPr>
      <w:r>
        <w:t xml:space="preserve">      &lt;xs:element minOccurs="0" name="extension"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name="INDEXABLECONTENT" nillable="true" type="tns1:</w:t>
      </w:r>
      <w:r>
        <w:t>INDEXABLECONTENT"/&gt;</w:t>
      </w:r>
    </w:p>
    <w:p w:rsidR="002B154A" w:rsidRDefault="00D5400E">
      <w:pPr>
        <w:pStyle w:val="Code"/>
      </w:pPr>
      <w:r>
        <w:t xml:space="preserve">  &lt;xs:complexType name="ArrayOfPROPERTY"&gt;</w:t>
      </w:r>
    </w:p>
    <w:p w:rsidR="002B154A" w:rsidRDefault="00D5400E">
      <w:pPr>
        <w:pStyle w:val="Code"/>
      </w:pPr>
      <w:r>
        <w:t xml:space="preserve">    &lt;xs:sequence&gt;</w:t>
      </w:r>
    </w:p>
    <w:p w:rsidR="002B154A" w:rsidRDefault="00D5400E">
      <w:pPr>
        <w:pStyle w:val="Code"/>
      </w:pPr>
      <w:r>
        <w:t xml:space="preserve">      &lt;xs:element minOccurs="0" maxOccurs="unbounded" name="PROPERTY" type="tns1:PROPERTY"/&gt;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name="ArrayOfPROPERTY" nillabl</w:t>
      </w:r>
      <w:r>
        <w:t>e="true" type="tns1:ArrayOfPROPERTY"/&gt;</w:t>
      </w:r>
    </w:p>
    <w:p w:rsidR="002B154A" w:rsidRDefault="00D5400E">
      <w:pPr>
        <w:pStyle w:val="Code"/>
      </w:pPr>
      <w:r>
        <w:t xml:space="preserve">  &lt;xs:complexType name="PROPERTY"&gt;</w:t>
      </w:r>
    </w:p>
    <w:p w:rsidR="002B154A" w:rsidRDefault="00D5400E">
      <w:pPr>
        <w:pStyle w:val="Code"/>
      </w:pPr>
      <w:r>
        <w:t xml:space="preserve">    &lt;xs:sequence&gt;</w:t>
      </w:r>
    </w:p>
    <w:p w:rsidR="002B154A" w:rsidRDefault="00D5400E">
      <w:pPr>
        <w:pStyle w:val="Code"/>
      </w:pPr>
      <w:r>
        <w:t xml:space="preserve">      &lt;xs:element minOccurs="0" name="Name" nillable="true" type="xs:string"/&gt;</w:t>
      </w:r>
    </w:p>
    <w:p w:rsidR="002B154A" w:rsidRDefault="00D5400E">
      <w:pPr>
        <w:pStyle w:val="Code"/>
      </w:pPr>
      <w:r>
        <w:t xml:space="preserve">      &lt;xs:element minOccurs="0" name="Value" nillable="true" type="xs:anyType"/&gt;</w:t>
      </w:r>
    </w:p>
    <w:p w:rsidR="002B154A" w:rsidRDefault="00D5400E">
      <w:pPr>
        <w:pStyle w:val="Code"/>
      </w:pPr>
      <w:r>
        <w:t xml:space="preserve">    </w:t>
      </w:r>
      <w:r>
        <w:t>&lt;/xs:sequence&gt;</w:t>
      </w:r>
    </w:p>
    <w:p w:rsidR="002B154A" w:rsidRDefault="00D5400E">
      <w:pPr>
        <w:pStyle w:val="Code"/>
      </w:pPr>
      <w:r>
        <w:t xml:space="preserve">  &lt;/xs:complexType&gt;</w:t>
      </w:r>
    </w:p>
    <w:p w:rsidR="002B154A" w:rsidRDefault="00D5400E">
      <w:pPr>
        <w:pStyle w:val="Code"/>
      </w:pPr>
      <w:r>
        <w:t xml:space="preserve">  &lt;xs:element name="PROPERTY" nillable="true" type="tns1:PROPERTY"/&gt;</w:t>
      </w:r>
    </w:p>
    <w:p w:rsidR="002B154A" w:rsidRDefault="00D5400E">
      <w:pPr>
        <w:pStyle w:val="Code"/>
      </w:pPr>
      <w:r>
        <w:t xml:space="preserve">  &lt;xs:complexType name="NOTESATTACHMENT"&gt;</w:t>
      </w:r>
    </w:p>
    <w:p w:rsidR="002B154A" w:rsidRDefault="00D5400E">
      <w:pPr>
        <w:pStyle w:val="Code"/>
      </w:pPr>
      <w:r>
        <w:t xml:space="preserve">    &lt;xs:sequence&gt;</w:t>
      </w:r>
    </w:p>
    <w:p w:rsidR="002B154A" w:rsidRDefault="00D5400E">
      <w:pPr>
        <w:pStyle w:val="Code"/>
      </w:pPr>
      <w:r>
        <w:t xml:space="preserve">      &lt;xs:element minOccurs="0" name="attachmentContent" type="tns1:INDEXABLECONTENT"/&gt;</w:t>
      </w:r>
    </w:p>
    <w:p w:rsidR="002B154A" w:rsidRDefault="00D5400E">
      <w:pPr>
        <w:pStyle w:val="Code"/>
      </w:pPr>
      <w:r>
        <w:t xml:space="preserve">    </w:t>
      </w:r>
      <w:r>
        <w:t xml:space="preserve">  &lt;xs:element minOccurs="0" name="attachmentId" type="tns1:NOTESATTACHMENTID"/&gt;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 name="NOTESATTACHMENT" nillable="true" type="tns1:NOTESATTACHMENT"/&gt;</w:t>
      </w:r>
    </w:p>
    <w:p w:rsidR="002B154A" w:rsidRDefault="00D5400E">
      <w:pPr>
        <w:pStyle w:val="Code"/>
      </w:pPr>
      <w:r>
        <w:lastRenderedPageBreak/>
        <w:t>&lt;/xs:schema&gt;</w:t>
      </w:r>
    </w:p>
    <w:p w:rsidR="002B154A" w:rsidRDefault="00D5400E">
      <w:pPr>
        <w:pStyle w:val="Heading2"/>
      </w:pPr>
      <w:bookmarkStart w:id="427" w:name="section_9deb461ecb5446849644c6360538dbf5"/>
      <w:bookmarkStart w:id="428" w:name="_Toc83916312"/>
      <w:r>
        <w:t>http://schemas.microsoft.com/2003/10/Serialization/ Schema</w:t>
      </w:r>
      <w:bookmarkEnd w:id="427"/>
      <w:bookmarkEnd w:id="42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2B154A" w:rsidRDefault="00D5400E">
      <w:pPr>
        <w:pStyle w:val="Code"/>
      </w:pPr>
      <w:r>
        <w:t>&lt;?xml version="1.0" encoding="UTF-</w:t>
      </w:r>
      <w:r>
        <w:t>8"?&gt;</w:t>
      </w:r>
    </w:p>
    <w:p w:rsidR="002B154A" w:rsidRDefault="00D5400E">
      <w:pPr>
        <w:pStyle w:val="Code"/>
      </w:pPr>
      <w:r>
        <w:t>&lt;xs:schema xmlns:tns2="http://schemas.microsoft.com/2003/10/Serialization/" attributeFormDefault="qualified" elementFormDefault="qualified" targetNamespace="http://schemas.microsoft.com/2003/10/Serialization/" xmlns:xs="http://www.w3.org/2001/XMLSchem</w:t>
      </w:r>
      <w:r>
        <w:t>a"&gt;</w:t>
      </w:r>
    </w:p>
    <w:p w:rsidR="002B154A" w:rsidRDefault="00D5400E">
      <w:pPr>
        <w:pStyle w:val="Code"/>
      </w:pPr>
      <w:r>
        <w:t xml:space="preserve">  &lt;xs:element name="anyType" nillable="true" type="xs:anyType"/&gt;</w:t>
      </w:r>
    </w:p>
    <w:p w:rsidR="002B154A" w:rsidRDefault="00D5400E">
      <w:pPr>
        <w:pStyle w:val="Code"/>
      </w:pPr>
      <w:r>
        <w:t xml:space="preserve">  &lt;xs:element name="anyURI" nillable="true" type="xs:anyURI"/&gt;</w:t>
      </w:r>
    </w:p>
    <w:p w:rsidR="002B154A" w:rsidRDefault="00D5400E">
      <w:pPr>
        <w:pStyle w:val="Code"/>
      </w:pPr>
      <w:r>
        <w:t xml:space="preserve">  &lt;xs:element name="base64Binary" nillable="true" type="xs:base64Binary"/&gt;</w:t>
      </w:r>
    </w:p>
    <w:p w:rsidR="002B154A" w:rsidRDefault="00D5400E">
      <w:pPr>
        <w:pStyle w:val="Code"/>
      </w:pPr>
      <w:r>
        <w:t xml:space="preserve">  &lt;xs:element name="boolean" nillable="true" type</w:t>
      </w:r>
      <w:r>
        <w:t>="xs:boolean"/&gt;</w:t>
      </w:r>
    </w:p>
    <w:p w:rsidR="002B154A" w:rsidRDefault="00D5400E">
      <w:pPr>
        <w:pStyle w:val="Code"/>
      </w:pPr>
      <w:r>
        <w:t xml:space="preserve">  &lt;xs:element name="byte" nillable="true" type="xs:byte"/&gt;</w:t>
      </w:r>
    </w:p>
    <w:p w:rsidR="002B154A" w:rsidRDefault="00D5400E">
      <w:pPr>
        <w:pStyle w:val="Code"/>
      </w:pPr>
      <w:r>
        <w:t xml:space="preserve">  &lt;xs:element name="dateTime" nillable="true" type="xs:dateTime"/&gt;</w:t>
      </w:r>
    </w:p>
    <w:p w:rsidR="002B154A" w:rsidRDefault="00D5400E">
      <w:pPr>
        <w:pStyle w:val="Code"/>
      </w:pPr>
      <w:r>
        <w:t xml:space="preserve">  &lt;xs:element name="decimal" nillable="true" type="xs:decimal"/&gt;</w:t>
      </w:r>
    </w:p>
    <w:p w:rsidR="002B154A" w:rsidRDefault="00D5400E">
      <w:pPr>
        <w:pStyle w:val="Code"/>
      </w:pPr>
      <w:r>
        <w:t xml:space="preserve">  &lt;xs:element name="double" nillable="true" type=</w:t>
      </w:r>
      <w:r>
        <w:t>"xs:double"/&gt;</w:t>
      </w:r>
    </w:p>
    <w:p w:rsidR="002B154A" w:rsidRDefault="00D5400E">
      <w:pPr>
        <w:pStyle w:val="Code"/>
      </w:pPr>
      <w:r>
        <w:t xml:space="preserve">  &lt;xs:element name="float" nillable="true" type="xs:float"/&gt;</w:t>
      </w:r>
    </w:p>
    <w:p w:rsidR="002B154A" w:rsidRDefault="00D5400E">
      <w:pPr>
        <w:pStyle w:val="Code"/>
      </w:pPr>
      <w:r>
        <w:t xml:space="preserve">  &lt;xs:element name="int" nillable="true" type="xs:int"/&gt;</w:t>
      </w:r>
    </w:p>
    <w:p w:rsidR="002B154A" w:rsidRDefault="00D5400E">
      <w:pPr>
        <w:pStyle w:val="Code"/>
      </w:pPr>
      <w:r>
        <w:t xml:space="preserve">  &lt;xs:element name="long" nillable="true" type="xs:long"/&gt;</w:t>
      </w:r>
    </w:p>
    <w:p w:rsidR="002B154A" w:rsidRDefault="00D5400E">
      <w:pPr>
        <w:pStyle w:val="Code"/>
      </w:pPr>
      <w:r>
        <w:t xml:space="preserve">  &lt;xs:element name="QName" nillable="true" type="xs:QName"/&gt;</w:t>
      </w:r>
    </w:p>
    <w:p w:rsidR="002B154A" w:rsidRDefault="00D5400E">
      <w:pPr>
        <w:pStyle w:val="Code"/>
      </w:pPr>
      <w:r>
        <w:t xml:space="preserve">  &lt;x</w:t>
      </w:r>
      <w:r>
        <w:t>s:element name="short" nillable="true" type="xs:short"/&gt;</w:t>
      </w:r>
    </w:p>
    <w:p w:rsidR="002B154A" w:rsidRDefault="00D5400E">
      <w:pPr>
        <w:pStyle w:val="Code"/>
      </w:pPr>
      <w:r>
        <w:t xml:space="preserve">  &lt;xs:element name="string" nillable="true" type="xs:string"/&gt;</w:t>
      </w:r>
    </w:p>
    <w:p w:rsidR="002B154A" w:rsidRDefault="00D5400E">
      <w:pPr>
        <w:pStyle w:val="Code"/>
      </w:pPr>
      <w:r>
        <w:t xml:space="preserve">  &lt;xs:element name="unsignedByte" nillable="true" type="xs:unsignedByte"/&gt;</w:t>
      </w:r>
    </w:p>
    <w:p w:rsidR="002B154A" w:rsidRDefault="00D5400E">
      <w:pPr>
        <w:pStyle w:val="Code"/>
      </w:pPr>
      <w:r>
        <w:t xml:space="preserve">  &lt;xs:element name="unsignedInt" nillable="true" type="xs:uns</w:t>
      </w:r>
      <w:r>
        <w:t>ignedInt"/&gt;</w:t>
      </w:r>
    </w:p>
    <w:p w:rsidR="002B154A" w:rsidRDefault="00D5400E">
      <w:pPr>
        <w:pStyle w:val="Code"/>
      </w:pPr>
      <w:r>
        <w:t xml:space="preserve">  &lt;xs:element name="unsignedLong" nillable="true" type="xs:unsignedLong"/&gt;</w:t>
      </w:r>
    </w:p>
    <w:p w:rsidR="002B154A" w:rsidRDefault="00D5400E">
      <w:pPr>
        <w:pStyle w:val="Code"/>
      </w:pPr>
      <w:r>
        <w:t xml:space="preserve">  &lt;xs:element name="unsignedShort" nillable="true" type="xs:unsignedShort"/&gt;</w:t>
      </w:r>
    </w:p>
    <w:p w:rsidR="002B154A" w:rsidRDefault="00D5400E">
      <w:pPr>
        <w:pStyle w:val="Code"/>
      </w:pPr>
      <w:r>
        <w:t xml:space="preserve">  &lt;xs:element name="char" nillable="true" type="tns2:char"/&gt;</w:t>
      </w:r>
    </w:p>
    <w:p w:rsidR="002B154A" w:rsidRDefault="00D5400E">
      <w:pPr>
        <w:pStyle w:val="Code"/>
      </w:pPr>
      <w:r>
        <w:t xml:space="preserve">  &lt;xs:simpleType name="char"&gt;</w:t>
      </w:r>
    </w:p>
    <w:p w:rsidR="002B154A" w:rsidRDefault="00D5400E">
      <w:pPr>
        <w:pStyle w:val="Code"/>
      </w:pPr>
      <w:r>
        <w:t xml:space="preserve"> </w:t>
      </w:r>
      <w:r>
        <w:t xml:space="preserve">   &lt;xs:restriction base="xs:int"/&gt;</w:t>
      </w:r>
    </w:p>
    <w:p w:rsidR="002B154A" w:rsidRDefault="00D5400E">
      <w:pPr>
        <w:pStyle w:val="Code"/>
      </w:pPr>
      <w:r>
        <w:t xml:space="preserve">  &lt;/xs:simpleType&gt;</w:t>
      </w:r>
    </w:p>
    <w:p w:rsidR="002B154A" w:rsidRDefault="00D5400E">
      <w:pPr>
        <w:pStyle w:val="Code"/>
      </w:pPr>
      <w:r>
        <w:t xml:space="preserve">  &lt;xs:element name="duration" nillable="true" type="tns2:duration"/&gt;</w:t>
      </w:r>
    </w:p>
    <w:p w:rsidR="002B154A" w:rsidRDefault="00D5400E">
      <w:pPr>
        <w:pStyle w:val="Code"/>
      </w:pPr>
      <w:r>
        <w:t xml:space="preserve">  &lt;xs:simpleType name="duration"&gt;</w:t>
      </w:r>
    </w:p>
    <w:p w:rsidR="002B154A" w:rsidRDefault="00D5400E">
      <w:pPr>
        <w:pStyle w:val="Code"/>
      </w:pPr>
      <w:r>
        <w:t xml:space="preserve">    &lt;xs:restriction base="xs:duration"&gt;</w:t>
      </w:r>
    </w:p>
    <w:p w:rsidR="002B154A" w:rsidRDefault="00D5400E">
      <w:pPr>
        <w:pStyle w:val="Code"/>
      </w:pPr>
      <w:r>
        <w:t xml:space="preserve">      &lt;xs:pattern</w:t>
      </w:r>
      <w:r>
        <w:t xml:space="preserve"> value="\-?P(\d*D)?(T(\d*H)?(\d*M)?(\d*(\.\d*)?S)?)?"/&gt;</w:t>
      </w:r>
    </w:p>
    <w:p w:rsidR="002B154A" w:rsidRDefault="00D5400E">
      <w:pPr>
        <w:pStyle w:val="Code"/>
      </w:pPr>
      <w:r>
        <w:t xml:space="preserve">      &lt;xs:minInclusive value="-P10675199DT2H48M5.4775808S"/&gt;</w:t>
      </w:r>
    </w:p>
    <w:p w:rsidR="002B154A" w:rsidRDefault="00D5400E">
      <w:pPr>
        <w:pStyle w:val="Code"/>
      </w:pPr>
      <w:r>
        <w:t xml:space="preserve">      &lt;xs:maxInclusive value="P10675199DT2H48M5.4775807S"/&gt;</w:t>
      </w:r>
    </w:p>
    <w:p w:rsidR="002B154A" w:rsidRDefault="00D5400E">
      <w:pPr>
        <w:pStyle w:val="Code"/>
      </w:pPr>
      <w:r>
        <w:t xml:space="preserve">    &lt;/xs:restriction&gt;</w:t>
      </w:r>
    </w:p>
    <w:p w:rsidR="002B154A" w:rsidRDefault="00D5400E">
      <w:pPr>
        <w:pStyle w:val="Code"/>
      </w:pPr>
      <w:r>
        <w:t xml:space="preserve">  &lt;/xs:simpleType&gt;</w:t>
      </w:r>
    </w:p>
    <w:p w:rsidR="002B154A" w:rsidRDefault="00D5400E">
      <w:pPr>
        <w:pStyle w:val="Code"/>
      </w:pPr>
      <w:r>
        <w:t xml:space="preserve">  &lt;xs:element name="guid" nillable="tr</w:t>
      </w:r>
      <w:r>
        <w:t>ue" type="tns2:guid"/&gt;</w:t>
      </w:r>
    </w:p>
    <w:p w:rsidR="002B154A" w:rsidRDefault="00D5400E">
      <w:pPr>
        <w:pStyle w:val="Code"/>
      </w:pPr>
      <w:r>
        <w:t xml:space="preserve">  &lt;xs:simpleType name="guid"&gt;</w:t>
      </w:r>
    </w:p>
    <w:p w:rsidR="002B154A" w:rsidRDefault="00D5400E">
      <w:pPr>
        <w:pStyle w:val="Code"/>
      </w:pPr>
      <w:r>
        <w:t xml:space="preserve">    &lt;xs:restriction base="xs:string"&gt;</w:t>
      </w:r>
    </w:p>
    <w:p w:rsidR="002B154A" w:rsidRDefault="00D5400E">
      <w:pPr>
        <w:pStyle w:val="Code"/>
      </w:pPr>
      <w:r>
        <w:t xml:space="preserve">      &lt;xs:pattern value="[\da-fA-F]{8}-[\da-fA-F]{4}-[\da-fA-F]{4}-[\da-fA-F]{4}-[\da-fA-F]{12}"/&gt;</w:t>
      </w:r>
    </w:p>
    <w:p w:rsidR="002B154A" w:rsidRDefault="00D5400E">
      <w:pPr>
        <w:pStyle w:val="Code"/>
      </w:pPr>
      <w:r>
        <w:t xml:space="preserve">    &lt;/xs:restriction&gt;</w:t>
      </w:r>
    </w:p>
    <w:p w:rsidR="002B154A" w:rsidRDefault="00D5400E">
      <w:pPr>
        <w:pStyle w:val="Code"/>
      </w:pPr>
      <w:r>
        <w:t xml:space="preserve">  &lt;/xs:simpleType&gt;</w:t>
      </w:r>
    </w:p>
    <w:p w:rsidR="002B154A" w:rsidRDefault="00D5400E">
      <w:pPr>
        <w:pStyle w:val="Code"/>
      </w:pPr>
      <w:r>
        <w:t xml:space="preserve">  &lt;xs:attribute name="Fac</w:t>
      </w:r>
      <w:r>
        <w:t>toryType" type="xs:QName"/&gt;</w:t>
      </w:r>
    </w:p>
    <w:p w:rsidR="002B154A" w:rsidRDefault="00D5400E">
      <w:pPr>
        <w:pStyle w:val="Code"/>
      </w:pPr>
      <w:r>
        <w:t xml:space="preserve">  &lt;xs:attribute name="Id" type="xs:ID"/&gt;</w:t>
      </w:r>
    </w:p>
    <w:p w:rsidR="002B154A" w:rsidRDefault="00D5400E">
      <w:pPr>
        <w:pStyle w:val="Code"/>
      </w:pPr>
      <w:r>
        <w:t xml:space="preserve">  &lt;xs:attribute name="Ref" type="xs:IDREF"/&gt;</w:t>
      </w:r>
    </w:p>
    <w:p w:rsidR="002B154A" w:rsidRDefault="00D5400E">
      <w:pPr>
        <w:pStyle w:val="Code"/>
      </w:pPr>
      <w:r>
        <w:t>&lt;/xs:schema&gt;</w:t>
      </w:r>
    </w:p>
    <w:p w:rsidR="002B154A" w:rsidRDefault="00D5400E">
      <w:pPr>
        <w:pStyle w:val="Heading2"/>
      </w:pPr>
      <w:bookmarkStart w:id="429" w:name="section_df4ea0b8ed284ae3a9f1e591cc4a6acd"/>
      <w:bookmarkStart w:id="430" w:name="_Toc83916313"/>
      <w:r>
        <w:t>http://tempuri.org/ Schema</w:t>
      </w:r>
      <w:bookmarkEnd w:id="429"/>
      <w:bookmarkEnd w:id="43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2B154A" w:rsidRDefault="00D5400E">
      <w:pPr>
        <w:pStyle w:val="Code"/>
      </w:pPr>
      <w:r>
        <w:t>&lt;</w:t>
      </w:r>
      <w:r>
        <w:t>?xml version="1.0" encoding="UTF-8"?&gt;</w:t>
      </w:r>
    </w:p>
    <w:p w:rsidR="002B154A" w:rsidRDefault="00D5400E">
      <w:pPr>
        <w:pStyle w:val="Code"/>
      </w:pPr>
      <w:r>
        <w:t>&lt;xs:schema elementFormDefault="qualified" targetNamespace="http://tempuri.org/" xmlns:xs="http://www.w3.org/2001/XMLSchema"&gt;</w:t>
      </w:r>
    </w:p>
    <w:p w:rsidR="002B154A" w:rsidRDefault="00D5400E">
      <w:pPr>
        <w:pStyle w:val="Code"/>
      </w:pPr>
      <w:r>
        <w:t xml:space="preserve">  &lt;xs:import namespace="http://schemas.datacontract.org/2004/07/Microsoft.Office.Server.Searc</w:t>
      </w:r>
      <w:r>
        <w:t>h.Administration"/&gt;</w:t>
      </w:r>
    </w:p>
    <w:p w:rsidR="002B154A" w:rsidRDefault="00D5400E">
      <w:pPr>
        <w:pStyle w:val="Code"/>
      </w:pPr>
      <w:r>
        <w:t xml:space="preserve">  &lt;xs:element name="EnumerateServers"&gt;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name="EnumerateServersResponse"&gt;</w:t>
      </w:r>
    </w:p>
    <w:p w:rsidR="002B154A" w:rsidRDefault="00D5400E">
      <w:pPr>
        <w:pStyle w:val="Code"/>
      </w:pPr>
      <w:r>
        <w:lastRenderedPageBreak/>
        <w:t xml:space="preserve">    &lt;xs:complexType&gt;</w:t>
      </w:r>
    </w:p>
    <w:p w:rsidR="002B154A" w:rsidRDefault="00D5400E">
      <w:pPr>
        <w:pStyle w:val="Code"/>
      </w:pPr>
      <w:r>
        <w:t xml:space="preserve">      &lt;xs:sequence&gt;</w:t>
      </w:r>
    </w:p>
    <w:p w:rsidR="002B154A" w:rsidRDefault="00D5400E">
      <w:pPr>
        <w:pStyle w:val="Code"/>
      </w:pPr>
      <w:r>
        <w:t xml:space="preserve">        &lt;xs:element</w:t>
      </w:r>
      <w:r>
        <w:t xml:space="preserve"> xmlns:tns1="http://schemas.datacontract.org/2004/07/Microsoft.Office.Server.Search.Administration" minOccurs="0" name="EnumerateServersResult" nillable="true" type="tns1:ArrayOfSERVERITEM"/&gt;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w:t>
      </w:r>
      <w:r>
        <w:t>:element name="GetServer"&gt;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name="serverName"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name="GetServerResponse"&gt;</w:t>
      </w:r>
    </w:p>
    <w:p w:rsidR="002B154A" w:rsidRDefault="00D5400E">
      <w:pPr>
        <w:pStyle w:val="Code"/>
      </w:pPr>
      <w:r>
        <w:t xml:space="preserve">  </w:t>
      </w: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name="GetServerResult" type="tns1:SERVERITEM"/&gt;</w:t>
      </w:r>
    </w:p>
    <w:p w:rsidR="002B154A" w:rsidRDefault="00D5400E">
      <w:pPr>
        <w:pStyle w:val="Code"/>
      </w:pPr>
      <w:r>
        <w:t xml:space="preserve">      &lt;/xs:sequence&gt;</w:t>
      </w:r>
    </w:p>
    <w:p w:rsidR="002B154A" w:rsidRDefault="00D5400E">
      <w:pPr>
        <w:pStyle w:val="Code"/>
      </w:pPr>
      <w:r>
        <w:t xml:space="preserve">    &lt;/xs:comple</w:t>
      </w:r>
      <w:r>
        <w:t>xType&gt;</w:t>
      </w:r>
    </w:p>
    <w:p w:rsidR="002B154A" w:rsidRDefault="00D5400E">
      <w:pPr>
        <w:pStyle w:val="Code"/>
      </w:pPr>
      <w:r>
        <w:t xml:space="preserve">  &lt;/xs:element&gt;</w:t>
      </w:r>
    </w:p>
    <w:p w:rsidR="002B154A" w:rsidRDefault="00D5400E">
      <w:pPr>
        <w:pStyle w:val="Code"/>
      </w:pPr>
      <w:r>
        <w:t xml:space="preserve">  &lt;xs:element name="EnumerateDatabases"&gt;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name="serverName" nillable="true" type="xs:string"/&gt;</w:t>
      </w:r>
    </w:p>
    <w:p w:rsidR="002B154A" w:rsidRDefault="00D5400E">
      <w:pPr>
        <w:pStyle w:val="Code"/>
      </w:pPr>
      <w:r>
        <w:t xml:space="preserve">        &lt;xs:element minOccurs="0" name="lastSeenDatabase" nillab</w:t>
      </w:r>
      <w:r>
        <w:t>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name="EnumerateDatabasesResponse"&gt;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w:t>
      </w:r>
      <w:r>
        <w:t xml:space="preserve"> xmlns:tns1="http://schemas.datacontract.org/2004/07/Microsoft.Office.Server.Search.Administration" minOccurs="0" name="EnumerateDatabasesResult" nillable="true" type="tns1:ArrayOfDATABASEITEMID"/&gt;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name="GetDatabase"&gt;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name="databaseName"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w:t>
      </w:r>
      <w:r>
        <w:t xml:space="preserve"> name="GetDatabaseResponse"&gt;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name="GetDatabaseResult" type="tns1:DATABASEITEM"/&gt;</w:t>
      </w:r>
    </w:p>
    <w:p w:rsidR="002B154A" w:rsidRDefault="00D5400E">
      <w:pPr>
        <w:pStyle w:val="Code"/>
      </w:pPr>
      <w:r>
        <w:t xml:space="preserve"> </w:t>
      </w: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name="EnumerateItems"&gt;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name="databasePath" nillable="true" type="xs:string"/&gt;</w:t>
      </w:r>
    </w:p>
    <w:p w:rsidR="002B154A" w:rsidRDefault="00D5400E">
      <w:pPr>
        <w:pStyle w:val="Code"/>
      </w:pPr>
      <w:r>
        <w:t xml:space="preserve">        &lt;xs:element minOccurs="</w:t>
      </w:r>
      <w:r>
        <w:t>0" name="lastSeenItem"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name="EnumerateItemsResponse"&gt;</w:t>
      </w:r>
    </w:p>
    <w:p w:rsidR="002B154A" w:rsidRDefault="00D5400E">
      <w:pPr>
        <w:pStyle w:val="Code"/>
      </w:pPr>
      <w:r>
        <w:t xml:space="preserve">    &lt;xs:complexType&gt;</w:t>
      </w:r>
    </w:p>
    <w:p w:rsidR="002B154A" w:rsidRDefault="00D5400E">
      <w:pPr>
        <w:pStyle w:val="Code"/>
      </w:pPr>
      <w:r>
        <w:lastRenderedPageBreak/>
        <w:t xml:space="preserve">      &lt;xs:sequence&gt;</w:t>
      </w:r>
    </w:p>
    <w:p w:rsidR="002B154A" w:rsidRDefault="00D5400E">
      <w:pPr>
        <w:pStyle w:val="Code"/>
      </w:pPr>
      <w:r>
        <w:t xml:space="preserve">        &lt;xs:element</w:t>
      </w:r>
      <w:r>
        <w:t xml:space="preserve"> xmlns:tns1="http://schemas.datacontract.org/2004/07/Microsoft.Office.Server.Search.Administration" minOccurs="0" name="EnumerateItemsResult" nillable="true" type="tns1:ArrayOfNOTESITEM"/&gt;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w:t>
      </w:r>
      <w:r>
        <w:t>ement name="FetchItem"&gt;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name="itemId" nillable="true" type="xs:string"/&gt;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name="FetchItemResponse"&gt;</w:t>
      </w:r>
    </w:p>
    <w:p w:rsidR="002B154A" w:rsidRDefault="00D5400E">
      <w:pPr>
        <w:pStyle w:val="Code"/>
      </w:pPr>
      <w:r>
        <w:t xml:space="preserve">    &lt;xs:c</w:t>
      </w:r>
      <w:r>
        <w:t>omplexType&gt;</w:t>
      </w:r>
    </w:p>
    <w:p w:rsidR="002B154A" w:rsidRDefault="00D5400E">
      <w:pPr>
        <w:pStyle w:val="Code"/>
      </w:pPr>
      <w:r>
        <w:t xml:space="preserve">      &lt;xs:sequence&gt;</w:t>
      </w:r>
    </w:p>
    <w:p w:rsidR="002B154A" w:rsidRDefault="00D5400E">
      <w:pPr>
        <w:pStyle w:val="Code"/>
      </w:pPr>
      <w:r>
        <w:t xml:space="preserve">        &lt;xs:element xmlns:tns1="http://schemas.datacontract.org/2004/07/Microsoft.Office.Server.Search.Administration" minOccurs="0" name="FetchItemResult" type="tns1:NOTESITEM"/&gt;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w:t>
      </w:r>
      <w:r>
        <w:t xml:space="preserve"> &lt;/xs:element&gt;</w:t>
      </w:r>
    </w:p>
    <w:p w:rsidR="002B154A" w:rsidRDefault="00D5400E">
      <w:pPr>
        <w:pStyle w:val="Code"/>
      </w:pPr>
      <w:r>
        <w:t xml:space="preserve">  &lt;xs:element name="FetchAttachment"&gt;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 minOccurs="0" name="itemId" nillable="true" type="xs:string"/&gt;</w:t>
      </w:r>
    </w:p>
    <w:p w:rsidR="002B154A" w:rsidRDefault="00D5400E">
      <w:pPr>
        <w:pStyle w:val="Code"/>
      </w:pPr>
      <w:r>
        <w:t xml:space="preserve">        &lt;xs:element minOccurs="0" name="attachmentName" nillable="true" type="x</w:t>
      </w:r>
      <w:r>
        <w:t>s:string"/&gt;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 xml:space="preserve">  &lt;xs:element name="FetchAttachmentResponse"&gt;</w:t>
      </w:r>
    </w:p>
    <w:p w:rsidR="002B154A" w:rsidRDefault="00D5400E">
      <w:pPr>
        <w:pStyle w:val="Code"/>
      </w:pPr>
      <w:r>
        <w:t xml:space="preserve">    &lt;xs:complexType&gt;</w:t>
      </w:r>
    </w:p>
    <w:p w:rsidR="002B154A" w:rsidRDefault="00D5400E">
      <w:pPr>
        <w:pStyle w:val="Code"/>
      </w:pPr>
      <w:r>
        <w:t xml:space="preserve">      &lt;xs:sequence&gt;</w:t>
      </w:r>
    </w:p>
    <w:p w:rsidR="002B154A" w:rsidRDefault="00D5400E">
      <w:pPr>
        <w:pStyle w:val="Code"/>
      </w:pPr>
      <w:r>
        <w:t xml:space="preserve">        &lt;xs:element</w:t>
      </w:r>
      <w:r>
        <w:t xml:space="preserve"> xmlns:tns1="http://schemas.datacontract.org/2004/07/Microsoft.Office.Server.Search.Administration" minOccurs="0" name="FetchAttachmentResult" type="tns1:NOTESATTACHMENT"/&gt;</w:t>
      </w:r>
    </w:p>
    <w:p w:rsidR="002B154A" w:rsidRDefault="00D5400E">
      <w:pPr>
        <w:pStyle w:val="Code"/>
      </w:pPr>
      <w:r>
        <w:t xml:space="preserve">      &lt;/xs:sequence&gt;</w:t>
      </w:r>
    </w:p>
    <w:p w:rsidR="002B154A" w:rsidRDefault="00D5400E">
      <w:pPr>
        <w:pStyle w:val="Code"/>
      </w:pPr>
      <w:r>
        <w:t xml:space="preserve">    &lt;/xs:complexType&gt;</w:t>
      </w:r>
    </w:p>
    <w:p w:rsidR="002B154A" w:rsidRDefault="00D5400E">
      <w:pPr>
        <w:pStyle w:val="Code"/>
      </w:pPr>
      <w:r>
        <w:t xml:space="preserve">  &lt;/xs:element&gt;</w:t>
      </w:r>
    </w:p>
    <w:p w:rsidR="002B154A" w:rsidRDefault="00D5400E">
      <w:pPr>
        <w:pStyle w:val="Code"/>
      </w:pPr>
      <w:r>
        <w:t>&lt;/xs:schema&gt;</w:t>
      </w:r>
    </w:p>
    <w:p w:rsidR="002B154A" w:rsidRDefault="00D5400E">
      <w:pPr>
        <w:pStyle w:val="Heading1"/>
      </w:pPr>
      <w:bookmarkStart w:id="431" w:name="section_d7616b34af314959b7d6a137bbc3e32e"/>
      <w:bookmarkStart w:id="432" w:name="_Toc83916314"/>
      <w:r>
        <w:lastRenderedPageBreak/>
        <w:t>Appendix C: Product Behavior</w:t>
      </w:r>
      <w:bookmarkEnd w:id="431"/>
      <w:bookmarkEnd w:id="432"/>
      <w:r>
        <w:fldChar w:fldCharType="begin"/>
      </w:r>
      <w:r>
        <w:instrText xml:space="preserve"> XE "Product behavior" </w:instrText>
      </w:r>
      <w:r>
        <w:fldChar w:fldCharType="end"/>
      </w:r>
    </w:p>
    <w:p w:rsidR="002B154A" w:rsidRDefault="00D5400E">
      <w:r>
        <w:t>The information in this specification is applicable to the following Microsoft products or supplemental software. References to product versions include updates to those products.</w:t>
      </w:r>
    </w:p>
    <w:p w:rsidR="002B154A" w:rsidRDefault="00D5400E">
      <w:pPr>
        <w:pStyle w:val="ListParagraph"/>
        <w:numPr>
          <w:ilvl w:val="0"/>
          <w:numId w:val="56"/>
        </w:numPr>
      </w:pPr>
      <w:r>
        <w:t xml:space="preserve">Microsoft FAST Search </w:t>
      </w:r>
      <w:r>
        <w:t>Server 2010</w:t>
      </w:r>
    </w:p>
    <w:p w:rsidR="002B154A" w:rsidRDefault="00D5400E">
      <w:pPr>
        <w:pStyle w:val="ListParagraph"/>
        <w:numPr>
          <w:ilvl w:val="0"/>
          <w:numId w:val="56"/>
        </w:numPr>
      </w:pPr>
      <w:r>
        <w:t>Microsoft SharePoint Server 2010</w:t>
      </w:r>
    </w:p>
    <w:p w:rsidR="002B154A" w:rsidRDefault="00D5400E">
      <w:pPr>
        <w:pStyle w:val="ListParagraph"/>
        <w:numPr>
          <w:ilvl w:val="0"/>
          <w:numId w:val="56"/>
        </w:numPr>
      </w:pPr>
      <w:r>
        <w:t>Microsoft SharePoint Server 2013</w:t>
      </w:r>
    </w:p>
    <w:p w:rsidR="002B154A" w:rsidRDefault="00D5400E">
      <w:pPr>
        <w:pStyle w:val="ListParagraph"/>
        <w:numPr>
          <w:ilvl w:val="0"/>
          <w:numId w:val="56"/>
        </w:numPr>
      </w:pPr>
      <w:r>
        <w:t>Microsoft SharePoint Server 2016</w:t>
      </w:r>
    </w:p>
    <w:p w:rsidR="002B154A" w:rsidRDefault="00D5400E">
      <w:pPr>
        <w:pStyle w:val="ListBullet"/>
      </w:pPr>
      <w:r>
        <w:t>Microsoft SharePoint Server 2019</w:t>
      </w:r>
    </w:p>
    <w:p w:rsidR="002B154A" w:rsidRDefault="00D5400E">
      <w:pPr>
        <w:pStyle w:val="ListParagraph"/>
        <w:numPr>
          <w:ilvl w:val="0"/>
          <w:numId w:val="56"/>
        </w:numPr>
      </w:pPr>
      <w:r>
        <w:t>Microsoft SharePoint Server Subscription Edition</w:t>
      </w:r>
    </w:p>
    <w:p w:rsidR="006C2114" w:rsidRDefault="00D5400E" w:rsidP="006C2114">
      <w:r>
        <w:t>Exceptions, if any, are noted in this section. If an update ver</w:t>
      </w:r>
      <w:r>
        <w:t>sion, service pack or Knowledge Base (KB) number appears with a product name, the behavior changed in that update. The new behavior also applies to subsequent updates unless otherwise specified. If a product edition appears with the product version, behavi</w:t>
      </w:r>
      <w:r>
        <w:t>or is different in that product edition.</w:t>
      </w:r>
    </w:p>
    <w:p w:rsidR="002B154A" w:rsidRDefault="00D5400E">
      <w:r>
        <w:t>Unless otherwise specified, any statement of optional behavior in this specification that is prescribed using the terms "SHOULD" or "SHOULD NOT" implies product behavior in accordance with the SHOULD or SHOULD NOT p</w:t>
      </w:r>
      <w:r>
        <w:t>rescription. Unless otherwise specified, the term "MAY" implies that the product does not follow the prescription.</w:t>
      </w:r>
    </w:p>
    <w:p w:rsidR="002B154A" w:rsidRDefault="00D5400E">
      <w:pPr>
        <w:pStyle w:val="Heading1"/>
      </w:pPr>
      <w:bookmarkStart w:id="433" w:name="section_32db750f400f4b62a948e63b6333fc31"/>
      <w:bookmarkStart w:id="434" w:name="_Toc83916315"/>
      <w:r>
        <w:lastRenderedPageBreak/>
        <w:t>Change Tracking</w:t>
      </w:r>
      <w:bookmarkEnd w:id="433"/>
      <w:bookmarkEnd w:id="4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400E" w:rsidP="00380B90">
      <w:r w:rsidRPr="00F6169D">
        <w:t>This section identifies changes that were made to this document since the la</w:t>
      </w:r>
      <w:r w:rsidRPr="00F6169D">
        <w:t xml:space="preserve">st release. Changes are classified as Major, Minor, or None. </w:t>
      </w:r>
    </w:p>
    <w:p w:rsidR="00380B90" w:rsidRDefault="00D5400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w:t>
      </w:r>
      <w:r>
        <w:t>re:</w:t>
      </w:r>
    </w:p>
    <w:p w:rsidR="00380B90" w:rsidRDefault="00D5400E" w:rsidP="00380B90">
      <w:pPr>
        <w:pStyle w:val="ListParagraph"/>
        <w:numPr>
          <w:ilvl w:val="0"/>
          <w:numId w:val="64"/>
        </w:numPr>
        <w:contextualSpacing/>
      </w:pPr>
      <w:r>
        <w:t>A document revision that incorporates changes to interoperability requirements.</w:t>
      </w:r>
    </w:p>
    <w:p w:rsidR="00380B90" w:rsidRDefault="00D5400E" w:rsidP="00380B90">
      <w:pPr>
        <w:pStyle w:val="ListParagraph"/>
        <w:numPr>
          <w:ilvl w:val="0"/>
          <w:numId w:val="64"/>
        </w:numPr>
        <w:contextualSpacing/>
      </w:pPr>
      <w:r>
        <w:t>A document revision that captures changes to protocol functionality.</w:t>
      </w:r>
    </w:p>
    <w:p w:rsidR="00380B90" w:rsidRDefault="00D5400E" w:rsidP="00380B90">
      <w:r>
        <w:t xml:space="preserve">The revision class </w:t>
      </w:r>
      <w:r w:rsidRPr="00F6169D">
        <w:rPr>
          <w:b/>
        </w:rPr>
        <w:t>Minor</w:t>
      </w:r>
      <w:r>
        <w:t xml:space="preserve"> means that the meaning of the technical content was clarified. Minor changes d</w:t>
      </w:r>
      <w:r>
        <w:t>o not affect protocol interoperability or implementation. Examples of minor changes are updates to clarify ambiguity at the sentence, paragraph, or table level.</w:t>
      </w:r>
    </w:p>
    <w:p w:rsidR="00380B90" w:rsidRDefault="00D5400E" w:rsidP="00380B90">
      <w:r>
        <w:t xml:space="preserve">The revision class </w:t>
      </w:r>
      <w:r w:rsidRPr="00F6169D">
        <w:rPr>
          <w:b/>
        </w:rPr>
        <w:t>None</w:t>
      </w:r>
      <w:r>
        <w:t xml:space="preserve"> means that no new technical changes were introduced. Minor editorial an</w:t>
      </w:r>
      <w:r>
        <w:t>d formatting changes may have been made, but the relevant technical content is identical to the last released version.</w:t>
      </w:r>
    </w:p>
    <w:p w:rsidR="002B154A" w:rsidRDefault="00D5400E">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B154A" w:rsidTr="002B15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54A" w:rsidRDefault="00D5400E">
            <w:pPr>
              <w:pStyle w:val="TableHeaderText"/>
            </w:pPr>
            <w:r>
              <w:t>Section</w:t>
            </w:r>
          </w:p>
        </w:tc>
        <w:tc>
          <w:tcPr>
            <w:tcW w:w="0" w:type="auto"/>
            <w:vAlign w:val="center"/>
          </w:tcPr>
          <w:p w:rsidR="002B154A" w:rsidRDefault="00D5400E">
            <w:pPr>
              <w:pStyle w:val="TableHeaderText"/>
            </w:pPr>
            <w:r>
              <w:t>Description</w:t>
            </w:r>
          </w:p>
        </w:tc>
        <w:tc>
          <w:tcPr>
            <w:tcW w:w="0" w:type="auto"/>
            <w:vAlign w:val="center"/>
          </w:tcPr>
          <w:p w:rsidR="002B154A" w:rsidRDefault="00D5400E">
            <w:pPr>
              <w:pStyle w:val="TableHeaderText"/>
            </w:pPr>
            <w:r>
              <w:t>Revision class</w:t>
            </w:r>
          </w:p>
        </w:tc>
      </w:tr>
      <w:tr w:rsidR="002B154A" w:rsidTr="002B154A">
        <w:tc>
          <w:tcPr>
            <w:tcW w:w="0" w:type="auto"/>
            <w:vAlign w:val="center"/>
          </w:tcPr>
          <w:p w:rsidR="002B154A" w:rsidRDefault="00D5400E">
            <w:pPr>
              <w:pStyle w:val="TableBodyText"/>
            </w:pPr>
            <w:hyperlink w:anchor="Section_d7616b34af314959b7d6a137bbc3e32e">
              <w:r>
                <w:rPr>
                  <w:rStyle w:val="Hyperlink"/>
                </w:rPr>
                <w:t>8</w:t>
              </w:r>
            </w:hyperlink>
            <w:r>
              <w:t xml:space="preserve"> Appendix C: Product Behavior</w:t>
            </w:r>
          </w:p>
        </w:tc>
        <w:tc>
          <w:tcPr>
            <w:tcW w:w="0" w:type="auto"/>
            <w:vAlign w:val="center"/>
          </w:tcPr>
          <w:p w:rsidR="002B154A" w:rsidRDefault="00D5400E">
            <w:pPr>
              <w:pStyle w:val="TableBodyText"/>
            </w:pPr>
            <w:r>
              <w:t>Updated list of supported products.</w:t>
            </w:r>
          </w:p>
        </w:tc>
        <w:tc>
          <w:tcPr>
            <w:tcW w:w="0" w:type="auto"/>
            <w:vAlign w:val="center"/>
          </w:tcPr>
          <w:p w:rsidR="002B154A" w:rsidRDefault="00D5400E">
            <w:pPr>
              <w:pStyle w:val="TableBodyText"/>
            </w:pPr>
            <w:r>
              <w:t>Major</w:t>
            </w:r>
          </w:p>
        </w:tc>
      </w:tr>
    </w:tbl>
    <w:p w:rsidR="002B154A" w:rsidRDefault="00D5400E">
      <w:pPr>
        <w:pStyle w:val="Heading1"/>
        <w:sectPr w:rsidR="002B154A">
          <w:footerReference w:type="default" r:id="rId66"/>
          <w:endnotePr>
            <w:numFmt w:val="decimal"/>
          </w:endnotePr>
          <w:type w:val="continuous"/>
          <w:pgSz w:w="12240" w:h="15840"/>
          <w:pgMar w:top="1080" w:right="1440" w:bottom="2016" w:left="1440" w:header="720" w:footer="720" w:gutter="0"/>
          <w:cols w:space="720"/>
          <w:docGrid w:linePitch="360"/>
        </w:sectPr>
      </w:pPr>
      <w:bookmarkStart w:id="435" w:name="section_efea1253f1d048988cdcad56cd996799"/>
      <w:bookmarkStart w:id="436" w:name="_Toc83916316"/>
      <w:r>
        <w:lastRenderedPageBreak/>
        <w:t>Index</w:t>
      </w:r>
      <w:bookmarkEnd w:id="435"/>
      <w:bookmarkEnd w:id="436"/>
    </w:p>
    <w:p w:rsidR="002B154A" w:rsidRDefault="00D5400E">
      <w:pPr>
        <w:pStyle w:val="indexheader"/>
      </w:pPr>
      <w:r>
        <w:t>A</w:t>
      </w:r>
    </w:p>
    <w:p w:rsidR="002B154A" w:rsidRDefault="002B154A">
      <w:pPr>
        <w:spacing w:before="0" w:after="0"/>
        <w:rPr>
          <w:sz w:val="16"/>
        </w:rPr>
      </w:pPr>
    </w:p>
    <w:p w:rsidR="002B154A" w:rsidRDefault="00D5400E">
      <w:pPr>
        <w:pStyle w:val="indexentry0"/>
      </w:pPr>
      <w:r>
        <w:t>Abstract data model</w:t>
      </w:r>
    </w:p>
    <w:p w:rsidR="002B154A" w:rsidRDefault="00D5400E">
      <w:pPr>
        <w:pStyle w:val="indexentry0"/>
      </w:pPr>
      <w:r>
        <w:t xml:space="preserve">   </w:t>
      </w:r>
      <w:hyperlink w:anchor="section_57ff375c68bd4808b68a699da3dd73c2">
        <w:r>
          <w:rPr>
            <w:rStyle w:val="Hyperlink"/>
          </w:rPr>
          <w:t>attachment</w:t>
        </w:r>
      </w:hyperlink>
      <w:r>
        <w:t xml:space="preserve"> </w:t>
      </w:r>
      <w:r>
        <w:fldChar w:fldCharType="begin"/>
      </w:r>
      <w:r>
        <w:instrText>PAGEREF section_57ff375c68bd4808b68a699da3dd73c2</w:instrText>
      </w:r>
      <w:r>
        <w:fldChar w:fldCharType="separate"/>
      </w:r>
      <w:r>
        <w:rPr>
          <w:noProof/>
        </w:rPr>
        <w:t>19</w:t>
      </w:r>
      <w:r>
        <w:fldChar w:fldCharType="end"/>
      </w:r>
    </w:p>
    <w:p w:rsidR="002B154A" w:rsidRDefault="00D5400E">
      <w:pPr>
        <w:pStyle w:val="indexentry0"/>
      </w:pPr>
      <w:r>
        <w:t xml:space="preserve">   </w:t>
      </w:r>
      <w:hyperlink w:anchor="section_87c3f82e9c3041c6bbc6fe443ed32b10">
        <w:r>
          <w:rPr>
            <w:rStyle w:val="Hyperlink"/>
          </w:rPr>
          <w:t>database</w:t>
        </w:r>
      </w:hyperlink>
      <w:r>
        <w:t xml:space="preserve"> </w:t>
      </w:r>
      <w:r>
        <w:fldChar w:fldCharType="begin"/>
      </w:r>
      <w:r>
        <w:instrText>PAGEREF section_87c3f82e9c3041c6bbc6fe443ed32b10</w:instrText>
      </w:r>
      <w:r>
        <w:fldChar w:fldCharType="separate"/>
      </w:r>
      <w:r>
        <w:rPr>
          <w:noProof/>
        </w:rPr>
        <w:t>18</w:t>
      </w:r>
      <w:r>
        <w:fldChar w:fldCharType="end"/>
      </w:r>
    </w:p>
    <w:p w:rsidR="002B154A" w:rsidRDefault="00D5400E">
      <w:pPr>
        <w:pStyle w:val="indexentry0"/>
      </w:pPr>
      <w:r>
        <w:t xml:space="preserve">   </w:t>
      </w:r>
      <w:hyperlink w:anchor="section_4308ea4a640c48c9a61f92ecb20e147a">
        <w:r>
          <w:rPr>
            <w:rStyle w:val="Hyperlink"/>
          </w:rPr>
          <w:t>item</w:t>
        </w:r>
      </w:hyperlink>
      <w:r>
        <w:t xml:space="preserve"> </w:t>
      </w:r>
      <w:r>
        <w:fldChar w:fldCharType="begin"/>
      </w:r>
      <w:r>
        <w:instrText>PAGERE</w:instrText>
      </w:r>
      <w:r>
        <w:instrText>F section_4308ea4a640c48c9a61f92ecb20e147a</w:instrText>
      </w:r>
      <w:r>
        <w:fldChar w:fldCharType="separate"/>
      </w:r>
      <w:r>
        <w:rPr>
          <w:noProof/>
        </w:rPr>
        <w:t>18</w:t>
      </w:r>
      <w:r>
        <w:fldChar w:fldCharType="end"/>
      </w:r>
    </w:p>
    <w:p w:rsidR="002B154A" w:rsidRDefault="00D5400E">
      <w:pPr>
        <w:pStyle w:val="indexentry0"/>
      </w:pPr>
      <w:r>
        <w:t xml:space="preserve">   </w:t>
      </w:r>
      <w:hyperlink w:anchor="section_a6d50354755a4426a65a76642b017aa9">
        <w:r>
          <w:rPr>
            <w:rStyle w:val="Hyperlink"/>
          </w:rPr>
          <w:t>object hierarchy</w:t>
        </w:r>
      </w:hyperlink>
      <w:r>
        <w:t xml:space="preserve"> </w:t>
      </w:r>
      <w:r>
        <w:fldChar w:fldCharType="begin"/>
      </w:r>
      <w:r>
        <w:instrText>PAGEREF section_a6d50354755a4426a65a76642b017aa9</w:instrText>
      </w:r>
      <w:r>
        <w:fldChar w:fldCharType="separate"/>
      </w:r>
      <w:r>
        <w:rPr>
          <w:noProof/>
        </w:rPr>
        <w:t>18</w:t>
      </w:r>
      <w:r>
        <w:fldChar w:fldCharType="end"/>
      </w:r>
    </w:p>
    <w:p w:rsidR="002B154A" w:rsidRDefault="00D5400E">
      <w:pPr>
        <w:pStyle w:val="indexentry0"/>
      </w:pPr>
      <w:r>
        <w:t xml:space="preserve">   server (</w:t>
      </w:r>
      <w:hyperlink w:anchor="section_0ee049341f264155b95ae7fc2b0e32a1">
        <w:r>
          <w:rPr>
            <w:rStyle w:val="Hyperlink"/>
          </w:rPr>
          <w:t>sec</w:t>
        </w:r>
        <w:r>
          <w:rPr>
            <w:rStyle w:val="Hyperlink"/>
          </w:rPr>
          <w:t>tion 3.1.1</w:t>
        </w:r>
      </w:hyperlink>
      <w:r>
        <w:t xml:space="preserve"> </w:t>
      </w:r>
      <w:r>
        <w:fldChar w:fldCharType="begin"/>
      </w:r>
      <w:r>
        <w:instrText>PAGEREF section_0ee049341f264155b95ae7fc2b0e32a1</w:instrText>
      </w:r>
      <w:r>
        <w:fldChar w:fldCharType="separate"/>
      </w:r>
      <w:r>
        <w:rPr>
          <w:noProof/>
        </w:rPr>
        <w:t>17</w:t>
      </w:r>
      <w:r>
        <w:fldChar w:fldCharType="end"/>
      </w:r>
      <w:r>
        <w:t xml:space="preserve">, </w:t>
      </w:r>
      <w:hyperlink w:anchor="section_bbdfc9f6bcaf4ef09dce38afc59302ed">
        <w:r>
          <w:rPr>
            <w:rStyle w:val="Hyperlink"/>
          </w:rPr>
          <w:t>section 3.1.1.2</w:t>
        </w:r>
      </w:hyperlink>
      <w:r>
        <w:t xml:space="preserve"> </w:t>
      </w:r>
      <w:r>
        <w:fldChar w:fldCharType="begin"/>
      </w:r>
      <w:r>
        <w:instrText>PAGEREF section_bbdfc9f6bcaf4ef09dce38afc59302ed</w:instrText>
      </w:r>
      <w:r>
        <w:fldChar w:fldCharType="separate"/>
      </w:r>
      <w:r>
        <w:rPr>
          <w:noProof/>
        </w:rPr>
        <w:t>18</w:t>
      </w:r>
      <w:r>
        <w:fldChar w:fldCharType="end"/>
      </w:r>
      <w:r>
        <w:t>)</w:t>
      </w:r>
    </w:p>
    <w:p w:rsidR="002B154A" w:rsidRDefault="00D5400E">
      <w:pPr>
        <w:pStyle w:val="indexentry0"/>
      </w:pPr>
      <w:hyperlink w:anchor="section_28b263c9c0574ba7992a18dda5ecb73f">
        <w:r>
          <w:rPr>
            <w:rStyle w:val="Hyperlink"/>
          </w:rPr>
          <w:t>Applicability</w:t>
        </w:r>
      </w:hyperlink>
      <w:r>
        <w:t xml:space="preserve"> </w:t>
      </w:r>
      <w:r>
        <w:fldChar w:fldCharType="begin"/>
      </w:r>
      <w:r>
        <w:instrText>PAGEREF section_28b263c9c0574ba7992a18dda5ecb73f</w:instrText>
      </w:r>
      <w:r>
        <w:fldChar w:fldCharType="separate"/>
      </w:r>
      <w:r>
        <w:rPr>
          <w:noProof/>
        </w:rPr>
        <w:t>10</w:t>
      </w:r>
      <w:r>
        <w:fldChar w:fldCharType="end"/>
      </w:r>
    </w:p>
    <w:p w:rsidR="002B154A" w:rsidRDefault="00D5400E">
      <w:pPr>
        <w:pStyle w:val="indexentry0"/>
      </w:pPr>
      <w:hyperlink w:anchor="section_5acebdf46eb34085a69c805afe1b4b74">
        <w:r>
          <w:rPr>
            <w:rStyle w:val="Hyperlink"/>
          </w:rPr>
          <w:t>ArrayOfNOTESATTACHMENTID complex type</w:t>
        </w:r>
      </w:hyperlink>
      <w:r>
        <w:t xml:space="preserve"> </w:t>
      </w:r>
      <w:r>
        <w:fldChar w:fldCharType="begin"/>
      </w:r>
      <w:r>
        <w:instrText>PAGEREF section_5acebdf46eb34085a69c805afe1b4b74</w:instrText>
      </w:r>
      <w:r>
        <w:fldChar w:fldCharType="separate"/>
      </w:r>
      <w:r>
        <w:rPr>
          <w:noProof/>
        </w:rPr>
        <w:t>13</w:t>
      </w:r>
      <w:r>
        <w:fldChar w:fldCharType="end"/>
      </w:r>
    </w:p>
    <w:p w:rsidR="002B154A" w:rsidRDefault="00D5400E">
      <w:pPr>
        <w:pStyle w:val="indexentry0"/>
      </w:pPr>
      <w:hyperlink w:anchor="section_e1540123fb44403ea1fa2dd5133c7543">
        <w:r>
          <w:rPr>
            <w:rStyle w:val="Hyperlink"/>
          </w:rPr>
          <w:t>ArrayOfPROPERTY complex type</w:t>
        </w:r>
      </w:hyperlink>
      <w:r>
        <w:t xml:space="preserve"> </w:t>
      </w:r>
      <w:r>
        <w:fldChar w:fldCharType="begin"/>
      </w:r>
      <w:r>
        <w:instrText>PAGEREF section_e1540123fb44403ea1fa2dd5133c7543</w:instrText>
      </w:r>
      <w:r>
        <w:fldChar w:fldCharType="separate"/>
      </w:r>
      <w:r>
        <w:rPr>
          <w:noProof/>
        </w:rPr>
        <w:t>14</w:t>
      </w:r>
      <w:r>
        <w:fldChar w:fldCharType="end"/>
      </w:r>
    </w:p>
    <w:p w:rsidR="002B154A" w:rsidRDefault="00D5400E">
      <w:pPr>
        <w:pStyle w:val="indexentry0"/>
      </w:pPr>
      <w:hyperlink w:anchor="section_b6591cc51b644aadadb682a77f4aacfd">
        <w:r>
          <w:rPr>
            <w:rStyle w:val="Hyperlink"/>
          </w:rPr>
          <w:t>Attribute groups</w:t>
        </w:r>
      </w:hyperlink>
      <w:r>
        <w:t xml:space="preserve"> </w:t>
      </w:r>
      <w:r>
        <w:fldChar w:fldCharType="begin"/>
      </w:r>
      <w:r>
        <w:instrText>PAGEREF section_b6591cc51b644aadadb682a77f4aacfd</w:instrText>
      </w:r>
      <w:r>
        <w:fldChar w:fldCharType="separate"/>
      </w:r>
      <w:r>
        <w:rPr>
          <w:noProof/>
        </w:rPr>
        <w:t>16</w:t>
      </w:r>
      <w:r>
        <w:fldChar w:fldCharType="end"/>
      </w:r>
    </w:p>
    <w:p w:rsidR="002B154A" w:rsidRDefault="00D5400E">
      <w:pPr>
        <w:pStyle w:val="indexentry0"/>
      </w:pP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16</w:t>
      </w:r>
      <w:r>
        <w:fldChar w:fldCharType="end"/>
      </w:r>
    </w:p>
    <w:p w:rsidR="002B154A" w:rsidRDefault="002B154A">
      <w:pPr>
        <w:spacing w:before="0" w:after="0"/>
        <w:rPr>
          <w:sz w:val="16"/>
        </w:rPr>
      </w:pPr>
    </w:p>
    <w:p w:rsidR="002B154A" w:rsidRDefault="00D5400E">
      <w:pPr>
        <w:pStyle w:val="indexheader"/>
      </w:pPr>
      <w:r>
        <w:t>C</w:t>
      </w:r>
    </w:p>
    <w:p w:rsidR="002B154A" w:rsidRDefault="002B154A">
      <w:pPr>
        <w:spacing w:before="0" w:after="0"/>
        <w:rPr>
          <w:sz w:val="16"/>
        </w:rPr>
      </w:pPr>
    </w:p>
    <w:p w:rsidR="002B154A" w:rsidRDefault="00D5400E">
      <w:pPr>
        <w:pStyle w:val="indexentry0"/>
      </w:pPr>
      <w:hyperlink w:anchor="section_1c25c7acf4ae4a48bb28f4065ed7a090">
        <w:r>
          <w:rPr>
            <w:rStyle w:val="Hyperlink"/>
          </w:rPr>
          <w:t>Capability negotiation</w:t>
        </w:r>
      </w:hyperlink>
      <w:r>
        <w:t xml:space="preserve"> </w:t>
      </w:r>
      <w:r>
        <w:fldChar w:fldCharType="begin"/>
      </w:r>
      <w:r>
        <w:instrText>PAGEREF section_1c25c7acf4ae4a48bb28f406</w:instrText>
      </w:r>
      <w:r>
        <w:instrText>5ed7a090</w:instrText>
      </w:r>
      <w:r>
        <w:fldChar w:fldCharType="separate"/>
      </w:r>
      <w:r>
        <w:rPr>
          <w:noProof/>
        </w:rPr>
        <w:t>11</w:t>
      </w:r>
      <w:r>
        <w:fldChar w:fldCharType="end"/>
      </w:r>
    </w:p>
    <w:p w:rsidR="002B154A" w:rsidRDefault="00D5400E">
      <w:pPr>
        <w:pStyle w:val="indexentry0"/>
      </w:pPr>
      <w:hyperlink w:anchor="section_32db750f400f4b62a948e63b6333fc31">
        <w:r>
          <w:rPr>
            <w:rStyle w:val="Hyperlink"/>
          </w:rPr>
          <w:t>Change tracking</w:t>
        </w:r>
      </w:hyperlink>
      <w:r>
        <w:t xml:space="preserve"> </w:t>
      </w:r>
      <w:r>
        <w:fldChar w:fldCharType="begin"/>
      </w:r>
      <w:r>
        <w:instrText>PAGEREF section_32db750f400f4b62a948e63b6333fc31</w:instrText>
      </w:r>
      <w:r>
        <w:fldChar w:fldCharType="separate"/>
      </w:r>
      <w:r>
        <w:rPr>
          <w:noProof/>
        </w:rPr>
        <w:t>59</w:t>
      </w:r>
      <w:r>
        <w:fldChar w:fldCharType="end"/>
      </w:r>
    </w:p>
    <w:p w:rsidR="002B154A" w:rsidRDefault="00D5400E">
      <w:pPr>
        <w:pStyle w:val="indexentry0"/>
      </w:pPr>
      <w:hyperlink w:anchor="section_8d004c830b5a4aa4b09daac7a3898797">
        <w:r>
          <w:rPr>
            <w:rStyle w:val="Hyperlink"/>
          </w:rPr>
          <w:t>Complex types</w:t>
        </w:r>
      </w:hyperlink>
      <w:r>
        <w:t xml:space="preserve"> </w:t>
      </w:r>
      <w:r>
        <w:fldChar w:fldCharType="begin"/>
      </w:r>
      <w:r>
        <w:instrText>PAGEREF section_8d004c830b5a4aa4b09d</w:instrText>
      </w:r>
      <w:r>
        <w:instrText>aac7a3898797</w:instrText>
      </w:r>
      <w:r>
        <w:fldChar w:fldCharType="separate"/>
      </w:r>
      <w:r>
        <w:rPr>
          <w:noProof/>
        </w:rPr>
        <w:t>13</w:t>
      </w:r>
      <w:r>
        <w:fldChar w:fldCharType="end"/>
      </w:r>
    </w:p>
    <w:p w:rsidR="002B154A" w:rsidRDefault="00D5400E">
      <w:pPr>
        <w:pStyle w:val="indexentry0"/>
      </w:pPr>
      <w:r>
        <w:t xml:space="preserve">   </w:t>
      </w:r>
      <w:hyperlink w:anchor="section_5acebdf46eb34085a69c805afe1b4b74">
        <w:r>
          <w:rPr>
            <w:rStyle w:val="Hyperlink"/>
          </w:rPr>
          <w:t>ArrayOfNOTESATTACHMENTID</w:t>
        </w:r>
      </w:hyperlink>
      <w:r>
        <w:t xml:space="preserve"> </w:t>
      </w:r>
      <w:r>
        <w:fldChar w:fldCharType="begin"/>
      </w:r>
      <w:r>
        <w:instrText>PAGEREF section_5acebdf46eb34085a69c805afe1b4b74</w:instrText>
      </w:r>
      <w:r>
        <w:fldChar w:fldCharType="separate"/>
      </w:r>
      <w:r>
        <w:rPr>
          <w:noProof/>
        </w:rPr>
        <w:t>13</w:t>
      </w:r>
      <w:r>
        <w:fldChar w:fldCharType="end"/>
      </w:r>
    </w:p>
    <w:p w:rsidR="002B154A" w:rsidRDefault="00D5400E">
      <w:pPr>
        <w:pStyle w:val="indexentry0"/>
      </w:pPr>
      <w:r>
        <w:t xml:space="preserve">   </w:t>
      </w:r>
      <w:hyperlink w:anchor="section_e1540123fb44403ea1fa2dd5133c7543">
        <w:r>
          <w:rPr>
            <w:rStyle w:val="Hyperlink"/>
          </w:rPr>
          <w:t>ArrayOfPROPERTY</w:t>
        </w:r>
      </w:hyperlink>
      <w:r>
        <w:t xml:space="preserve"> </w:t>
      </w:r>
      <w:r>
        <w:fldChar w:fldCharType="begin"/>
      </w:r>
      <w:r>
        <w:instrText>PAGEREF section</w:instrText>
      </w:r>
      <w:r>
        <w:instrText>_e1540123fb44403ea1fa2dd5133c7543</w:instrText>
      </w:r>
      <w:r>
        <w:fldChar w:fldCharType="separate"/>
      </w:r>
      <w:r>
        <w:rPr>
          <w:noProof/>
        </w:rPr>
        <w:t>14</w:t>
      </w:r>
      <w:r>
        <w:fldChar w:fldCharType="end"/>
      </w:r>
    </w:p>
    <w:p w:rsidR="002B154A" w:rsidRDefault="00D5400E">
      <w:pPr>
        <w:pStyle w:val="indexentry0"/>
      </w:pPr>
      <w:r>
        <w:t xml:space="preserve">   </w:t>
      </w:r>
      <w:hyperlink w:anchor="section_db7c71b7b46c4559aeb8db963c0c6fa2">
        <w:r>
          <w:rPr>
            <w:rStyle w:val="Hyperlink"/>
          </w:rPr>
          <w:t>INDEXABLECONTENT</w:t>
        </w:r>
      </w:hyperlink>
      <w:r>
        <w:t xml:space="preserve"> </w:t>
      </w:r>
      <w:r>
        <w:fldChar w:fldCharType="begin"/>
      </w:r>
      <w:r>
        <w:instrText>PAGEREF section_db7c71b7b46c4559aeb8db963c0c6fa2</w:instrText>
      </w:r>
      <w:r>
        <w:fldChar w:fldCharType="separate"/>
      </w:r>
      <w:r>
        <w:rPr>
          <w:noProof/>
        </w:rPr>
        <w:t>14</w:t>
      </w:r>
      <w:r>
        <w:fldChar w:fldCharType="end"/>
      </w:r>
    </w:p>
    <w:p w:rsidR="002B154A" w:rsidRDefault="00D5400E">
      <w:pPr>
        <w:pStyle w:val="indexentry0"/>
      </w:pPr>
      <w:r>
        <w:t xml:space="preserve">   </w:t>
      </w:r>
      <w:hyperlink w:anchor="section_d8de1d9473ca47baa212a193e16ac700">
        <w:r>
          <w:rPr>
            <w:rStyle w:val="Hyperlink"/>
          </w:rPr>
          <w:t>NOTESATTACHMENTID</w:t>
        </w:r>
      </w:hyperlink>
      <w:r>
        <w:t xml:space="preserve"> </w:t>
      </w:r>
      <w:r>
        <w:fldChar w:fldCharType="begin"/>
      </w:r>
      <w:r>
        <w:instrText>PAGEREF section_d8de1d9473ca47baa212a193e16ac700</w:instrText>
      </w:r>
      <w:r>
        <w:fldChar w:fldCharType="separate"/>
      </w:r>
      <w:r>
        <w:rPr>
          <w:noProof/>
        </w:rPr>
        <w:t>14</w:t>
      </w:r>
      <w:r>
        <w:fldChar w:fldCharType="end"/>
      </w:r>
    </w:p>
    <w:p w:rsidR="002B154A" w:rsidRDefault="00D5400E">
      <w:pPr>
        <w:pStyle w:val="indexentry0"/>
      </w:pPr>
      <w:r>
        <w:t xml:space="preserve">   </w:t>
      </w:r>
      <w:hyperlink w:anchor="section_646d114097244943848ae83396e44eba">
        <w:r>
          <w:rPr>
            <w:rStyle w:val="Hyperlink"/>
          </w:rPr>
          <w:t>NOTESITEM</w:t>
        </w:r>
      </w:hyperlink>
      <w:r>
        <w:t xml:space="preserve"> </w:t>
      </w:r>
      <w:r>
        <w:fldChar w:fldCharType="begin"/>
      </w:r>
      <w:r>
        <w:instrText>PAGEREF section_646d114097244943848ae83396e44eba</w:instrText>
      </w:r>
      <w:r>
        <w:fldChar w:fldCharType="separate"/>
      </w:r>
      <w:r>
        <w:rPr>
          <w:noProof/>
        </w:rPr>
        <w:t>15</w:t>
      </w:r>
      <w:r>
        <w:fldChar w:fldCharType="end"/>
      </w:r>
    </w:p>
    <w:p w:rsidR="002B154A" w:rsidRDefault="00D5400E">
      <w:pPr>
        <w:pStyle w:val="indexentry0"/>
      </w:pPr>
      <w:r>
        <w:t xml:space="preserve">   </w:t>
      </w:r>
      <w:hyperlink w:anchor="section_3a7b499a37b84e3590277f5e13e8e461">
        <w:r>
          <w:rPr>
            <w:rStyle w:val="Hyperlink"/>
          </w:rPr>
          <w:t>PROPERTY</w:t>
        </w:r>
      </w:hyperlink>
      <w:r>
        <w:t xml:space="preserve"> </w:t>
      </w:r>
      <w:r>
        <w:fldChar w:fldCharType="begin"/>
      </w:r>
      <w:r>
        <w:instrText>PAGEREF section_3a7b499a37b84e3590277f5e13e8e461</w:instrText>
      </w:r>
      <w:r>
        <w:fldChar w:fldCharType="separate"/>
      </w:r>
      <w:r>
        <w:rPr>
          <w:noProof/>
        </w:rPr>
        <w:t>15</w:t>
      </w:r>
      <w:r>
        <w:fldChar w:fldCharType="end"/>
      </w:r>
    </w:p>
    <w:p w:rsidR="002B154A" w:rsidRDefault="00D5400E">
      <w:pPr>
        <w:pStyle w:val="indexentry0"/>
      </w:pPr>
      <w:r>
        <w:t xml:space="preserve">   </w:t>
      </w:r>
      <w:hyperlink w:anchor="section_467bb465299a477bb4b639aff093ee2d">
        <w:r>
          <w:rPr>
            <w:rStyle w:val="Hyperlink"/>
          </w:rPr>
          <w:t>SecurityDescriptor</w:t>
        </w:r>
      </w:hyperlink>
      <w:r>
        <w:t xml:space="preserve"> </w:t>
      </w:r>
      <w:r>
        <w:fldChar w:fldCharType="begin"/>
      </w:r>
      <w:r>
        <w:instrText>PAGEREF section_467bb465299a477bb4b639aff093ee2d</w:instrText>
      </w:r>
      <w:r>
        <w:fldChar w:fldCharType="separate"/>
      </w:r>
      <w:r>
        <w:rPr>
          <w:noProof/>
        </w:rPr>
        <w:t>15</w:t>
      </w:r>
      <w:r>
        <w:fldChar w:fldCharType="end"/>
      </w:r>
    </w:p>
    <w:p w:rsidR="002B154A" w:rsidRDefault="00D5400E">
      <w:pPr>
        <w:pStyle w:val="indexentry0"/>
      </w:pPr>
      <w:r>
        <w:t xml:space="preserve">   </w:t>
      </w:r>
      <w:hyperlink w:anchor="section_dc54bfb5884344489ecb5b1ffc51a6a5">
        <w:r>
          <w:rPr>
            <w:rStyle w:val="Hyperlink"/>
          </w:rPr>
          <w:t>SER</w:t>
        </w:r>
        <w:r>
          <w:rPr>
            <w:rStyle w:val="Hyperlink"/>
          </w:rPr>
          <w:t>VERITEM</w:t>
        </w:r>
      </w:hyperlink>
      <w:r>
        <w:t xml:space="preserve"> </w:t>
      </w:r>
      <w:r>
        <w:fldChar w:fldCharType="begin"/>
      </w:r>
      <w:r>
        <w:instrText>PAGEREF section_dc54bfb5884344489ecb5b1ffc51a6a5</w:instrText>
      </w:r>
      <w:r>
        <w:fldChar w:fldCharType="separate"/>
      </w:r>
      <w:r>
        <w:rPr>
          <w:noProof/>
        </w:rPr>
        <w:t>16</w:t>
      </w:r>
      <w:r>
        <w:fldChar w:fldCharType="end"/>
      </w:r>
    </w:p>
    <w:p w:rsidR="002B154A" w:rsidRDefault="002B154A">
      <w:pPr>
        <w:spacing w:before="0" w:after="0"/>
        <w:rPr>
          <w:sz w:val="16"/>
        </w:rPr>
      </w:pPr>
    </w:p>
    <w:p w:rsidR="002B154A" w:rsidRDefault="00D5400E">
      <w:pPr>
        <w:pStyle w:val="indexheader"/>
      </w:pPr>
      <w:r>
        <w:t>D</w:t>
      </w:r>
    </w:p>
    <w:p w:rsidR="002B154A" w:rsidRDefault="002B154A">
      <w:pPr>
        <w:spacing w:before="0" w:after="0"/>
        <w:rPr>
          <w:sz w:val="16"/>
        </w:rPr>
      </w:pPr>
    </w:p>
    <w:p w:rsidR="002B154A" w:rsidRDefault="00D5400E">
      <w:pPr>
        <w:pStyle w:val="indexentry0"/>
      </w:pPr>
      <w:r>
        <w:t>Data model - abstract</w:t>
      </w:r>
    </w:p>
    <w:p w:rsidR="002B154A" w:rsidRDefault="00D5400E">
      <w:pPr>
        <w:pStyle w:val="indexentry0"/>
      </w:pPr>
      <w:r>
        <w:t xml:space="preserve">   </w:t>
      </w:r>
      <w:hyperlink w:anchor="section_0ee049341f264155b95ae7fc2b0e32a1">
        <w:r>
          <w:rPr>
            <w:rStyle w:val="Hyperlink"/>
          </w:rPr>
          <w:t>server</w:t>
        </w:r>
      </w:hyperlink>
      <w:r>
        <w:t xml:space="preserve"> </w:t>
      </w:r>
      <w:r>
        <w:fldChar w:fldCharType="begin"/>
      </w:r>
      <w:r>
        <w:instrText>PAGEREF section_0ee049341f264155b95ae7fc2b0e32a1</w:instrText>
      </w:r>
      <w:r>
        <w:fldChar w:fldCharType="separate"/>
      </w:r>
      <w:r>
        <w:rPr>
          <w:noProof/>
        </w:rPr>
        <w:t>17</w:t>
      </w:r>
      <w:r>
        <w:fldChar w:fldCharType="end"/>
      </w:r>
    </w:p>
    <w:p w:rsidR="002B154A" w:rsidRDefault="00D5400E">
      <w:pPr>
        <w:pStyle w:val="indexentry0"/>
      </w:pPr>
      <w:r>
        <w:t>Databases</w:t>
      </w:r>
    </w:p>
    <w:p w:rsidR="002B154A" w:rsidRDefault="00D5400E">
      <w:pPr>
        <w:pStyle w:val="indexentry0"/>
      </w:pPr>
      <w:r>
        <w:t xml:space="preserve">   </w:t>
      </w:r>
      <w:hyperlink w:anchor="section_21e52aca06a641478da3a32139cfca46">
        <w:r>
          <w:rPr>
            <w:rStyle w:val="Hyperlink"/>
          </w:rPr>
          <w:t>Retrieving items from</w:t>
        </w:r>
      </w:hyperlink>
      <w:r>
        <w:t xml:space="preserve"> </w:t>
      </w:r>
      <w:r>
        <w:fldChar w:fldCharType="begin"/>
      </w:r>
      <w:r>
        <w:instrText>PAGEREF section_21e52aca06a641478da3a32139cfca46</w:instrText>
      </w:r>
      <w:r>
        <w:fldChar w:fldCharType="separate"/>
      </w:r>
      <w:r>
        <w:rPr>
          <w:noProof/>
        </w:rPr>
        <w:t>41</w:t>
      </w:r>
      <w:r>
        <w:fldChar w:fldCharType="end"/>
      </w:r>
    </w:p>
    <w:p w:rsidR="002B154A" w:rsidRDefault="002B154A">
      <w:pPr>
        <w:spacing w:before="0" w:after="0"/>
        <w:rPr>
          <w:sz w:val="16"/>
        </w:rPr>
      </w:pPr>
    </w:p>
    <w:p w:rsidR="002B154A" w:rsidRDefault="00D5400E">
      <w:pPr>
        <w:pStyle w:val="indexheader"/>
      </w:pPr>
      <w:r>
        <w:t>E</w:t>
      </w:r>
    </w:p>
    <w:p w:rsidR="002B154A" w:rsidRDefault="002B154A">
      <w:pPr>
        <w:spacing w:before="0" w:after="0"/>
        <w:rPr>
          <w:sz w:val="16"/>
        </w:rPr>
      </w:pPr>
    </w:p>
    <w:p w:rsidR="002B154A" w:rsidRDefault="00D5400E">
      <w:pPr>
        <w:pStyle w:val="indexentry0"/>
      </w:pPr>
      <w:hyperlink w:anchor="section_02239ac4e89844aea9209278835d159a">
        <w:r>
          <w:rPr>
            <w:rStyle w:val="Hyperlink"/>
          </w:rPr>
          <w:t>EnumerateItems example</w:t>
        </w:r>
      </w:hyperlink>
      <w:r>
        <w:t xml:space="preserve"> </w:t>
      </w:r>
      <w:r>
        <w:fldChar w:fldCharType="begin"/>
      </w:r>
      <w:r>
        <w:instrText>PAGEREF section_02239ac4e8984</w:instrText>
      </w:r>
      <w:r>
        <w:instrText>4aea9209278835d159a</w:instrText>
      </w:r>
      <w:r>
        <w:fldChar w:fldCharType="separate"/>
      </w:r>
      <w:r>
        <w:rPr>
          <w:noProof/>
        </w:rPr>
        <w:t>41</w:t>
      </w:r>
      <w:r>
        <w:fldChar w:fldCharType="end"/>
      </w:r>
    </w:p>
    <w:p w:rsidR="002B154A" w:rsidRDefault="00D5400E">
      <w:pPr>
        <w:pStyle w:val="indexentry0"/>
      </w:pPr>
      <w:hyperlink w:anchor="section_a3dd98a7b1eb42f48c001dd6960f74cc">
        <w:r>
          <w:rPr>
            <w:rStyle w:val="Hyperlink"/>
          </w:rPr>
          <w:t>EnumerateServers example</w:t>
        </w:r>
      </w:hyperlink>
      <w:r>
        <w:t xml:space="preserve"> </w:t>
      </w:r>
      <w:r>
        <w:fldChar w:fldCharType="begin"/>
      </w:r>
      <w:r>
        <w:instrText>PAGEREF section_a3dd98a7b1eb42f48c001dd6960f74cc</w:instrText>
      </w:r>
      <w:r>
        <w:fldChar w:fldCharType="separate"/>
      </w:r>
      <w:r>
        <w:rPr>
          <w:noProof/>
        </w:rPr>
        <w:t>39</w:t>
      </w:r>
      <w:r>
        <w:fldChar w:fldCharType="end"/>
      </w:r>
    </w:p>
    <w:p w:rsidR="002B154A" w:rsidRDefault="00D5400E">
      <w:pPr>
        <w:pStyle w:val="indexentry0"/>
      </w:pPr>
      <w:r>
        <w:t>Events</w:t>
      </w:r>
    </w:p>
    <w:p w:rsidR="002B154A" w:rsidRDefault="00D5400E">
      <w:pPr>
        <w:pStyle w:val="indexentry0"/>
      </w:pPr>
      <w:r>
        <w:t xml:space="preserve">   </w:t>
      </w:r>
      <w:hyperlink w:anchor="section_05b77a47a2db4a92be1ecc1f5d79dfbc">
        <w:r>
          <w:rPr>
            <w:rStyle w:val="Hyperlink"/>
          </w:rPr>
          <w:t>local - server</w:t>
        </w:r>
      </w:hyperlink>
      <w:r>
        <w:t xml:space="preserve"> </w:t>
      </w:r>
      <w:r>
        <w:fldChar w:fldCharType="begin"/>
      </w:r>
      <w:r>
        <w:instrText>PAGEREF section_05b77a47a2db4a92be1ecc1f5d79dfbc</w:instrText>
      </w:r>
      <w:r>
        <w:fldChar w:fldCharType="separate"/>
      </w:r>
      <w:r>
        <w:rPr>
          <w:noProof/>
        </w:rPr>
        <w:t>38</w:t>
      </w:r>
      <w:r>
        <w:fldChar w:fldCharType="end"/>
      </w:r>
    </w:p>
    <w:p w:rsidR="002B154A" w:rsidRDefault="00D5400E">
      <w:pPr>
        <w:pStyle w:val="indexentry0"/>
      </w:pPr>
      <w:r>
        <w:t xml:space="preserve">   </w:t>
      </w:r>
      <w:hyperlink w:anchor="section_e3cc75c1b05a4496bb42a2a9052e6f6e">
        <w:r>
          <w:rPr>
            <w:rStyle w:val="Hyperlink"/>
          </w:rPr>
          <w:t>timer - server</w:t>
        </w:r>
      </w:hyperlink>
      <w:r>
        <w:t xml:space="preserve"> </w:t>
      </w:r>
      <w:r>
        <w:fldChar w:fldCharType="begin"/>
      </w:r>
      <w:r>
        <w:instrText>PAGEREF section_e3cc75c1b05a4496bb42a2a9052e6f6e</w:instrText>
      </w:r>
      <w:r>
        <w:fldChar w:fldCharType="separate"/>
      </w:r>
      <w:r>
        <w:rPr>
          <w:noProof/>
        </w:rPr>
        <w:t>38</w:t>
      </w:r>
      <w:r>
        <w:fldChar w:fldCharType="end"/>
      </w:r>
    </w:p>
    <w:p w:rsidR="002B154A" w:rsidRDefault="00D5400E">
      <w:pPr>
        <w:pStyle w:val="indexentry0"/>
      </w:pPr>
      <w:hyperlink w:anchor="section_21e52aca06a641478da3a32139cfca46">
        <w:r>
          <w:rPr>
            <w:rStyle w:val="Hyperlink"/>
          </w:rPr>
          <w:t>Examples</w:t>
        </w:r>
      </w:hyperlink>
      <w:r>
        <w:t xml:space="preserve"> </w:t>
      </w:r>
      <w:r>
        <w:fldChar w:fldCharType="begin"/>
      </w:r>
      <w:r>
        <w:instrText>PAGEREF section_21e52aca06a641478da3a32139cfca46</w:instrText>
      </w:r>
      <w:r>
        <w:fldChar w:fldCharType="separate"/>
      </w:r>
      <w:r>
        <w:rPr>
          <w:noProof/>
        </w:rPr>
        <w:t>41</w:t>
      </w:r>
      <w:r>
        <w:fldChar w:fldCharType="end"/>
      </w:r>
    </w:p>
    <w:p w:rsidR="002B154A" w:rsidRDefault="00D5400E">
      <w:pPr>
        <w:pStyle w:val="indexentry0"/>
      </w:pPr>
      <w:r>
        <w:t xml:space="preserve">   </w:t>
      </w:r>
      <w:hyperlink w:anchor="section_02239ac4e89844aea9209278835d159a">
        <w:r>
          <w:rPr>
            <w:rStyle w:val="Hyperlink"/>
          </w:rPr>
          <w:t>EnumerateItems</w:t>
        </w:r>
      </w:hyperlink>
      <w:r>
        <w:t xml:space="preserve"> </w:t>
      </w:r>
      <w:r>
        <w:fldChar w:fldCharType="begin"/>
      </w:r>
      <w:r>
        <w:instrText>PAGEREF section_02239ac4e89844aea9209278835d159a</w:instrText>
      </w:r>
      <w:r>
        <w:fldChar w:fldCharType="separate"/>
      </w:r>
      <w:r>
        <w:rPr>
          <w:noProof/>
        </w:rPr>
        <w:t>41</w:t>
      </w:r>
      <w:r>
        <w:fldChar w:fldCharType="end"/>
      </w:r>
    </w:p>
    <w:p w:rsidR="002B154A" w:rsidRDefault="00D5400E">
      <w:pPr>
        <w:pStyle w:val="indexentry0"/>
      </w:pPr>
      <w:r>
        <w:t xml:space="preserve">   </w:t>
      </w:r>
      <w:hyperlink w:anchor="section_a3dd98a7b1eb42f48c001dd6960f74cc">
        <w:r>
          <w:rPr>
            <w:rStyle w:val="Hyperlink"/>
          </w:rPr>
          <w:t>Enumer</w:t>
        </w:r>
        <w:r>
          <w:rPr>
            <w:rStyle w:val="Hyperlink"/>
          </w:rPr>
          <w:t>ateServers</w:t>
        </w:r>
      </w:hyperlink>
      <w:r>
        <w:t xml:space="preserve"> </w:t>
      </w:r>
      <w:r>
        <w:fldChar w:fldCharType="begin"/>
      </w:r>
      <w:r>
        <w:instrText>PAGEREF section_a3dd98a7b1eb42f48c001dd6960f74cc</w:instrText>
      </w:r>
      <w:r>
        <w:fldChar w:fldCharType="separate"/>
      </w:r>
      <w:r>
        <w:rPr>
          <w:noProof/>
        </w:rPr>
        <w:t>39</w:t>
      </w:r>
      <w:r>
        <w:fldChar w:fldCharType="end"/>
      </w:r>
    </w:p>
    <w:p w:rsidR="002B154A" w:rsidRDefault="00D5400E">
      <w:pPr>
        <w:pStyle w:val="indexentry0"/>
      </w:pPr>
      <w:r>
        <w:t xml:space="preserve">   </w:t>
      </w:r>
      <w:hyperlink w:anchor="section_dde43e7da3854a9a8bb912a1d64f70b4">
        <w:r>
          <w:rPr>
            <w:rStyle w:val="Hyperlink"/>
          </w:rPr>
          <w:t>FetchAttachment</w:t>
        </w:r>
      </w:hyperlink>
      <w:r>
        <w:t xml:space="preserve"> </w:t>
      </w:r>
      <w:r>
        <w:fldChar w:fldCharType="begin"/>
      </w:r>
      <w:r>
        <w:instrText>PAGEREF section_dde43e7da3854a9a8bb912a1d64f70b4</w:instrText>
      </w:r>
      <w:r>
        <w:fldChar w:fldCharType="separate"/>
      </w:r>
      <w:r>
        <w:rPr>
          <w:noProof/>
        </w:rPr>
        <w:t>47</w:t>
      </w:r>
      <w:r>
        <w:fldChar w:fldCharType="end"/>
      </w:r>
    </w:p>
    <w:p w:rsidR="002B154A" w:rsidRDefault="00D5400E">
      <w:pPr>
        <w:pStyle w:val="indexentry0"/>
      </w:pPr>
      <w:r>
        <w:t xml:space="preserve">   </w:t>
      </w:r>
      <w:hyperlink w:anchor="section_6ddd5f7a4bd2468dba52a1c481d42996">
        <w:r>
          <w:rPr>
            <w:rStyle w:val="Hyperlink"/>
          </w:rPr>
          <w:t>FetchItem</w:t>
        </w:r>
      </w:hyperlink>
      <w:r>
        <w:t xml:space="preserve"> </w:t>
      </w:r>
      <w:r>
        <w:fldChar w:fldCharType="begin"/>
      </w:r>
      <w:r>
        <w:instrText>PAGEREF section_6ddd5f7a4bd2468dba52a1c481d42996</w:instrText>
      </w:r>
      <w:r>
        <w:fldChar w:fldCharType="separate"/>
      </w:r>
      <w:r>
        <w:rPr>
          <w:noProof/>
        </w:rPr>
        <w:t>43</w:t>
      </w:r>
      <w:r>
        <w:fldChar w:fldCharType="end"/>
      </w:r>
    </w:p>
    <w:p w:rsidR="002B154A" w:rsidRDefault="00D5400E">
      <w:pPr>
        <w:pStyle w:val="indexentry0"/>
      </w:pPr>
      <w:r>
        <w:t xml:space="preserve">   </w:t>
      </w:r>
      <w:hyperlink w:anchor="section_cdcb389172374908b45e6dd2a2c80aae">
        <w:r>
          <w:rPr>
            <w:rStyle w:val="Hyperlink"/>
          </w:rPr>
          <w:t>GetDatabase</w:t>
        </w:r>
      </w:hyperlink>
      <w:r>
        <w:t xml:space="preserve"> </w:t>
      </w:r>
      <w:r>
        <w:fldChar w:fldCharType="begin"/>
      </w:r>
      <w:r>
        <w:instrText>PAGEREF section_cdcb389172374908b45e6dd2a2c80aae</w:instrText>
      </w:r>
      <w:r>
        <w:fldChar w:fldCharType="separate"/>
      </w:r>
      <w:r>
        <w:rPr>
          <w:noProof/>
        </w:rPr>
        <w:t>40</w:t>
      </w:r>
      <w:r>
        <w:fldChar w:fldCharType="end"/>
      </w:r>
    </w:p>
    <w:p w:rsidR="002B154A" w:rsidRDefault="00D5400E">
      <w:pPr>
        <w:pStyle w:val="indexentry0"/>
      </w:pPr>
      <w:r>
        <w:t xml:space="preserve">   </w:t>
      </w:r>
      <w:hyperlink w:anchor="section_97414043494843d8a97bbb8e4b8345cd">
        <w:r>
          <w:rPr>
            <w:rStyle w:val="Hyperlink"/>
          </w:rPr>
          <w:t>Identifying Servers and Databases</w:t>
        </w:r>
      </w:hyperlink>
      <w:r>
        <w:t xml:space="preserve"> </w:t>
      </w:r>
      <w:r>
        <w:fldChar w:fldCharType="begin"/>
      </w:r>
      <w:r>
        <w:instrText>PAGEREF section_97414043494843d8a97bbb8e4b8345cd</w:instrText>
      </w:r>
      <w:r>
        <w:fldChar w:fldCharType="separate"/>
      </w:r>
      <w:r>
        <w:rPr>
          <w:noProof/>
        </w:rPr>
        <w:t>39</w:t>
      </w:r>
      <w:r>
        <w:fldChar w:fldCharType="end"/>
      </w:r>
    </w:p>
    <w:p w:rsidR="002B154A" w:rsidRDefault="00D5400E">
      <w:pPr>
        <w:pStyle w:val="indexentry0"/>
      </w:pPr>
      <w:r>
        <w:t xml:space="preserve">   </w:t>
      </w:r>
      <w:hyperlink w:anchor="section_21e52aca06a641478da3a32139cfca46">
        <w:r>
          <w:rPr>
            <w:rStyle w:val="Hyperlink"/>
          </w:rPr>
          <w:t>Retrieving items from the database</w:t>
        </w:r>
      </w:hyperlink>
      <w:r>
        <w:t xml:space="preserve"> </w:t>
      </w:r>
      <w:r>
        <w:fldChar w:fldCharType="begin"/>
      </w:r>
      <w:r>
        <w:instrText>PAGEREF section_21e52aca06a641478da3a32139cfca46</w:instrText>
      </w:r>
      <w:r>
        <w:fldChar w:fldCharType="separate"/>
      </w:r>
      <w:r>
        <w:rPr>
          <w:noProof/>
        </w:rPr>
        <w:t>41</w:t>
      </w:r>
      <w:r>
        <w:fldChar w:fldCharType="end"/>
      </w:r>
    </w:p>
    <w:p w:rsidR="002B154A" w:rsidRDefault="002B154A">
      <w:pPr>
        <w:spacing w:before="0" w:after="0"/>
        <w:rPr>
          <w:sz w:val="16"/>
        </w:rPr>
      </w:pPr>
    </w:p>
    <w:p w:rsidR="002B154A" w:rsidRDefault="00D5400E">
      <w:pPr>
        <w:pStyle w:val="indexheader"/>
      </w:pPr>
      <w:r>
        <w:t>F</w:t>
      </w:r>
    </w:p>
    <w:p w:rsidR="002B154A" w:rsidRDefault="002B154A">
      <w:pPr>
        <w:spacing w:before="0" w:after="0"/>
        <w:rPr>
          <w:sz w:val="16"/>
        </w:rPr>
      </w:pPr>
    </w:p>
    <w:p w:rsidR="002B154A" w:rsidRDefault="00D5400E">
      <w:pPr>
        <w:pStyle w:val="indexentry0"/>
      </w:pPr>
      <w:hyperlink w:anchor="section_dde43e7da3854a9a8bb912a1d64f70b4">
        <w:r>
          <w:rPr>
            <w:rStyle w:val="Hyperlink"/>
          </w:rPr>
          <w:t>FetchAttachment example</w:t>
        </w:r>
      </w:hyperlink>
      <w:r>
        <w:t xml:space="preserve"> </w:t>
      </w:r>
      <w:r>
        <w:fldChar w:fldCharType="begin"/>
      </w:r>
      <w:r>
        <w:instrText>PAGEREF section_dde43e7da3854a9a8bb912a1d64f70b4</w:instrText>
      </w:r>
      <w:r>
        <w:fldChar w:fldCharType="separate"/>
      </w:r>
      <w:r>
        <w:rPr>
          <w:noProof/>
        </w:rPr>
        <w:t>47</w:t>
      </w:r>
      <w:r>
        <w:fldChar w:fldCharType="end"/>
      </w:r>
    </w:p>
    <w:p w:rsidR="002B154A" w:rsidRDefault="00D5400E">
      <w:pPr>
        <w:pStyle w:val="indexentry0"/>
      </w:pPr>
      <w:hyperlink w:anchor="section_6ddd5f7a4bd2468dba52a1c481d42996">
        <w:r>
          <w:rPr>
            <w:rStyle w:val="Hyperlink"/>
          </w:rPr>
          <w:t>FetchItem example</w:t>
        </w:r>
      </w:hyperlink>
      <w:r>
        <w:t xml:space="preserve"> </w:t>
      </w:r>
      <w:r>
        <w:fldChar w:fldCharType="begin"/>
      </w:r>
      <w:r>
        <w:instrText>PAGEREF section_6ddd5f7a4bd2468dba52</w:instrText>
      </w:r>
      <w:r>
        <w:instrText>a1c481d42996</w:instrText>
      </w:r>
      <w:r>
        <w:fldChar w:fldCharType="separate"/>
      </w:r>
      <w:r>
        <w:rPr>
          <w:noProof/>
        </w:rPr>
        <w:t>43</w:t>
      </w:r>
      <w:r>
        <w:fldChar w:fldCharType="end"/>
      </w:r>
    </w:p>
    <w:p w:rsidR="002B154A" w:rsidRDefault="00D5400E">
      <w:pPr>
        <w:pStyle w:val="indexentry0"/>
      </w:pPr>
      <w:hyperlink w:anchor="section_a8e374c50f5b43f7b4c13300338cb938">
        <w:r>
          <w:rPr>
            <w:rStyle w:val="Hyperlink"/>
          </w:rPr>
          <w:t>Fields - vendor-extensible</w:t>
        </w:r>
      </w:hyperlink>
      <w:r>
        <w:t xml:space="preserve"> </w:t>
      </w:r>
      <w:r>
        <w:fldChar w:fldCharType="begin"/>
      </w:r>
      <w:r>
        <w:instrText>PAGEREF section_a8e374c50f5b43f7b4c13300338cb938</w:instrText>
      </w:r>
      <w:r>
        <w:fldChar w:fldCharType="separate"/>
      </w:r>
      <w:r>
        <w:rPr>
          <w:noProof/>
        </w:rPr>
        <w:t>11</w:t>
      </w:r>
      <w:r>
        <w:fldChar w:fldCharType="end"/>
      </w:r>
    </w:p>
    <w:p w:rsidR="002B154A" w:rsidRDefault="00D5400E">
      <w:pPr>
        <w:pStyle w:val="indexentry0"/>
      </w:pPr>
      <w:hyperlink w:anchor="section_8e6932fcb3ed46d0a4bf5a445911590a">
        <w:r>
          <w:rPr>
            <w:rStyle w:val="Hyperlink"/>
          </w:rPr>
          <w:t>Full WSDL</w:t>
        </w:r>
      </w:hyperlink>
      <w:r>
        <w:t xml:space="preserve"> </w:t>
      </w:r>
      <w:r>
        <w:fldChar w:fldCharType="begin"/>
      </w:r>
      <w:r>
        <w:instrText>PAGEREF section_8e6932fcb</w:instrText>
      </w:r>
      <w:r>
        <w:instrText>3ed46d0a4bf5a445911590a</w:instrText>
      </w:r>
      <w:r>
        <w:fldChar w:fldCharType="separate"/>
      </w:r>
      <w:r>
        <w:rPr>
          <w:noProof/>
        </w:rPr>
        <w:t>50</w:t>
      </w:r>
      <w:r>
        <w:fldChar w:fldCharType="end"/>
      </w:r>
    </w:p>
    <w:p w:rsidR="002B154A" w:rsidRDefault="00D5400E">
      <w:pPr>
        <w:pStyle w:val="indexentry0"/>
      </w:pPr>
      <w:hyperlink w:anchor="section_d09db812e8794a8ebf44d70a3c5ae3d3">
        <w:r>
          <w:rPr>
            <w:rStyle w:val="Hyperlink"/>
          </w:rPr>
          <w:t>Full XML schema</w:t>
        </w:r>
      </w:hyperlink>
      <w:r>
        <w:t xml:space="preserve"> </w:t>
      </w:r>
      <w:r>
        <w:fldChar w:fldCharType="begin"/>
      </w:r>
      <w:r>
        <w:instrText>PAGEREF section_d09db812e8794a8ebf44d70a3c5ae3d3</w:instrText>
      </w:r>
      <w:r>
        <w:fldChar w:fldCharType="separate"/>
      </w:r>
      <w:r>
        <w:rPr>
          <w:noProof/>
        </w:rPr>
        <w:t>53</w:t>
      </w:r>
      <w:r>
        <w:fldChar w:fldCharType="end"/>
      </w:r>
    </w:p>
    <w:p w:rsidR="002B154A" w:rsidRDefault="00D5400E">
      <w:pPr>
        <w:pStyle w:val="indexentry0"/>
      </w:pPr>
      <w:r>
        <w:t xml:space="preserve">   </w:t>
      </w:r>
      <w:hyperlink w:anchor="section_f3571a72b4f24a65be4edf102b401db7">
        <w:r>
          <w:rPr>
            <w:rStyle w:val="Hyperlink"/>
          </w:rPr>
          <w:t>http://schemas.datacontract.org/20</w:t>
        </w:r>
        <w:r>
          <w:rPr>
            <w:rStyle w:val="Hyperlink"/>
          </w:rPr>
          <w:t>04/07/Micro</w:t>
        </w:r>
        <w:r>
          <w:rPr>
            <w:rStyle w:val="Hyperlink"/>
          </w:rPr>
          <w:t>soft.Office.Server.Search.Administration Schema</w:t>
        </w:r>
      </w:hyperlink>
      <w:r>
        <w:t xml:space="preserve"> </w:t>
      </w:r>
      <w:r>
        <w:fldChar w:fldCharType="begin"/>
      </w:r>
      <w:r>
        <w:instrText>PAGEREF section_f3571a72b4f24a65be4edf102b401db7</w:instrText>
      </w:r>
      <w:r>
        <w:fldChar w:fldCharType="separate"/>
      </w:r>
      <w:r>
        <w:rPr>
          <w:noProof/>
        </w:rPr>
        <w:t>53</w:t>
      </w:r>
      <w:r>
        <w:fldChar w:fldCharType="end"/>
      </w:r>
    </w:p>
    <w:p w:rsidR="002B154A" w:rsidRDefault="00D5400E">
      <w:pPr>
        <w:pStyle w:val="indexentry0"/>
      </w:pPr>
      <w:r>
        <w:t xml:space="preserve">   </w:t>
      </w:r>
      <w:hyperlink w:anchor="section_9deb461ecb5446849644c6360538dbf5">
        <w:r>
          <w:rPr>
            <w:rStyle w:val="Hyperlink"/>
          </w:rPr>
          <w:t>http://schemas.microsoft.com/2003/10/Serialization/ Schema</w:t>
        </w:r>
      </w:hyperlink>
      <w:r>
        <w:t xml:space="preserve"> </w:t>
      </w:r>
      <w:r>
        <w:fldChar w:fldCharType="begin"/>
      </w:r>
      <w:r>
        <w:instrText>PAGEREF section_9deb461ecb5446849644c6360538dbf5</w:instrText>
      </w:r>
      <w:r>
        <w:fldChar w:fldCharType="separate"/>
      </w:r>
      <w:r>
        <w:rPr>
          <w:noProof/>
        </w:rPr>
        <w:t>55</w:t>
      </w:r>
      <w:r>
        <w:fldChar w:fldCharType="end"/>
      </w:r>
    </w:p>
    <w:p w:rsidR="002B154A" w:rsidRDefault="00D5400E">
      <w:pPr>
        <w:pStyle w:val="indexentry0"/>
      </w:pPr>
      <w:r>
        <w:t xml:space="preserve">   </w:t>
      </w:r>
      <w:hyperlink w:anchor="section_df4ea0b8ed284ae3a9f1e591cc4a6acd">
        <w:r>
          <w:rPr>
            <w:rStyle w:val="Hyperlink"/>
          </w:rPr>
          <w:t>http://tempuri.org/ Schema</w:t>
        </w:r>
      </w:hyperlink>
      <w:r>
        <w:t xml:space="preserve"> </w:t>
      </w:r>
      <w:r>
        <w:fldChar w:fldCharType="begin"/>
      </w:r>
      <w:r>
        <w:instrText>PAGEREF section_df4ea0b8ed284ae3a9f1e591cc4a6acd</w:instrText>
      </w:r>
      <w:r>
        <w:fldChar w:fldCharType="separate"/>
      </w:r>
      <w:r>
        <w:rPr>
          <w:noProof/>
        </w:rPr>
        <w:t>55</w:t>
      </w:r>
      <w:r>
        <w:fldChar w:fldCharType="end"/>
      </w:r>
    </w:p>
    <w:p w:rsidR="002B154A" w:rsidRDefault="002B154A">
      <w:pPr>
        <w:spacing w:before="0" w:after="0"/>
        <w:rPr>
          <w:sz w:val="16"/>
        </w:rPr>
      </w:pPr>
    </w:p>
    <w:p w:rsidR="002B154A" w:rsidRDefault="00D5400E">
      <w:pPr>
        <w:pStyle w:val="indexheader"/>
      </w:pPr>
      <w:r>
        <w:t>G</w:t>
      </w:r>
    </w:p>
    <w:p w:rsidR="002B154A" w:rsidRDefault="002B154A">
      <w:pPr>
        <w:spacing w:before="0" w:after="0"/>
        <w:rPr>
          <w:sz w:val="16"/>
        </w:rPr>
      </w:pPr>
    </w:p>
    <w:p w:rsidR="002B154A" w:rsidRDefault="00D5400E">
      <w:pPr>
        <w:pStyle w:val="indexentry0"/>
      </w:pPr>
      <w:hyperlink w:anchor="section_cdcb389172374908b45e6dd2a2c80aae">
        <w:r>
          <w:rPr>
            <w:rStyle w:val="Hyperlink"/>
          </w:rPr>
          <w:t>GetDatabase example</w:t>
        </w:r>
      </w:hyperlink>
      <w:r>
        <w:t xml:space="preserve"> </w:t>
      </w:r>
      <w:r>
        <w:fldChar w:fldCharType="begin"/>
      </w:r>
      <w:r>
        <w:instrText>PAGEREF section_cdcb389172374908b45e6dd2a2c80aae</w:instrText>
      </w:r>
      <w:r>
        <w:fldChar w:fldCharType="separate"/>
      </w:r>
      <w:r>
        <w:rPr>
          <w:noProof/>
        </w:rPr>
        <w:t>40</w:t>
      </w:r>
      <w:r>
        <w:fldChar w:fldCharType="end"/>
      </w:r>
    </w:p>
    <w:p w:rsidR="002B154A" w:rsidRDefault="00D5400E">
      <w:pPr>
        <w:pStyle w:val="indexentry0"/>
      </w:pPr>
      <w:hyperlink w:anchor="section_5f1cc9740d8444fc93843f1353bb1d0a">
        <w:r>
          <w:rPr>
            <w:rStyle w:val="Hyperlink"/>
          </w:rPr>
          <w:t>Glossary</w:t>
        </w:r>
      </w:hyperlink>
      <w:r>
        <w:t xml:space="preserve"> </w:t>
      </w:r>
      <w:r>
        <w:fldChar w:fldCharType="begin"/>
      </w:r>
      <w:r>
        <w:instrText>PAGEREF section_5f1cc9740d8444fc93843f1353bb1d0a</w:instrText>
      </w:r>
      <w:r>
        <w:fldChar w:fldCharType="separate"/>
      </w:r>
      <w:r>
        <w:rPr>
          <w:noProof/>
        </w:rPr>
        <w:t>7</w:t>
      </w:r>
      <w:r>
        <w:fldChar w:fldCharType="end"/>
      </w:r>
    </w:p>
    <w:p w:rsidR="002B154A" w:rsidRDefault="00D5400E">
      <w:pPr>
        <w:pStyle w:val="indexentry0"/>
      </w:pP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16</w:t>
      </w:r>
      <w:r>
        <w:fldChar w:fldCharType="end"/>
      </w:r>
    </w:p>
    <w:p w:rsidR="002B154A" w:rsidRDefault="002B154A">
      <w:pPr>
        <w:spacing w:before="0" w:after="0"/>
        <w:rPr>
          <w:sz w:val="16"/>
        </w:rPr>
      </w:pPr>
    </w:p>
    <w:p w:rsidR="002B154A" w:rsidRDefault="00D5400E">
      <w:pPr>
        <w:pStyle w:val="indexheader"/>
      </w:pPr>
      <w:r>
        <w:t>I</w:t>
      </w:r>
    </w:p>
    <w:p w:rsidR="002B154A" w:rsidRDefault="002B154A">
      <w:pPr>
        <w:spacing w:before="0" w:after="0"/>
        <w:rPr>
          <w:sz w:val="16"/>
        </w:rPr>
      </w:pPr>
    </w:p>
    <w:p w:rsidR="002B154A" w:rsidRDefault="00D5400E">
      <w:pPr>
        <w:pStyle w:val="indexentry0"/>
      </w:pPr>
      <w:r>
        <w:t>Identifying Servers and Databases</w:t>
      </w:r>
    </w:p>
    <w:p w:rsidR="002B154A" w:rsidRDefault="00D5400E">
      <w:pPr>
        <w:pStyle w:val="indexentry0"/>
      </w:pPr>
      <w:r>
        <w:t xml:space="preserve">   </w:t>
      </w:r>
      <w:hyperlink w:anchor="section_97414043494843d8a97bbb8e4b8345cd">
        <w:r>
          <w:rPr>
            <w:rStyle w:val="Hyperlink"/>
          </w:rPr>
          <w:t>Example</w:t>
        </w:r>
      </w:hyperlink>
      <w:r>
        <w:t xml:space="preserve"> </w:t>
      </w:r>
      <w:r>
        <w:fldChar w:fldCharType="begin"/>
      </w:r>
      <w:r>
        <w:instrText>PAGEREF section_974140</w:instrText>
      </w:r>
      <w:r>
        <w:instrText>43494843d8a97bbb8e4b8345cd</w:instrText>
      </w:r>
      <w:r>
        <w:fldChar w:fldCharType="separate"/>
      </w:r>
      <w:r>
        <w:rPr>
          <w:noProof/>
        </w:rPr>
        <w:t>39</w:t>
      </w:r>
      <w:r>
        <w:fldChar w:fldCharType="end"/>
      </w:r>
    </w:p>
    <w:p w:rsidR="002B154A" w:rsidRDefault="00D5400E">
      <w:pPr>
        <w:pStyle w:val="indexentry0"/>
      </w:pPr>
      <w:hyperlink w:anchor="section_a4710c00849d465d94aa03f8e053cd6b">
        <w:r>
          <w:rPr>
            <w:rStyle w:val="Hyperlink"/>
          </w:rPr>
          <w:t>Implementer - security considerations</w:t>
        </w:r>
      </w:hyperlink>
      <w:r>
        <w:t xml:space="preserve"> </w:t>
      </w:r>
      <w:r>
        <w:fldChar w:fldCharType="begin"/>
      </w:r>
      <w:r>
        <w:instrText>PAGEREF section_a4710c00849d465d94aa03f8e053cd6b</w:instrText>
      </w:r>
      <w:r>
        <w:fldChar w:fldCharType="separate"/>
      </w:r>
      <w:r>
        <w:rPr>
          <w:noProof/>
        </w:rPr>
        <w:t>49</w:t>
      </w:r>
      <w:r>
        <w:fldChar w:fldCharType="end"/>
      </w:r>
    </w:p>
    <w:p w:rsidR="002B154A" w:rsidRDefault="00D5400E">
      <w:pPr>
        <w:pStyle w:val="indexentry0"/>
      </w:pPr>
      <w:hyperlink w:anchor="section_ffaab001a237456393ddcd0a5598ad84">
        <w:r>
          <w:rPr>
            <w:rStyle w:val="Hyperlink"/>
          </w:rPr>
          <w:t>Index of sec</w:t>
        </w:r>
        <w:r>
          <w:rPr>
            <w:rStyle w:val="Hyperlink"/>
          </w:rPr>
          <w:t>urity parameters</w:t>
        </w:r>
      </w:hyperlink>
      <w:r>
        <w:t xml:space="preserve"> </w:t>
      </w:r>
      <w:r>
        <w:fldChar w:fldCharType="begin"/>
      </w:r>
      <w:r>
        <w:instrText>PAGEREF section_ffaab001a237456393ddcd0a5598ad84</w:instrText>
      </w:r>
      <w:r>
        <w:fldChar w:fldCharType="separate"/>
      </w:r>
      <w:r>
        <w:rPr>
          <w:noProof/>
        </w:rPr>
        <w:t>49</w:t>
      </w:r>
      <w:r>
        <w:fldChar w:fldCharType="end"/>
      </w:r>
    </w:p>
    <w:p w:rsidR="002B154A" w:rsidRDefault="00D5400E">
      <w:pPr>
        <w:pStyle w:val="indexentry0"/>
      </w:pPr>
      <w:hyperlink w:anchor="section_db7c71b7b46c4559aeb8db963c0c6fa2">
        <w:r>
          <w:rPr>
            <w:rStyle w:val="Hyperlink"/>
          </w:rPr>
          <w:t>INDEXABLECONTENT complex type</w:t>
        </w:r>
      </w:hyperlink>
      <w:r>
        <w:t xml:space="preserve"> </w:t>
      </w:r>
      <w:r>
        <w:fldChar w:fldCharType="begin"/>
      </w:r>
      <w:r>
        <w:instrText>PAGEREF section_db7c71b7b46c4559aeb8db963c0c6fa2</w:instrText>
      </w:r>
      <w:r>
        <w:fldChar w:fldCharType="separate"/>
      </w:r>
      <w:r>
        <w:rPr>
          <w:noProof/>
        </w:rPr>
        <w:t>14</w:t>
      </w:r>
      <w:r>
        <w:fldChar w:fldCharType="end"/>
      </w:r>
    </w:p>
    <w:p w:rsidR="002B154A" w:rsidRDefault="00D5400E">
      <w:pPr>
        <w:pStyle w:val="indexentry0"/>
      </w:pPr>
      <w:hyperlink w:anchor="section_d24b0a6479ed4093bf4d2065a42d7b6f">
        <w:r>
          <w:rPr>
            <w:rStyle w:val="Hyperlink"/>
          </w:rPr>
          <w:t>Informative references</w:t>
        </w:r>
      </w:hyperlink>
      <w:r>
        <w:t xml:space="preserve"> </w:t>
      </w:r>
      <w:r>
        <w:fldChar w:fldCharType="begin"/>
      </w:r>
      <w:r>
        <w:instrText>PAGEREF section_d24b0a6479ed4093bf4d2065a42d7b6f</w:instrText>
      </w:r>
      <w:r>
        <w:fldChar w:fldCharType="separate"/>
      </w:r>
      <w:r>
        <w:rPr>
          <w:noProof/>
        </w:rPr>
        <w:t>9</w:t>
      </w:r>
      <w:r>
        <w:fldChar w:fldCharType="end"/>
      </w:r>
    </w:p>
    <w:p w:rsidR="002B154A" w:rsidRDefault="00D5400E">
      <w:pPr>
        <w:pStyle w:val="indexentry0"/>
      </w:pPr>
      <w:r>
        <w:t>Initialization</w:t>
      </w:r>
    </w:p>
    <w:p w:rsidR="002B154A" w:rsidRDefault="00D5400E">
      <w:pPr>
        <w:pStyle w:val="indexentry0"/>
      </w:pPr>
      <w:r>
        <w:t xml:space="preserve">   </w:t>
      </w:r>
      <w:hyperlink w:anchor="section_3fe4def31e1e471c80cfcee642d0ddb6">
        <w:r>
          <w:rPr>
            <w:rStyle w:val="Hyperlink"/>
          </w:rPr>
          <w:t>server</w:t>
        </w:r>
      </w:hyperlink>
      <w:r>
        <w:t xml:space="preserve"> </w:t>
      </w:r>
      <w:r>
        <w:fldChar w:fldCharType="begin"/>
      </w:r>
      <w:r>
        <w:instrText>PAGEREF section_3fe4def31e1e471c80cfcee642d0ddb6</w:instrText>
      </w:r>
      <w:r>
        <w:fldChar w:fldCharType="separate"/>
      </w:r>
      <w:r>
        <w:rPr>
          <w:noProof/>
        </w:rPr>
        <w:t>19</w:t>
      </w:r>
      <w:r>
        <w:fldChar w:fldCharType="end"/>
      </w:r>
    </w:p>
    <w:p w:rsidR="002B154A" w:rsidRDefault="00D5400E">
      <w:pPr>
        <w:pStyle w:val="indexentry0"/>
      </w:pPr>
      <w:hyperlink w:anchor="section_04b241e2588f40f881ca5d0074489ec8">
        <w:r>
          <w:rPr>
            <w:rStyle w:val="Hyperlink"/>
          </w:rPr>
          <w:t>Introduction</w:t>
        </w:r>
      </w:hyperlink>
      <w:r>
        <w:t xml:space="preserve"> </w:t>
      </w:r>
      <w:r>
        <w:fldChar w:fldCharType="begin"/>
      </w:r>
      <w:r>
        <w:instrText>PAGEREF section_04b241e2588f40f881ca5d0074489ec8</w:instrText>
      </w:r>
      <w:r>
        <w:fldChar w:fldCharType="separate"/>
      </w:r>
      <w:r>
        <w:rPr>
          <w:noProof/>
        </w:rPr>
        <w:t>7</w:t>
      </w:r>
      <w:r>
        <w:fldChar w:fldCharType="end"/>
      </w:r>
    </w:p>
    <w:p w:rsidR="002B154A" w:rsidRDefault="002B154A">
      <w:pPr>
        <w:spacing w:before="0" w:after="0"/>
        <w:rPr>
          <w:sz w:val="16"/>
        </w:rPr>
      </w:pPr>
    </w:p>
    <w:p w:rsidR="002B154A" w:rsidRDefault="00D5400E">
      <w:pPr>
        <w:pStyle w:val="indexheader"/>
      </w:pPr>
      <w:r>
        <w:t>L</w:t>
      </w:r>
    </w:p>
    <w:p w:rsidR="002B154A" w:rsidRDefault="002B154A">
      <w:pPr>
        <w:spacing w:before="0" w:after="0"/>
        <w:rPr>
          <w:sz w:val="16"/>
        </w:rPr>
      </w:pPr>
    </w:p>
    <w:p w:rsidR="002B154A" w:rsidRDefault="00D5400E">
      <w:pPr>
        <w:pStyle w:val="indexentry0"/>
      </w:pPr>
      <w:r>
        <w:t>Local events</w:t>
      </w:r>
    </w:p>
    <w:p w:rsidR="002B154A" w:rsidRDefault="00D5400E">
      <w:pPr>
        <w:pStyle w:val="indexentry0"/>
      </w:pPr>
      <w:r>
        <w:t xml:space="preserve">   </w:t>
      </w:r>
      <w:hyperlink w:anchor="section_05b77a47a2db4a92be1ecc1f5d79dfbc">
        <w:r>
          <w:rPr>
            <w:rStyle w:val="Hyperlink"/>
          </w:rPr>
          <w:t>server</w:t>
        </w:r>
      </w:hyperlink>
      <w:r>
        <w:t xml:space="preserve"> </w:t>
      </w:r>
      <w:r>
        <w:fldChar w:fldCharType="begin"/>
      </w:r>
      <w:r>
        <w:instrText>PAGEREF section_05b77a47a2db4a92be1ecc1f5d79dfbc</w:instrText>
      </w:r>
      <w:r>
        <w:fldChar w:fldCharType="separate"/>
      </w:r>
      <w:r>
        <w:rPr>
          <w:noProof/>
        </w:rPr>
        <w:t>38</w:t>
      </w:r>
      <w:r>
        <w:fldChar w:fldCharType="end"/>
      </w:r>
    </w:p>
    <w:p w:rsidR="002B154A" w:rsidRDefault="002B154A">
      <w:pPr>
        <w:spacing w:before="0" w:after="0"/>
        <w:rPr>
          <w:sz w:val="16"/>
        </w:rPr>
      </w:pPr>
    </w:p>
    <w:p w:rsidR="002B154A" w:rsidRDefault="00D5400E">
      <w:pPr>
        <w:pStyle w:val="indexheader"/>
      </w:pPr>
      <w:r>
        <w:t>M</w:t>
      </w:r>
    </w:p>
    <w:p w:rsidR="002B154A" w:rsidRDefault="002B154A">
      <w:pPr>
        <w:spacing w:before="0" w:after="0"/>
        <w:rPr>
          <w:sz w:val="16"/>
        </w:rPr>
      </w:pPr>
    </w:p>
    <w:p w:rsidR="002B154A" w:rsidRDefault="00D5400E">
      <w:pPr>
        <w:pStyle w:val="indexentry0"/>
      </w:pPr>
      <w:r>
        <w:t>Message processing</w:t>
      </w:r>
    </w:p>
    <w:p w:rsidR="002B154A" w:rsidRDefault="00D5400E">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19</w:t>
      </w:r>
      <w:r>
        <w:fldChar w:fldCharType="end"/>
      </w:r>
    </w:p>
    <w:p w:rsidR="002B154A" w:rsidRDefault="00D5400E">
      <w:pPr>
        <w:pStyle w:val="indexentry0"/>
      </w:pPr>
      <w:r>
        <w:t>Messages</w:t>
      </w:r>
    </w:p>
    <w:p w:rsidR="002B154A" w:rsidRDefault="00D5400E">
      <w:pPr>
        <w:pStyle w:val="indexentry0"/>
      </w:pPr>
      <w:r>
        <w:t xml:space="preserve">   </w:t>
      </w:r>
      <w:hyperlink w:anchor="section_5acebdf46eb34085a69c805afe1b4b74">
        <w:r>
          <w:rPr>
            <w:rStyle w:val="Hyperlink"/>
          </w:rPr>
          <w:t>ArrayOfNOTESATTACHMENTID complex type</w:t>
        </w:r>
      </w:hyperlink>
      <w:r>
        <w:t xml:space="preserve"> </w:t>
      </w:r>
      <w:r>
        <w:fldChar w:fldCharType="begin"/>
      </w:r>
      <w:r>
        <w:instrText>PAGEREF section_5acebdf46eb34085a69c805afe1b4b74</w:instrText>
      </w:r>
      <w:r>
        <w:fldChar w:fldCharType="separate"/>
      </w:r>
      <w:r>
        <w:rPr>
          <w:noProof/>
        </w:rPr>
        <w:t>13</w:t>
      </w:r>
      <w:r>
        <w:fldChar w:fldCharType="end"/>
      </w:r>
    </w:p>
    <w:p w:rsidR="002B154A" w:rsidRDefault="00D5400E">
      <w:pPr>
        <w:pStyle w:val="indexentry0"/>
      </w:pPr>
      <w:r>
        <w:t xml:space="preserve">   </w:t>
      </w:r>
      <w:hyperlink w:anchor="section_e1540123fb44403ea1fa2dd5133c7543">
        <w:r>
          <w:rPr>
            <w:rStyle w:val="Hyperlink"/>
          </w:rPr>
          <w:t>ArrayOfPROPERTY complex type</w:t>
        </w:r>
      </w:hyperlink>
      <w:r>
        <w:t xml:space="preserve"> </w:t>
      </w:r>
      <w:r>
        <w:fldChar w:fldCharType="begin"/>
      </w:r>
      <w:r>
        <w:instrText>PAGEREF section_e1540123fb44403ea1fa2dd5133c7543</w:instrText>
      </w:r>
      <w:r>
        <w:fldChar w:fldCharType="separate"/>
      </w:r>
      <w:r>
        <w:rPr>
          <w:noProof/>
        </w:rPr>
        <w:t>14</w:t>
      </w:r>
      <w:r>
        <w:fldChar w:fldCharType="end"/>
      </w:r>
    </w:p>
    <w:p w:rsidR="002B154A" w:rsidRDefault="00D5400E">
      <w:pPr>
        <w:pStyle w:val="indexentry0"/>
      </w:pPr>
      <w:r>
        <w:t xml:space="preserve">   </w:t>
      </w:r>
      <w:hyperlink w:anchor="section_b6591cc51b644aadadb682a77f4aacfd">
        <w:r>
          <w:rPr>
            <w:rStyle w:val="Hyperlink"/>
          </w:rPr>
          <w:t>attribute groups</w:t>
        </w:r>
      </w:hyperlink>
      <w:r>
        <w:t xml:space="preserve"> </w:t>
      </w:r>
      <w:r>
        <w:fldChar w:fldCharType="begin"/>
      </w:r>
      <w:r>
        <w:instrText>PAGEREF section_b6591cc51b644aadadb682a77f4aacfd</w:instrText>
      </w:r>
      <w:r>
        <w:fldChar w:fldCharType="separate"/>
      </w:r>
      <w:r>
        <w:rPr>
          <w:noProof/>
        </w:rPr>
        <w:t>16</w:t>
      </w:r>
      <w:r>
        <w:fldChar w:fldCharType="end"/>
      </w:r>
    </w:p>
    <w:p w:rsidR="002B154A" w:rsidRDefault="00D5400E">
      <w:pPr>
        <w:pStyle w:val="indexentry0"/>
      </w:pPr>
      <w:r>
        <w:t xml:space="preserve">   </w:t>
      </w: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16</w:t>
      </w:r>
      <w:r>
        <w:fldChar w:fldCharType="end"/>
      </w:r>
    </w:p>
    <w:p w:rsidR="002B154A" w:rsidRDefault="00D5400E">
      <w:pPr>
        <w:pStyle w:val="indexentry0"/>
      </w:pPr>
      <w:r>
        <w:t xml:space="preserve">   </w:t>
      </w:r>
      <w:hyperlink w:anchor="section_8d004c830b5a4aa4b09daac7a3898797">
        <w:r>
          <w:rPr>
            <w:rStyle w:val="Hyperlink"/>
          </w:rPr>
          <w:t>complex types</w:t>
        </w:r>
      </w:hyperlink>
      <w:r>
        <w:t xml:space="preserve"> </w:t>
      </w:r>
      <w:r>
        <w:fldChar w:fldCharType="begin"/>
      </w:r>
      <w:r>
        <w:instrText>PAGEREF section_8d004c830b5a4aa4b09daac7a3898797</w:instrText>
      </w:r>
      <w:r>
        <w:fldChar w:fldCharType="separate"/>
      </w:r>
      <w:r>
        <w:rPr>
          <w:noProof/>
        </w:rPr>
        <w:t>13</w:t>
      </w:r>
      <w:r>
        <w:fldChar w:fldCharType="end"/>
      </w:r>
    </w:p>
    <w:p w:rsidR="002B154A" w:rsidRDefault="00D5400E">
      <w:pPr>
        <w:pStyle w:val="indexentry0"/>
      </w:pPr>
      <w:r>
        <w:t xml:space="preserve">   </w:t>
      </w:r>
      <w:hyperlink w:anchor="section_e978b3fd390446eaabf9e3f8d54316bc">
        <w:r>
          <w:rPr>
            <w:rStyle w:val="Hyperlink"/>
          </w:rPr>
          <w:t>elements</w:t>
        </w:r>
      </w:hyperlink>
      <w:r>
        <w:t xml:space="preserve"> </w:t>
      </w:r>
      <w:r>
        <w:fldChar w:fldCharType="begin"/>
      </w:r>
      <w:r>
        <w:instrText>PAGEREF section_e978b3fd390446eaabf9e3f8d54316bc</w:instrText>
      </w:r>
      <w:r>
        <w:fldChar w:fldCharType="separate"/>
      </w:r>
      <w:r>
        <w:rPr>
          <w:noProof/>
        </w:rPr>
        <w:t>13</w:t>
      </w:r>
      <w:r>
        <w:fldChar w:fldCharType="end"/>
      </w:r>
    </w:p>
    <w:p w:rsidR="002B154A" w:rsidRDefault="00D5400E">
      <w:pPr>
        <w:pStyle w:val="indexentry0"/>
      </w:pPr>
      <w:r>
        <w:t xml:space="preserve">   </w:t>
      </w:r>
      <w:hyperlink w:anchor="section_6d0823642de04745a6425c91dc1c7cd2">
        <w:r>
          <w:rPr>
            <w:rStyle w:val="Hyperlink"/>
          </w:rPr>
          <w:t>enumerated</w:t>
        </w:r>
      </w:hyperlink>
      <w:r>
        <w:t xml:space="preserve"> </w:t>
      </w:r>
      <w:r>
        <w:fldChar w:fldCharType="begin"/>
      </w:r>
      <w:r>
        <w:instrText>PAGEREF section_6d0823642de04745a6425c91dc1c7cd2</w:instrText>
      </w:r>
      <w:r>
        <w:fldChar w:fldCharType="separate"/>
      </w:r>
      <w:r>
        <w:rPr>
          <w:noProof/>
        </w:rPr>
        <w:t>13</w:t>
      </w:r>
      <w:r>
        <w:fldChar w:fldCharType="end"/>
      </w:r>
    </w:p>
    <w:p w:rsidR="002B154A" w:rsidRDefault="00D5400E">
      <w:pPr>
        <w:pStyle w:val="indexentry0"/>
      </w:pPr>
      <w:r>
        <w:t xml:space="preserve">   </w:t>
      </w: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16</w:t>
      </w:r>
      <w:r>
        <w:fldChar w:fldCharType="end"/>
      </w:r>
    </w:p>
    <w:p w:rsidR="002B154A" w:rsidRDefault="00D5400E">
      <w:pPr>
        <w:pStyle w:val="indexentry0"/>
      </w:pPr>
      <w:r>
        <w:t xml:space="preserve">   </w:t>
      </w:r>
      <w:hyperlink w:anchor="section_db7c71b7b46c4559aeb8db963c0c6fa2">
        <w:r>
          <w:rPr>
            <w:rStyle w:val="Hyperlink"/>
          </w:rPr>
          <w:t>INDEXABLECONTENT complex type</w:t>
        </w:r>
      </w:hyperlink>
      <w:r>
        <w:t xml:space="preserve"> </w:t>
      </w:r>
      <w:r>
        <w:fldChar w:fldCharType="begin"/>
      </w:r>
      <w:r>
        <w:instrText>PAGEREF section_db7c71b7b46c4559aeb8db963c0c6fa2</w:instrText>
      </w:r>
      <w:r>
        <w:fldChar w:fldCharType="separate"/>
      </w:r>
      <w:r>
        <w:rPr>
          <w:noProof/>
        </w:rPr>
        <w:t>14</w:t>
      </w:r>
      <w:r>
        <w:fldChar w:fldCharType="end"/>
      </w:r>
    </w:p>
    <w:p w:rsidR="002B154A" w:rsidRDefault="00D5400E">
      <w:pPr>
        <w:pStyle w:val="indexentry0"/>
      </w:pPr>
      <w:r>
        <w:t xml:space="preserve">   </w:t>
      </w:r>
      <w:hyperlink w:anchor="section_1f68a76adcd74c43aa2faf2bf9557187">
        <w:r>
          <w:rPr>
            <w:rStyle w:val="Hyperlink"/>
          </w:rPr>
          <w:t>namespaces</w:t>
        </w:r>
      </w:hyperlink>
      <w:r>
        <w:t xml:space="preserve"> </w:t>
      </w:r>
      <w:r>
        <w:fldChar w:fldCharType="begin"/>
      </w:r>
      <w:r>
        <w:instrText>PAGEREF section_1f68a76adcd74c43aa2f</w:instrText>
      </w:r>
      <w:r>
        <w:instrText>af2bf9557187</w:instrText>
      </w:r>
      <w:r>
        <w:fldChar w:fldCharType="separate"/>
      </w:r>
      <w:r>
        <w:rPr>
          <w:noProof/>
        </w:rPr>
        <w:t>12</w:t>
      </w:r>
      <w:r>
        <w:fldChar w:fldCharType="end"/>
      </w:r>
    </w:p>
    <w:p w:rsidR="002B154A" w:rsidRDefault="00D5400E">
      <w:pPr>
        <w:pStyle w:val="indexentry0"/>
      </w:pPr>
      <w:r>
        <w:t xml:space="preserve">   </w:t>
      </w:r>
      <w:hyperlink w:anchor="section_d8de1d9473ca47baa212a193e16ac700">
        <w:r>
          <w:rPr>
            <w:rStyle w:val="Hyperlink"/>
          </w:rPr>
          <w:t>NOTESATTACHMENTID complex type</w:t>
        </w:r>
      </w:hyperlink>
      <w:r>
        <w:t xml:space="preserve"> </w:t>
      </w:r>
      <w:r>
        <w:fldChar w:fldCharType="begin"/>
      </w:r>
      <w:r>
        <w:instrText>PAGEREF section_d8de1d9473ca47baa212a193e16ac700</w:instrText>
      </w:r>
      <w:r>
        <w:fldChar w:fldCharType="separate"/>
      </w:r>
      <w:r>
        <w:rPr>
          <w:noProof/>
        </w:rPr>
        <w:t>14</w:t>
      </w:r>
      <w:r>
        <w:fldChar w:fldCharType="end"/>
      </w:r>
    </w:p>
    <w:p w:rsidR="002B154A" w:rsidRDefault="00D5400E">
      <w:pPr>
        <w:pStyle w:val="indexentry0"/>
      </w:pPr>
      <w:r>
        <w:t xml:space="preserve">   </w:t>
      </w:r>
      <w:hyperlink w:anchor="section_646d114097244943848ae83396e44eba">
        <w:r>
          <w:rPr>
            <w:rStyle w:val="Hyperlink"/>
          </w:rPr>
          <w:t>NOTESITEM complex type</w:t>
        </w:r>
      </w:hyperlink>
      <w:r>
        <w:t xml:space="preserve"> </w:t>
      </w:r>
      <w:r>
        <w:fldChar w:fldCharType="begin"/>
      </w:r>
      <w:r>
        <w:instrText>PA</w:instrText>
      </w:r>
      <w:r>
        <w:instrText>GEREF section_646d114097244943848ae83396e44eba</w:instrText>
      </w:r>
      <w:r>
        <w:fldChar w:fldCharType="separate"/>
      </w:r>
      <w:r>
        <w:rPr>
          <w:noProof/>
        </w:rPr>
        <w:t>15</w:t>
      </w:r>
      <w:r>
        <w:fldChar w:fldCharType="end"/>
      </w:r>
    </w:p>
    <w:p w:rsidR="002B154A" w:rsidRDefault="00D5400E">
      <w:pPr>
        <w:pStyle w:val="indexentry0"/>
      </w:pPr>
      <w:r>
        <w:t xml:space="preserve">   </w:t>
      </w: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15</w:t>
      </w:r>
      <w:r>
        <w:fldChar w:fldCharType="end"/>
      </w:r>
    </w:p>
    <w:p w:rsidR="002B154A" w:rsidRDefault="00D5400E">
      <w:pPr>
        <w:pStyle w:val="indexentry0"/>
      </w:pPr>
      <w:r>
        <w:t xml:space="preserve">   </w:t>
      </w:r>
      <w:hyperlink w:anchor="section_467bb465299a477bb4b639aff093ee2d">
        <w:r>
          <w:rPr>
            <w:rStyle w:val="Hyperlink"/>
          </w:rPr>
          <w:t>Se</w:t>
        </w:r>
        <w:r>
          <w:rPr>
            <w:rStyle w:val="Hyperlink"/>
          </w:rPr>
          <w:t>curityDescriptor complex type</w:t>
        </w:r>
      </w:hyperlink>
      <w:r>
        <w:t xml:space="preserve"> </w:t>
      </w:r>
      <w:r>
        <w:fldChar w:fldCharType="begin"/>
      </w:r>
      <w:r>
        <w:instrText>PAGEREF section_467bb465299a477bb4b639aff093ee2d</w:instrText>
      </w:r>
      <w:r>
        <w:fldChar w:fldCharType="separate"/>
      </w:r>
      <w:r>
        <w:rPr>
          <w:noProof/>
        </w:rPr>
        <w:t>15</w:t>
      </w:r>
      <w:r>
        <w:fldChar w:fldCharType="end"/>
      </w:r>
    </w:p>
    <w:p w:rsidR="002B154A" w:rsidRDefault="00D5400E">
      <w:pPr>
        <w:pStyle w:val="indexentry0"/>
      </w:pPr>
      <w:r>
        <w:t xml:space="preserve">   </w:t>
      </w:r>
      <w:hyperlink w:anchor="section_dc54bfb5884344489ecb5b1ffc51a6a5">
        <w:r>
          <w:rPr>
            <w:rStyle w:val="Hyperlink"/>
          </w:rPr>
          <w:t>SERVERITEM complex type</w:t>
        </w:r>
      </w:hyperlink>
      <w:r>
        <w:t xml:space="preserve"> </w:t>
      </w:r>
      <w:r>
        <w:fldChar w:fldCharType="begin"/>
      </w:r>
      <w:r>
        <w:instrText>PAGEREF section_dc54bfb5884344489ecb5b1ffc51a6a5</w:instrText>
      </w:r>
      <w:r>
        <w:fldChar w:fldCharType="separate"/>
      </w:r>
      <w:r>
        <w:rPr>
          <w:noProof/>
        </w:rPr>
        <w:t>16</w:t>
      </w:r>
      <w:r>
        <w:fldChar w:fldCharType="end"/>
      </w:r>
    </w:p>
    <w:p w:rsidR="002B154A" w:rsidRDefault="00D5400E">
      <w:pPr>
        <w:pStyle w:val="indexentry0"/>
      </w:pPr>
      <w:r>
        <w:t xml:space="preserve">   </w:t>
      </w: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16</w:t>
      </w:r>
      <w:r>
        <w:fldChar w:fldCharType="end"/>
      </w:r>
    </w:p>
    <w:p w:rsidR="002B154A" w:rsidRDefault="00D5400E">
      <w:pPr>
        <w:pStyle w:val="indexentry0"/>
      </w:pPr>
      <w:r>
        <w:t xml:space="preserve">   </w:t>
      </w:r>
      <w:hyperlink w:anchor="section_b0bb7b78e3194089912419b1e4bacd14">
        <w:r>
          <w:rPr>
            <w:rStyle w:val="Hyperlink"/>
          </w:rPr>
          <w:t>syntax</w:t>
        </w:r>
      </w:hyperlink>
      <w:r>
        <w:t xml:space="preserve"> </w:t>
      </w:r>
      <w:r>
        <w:fldChar w:fldCharType="begin"/>
      </w:r>
      <w:r>
        <w:instrText>PAGEREF section_b0bb7b78e3194089912419b1e4bacd14</w:instrText>
      </w:r>
      <w:r>
        <w:fldChar w:fldCharType="separate"/>
      </w:r>
      <w:r>
        <w:rPr>
          <w:noProof/>
        </w:rPr>
        <w:t>12</w:t>
      </w:r>
      <w:r>
        <w:fldChar w:fldCharType="end"/>
      </w:r>
    </w:p>
    <w:p w:rsidR="002B154A" w:rsidRDefault="00D5400E">
      <w:pPr>
        <w:pStyle w:val="indexentry0"/>
      </w:pPr>
      <w:r>
        <w:t xml:space="preserve">   </w:t>
      </w: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12</w:t>
      </w:r>
      <w:r>
        <w:fldChar w:fldCharType="end"/>
      </w:r>
    </w:p>
    <w:p w:rsidR="002B154A" w:rsidRDefault="002B154A">
      <w:pPr>
        <w:spacing w:before="0" w:after="0"/>
        <w:rPr>
          <w:sz w:val="16"/>
        </w:rPr>
      </w:pPr>
    </w:p>
    <w:p w:rsidR="002B154A" w:rsidRDefault="00D5400E">
      <w:pPr>
        <w:pStyle w:val="indexheader"/>
      </w:pPr>
      <w:r>
        <w:t>N</w:t>
      </w:r>
    </w:p>
    <w:p w:rsidR="002B154A" w:rsidRDefault="002B154A">
      <w:pPr>
        <w:spacing w:before="0" w:after="0"/>
        <w:rPr>
          <w:sz w:val="16"/>
        </w:rPr>
      </w:pPr>
    </w:p>
    <w:p w:rsidR="002B154A" w:rsidRDefault="00D5400E">
      <w:pPr>
        <w:pStyle w:val="indexentry0"/>
      </w:pPr>
      <w:hyperlink w:anchor="section_1f68a76adcd74c43aa2faf2bf9557187">
        <w:r>
          <w:rPr>
            <w:rStyle w:val="Hyperlink"/>
          </w:rPr>
          <w:t>Namespaces</w:t>
        </w:r>
      </w:hyperlink>
      <w:r>
        <w:t xml:space="preserve"> </w:t>
      </w:r>
      <w:r>
        <w:fldChar w:fldCharType="begin"/>
      </w:r>
      <w:r>
        <w:instrText>PAGEREF section_1f68a76adcd74c43aa2faf2bf9557187</w:instrText>
      </w:r>
      <w:r>
        <w:fldChar w:fldCharType="separate"/>
      </w:r>
      <w:r>
        <w:rPr>
          <w:noProof/>
        </w:rPr>
        <w:t>12</w:t>
      </w:r>
      <w:r>
        <w:fldChar w:fldCharType="end"/>
      </w:r>
    </w:p>
    <w:p w:rsidR="002B154A" w:rsidRDefault="00D5400E">
      <w:pPr>
        <w:pStyle w:val="indexentry0"/>
      </w:pPr>
      <w:hyperlink w:anchor="section_541699653fd64f4083eab635f6ddab5e">
        <w:r>
          <w:rPr>
            <w:rStyle w:val="Hyperlink"/>
          </w:rPr>
          <w:t>Normative references</w:t>
        </w:r>
      </w:hyperlink>
      <w:r>
        <w:t xml:space="preserve"> </w:t>
      </w:r>
      <w:r>
        <w:fldChar w:fldCharType="begin"/>
      </w:r>
      <w:r>
        <w:instrText>PAGEREF section_541699653fd64f4083eab635f6ddab5e</w:instrText>
      </w:r>
      <w:r>
        <w:fldChar w:fldCharType="separate"/>
      </w:r>
      <w:r>
        <w:rPr>
          <w:noProof/>
        </w:rPr>
        <w:t>8</w:t>
      </w:r>
      <w:r>
        <w:fldChar w:fldCharType="end"/>
      </w:r>
    </w:p>
    <w:p w:rsidR="002B154A" w:rsidRDefault="00D5400E">
      <w:pPr>
        <w:pStyle w:val="indexentry0"/>
      </w:pPr>
      <w:hyperlink w:anchor="section_d8de1d9473ca47baa212a193e16ac700">
        <w:r>
          <w:rPr>
            <w:rStyle w:val="Hyperlink"/>
          </w:rPr>
          <w:t>NOTESATTACHMENTID complex type</w:t>
        </w:r>
      </w:hyperlink>
      <w:r>
        <w:t xml:space="preserve"> </w:t>
      </w:r>
      <w:r>
        <w:fldChar w:fldCharType="begin"/>
      </w:r>
      <w:r>
        <w:instrText>PAGEREF section_d8de1d9473c</w:instrText>
      </w:r>
      <w:r>
        <w:instrText>a47baa212a193e16ac700</w:instrText>
      </w:r>
      <w:r>
        <w:fldChar w:fldCharType="separate"/>
      </w:r>
      <w:r>
        <w:rPr>
          <w:noProof/>
        </w:rPr>
        <w:t>14</w:t>
      </w:r>
      <w:r>
        <w:fldChar w:fldCharType="end"/>
      </w:r>
    </w:p>
    <w:p w:rsidR="002B154A" w:rsidRDefault="00D5400E">
      <w:pPr>
        <w:pStyle w:val="indexentry0"/>
      </w:pPr>
      <w:hyperlink w:anchor="section_646d114097244943848ae83396e44eba">
        <w:r>
          <w:rPr>
            <w:rStyle w:val="Hyperlink"/>
          </w:rPr>
          <w:t>NOTESITEM complex type</w:t>
        </w:r>
      </w:hyperlink>
      <w:r>
        <w:t xml:space="preserve"> </w:t>
      </w:r>
      <w:r>
        <w:fldChar w:fldCharType="begin"/>
      </w:r>
      <w:r>
        <w:instrText>PAGEREF section_646d114097244943848ae83396e44eba</w:instrText>
      </w:r>
      <w:r>
        <w:fldChar w:fldCharType="separate"/>
      </w:r>
      <w:r>
        <w:rPr>
          <w:noProof/>
        </w:rPr>
        <w:t>15</w:t>
      </w:r>
      <w:r>
        <w:fldChar w:fldCharType="end"/>
      </w:r>
    </w:p>
    <w:p w:rsidR="002B154A" w:rsidRDefault="002B154A">
      <w:pPr>
        <w:spacing w:before="0" w:after="0"/>
        <w:rPr>
          <w:sz w:val="16"/>
        </w:rPr>
      </w:pPr>
    </w:p>
    <w:p w:rsidR="002B154A" w:rsidRDefault="00D5400E">
      <w:pPr>
        <w:pStyle w:val="indexheader"/>
      </w:pPr>
      <w:r>
        <w:lastRenderedPageBreak/>
        <w:t>O</w:t>
      </w:r>
    </w:p>
    <w:p w:rsidR="002B154A" w:rsidRDefault="002B154A">
      <w:pPr>
        <w:spacing w:before="0" w:after="0"/>
        <w:rPr>
          <w:sz w:val="16"/>
        </w:rPr>
      </w:pPr>
    </w:p>
    <w:p w:rsidR="002B154A" w:rsidRDefault="00D5400E">
      <w:pPr>
        <w:pStyle w:val="indexentry0"/>
      </w:pPr>
      <w:r>
        <w:t>Operations</w:t>
      </w:r>
    </w:p>
    <w:p w:rsidR="002B154A" w:rsidRDefault="00D5400E">
      <w:pPr>
        <w:pStyle w:val="indexentry0"/>
      </w:pPr>
      <w:r>
        <w:t xml:space="preserve">   </w:t>
      </w:r>
      <w:hyperlink w:anchor="section_51b189a04757485c952252829dc2d37c">
        <w:r>
          <w:rPr>
            <w:rStyle w:val="Hyperlink"/>
          </w:rPr>
          <w:t>EnumerateDatabases</w:t>
        </w:r>
      </w:hyperlink>
      <w:r>
        <w:t xml:space="preserve"> </w:t>
      </w:r>
      <w:r>
        <w:fldChar w:fldCharType="begin"/>
      </w:r>
      <w:r>
        <w:instrText>PAGEREF section_51b189a04757485c952252829dc2d37c</w:instrText>
      </w:r>
      <w:r>
        <w:fldChar w:fldCharType="separate"/>
      </w:r>
      <w:r>
        <w:rPr>
          <w:noProof/>
        </w:rPr>
        <w:t>20</w:t>
      </w:r>
      <w:r>
        <w:fldChar w:fldCharType="end"/>
      </w:r>
    </w:p>
    <w:p w:rsidR="002B154A" w:rsidRDefault="00D5400E">
      <w:pPr>
        <w:pStyle w:val="indexentry0"/>
      </w:pPr>
      <w:r>
        <w:t xml:space="preserve">   </w:t>
      </w:r>
      <w:hyperlink w:anchor="section_ab05a8bd55f440ae92c588b5164eb725">
        <w:r>
          <w:rPr>
            <w:rStyle w:val="Hyperlink"/>
          </w:rPr>
          <w:t>EnumerateItems</w:t>
        </w:r>
      </w:hyperlink>
      <w:r>
        <w:t xml:space="preserve"> </w:t>
      </w:r>
      <w:r>
        <w:fldChar w:fldCharType="begin"/>
      </w:r>
      <w:r>
        <w:instrText>PAGEREF section_ab05a8bd55f440ae92c588b5164eb725</w:instrText>
      </w:r>
      <w:r>
        <w:fldChar w:fldCharType="separate"/>
      </w:r>
      <w:r>
        <w:rPr>
          <w:noProof/>
        </w:rPr>
        <w:t>23</w:t>
      </w:r>
      <w:r>
        <w:fldChar w:fldCharType="end"/>
      </w:r>
    </w:p>
    <w:p w:rsidR="002B154A" w:rsidRDefault="00D5400E">
      <w:pPr>
        <w:pStyle w:val="indexentry0"/>
      </w:pPr>
      <w:r>
        <w:t xml:space="preserve">   </w:t>
      </w:r>
      <w:hyperlink w:anchor="section_8fc3d4e92ac3430e86ca5c14a8d1639e">
        <w:r>
          <w:rPr>
            <w:rStyle w:val="Hyperlink"/>
          </w:rPr>
          <w:t>EnumerateServers</w:t>
        </w:r>
      </w:hyperlink>
      <w:r>
        <w:t xml:space="preserve"> </w:t>
      </w:r>
      <w:r>
        <w:fldChar w:fldCharType="begin"/>
      </w:r>
      <w:r>
        <w:instrText>PAGEREF section_8fc3d4e92ac3430e86ca5c14a8d1639e</w:instrText>
      </w:r>
      <w:r>
        <w:fldChar w:fldCharType="separate"/>
      </w:r>
      <w:r>
        <w:rPr>
          <w:noProof/>
        </w:rPr>
        <w:t>26</w:t>
      </w:r>
      <w:r>
        <w:fldChar w:fldCharType="end"/>
      </w:r>
    </w:p>
    <w:p w:rsidR="002B154A" w:rsidRDefault="00D5400E">
      <w:pPr>
        <w:pStyle w:val="indexentry0"/>
      </w:pPr>
      <w:r>
        <w:t xml:space="preserve">   </w:t>
      </w:r>
      <w:hyperlink w:anchor="section_6b8e099a1c1c401ca11ce9697662eba5">
        <w:r>
          <w:rPr>
            <w:rStyle w:val="Hyperlink"/>
          </w:rPr>
          <w:t>FetchAttachment</w:t>
        </w:r>
      </w:hyperlink>
      <w:r>
        <w:t xml:space="preserve"> </w:t>
      </w:r>
      <w:r>
        <w:fldChar w:fldCharType="begin"/>
      </w:r>
      <w:r>
        <w:instrText>PAGEREF section_6b8e099a1c1c401ca11ce96976</w:instrText>
      </w:r>
      <w:r>
        <w:instrText>62eba5</w:instrText>
      </w:r>
      <w:r>
        <w:fldChar w:fldCharType="separate"/>
      </w:r>
      <w:r>
        <w:rPr>
          <w:noProof/>
        </w:rPr>
        <w:t>28</w:t>
      </w:r>
      <w:r>
        <w:fldChar w:fldCharType="end"/>
      </w:r>
    </w:p>
    <w:p w:rsidR="002B154A" w:rsidRDefault="00D5400E">
      <w:pPr>
        <w:pStyle w:val="indexentry0"/>
      </w:pPr>
      <w:r>
        <w:t xml:space="preserve">   </w:t>
      </w:r>
      <w:hyperlink w:anchor="section_5cfee088245a431694bcc88527e8380b">
        <w:r>
          <w:rPr>
            <w:rStyle w:val="Hyperlink"/>
          </w:rPr>
          <w:t>FetchItem</w:t>
        </w:r>
      </w:hyperlink>
      <w:r>
        <w:t xml:space="preserve"> </w:t>
      </w:r>
      <w:r>
        <w:fldChar w:fldCharType="begin"/>
      </w:r>
      <w:r>
        <w:instrText>PAGEREF section_5cfee088245a431694bcc88527e8380b</w:instrText>
      </w:r>
      <w:r>
        <w:fldChar w:fldCharType="separate"/>
      </w:r>
      <w:r>
        <w:rPr>
          <w:noProof/>
        </w:rPr>
        <w:t>31</w:t>
      </w:r>
      <w:r>
        <w:fldChar w:fldCharType="end"/>
      </w:r>
    </w:p>
    <w:p w:rsidR="002B154A" w:rsidRDefault="00D5400E">
      <w:pPr>
        <w:pStyle w:val="indexentry0"/>
      </w:pPr>
      <w:r>
        <w:t xml:space="preserve">   </w:t>
      </w:r>
      <w:hyperlink w:anchor="section_b0786720899e4d42ac5826d108df9c9c">
        <w:r>
          <w:rPr>
            <w:rStyle w:val="Hyperlink"/>
          </w:rPr>
          <w:t>GetDatabase</w:t>
        </w:r>
      </w:hyperlink>
      <w:r>
        <w:t xml:space="preserve"> </w:t>
      </w:r>
      <w:r>
        <w:fldChar w:fldCharType="begin"/>
      </w:r>
      <w:r>
        <w:instrText>PAGEREF section_b0786720899e4d42ac5826d1</w:instrText>
      </w:r>
      <w:r>
        <w:instrText>08df9c9c</w:instrText>
      </w:r>
      <w:r>
        <w:fldChar w:fldCharType="separate"/>
      </w:r>
      <w:r>
        <w:rPr>
          <w:noProof/>
        </w:rPr>
        <w:t>33</w:t>
      </w:r>
      <w:r>
        <w:fldChar w:fldCharType="end"/>
      </w:r>
    </w:p>
    <w:p w:rsidR="002B154A" w:rsidRDefault="00D5400E">
      <w:pPr>
        <w:pStyle w:val="indexentry0"/>
      </w:pPr>
      <w:r>
        <w:t xml:space="preserve">   </w:t>
      </w:r>
      <w:hyperlink w:anchor="section_51066d6d101547fcaa3de6c9e44da131">
        <w:r>
          <w:rPr>
            <w:rStyle w:val="Hyperlink"/>
          </w:rPr>
          <w:t>GetServer</w:t>
        </w:r>
      </w:hyperlink>
      <w:r>
        <w:t xml:space="preserve"> </w:t>
      </w:r>
      <w:r>
        <w:fldChar w:fldCharType="begin"/>
      </w:r>
      <w:r>
        <w:instrText>PAGEREF section_51066d6d101547fcaa3de6c9e44da131</w:instrText>
      </w:r>
      <w:r>
        <w:fldChar w:fldCharType="separate"/>
      </w:r>
      <w:r>
        <w:rPr>
          <w:noProof/>
        </w:rPr>
        <w:t>36</w:t>
      </w:r>
      <w:r>
        <w:fldChar w:fldCharType="end"/>
      </w:r>
    </w:p>
    <w:p w:rsidR="002B154A" w:rsidRDefault="00D5400E">
      <w:pPr>
        <w:pStyle w:val="indexentry0"/>
      </w:pPr>
      <w:hyperlink w:anchor="section_fa865dd1177d42efa4344180a07f39ec">
        <w:r>
          <w:rPr>
            <w:rStyle w:val="Hyperlink"/>
          </w:rPr>
          <w:t>Overview (synopsis)</w:t>
        </w:r>
      </w:hyperlink>
      <w:r>
        <w:t xml:space="preserve"> </w:t>
      </w:r>
      <w:r>
        <w:fldChar w:fldCharType="begin"/>
      </w:r>
      <w:r>
        <w:instrText>PAGEREF section_fa865dd1177d42efa</w:instrText>
      </w:r>
      <w:r>
        <w:instrText>4344180a07f39ec</w:instrText>
      </w:r>
      <w:r>
        <w:fldChar w:fldCharType="separate"/>
      </w:r>
      <w:r>
        <w:rPr>
          <w:noProof/>
        </w:rPr>
        <w:t>9</w:t>
      </w:r>
      <w:r>
        <w:fldChar w:fldCharType="end"/>
      </w:r>
    </w:p>
    <w:p w:rsidR="002B154A" w:rsidRDefault="002B154A">
      <w:pPr>
        <w:spacing w:before="0" w:after="0"/>
        <w:rPr>
          <w:sz w:val="16"/>
        </w:rPr>
      </w:pPr>
    </w:p>
    <w:p w:rsidR="002B154A" w:rsidRDefault="00D5400E">
      <w:pPr>
        <w:pStyle w:val="indexheader"/>
      </w:pPr>
      <w:r>
        <w:t>P</w:t>
      </w:r>
    </w:p>
    <w:p w:rsidR="002B154A" w:rsidRDefault="002B154A">
      <w:pPr>
        <w:spacing w:before="0" w:after="0"/>
        <w:rPr>
          <w:sz w:val="16"/>
        </w:rPr>
      </w:pPr>
    </w:p>
    <w:p w:rsidR="002B154A" w:rsidRDefault="00D5400E">
      <w:pPr>
        <w:pStyle w:val="indexentry0"/>
      </w:pPr>
      <w:hyperlink w:anchor="section_ffaab001a237456393ddcd0a5598ad84">
        <w:r>
          <w:rPr>
            <w:rStyle w:val="Hyperlink"/>
          </w:rPr>
          <w:t>Parameters - security index</w:t>
        </w:r>
      </w:hyperlink>
      <w:r>
        <w:t xml:space="preserve"> </w:t>
      </w:r>
      <w:r>
        <w:fldChar w:fldCharType="begin"/>
      </w:r>
      <w:r>
        <w:instrText>PAGEREF section_ffaab001a237456393ddcd0a5598ad84</w:instrText>
      </w:r>
      <w:r>
        <w:fldChar w:fldCharType="separate"/>
      </w:r>
      <w:r>
        <w:rPr>
          <w:noProof/>
        </w:rPr>
        <w:t>49</w:t>
      </w:r>
      <w:r>
        <w:fldChar w:fldCharType="end"/>
      </w:r>
    </w:p>
    <w:p w:rsidR="002B154A" w:rsidRDefault="00D5400E">
      <w:pPr>
        <w:pStyle w:val="indexentry0"/>
      </w:pPr>
      <w:hyperlink w:anchor="section_81db898341aa442ba1c214353dd8c6a6">
        <w:r>
          <w:rPr>
            <w:rStyle w:val="Hyperlink"/>
          </w:rPr>
          <w:t>Preconditions</w:t>
        </w:r>
      </w:hyperlink>
      <w:r>
        <w:t xml:space="preserve"> </w:t>
      </w:r>
      <w:r>
        <w:fldChar w:fldCharType="begin"/>
      </w:r>
      <w:r>
        <w:instrText>PAGEREF secti</w:instrText>
      </w:r>
      <w:r>
        <w:instrText>on_81db898341aa442ba1c214353dd8c6a6</w:instrText>
      </w:r>
      <w:r>
        <w:fldChar w:fldCharType="separate"/>
      </w:r>
      <w:r>
        <w:rPr>
          <w:noProof/>
        </w:rPr>
        <w:t>10</w:t>
      </w:r>
      <w:r>
        <w:fldChar w:fldCharType="end"/>
      </w:r>
    </w:p>
    <w:p w:rsidR="002B154A" w:rsidRDefault="00D5400E">
      <w:pPr>
        <w:pStyle w:val="indexentry0"/>
      </w:pPr>
      <w:hyperlink w:anchor="section_81db898341aa442ba1c214353dd8c6a6">
        <w:r>
          <w:rPr>
            <w:rStyle w:val="Hyperlink"/>
          </w:rPr>
          <w:t>Prerequisites</w:t>
        </w:r>
      </w:hyperlink>
      <w:r>
        <w:t xml:space="preserve"> </w:t>
      </w:r>
      <w:r>
        <w:fldChar w:fldCharType="begin"/>
      </w:r>
      <w:r>
        <w:instrText>PAGEREF section_81db898341aa442ba1c214353dd8c6a6</w:instrText>
      </w:r>
      <w:r>
        <w:fldChar w:fldCharType="separate"/>
      </w:r>
      <w:r>
        <w:rPr>
          <w:noProof/>
        </w:rPr>
        <w:t>10</w:t>
      </w:r>
      <w:r>
        <w:fldChar w:fldCharType="end"/>
      </w:r>
    </w:p>
    <w:p w:rsidR="002B154A" w:rsidRDefault="00D5400E">
      <w:pPr>
        <w:pStyle w:val="indexentry0"/>
      </w:pPr>
      <w:hyperlink w:anchor="section_d7616b34af314959b7d6a137bbc3e32e">
        <w:r>
          <w:rPr>
            <w:rStyle w:val="Hyperlink"/>
          </w:rPr>
          <w:t>Product behavior</w:t>
        </w:r>
      </w:hyperlink>
      <w:r>
        <w:t xml:space="preserve"> </w:t>
      </w:r>
      <w:r>
        <w:fldChar w:fldCharType="begin"/>
      </w:r>
      <w:r>
        <w:instrText>PAGEREF section_d7616b34af314959b7d6a137bbc3e32e</w:instrText>
      </w:r>
      <w:r>
        <w:fldChar w:fldCharType="separate"/>
      </w:r>
      <w:r>
        <w:rPr>
          <w:noProof/>
        </w:rPr>
        <w:t>58</w:t>
      </w:r>
      <w:r>
        <w:fldChar w:fldCharType="end"/>
      </w:r>
    </w:p>
    <w:p w:rsidR="002B154A" w:rsidRDefault="00D5400E">
      <w:pPr>
        <w:pStyle w:val="indexentry0"/>
      </w:pP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15</w:t>
      </w:r>
      <w:r>
        <w:fldChar w:fldCharType="end"/>
      </w:r>
    </w:p>
    <w:p w:rsidR="002B154A" w:rsidRDefault="00D5400E">
      <w:pPr>
        <w:pStyle w:val="indexentry0"/>
      </w:pPr>
      <w:r>
        <w:t>Protocol Details</w:t>
      </w:r>
    </w:p>
    <w:p w:rsidR="002B154A" w:rsidRDefault="00D5400E">
      <w:pPr>
        <w:pStyle w:val="indexentry0"/>
      </w:pPr>
      <w:r>
        <w:t xml:space="preserve">   </w:t>
      </w:r>
      <w:hyperlink w:anchor="section_a9aeec681d77414a996919bd8381a46c">
        <w:r>
          <w:rPr>
            <w:rStyle w:val="Hyperlink"/>
          </w:rPr>
          <w:t>overview</w:t>
        </w:r>
      </w:hyperlink>
      <w:r>
        <w:t xml:space="preserve"> </w:t>
      </w:r>
      <w:r>
        <w:fldChar w:fldCharType="begin"/>
      </w:r>
      <w:r>
        <w:instrText>PAGEREF section_a9aeec681d77414a996919bd8381a46c</w:instrText>
      </w:r>
      <w:r>
        <w:fldChar w:fldCharType="separate"/>
      </w:r>
      <w:r>
        <w:rPr>
          <w:noProof/>
        </w:rPr>
        <w:t>17</w:t>
      </w:r>
      <w:r>
        <w:fldChar w:fldCharType="end"/>
      </w:r>
    </w:p>
    <w:p w:rsidR="002B154A" w:rsidRDefault="002B154A">
      <w:pPr>
        <w:spacing w:before="0" w:after="0"/>
        <w:rPr>
          <w:sz w:val="16"/>
        </w:rPr>
      </w:pPr>
    </w:p>
    <w:p w:rsidR="002B154A" w:rsidRDefault="00D5400E">
      <w:pPr>
        <w:pStyle w:val="indexheader"/>
      </w:pPr>
      <w:r>
        <w:t>R</w:t>
      </w:r>
    </w:p>
    <w:p w:rsidR="002B154A" w:rsidRDefault="002B154A">
      <w:pPr>
        <w:spacing w:before="0" w:after="0"/>
        <w:rPr>
          <w:sz w:val="16"/>
        </w:rPr>
      </w:pPr>
    </w:p>
    <w:p w:rsidR="002B154A" w:rsidRDefault="00D5400E">
      <w:pPr>
        <w:pStyle w:val="indexentry0"/>
      </w:pPr>
      <w:hyperlink w:anchor="section_eba89a026eb343138f3236534fc2b6ee">
        <w:r>
          <w:rPr>
            <w:rStyle w:val="Hyperlink"/>
          </w:rPr>
          <w:t>References</w:t>
        </w:r>
      </w:hyperlink>
      <w:r>
        <w:t xml:space="preserve"> </w:t>
      </w:r>
      <w:r>
        <w:fldChar w:fldCharType="begin"/>
      </w:r>
      <w:r>
        <w:instrText>PAGEREF section_eba89a026eb343138f3236534fc2b6ee</w:instrText>
      </w:r>
      <w:r>
        <w:fldChar w:fldCharType="separate"/>
      </w:r>
      <w:r>
        <w:rPr>
          <w:noProof/>
        </w:rPr>
        <w:t>8</w:t>
      </w:r>
      <w:r>
        <w:fldChar w:fldCharType="end"/>
      </w:r>
    </w:p>
    <w:p w:rsidR="002B154A" w:rsidRDefault="00D5400E">
      <w:pPr>
        <w:pStyle w:val="indexentry0"/>
      </w:pPr>
      <w:r>
        <w:t xml:space="preserve">   </w:t>
      </w:r>
      <w:hyperlink w:anchor="section_d24b0a6479ed4093bf4d2065a42d7b6f">
        <w:r>
          <w:rPr>
            <w:rStyle w:val="Hyperlink"/>
          </w:rPr>
          <w:t>informative</w:t>
        </w:r>
      </w:hyperlink>
      <w:r>
        <w:t xml:space="preserve"> </w:t>
      </w:r>
      <w:r>
        <w:fldChar w:fldCharType="begin"/>
      </w:r>
      <w:r>
        <w:instrText>PAGEREF section_d24b0a6479ed4093bf4d2065a42d7b6f</w:instrText>
      </w:r>
      <w:r>
        <w:fldChar w:fldCharType="separate"/>
      </w:r>
      <w:r>
        <w:rPr>
          <w:noProof/>
        </w:rPr>
        <w:t>9</w:t>
      </w:r>
      <w:r>
        <w:fldChar w:fldCharType="end"/>
      </w:r>
    </w:p>
    <w:p w:rsidR="002B154A" w:rsidRDefault="00D5400E">
      <w:pPr>
        <w:pStyle w:val="indexentry0"/>
      </w:pPr>
      <w:r>
        <w:t xml:space="preserve">   </w:t>
      </w:r>
      <w:hyperlink w:anchor="section_541699653fd64f4083eab635f6ddab5e">
        <w:r>
          <w:rPr>
            <w:rStyle w:val="Hyperlink"/>
          </w:rPr>
          <w:t>normative</w:t>
        </w:r>
      </w:hyperlink>
      <w:r>
        <w:t xml:space="preserve"> </w:t>
      </w:r>
      <w:r>
        <w:fldChar w:fldCharType="begin"/>
      </w:r>
      <w:r>
        <w:instrText>PAGEREF section_541699653fd64f4083eab635f6ddab5e</w:instrText>
      </w:r>
      <w:r>
        <w:fldChar w:fldCharType="separate"/>
      </w:r>
      <w:r>
        <w:rPr>
          <w:noProof/>
        </w:rPr>
        <w:t>8</w:t>
      </w:r>
      <w:r>
        <w:fldChar w:fldCharType="end"/>
      </w:r>
    </w:p>
    <w:p w:rsidR="002B154A" w:rsidRDefault="00D5400E">
      <w:pPr>
        <w:pStyle w:val="indexentry0"/>
      </w:pPr>
      <w:hyperlink w:anchor="section_8c8fe955f1b946d49a468d540b1d068f">
        <w:r>
          <w:rPr>
            <w:rStyle w:val="Hyperlink"/>
          </w:rPr>
          <w:t>Relationship to other protocols</w:t>
        </w:r>
      </w:hyperlink>
      <w:r>
        <w:t xml:space="preserve"> </w:t>
      </w:r>
      <w:r>
        <w:fldChar w:fldCharType="begin"/>
      </w:r>
      <w:r>
        <w:instrText>PAGEREF section_8c8fe955f1b946d49a468d540b1d068f</w:instrText>
      </w:r>
      <w:r>
        <w:fldChar w:fldCharType="separate"/>
      </w:r>
      <w:r>
        <w:rPr>
          <w:noProof/>
        </w:rPr>
        <w:t>10</w:t>
      </w:r>
      <w:r>
        <w:fldChar w:fldCharType="end"/>
      </w:r>
    </w:p>
    <w:p w:rsidR="002B154A" w:rsidRDefault="00D5400E">
      <w:pPr>
        <w:pStyle w:val="indexentry0"/>
      </w:pPr>
      <w:r>
        <w:t>Retrieving items from the database</w:t>
      </w:r>
    </w:p>
    <w:p w:rsidR="002B154A" w:rsidRDefault="00D5400E">
      <w:pPr>
        <w:pStyle w:val="indexentry0"/>
      </w:pPr>
      <w:r>
        <w:t xml:space="preserve">   </w:t>
      </w:r>
      <w:hyperlink w:anchor="section_21e52aca06a641478da3a32139cfca46">
        <w:r>
          <w:rPr>
            <w:rStyle w:val="Hyperlink"/>
          </w:rPr>
          <w:t>Example</w:t>
        </w:r>
      </w:hyperlink>
      <w:r>
        <w:t xml:space="preserve"> </w:t>
      </w:r>
      <w:r>
        <w:fldChar w:fldCharType="begin"/>
      </w:r>
      <w:r>
        <w:instrText>PAGEREF section_21e52aca06a641478da3a32139cfca46</w:instrText>
      </w:r>
      <w:r>
        <w:fldChar w:fldCharType="separate"/>
      </w:r>
      <w:r>
        <w:rPr>
          <w:noProof/>
        </w:rPr>
        <w:t>41</w:t>
      </w:r>
      <w:r>
        <w:fldChar w:fldCharType="end"/>
      </w:r>
    </w:p>
    <w:p w:rsidR="002B154A" w:rsidRDefault="002B154A">
      <w:pPr>
        <w:spacing w:before="0" w:after="0"/>
        <w:rPr>
          <w:sz w:val="16"/>
        </w:rPr>
      </w:pPr>
    </w:p>
    <w:p w:rsidR="002B154A" w:rsidRDefault="00D5400E">
      <w:pPr>
        <w:pStyle w:val="indexheader"/>
      </w:pPr>
      <w:r>
        <w:t>S</w:t>
      </w:r>
    </w:p>
    <w:p w:rsidR="002B154A" w:rsidRDefault="002B154A">
      <w:pPr>
        <w:spacing w:before="0" w:after="0"/>
        <w:rPr>
          <w:sz w:val="16"/>
        </w:rPr>
      </w:pPr>
    </w:p>
    <w:p w:rsidR="002B154A" w:rsidRDefault="00D5400E">
      <w:pPr>
        <w:pStyle w:val="indexentry0"/>
      </w:pPr>
      <w:r>
        <w:t>Security</w:t>
      </w:r>
    </w:p>
    <w:p w:rsidR="002B154A" w:rsidRDefault="00D5400E">
      <w:pPr>
        <w:pStyle w:val="indexentry0"/>
      </w:pPr>
      <w:r>
        <w:t xml:space="preserve">   </w:t>
      </w:r>
      <w:hyperlink w:anchor="section_a4710c00849d465d94aa03f8e053cd6b">
        <w:r>
          <w:rPr>
            <w:rStyle w:val="Hyperlink"/>
          </w:rPr>
          <w:t>implementer considerations</w:t>
        </w:r>
      </w:hyperlink>
      <w:r>
        <w:t xml:space="preserve"> </w:t>
      </w:r>
      <w:r>
        <w:fldChar w:fldCharType="begin"/>
      </w:r>
      <w:r>
        <w:instrText>PAGEREF section_a4710c00849d465d94aa03f8e053cd6b</w:instrText>
      </w:r>
      <w:r>
        <w:fldChar w:fldCharType="separate"/>
      </w:r>
      <w:r>
        <w:rPr>
          <w:noProof/>
        </w:rPr>
        <w:t>49</w:t>
      </w:r>
      <w:r>
        <w:fldChar w:fldCharType="end"/>
      </w:r>
    </w:p>
    <w:p w:rsidR="002B154A" w:rsidRDefault="00D5400E">
      <w:pPr>
        <w:pStyle w:val="indexentry0"/>
      </w:pPr>
      <w:r>
        <w:t xml:space="preserve">   </w:t>
      </w:r>
      <w:hyperlink w:anchor="section_ffaab001a237456393ddcd0a5598ad84">
        <w:r>
          <w:rPr>
            <w:rStyle w:val="Hyperlink"/>
          </w:rPr>
          <w:t>parameter index</w:t>
        </w:r>
      </w:hyperlink>
      <w:r>
        <w:t xml:space="preserve"> </w:t>
      </w:r>
      <w:r>
        <w:fldChar w:fldCharType="begin"/>
      </w:r>
      <w:r>
        <w:instrText>PAGEREF section_ffaab001a237456393ddcd0a5598ad84</w:instrText>
      </w:r>
      <w:r>
        <w:fldChar w:fldCharType="separate"/>
      </w:r>
      <w:r>
        <w:rPr>
          <w:noProof/>
        </w:rPr>
        <w:t>49</w:t>
      </w:r>
      <w:r>
        <w:fldChar w:fldCharType="end"/>
      </w:r>
    </w:p>
    <w:p w:rsidR="002B154A" w:rsidRDefault="00D5400E">
      <w:pPr>
        <w:pStyle w:val="indexentry0"/>
      </w:pPr>
      <w:hyperlink w:anchor="section_467bb465299a477bb4b639aff093ee2d">
        <w:r>
          <w:rPr>
            <w:rStyle w:val="Hyperlink"/>
          </w:rPr>
          <w:t>SecurityDescriptor complex type</w:t>
        </w:r>
      </w:hyperlink>
      <w:r>
        <w:t xml:space="preserve"> </w:t>
      </w:r>
      <w:r>
        <w:fldChar w:fldCharType="begin"/>
      </w:r>
      <w:r>
        <w:instrText>PAGEREF section_467bb465299a47</w:instrText>
      </w:r>
      <w:r>
        <w:instrText>7bb4b639aff093ee2d</w:instrText>
      </w:r>
      <w:r>
        <w:fldChar w:fldCharType="separate"/>
      </w:r>
      <w:r>
        <w:rPr>
          <w:noProof/>
        </w:rPr>
        <w:t>15</w:t>
      </w:r>
      <w:r>
        <w:fldChar w:fldCharType="end"/>
      </w:r>
    </w:p>
    <w:p w:rsidR="002B154A" w:rsidRDefault="00D5400E">
      <w:pPr>
        <w:pStyle w:val="indexentry0"/>
      </w:pPr>
      <w:r>
        <w:t>Sequencing rules</w:t>
      </w:r>
    </w:p>
    <w:p w:rsidR="002B154A" w:rsidRDefault="00D5400E">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19</w:t>
      </w:r>
      <w:r>
        <w:fldChar w:fldCharType="end"/>
      </w:r>
    </w:p>
    <w:p w:rsidR="002B154A" w:rsidRDefault="00D5400E">
      <w:pPr>
        <w:pStyle w:val="indexentry0"/>
      </w:pPr>
      <w:r>
        <w:t>Server</w:t>
      </w:r>
    </w:p>
    <w:p w:rsidR="002B154A" w:rsidRDefault="00D5400E">
      <w:pPr>
        <w:pStyle w:val="indexentry0"/>
      </w:pPr>
      <w:r>
        <w:t xml:space="preserve">   </w:t>
      </w:r>
      <w:hyperlink w:anchor="section_0ee049341f264155b95ae7fc2b0e32a1">
        <w:r>
          <w:rPr>
            <w:rStyle w:val="Hyperlink"/>
          </w:rPr>
          <w:t>abstract data model</w:t>
        </w:r>
      </w:hyperlink>
      <w:r>
        <w:t xml:space="preserve"> </w:t>
      </w:r>
      <w:r>
        <w:fldChar w:fldCharType="begin"/>
      </w:r>
      <w:r>
        <w:instrText>PAGEREF section_0ee049341f264155b95ae7fc2b0e32a1</w:instrText>
      </w:r>
      <w:r>
        <w:fldChar w:fldCharType="separate"/>
      </w:r>
      <w:r>
        <w:rPr>
          <w:noProof/>
        </w:rPr>
        <w:t>17</w:t>
      </w:r>
      <w:r>
        <w:fldChar w:fldCharType="end"/>
      </w:r>
    </w:p>
    <w:p w:rsidR="002B154A" w:rsidRDefault="00D5400E">
      <w:pPr>
        <w:pStyle w:val="indexentry0"/>
      </w:pPr>
      <w:r>
        <w:t xml:space="preserve">   </w:t>
      </w:r>
      <w:hyperlink w:anchor="section_51b189a04757485c952252829dc2d37c">
        <w:r>
          <w:rPr>
            <w:rStyle w:val="Hyperlink"/>
          </w:rPr>
          <w:t>EnumerateDatabases operation</w:t>
        </w:r>
      </w:hyperlink>
      <w:r>
        <w:t xml:space="preserve"> </w:t>
      </w:r>
      <w:r>
        <w:fldChar w:fldCharType="begin"/>
      </w:r>
      <w:r>
        <w:instrText>PAGEREF section_51b189a04757485c952252829dc2d37c</w:instrText>
      </w:r>
      <w:r>
        <w:fldChar w:fldCharType="separate"/>
      </w:r>
      <w:r>
        <w:rPr>
          <w:noProof/>
        </w:rPr>
        <w:t>20</w:t>
      </w:r>
      <w:r>
        <w:fldChar w:fldCharType="end"/>
      </w:r>
    </w:p>
    <w:p w:rsidR="002B154A" w:rsidRDefault="00D5400E">
      <w:pPr>
        <w:pStyle w:val="indexentry0"/>
      </w:pPr>
      <w:r>
        <w:t xml:space="preserve">   </w:t>
      </w:r>
      <w:hyperlink w:anchor="section_ab05a8bd55f440ae92c588b5164eb725">
        <w:r>
          <w:rPr>
            <w:rStyle w:val="Hyperlink"/>
          </w:rPr>
          <w:t>EnumerateItems operation</w:t>
        </w:r>
      </w:hyperlink>
      <w:r>
        <w:t xml:space="preserve"> </w:t>
      </w:r>
      <w:r>
        <w:fldChar w:fldCharType="begin"/>
      </w:r>
      <w:r>
        <w:instrText>PAGEREF section_ab05a8bd55f440ae92c588b5164eb725</w:instrText>
      </w:r>
      <w:r>
        <w:fldChar w:fldCharType="separate"/>
      </w:r>
      <w:r>
        <w:rPr>
          <w:noProof/>
        </w:rPr>
        <w:t>23</w:t>
      </w:r>
      <w:r>
        <w:fldChar w:fldCharType="end"/>
      </w:r>
    </w:p>
    <w:p w:rsidR="002B154A" w:rsidRDefault="00D5400E">
      <w:pPr>
        <w:pStyle w:val="indexentry0"/>
      </w:pPr>
      <w:r>
        <w:t xml:space="preserve">   </w:t>
      </w:r>
      <w:hyperlink w:anchor="section_8fc3d4e92ac3430e86ca5c14a8d1639e">
        <w:r>
          <w:rPr>
            <w:rStyle w:val="Hyperlink"/>
          </w:rPr>
          <w:t>EnumerateServers operation</w:t>
        </w:r>
      </w:hyperlink>
      <w:r>
        <w:t xml:space="preserve"> </w:t>
      </w:r>
      <w:r>
        <w:fldChar w:fldCharType="begin"/>
      </w:r>
      <w:r>
        <w:instrText>PAGEREF section_8fc3d4e92ac3430e86ca5c14a8d1639e</w:instrText>
      </w:r>
      <w:r>
        <w:fldChar w:fldCharType="separate"/>
      </w:r>
      <w:r>
        <w:rPr>
          <w:noProof/>
        </w:rPr>
        <w:t>26</w:t>
      </w:r>
      <w:r>
        <w:fldChar w:fldCharType="end"/>
      </w:r>
    </w:p>
    <w:p w:rsidR="002B154A" w:rsidRDefault="00D5400E">
      <w:pPr>
        <w:pStyle w:val="indexentry0"/>
      </w:pPr>
      <w:r>
        <w:t xml:space="preserve">   </w:t>
      </w:r>
      <w:hyperlink w:anchor="section_6b8e099a1c1c401ca11ce9697662eba5">
        <w:r>
          <w:rPr>
            <w:rStyle w:val="Hyperlink"/>
          </w:rPr>
          <w:t>FetchAttachment operation</w:t>
        </w:r>
      </w:hyperlink>
      <w:r>
        <w:t xml:space="preserve"> </w:t>
      </w:r>
      <w:r>
        <w:fldChar w:fldCharType="begin"/>
      </w:r>
      <w:r>
        <w:instrText>PAGEREF section_6b8e099a1c1c401ca11ce9697662eba5</w:instrText>
      </w:r>
      <w:r>
        <w:fldChar w:fldCharType="separate"/>
      </w:r>
      <w:r>
        <w:rPr>
          <w:noProof/>
        </w:rPr>
        <w:t>28</w:t>
      </w:r>
      <w:r>
        <w:fldChar w:fldCharType="end"/>
      </w:r>
    </w:p>
    <w:p w:rsidR="002B154A" w:rsidRDefault="00D5400E">
      <w:pPr>
        <w:pStyle w:val="indexentry0"/>
      </w:pPr>
      <w:r>
        <w:t xml:space="preserve">   </w:t>
      </w:r>
      <w:hyperlink w:anchor="section_5cfee088245a431694bcc88527e8380b">
        <w:r>
          <w:rPr>
            <w:rStyle w:val="Hyperlink"/>
          </w:rPr>
          <w:t>FetchItem operation</w:t>
        </w:r>
      </w:hyperlink>
      <w:r>
        <w:t xml:space="preserve"> </w:t>
      </w:r>
      <w:r>
        <w:fldChar w:fldCharType="begin"/>
      </w:r>
      <w:r>
        <w:instrText>PAGEREF section_5cfee088245a4</w:instrText>
      </w:r>
      <w:r>
        <w:instrText>31694bcc88527e8380b</w:instrText>
      </w:r>
      <w:r>
        <w:fldChar w:fldCharType="separate"/>
      </w:r>
      <w:r>
        <w:rPr>
          <w:noProof/>
        </w:rPr>
        <w:t>31</w:t>
      </w:r>
      <w:r>
        <w:fldChar w:fldCharType="end"/>
      </w:r>
    </w:p>
    <w:p w:rsidR="002B154A" w:rsidRDefault="00D5400E">
      <w:pPr>
        <w:pStyle w:val="indexentry0"/>
      </w:pPr>
      <w:r>
        <w:t xml:space="preserve">   </w:t>
      </w:r>
      <w:hyperlink w:anchor="section_b0786720899e4d42ac5826d108df9c9c">
        <w:r>
          <w:rPr>
            <w:rStyle w:val="Hyperlink"/>
          </w:rPr>
          <w:t>GetDatabase operation</w:t>
        </w:r>
      </w:hyperlink>
      <w:r>
        <w:t xml:space="preserve"> </w:t>
      </w:r>
      <w:r>
        <w:fldChar w:fldCharType="begin"/>
      </w:r>
      <w:r>
        <w:instrText>PAGEREF section_b0786720899e4d42ac5826d108df9c9c</w:instrText>
      </w:r>
      <w:r>
        <w:fldChar w:fldCharType="separate"/>
      </w:r>
      <w:r>
        <w:rPr>
          <w:noProof/>
        </w:rPr>
        <w:t>33</w:t>
      </w:r>
      <w:r>
        <w:fldChar w:fldCharType="end"/>
      </w:r>
    </w:p>
    <w:p w:rsidR="002B154A" w:rsidRDefault="00D5400E">
      <w:pPr>
        <w:pStyle w:val="indexentry0"/>
      </w:pPr>
      <w:r>
        <w:t xml:space="preserve">   </w:t>
      </w:r>
      <w:hyperlink w:anchor="section_51066d6d101547fcaa3de6c9e44da131">
        <w:r>
          <w:rPr>
            <w:rStyle w:val="Hyperlink"/>
          </w:rPr>
          <w:t>GetServer operation</w:t>
        </w:r>
      </w:hyperlink>
      <w:r>
        <w:t xml:space="preserve"> </w:t>
      </w:r>
      <w:r>
        <w:fldChar w:fldCharType="begin"/>
      </w:r>
      <w:r>
        <w:instrText>PAGEREF</w:instrText>
      </w:r>
      <w:r>
        <w:instrText xml:space="preserve"> section_51066d6d101547fcaa3de6c9e44da131</w:instrText>
      </w:r>
      <w:r>
        <w:fldChar w:fldCharType="separate"/>
      </w:r>
      <w:r>
        <w:rPr>
          <w:noProof/>
        </w:rPr>
        <w:t>36</w:t>
      </w:r>
      <w:r>
        <w:fldChar w:fldCharType="end"/>
      </w:r>
    </w:p>
    <w:p w:rsidR="002B154A" w:rsidRDefault="00D5400E">
      <w:pPr>
        <w:pStyle w:val="indexentry0"/>
      </w:pPr>
      <w:r>
        <w:t xml:space="preserve">   </w:t>
      </w:r>
      <w:hyperlink w:anchor="section_3fe4def31e1e471c80cfcee642d0ddb6">
        <w:r>
          <w:rPr>
            <w:rStyle w:val="Hyperlink"/>
          </w:rPr>
          <w:t>initialization</w:t>
        </w:r>
      </w:hyperlink>
      <w:r>
        <w:t xml:space="preserve"> </w:t>
      </w:r>
      <w:r>
        <w:fldChar w:fldCharType="begin"/>
      </w:r>
      <w:r>
        <w:instrText>PAGEREF section_3fe4def31e1e471c80cfcee642d0ddb6</w:instrText>
      </w:r>
      <w:r>
        <w:fldChar w:fldCharType="separate"/>
      </w:r>
      <w:r>
        <w:rPr>
          <w:noProof/>
        </w:rPr>
        <w:t>19</w:t>
      </w:r>
      <w:r>
        <w:fldChar w:fldCharType="end"/>
      </w:r>
    </w:p>
    <w:p w:rsidR="002B154A" w:rsidRDefault="00D5400E">
      <w:pPr>
        <w:pStyle w:val="indexentry0"/>
      </w:pPr>
      <w:r>
        <w:t xml:space="preserve">   </w:t>
      </w:r>
      <w:hyperlink w:anchor="section_05b77a47a2db4a92be1ecc1f5d79dfbc">
        <w:r>
          <w:rPr>
            <w:rStyle w:val="Hyperlink"/>
          </w:rPr>
          <w:t>local events</w:t>
        </w:r>
      </w:hyperlink>
      <w:r>
        <w:t xml:space="preserve"> </w:t>
      </w:r>
      <w:r>
        <w:fldChar w:fldCharType="begin"/>
      </w:r>
      <w:r>
        <w:instrText>PAGEREF section_05b77a47a2db4a92be1ecc1f5d79dfbc</w:instrText>
      </w:r>
      <w:r>
        <w:fldChar w:fldCharType="separate"/>
      </w:r>
      <w:r>
        <w:rPr>
          <w:noProof/>
        </w:rPr>
        <w:t>38</w:t>
      </w:r>
      <w:r>
        <w:fldChar w:fldCharType="end"/>
      </w:r>
    </w:p>
    <w:p w:rsidR="002B154A" w:rsidRDefault="00D5400E">
      <w:pPr>
        <w:pStyle w:val="indexentry0"/>
      </w:pPr>
      <w:r>
        <w:t xml:space="preserve">   </w:t>
      </w:r>
      <w:hyperlink w:anchor="section_7c166bcf64ae44558adeb2366b7fad4b">
        <w:r>
          <w:rPr>
            <w:rStyle w:val="Hyperlink"/>
          </w:rPr>
          <w:t>message processing</w:t>
        </w:r>
      </w:hyperlink>
      <w:r>
        <w:t xml:space="preserve"> </w:t>
      </w:r>
      <w:r>
        <w:fldChar w:fldCharType="begin"/>
      </w:r>
      <w:r>
        <w:instrText>PAGEREF section_7c166bcf64ae44558adeb2366b7fad4b</w:instrText>
      </w:r>
      <w:r>
        <w:fldChar w:fldCharType="separate"/>
      </w:r>
      <w:r>
        <w:rPr>
          <w:noProof/>
        </w:rPr>
        <w:t>19</w:t>
      </w:r>
      <w:r>
        <w:fldChar w:fldCharType="end"/>
      </w:r>
    </w:p>
    <w:p w:rsidR="002B154A" w:rsidRDefault="00D5400E">
      <w:pPr>
        <w:pStyle w:val="indexentry0"/>
      </w:pPr>
      <w:r>
        <w:t xml:space="preserve">   </w:t>
      </w:r>
      <w:hyperlink w:anchor="section_7c166bcf64ae44558adeb2366b7fad4b">
        <w:r>
          <w:rPr>
            <w:rStyle w:val="Hyperlink"/>
          </w:rPr>
          <w:t>se</w:t>
        </w:r>
        <w:r>
          <w:rPr>
            <w:rStyle w:val="Hyperlink"/>
          </w:rPr>
          <w:t>quencing rules</w:t>
        </w:r>
      </w:hyperlink>
      <w:r>
        <w:t xml:space="preserve"> </w:t>
      </w:r>
      <w:r>
        <w:fldChar w:fldCharType="begin"/>
      </w:r>
      <w:r>
        <w:instrText>PAGEREF section_7c166bcf64ae44558adeb2366b7fad4b</w:instrText>
      </w:r>
      <w:r>
        <w:fldChar w:fldCharType="separate"/>
      </w:r>
      <w:r>
        <w:rPr>
          <w:noProof/>
        </w:rPr>
        <w:t>19</w:t>
      </w:r>
      <w:r>
        <w:fldChar w:fldCharType="end"/>
      </w:r>
    </w:p>
    <w:p w:rsidR="002B154A" w:rsidRDefault="00D5400E">
      <w:pPr>
        <w:pStyle w:val="indexentry0"/>
      </w:pPr>
      <w:r>
        <w:t xml:space="preserve">   </w:t>
      </w:r>
      <w:hyperlink w:anchor="section_e3cc75c1b05a4496bb42a2a9052e6f6e">
        <w:r>
          <w:rPr>
            <w:rStyle w:val="Hyperlink"/>
          </w:rPr>
          <w:t>timer events</w:t>
        </w:r>
      </w:hyperlink>
      <w:r>
        <w:t xml:space="preserve"> </w:t>
      </w:r>
      <w:r>
        <w:fldChar w:fldCharType="begin"/>
      </w:r>
      <w:r>
        <w:instrText>PAGEREF section_e3cc75c1b05a4496bb42a2a9052e6f6e</w:instrText>
      </w:r>
      <w:r>
        <w:fldChar w:fldCharType="separate"/>
      </w:r>
      <w:r>
        <w:rPr>
          <w:noProof/>
        </w:rPr>
        <w:t>38</w:t>
      </w:r>
      <w:r>
        <w:fldChar w:fldCharType="end"/>
      </w:r>
    </w:p>
    <w:p w:rsidR="002B154A" w:rsidRDefault="00D5400E">
      <w:pPr>
        <w:pStyle w:val="indexentry0"/>
      </w:pPr>
      <w:r>
        <w:t xml:space="preserve">   </w:t>
      </w:r>
      <w:hyperlink w:anchor="section_1e5d8b53b98f41188a9fcd8f3c1c8de5">
        <w:r>
          <w:rPr>
            <w:rStyle w:val="Hyperlink"/>
          </w:rPr>
          <w:t>timers</w:t>
        </w:r>
      </w:hyperlink>
      <w:r>
        <w:t xml:space="preserve"> </w:t>
      </w:r>
      <w:r>
        <w:fldChar w:fldCharType="begin"/>
      </w:r>
      <w:r>
        <w:instrText>PAGEREF section_1e5d8b53b98f41188a9fcd8f3c1c8de5</w:instrText>
      </w:r>
      <w:r>
        <w:fldChar w:fldCharType="separate"/>
      </w:r>
      <w:r>
        <w:rPr>
          <w:noProof/>
        </w:rPr>
        <w:t>19</w:t>
      </w:r>
      <w:r>
        <w:fldChar w:fldCharType="end"/>
      </w:r>
    </w:p>
    <w:p w:rsidR="002B154A" w:rsidRDefault="00D5400E">
      <w:pPr>
        <w:pStyle w:val="indexentry0"/>
      </w:pPr>
      <w:hyperlink w:anchor="section_dc54bfb5884344489ecb5b1ffc51a6a5">
        <w:r>
          <w:rPr>
            <w:rStyle w:val="Hyperlink"/>
          </w:rPr>
          <w:t>SERVERITEM complex type</w:t>
        </w:r>
      </w:hyperlink>
      <w:r>
        <w:t xml:space="preserve"> </w:t>
      </w:r>
      <w:r>
        <w:fldChar w:fldCharType="begin"/>
      </w:r>
      <w:r>
        <w:instrText>PAGEREF section_dc54bfb5884344489ecb5b1ffc51a6a5</w:instrText>
      </w:r>
      <w:r>
        <w:fldChar w:fldCharType="separate"/>
      </w:r>
      <w:r>
        <w:rPr>
          <w:noProof/>
        </w:rPr>
        <w:t>16</w:t>
      </w:r>
      <w:r>
        <w:fldChar w:fldCharType="end"/>
      </w:r>
    </w:p>
    <w:p w:rsidR="002B154A" w:rsidRDefault="00D5400E">
      <w:pPr>
        <w:pStyle w:val="indexentry0"/>
      </w:pPr>
      <w:r>
        <w:t>Servers and Databases</w:t>
      </w:r>
    </w:p>
    <w:p w:rsidR="002B154A" w:rsidRDefault="00D5400E">
      <w:pPr>
        <w:pStyle w:val="indexentry0"/>
      </w:pPr>
      <w:r>
        <w:t xml:space="preserve">   </w:t>
      </w:r>
      <w:hyperlink w:anchor="section_97414043494843d8a97bbb8e4b8345cd">
        <w:r>
          <w:rPr>
            <w:rStyle w:val="Hyperlink"/>
          </w:rPr>
          <w:t>Identifying</w:t>
        </w:r>
      </w:hyperlink>
      <w:r>
        <w:t xml:space="preserve"> </w:t>
      </w:r>
      <w:r>
        <w:fldChar w:fldCharType="begin"/>
      </w:r>
      <w:r>
        <w:instrText>PAGEREF section_97414043494843d8a97bbb8e4b8345cd</w:instrText>
      </w:r>
      <w:r>
        <w:fldChar w:fldCharType="separate"/>
      </w:r>
      <w:r>
        <w:rPr>
          <w:noProof/>
        </w:rPr>
        <w:t>39</w:t>
      </w:r>
      <w:r>
        <w:fldChar w:fldCharType="end"/>
      </w:r>
    </w:p>
    <w:p w:rsidR="002B154A" w:rsidRDefault="00D5400E">
      <w:pPr>
        <w:pStyle w:val="indexentry0"/>
      </w:pP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16</w:t>
      </w:r>
      <w:r>
        <w:fldChar w:fldCharType="end"/>
      </w:r>
    </w:p>
    <w:p w:rsidR="002B154A" w:rsidRDefault="00D5400E">
      <w:pPr>
        <w:pStyle w:val="indexentry0"/>
      </w:pPr>
      <w:hyperlink w:anchor="section_a84bab300cca4298af62fe4def89d13e">
        <w:r>
          <w:rPr>
            <w:rStyle w:val="Hyperlink"/>
          </w:rPr>
          <w:t>Standards assignments</w:t>
        </w:r>
      </w:hyperlink>
      <w:r>
        <w:t xml:space="preserve"> </w:t>
      </w:r>
      <w:r>
        <w:fldChar w:fldCharType="begin"/>
      </w:r>
      <w:r>
        <w:instrText>PAGEREF section_a84bab300cca4298af62fe4def89d13e</w:instrText>
      </w:r>
      <w:r>
        <w:fldChar w:fldCharType="separate"/>
      </w:r>
      <w:r>
        <w:rPr>
          <w:noProof/>
        </w:rPr>
        <w:t>11</w:t>
      </w:r>
      <w:r>
        <w:fldChar w:fldCharType="end"/>
      </w:r>
    </w:p>
    <w:p w:rsidR="002B154A" w:rsidRDefault="00D5400E">
      <w:pPr>
        <w:pStyle w:val="indexentry0"/>
      </w:pPr>
      <w:r>
        <w:t>Syntax</w:t>
      </w:r>
    </w:p>
    <w:p w:rsidR="002B154A" w:rsidRDefault="00D5400E">
      <w:pPr>
        <w:pStyle w:val="indexentry0"/>
      </w:pPr>
      <w:r>
        <w:t xml:space="preserve">   </w:t>
      </w:r>
      <w:hyperlink w:anchor="section_b0bb7b78e3194089912419b1e4bacd14">
        <w:r>
          <w:rPr>
            <w:rStyle w:val="Hyperlink"/>
          </w:rPr>
          <w:t>messages - overview</w:t>
        </w:r>
      </w:hyperlink>
      <w:r>
        <w:t xml:space="preserve"> </w:t>
      </w:r>
      <w:r>
        <w:fldChar w:fldCharType="begin"/>
      </w:r>
      <w:r>
        <w:instrText>PAGEREF section_b0bb7b78e31</w:instrText>
      </w:r>
      <w:r>
        <w:instrText>94089912419b1e4bacd14</w:instrText>
      </w:r>
      <w:r>
        <w:fldChar w:fldCharType="separate"/>
      </w:r>
      <w:r>
        <w:rPr>
          <w:noProof/>
        </w:rPr>
        <w:t>12</w:t>
      </w:r>
      <w:r>
        <w:fldChar w:fldCharType="end"/>
      </w:r>
    </w:p>
    <w:p w:rsidR="002B154A" w:rsidRDefault="002B154A">
      <w:pPr>
        <w:spacing w:before="0" w:after="0"/>
        <w:rPr>
          <w:sz w:val="16"/>
        </w:rPr>
      </w:pPr>
    </w:p>
    <w:p w:rsidR="002B154A" w:rsidRDefault="00D5400E">
      <w:pPr>
        <w:pStyle w:val="indexheader"/>
      </w:pPr>
      <w:r>
        <w:t>T</w:t>
      </w:r>
    </w:p>
    <w:p w:rsidR="002B154A" w:rsidRDefault="002B154A">
      <w:pPr>
        <w:spacing w:before="0" w:after="0"/>
        <w:rPr>
          <w:sz w:val="16"/>
        </w:rPr>
      </w:pPr>
    </w:p>
    <w:p w:rsidR="002B154A" w:rsidRDefault="00D5400E">
      <w:pPr>
        <w:pStyle w:val="indexentry0"/>
      </w:pPr>
      <w:r>
        <w:t>Timer events</w:t>
      </w:r>
    </w:p>
    <w:p w:rsidR="002B154A" w:rsidRDefault="00D5400E">
      <w:pPr>
        <w:pStyle w:val="indexentry0"/>
      </w:pPr>
      <w:r>
        <w:t xml:space="preserve">   </w:t>
      </w:r>
      <w:hyperlink w:anchor="section_e3cc75c1b05a4496bb42a2a9052e6f6e">
        <w:r>
          <w:rPr>
            <w:rStyle w:val="Hyperlink"/>
          </w:rPr>
          <w:t>server</w:t>
        </w:r>
      </w:hyperlink>
      <w:r>
        <w:t xml:space="preserve"> </w:t>
      </w:r>
      <w:r>
        <w:fldChar w:fldCharType="begin"/>
      </w:r>
      <w:r>
        <w:instrText>PAGEREF section_e3cc75c1b05a4496bb42a2a9052e6f6e</w:instrText>
      </w:r>
      <w:r>
        <w:fldChar w:fldCharType="separate"/>
      </w:r>
      <w:r>
        <w:rPr>
          <w:noProof/>
        </w:rPr>
        <w:t>38</w:t>
      </w:r>
      <w:r>
        <w:fldChar w:fldCharType="end"/>
      </w:r>
    </w:p>
    <w:p w:rsidR="002B154A" w:rsidRDefault="00D5400E">
      <w:pPr>
        <w:pStyle w:val="indexentry0"/>
      </w:pPr>
      <w:r>
        <w:t>Timers</w:t>
      </w:r>
    </w:p>
    <w:p w:rsidR="002B154A" w:rsidRDefault="00D5400E">
      <w:pPr>
        <w:pStyle w:val="indexentry0"/>
      </w:pPr>
      <w:r>
        <w:t xml:space="preserve">   </w:t>
      </w:r>
      <w:hyperlink w:anchor="section_1e5d8b53b98f41188a9fcd8f3c1c8de5">
        <w:r>
          <w:rPr>
            <w:rStyle w:val="Hyperlink"/>
          </w:rPr>
          <w:t>server</w:t>
        </w:r>
      </w:hyperlink>
      <w:r>
        <w:t xml:space="preserve"> </w:t>
      </w:r>
      <w:r>
        <w:fldChar w:fldCharType="begin"/>
      </w:r>
      <w:r>
        <w:instrText>PAGEREF s</w:instrText>
      </w:r>
      <w:r>
        <w:instrText>ection_1e5d8b53b98f41188a9fcd8f3c1c8de5</w:instrText>
      </w:r>
      <w:r>
        <w:fldChar w:fldCharType="separate"/>
      </w:r>
      <w:r>
        <w:rPr>
          <w:noProof/>
        </w:rPr>
        <w:t>19</w:t>
      </w:r>
      <w:r>
        <w:fldChar w:fldCharType="end"/>
      </w:r>
    </w:p>
    <w:p w:rsidR="002B154A" w:rsidRDefault="00D5400E">
      <w:pPr>
        <w:pStyle w:val="indexentry0"/>
      </w:pPr>
      <w:hyperlink w:anchor="section_32db750f400f4b62a948e63b6333fc31">
        <w:r>
          <w:rPr>
            <w:rStyle w:val="Hyperlink"/>
          </w:rPr>
          <w:t>Tracking changes</w:t>
        </w:r>
      </w:hyperlink>
      <w:r>
        <w:t xml:space="preserve"> </w:t>
      </w:r>
      <w:r>
        <w:fldChar w:fldCharType="begin"/>
      </w:r>
      <w:r>
        <w:instrText>PAGEREF section_32db750f400f4b62a948e63b6333fc31</w:instrText>
      </w:r>
      <w:r>
        <w:fldChar w:fldCharType="separate"/>
      </w:r>
      <w:r>
        <w:rPr>
          <w:noProof/>
        </w:rPr>
        <w:t>59</w:t>
      </w:r>
      <w:r>
        <w:fldChar w:fldCharType="end"/>
      </w:r>
    </w:p>
    <w:p w:rsidR="002B154A" w:rsidRDefault="00D5400E">
      <w:pPr>
        <w:pStyle w:val="indexentry0"/>
      </w:pP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12</w:t>
      </w:r>
      <w:r>
        <w:fldChar w:fldCharType="end"/>
      </w:r>
    </w:p>
    <w:p w:rsidR="002B154A" w:rsidRDefault="00D5400E">
      <w:pPr>
        <w:pStyle w:val="indexentry0"/>
      </w:pPr>
      <w:r>
        <w:t>Types</w:t>
      </w:r>
    </w:p>
    <w:p w:rsidR="002B154A" w:rsidRDefault="00D5400E">
      <w:pPr>
        <w:pStyle w:val="indexentry0"/>
      </w:pPr>
      <w:r>
        <w:t xml:space="preserve">   </w:t>
      </w:r>
      <w:hyperlink w:anchor="section_8d004c830b5a4aa4b09daac7a3898797">
        <w:r>
          <w:rPr>
            <w:rStyle w:val="Hyperlink"/>
          </w:rPr>
          <w:t>complex</w:t>
        </w:r>
      </w:hyperlink>
      <w:r>
        <w:t xml:space="preserve"> </w:t>
      </w:r>
      <w:r>
        <w:fldChar w:fldCharType="begin"/>
      </w:r>
      <w:r>
        <w:instrText>PAGEREF section_8d004c830b5a4aa4b09daac7a3898797</w:instrText>
      </w:r>
      <w:r>
        <w:fldChar w:fldCharType="separate"/>
      </w:r>
      <w:r>
        <w:rPr>
          <w:noProof/>
        </w:rPr>
        <w:t>13</w:t>
      </w:r>
      <w:r>
        <w:fldChar w:fldCharType="end"/>
      </w:r>
    </w:p>
    <w:p w:rsidR="002B154A" w:rsidRDefault="00D5400E">
      <w:pPr>
        <w:pStyle w:val="indexentry0"/>
      </w:pPr>
      <w:r>
        <w:t xml:space="preserve">   </w:t>
      </w:r>
      <w:hyperlink w:anchor="section_44c9bd4585ed42ff92991c4dc447b876">
        <w:r>
          <w:rPr>
            <w:rStyle w:val="Hyperlink"/>
          </w:rPr>
          <w:t>simple</w:t>
        </w:r>
      </w:hyperlink>
      <w:r>
        <w:t xml:space="preserve"> </w:t>
      </w:r>
      <w:r>
        <w:fldChar w:fldCharType="begin"/>
      </w:r>
      <w:r>
        <w:instrText>PAGEREF section_44c9bd4585ed42ff92991c4dc447b876</w:instrText>
      </w:r>
      <w:r>
        <w:fldChar w:fldCharType="separate"/>
      </w:r>
      <w:r>
        <w:rPr>
          <w:noProof/>
        </w:rPr>
        <w:t>16</w:t>
      </w:r>
      <w:r>
        <w:fldChar w:fldCharType="end"/>
      </w:r>
    </w:p>
    <w:p w:rsidR="002B154A" w:rsidRDefault="002B154A">
      <w:pPr>
        <w:spacing w:before="0" w:after="0"/>
        <w:rPr>
          <w:sz w:val="16"/>
        </w:rPr>
      </w:pPr>
    </w:p>
    <w:p w:rsidR="002B154A" w:rsidRDefault="00D5400E">
      <w:pPr>
        <w:pStyle w:val="indexheader"/>
      </w:pPr>
      <w:r>
        <w:t>V</w:t>
      </w:r>
    </w:p>
    <w:p w:rsidR="002B154A" w:rsidRDefault="002B154A">
      <w:pPr>
        <w:spacing w:before="0" w:after="0"/>
        <w:rPr>
          <w:sz w:val="16"/>
        </w:rPr>
      </w:pPr>
    </w:p>
    <w:p w:rsidR="002B154A" w:rsidRDefault="00D5400E">
      <w:pPr>
        <w:pStyle w:val="indexentry0"/>
      </w:pPr>
      <w:hyperlink w:anchor="section_a8e374c50f5b43f7b4c13300338cb938">
        <w:r>
          <w:rPr>
            <w:rStyle w:val="Hyperlink"/>
          </w:rPr>
          <w:t>Vendor-extensible fields</w:t>
        </w:r>
      </w:hyperlink>
      <w:r>
        <w:t xml:space="preserve"> </w:t>
      </w:r>
      <w:r>
        <w:fldChar w:fldCharType="begin"/>
      </w:r>
      <w:r>
        <w:instrText>PAGEREF section_a8e374c50f5b43f7b4c13300338cb938</w:instrText>
      </w:r>
      <w:r>
        <w:fldChar w:fldCharType="separate"/>
      </w:r>
      <w:r>
        <w:rPr>
          <w:noProof/>
        </w:rPr>
        <w:t>11</w:t>
      </w:r>
      <w:r>
        <w:fldChar w:fldCharType="end"/>
      </w:r>
    </w:p>
    <w:p w:rsidR="002B154A" w:rsidRDefault="00D5400E">
      <w:pPr>
        <w:pStyle w:val="indexentry0"/>
      </w:pPr>
      <w:hyperlink w:anchor="section_1c25c7acf4ae4a48bb28f4065ed7a090">
        <w:r>
          <w:rPr>
            <w:rStyle w:val="Hyperlink"/>
          </w:rPr>
          <w:t>Versioning</w:t>
        </w:r>
      </w:hyperlink>
      <w:r>
        <w:t xml:space="preserve"> </w:t>
      </w:r>
      <w:r>
        <w:fldChar w:fldCharType="begin"/>
      </w:r>
      <w:r>
        <w:instrText>PAGEREF section_1c25c7acf4ae4a48bb28f4065ed7a090</w:instrText>
      </w:r>
      <w:r>
        <w:fldChar w:fldCharType="separate"/>
      </w:r>
      <w:r>
        <w:rPr>
          <w:noProof/>
        </w:rPr>
        <w:t>11</w:t>
      </w:r>
      <w:r>
        <w:fldChar w:fldCharType="end"/>
      </w:r>
    </w:p>
    <w:p w:rsidR="002B154A" w:rsidRDefault="002B154A">
      <w:pPr>
        <w:spacing w:before="0" w:after="0"/>
        <w:rPr>
          <w:sz w:val="16"/>
        </w:rPr>
      </w:pPr>
    </w:p>
    <w:p w:rsidR="002B154A" w:rsidRDefault="00D5400E">
      <w:pPr>
        <w:pStyle w:val="indexheader"/>
      </w:pPr>
      <w:r>
        <w:t>W</w:t>
      </w:r>
    </w:p>
    <w:p w:rsidR="002B154A" w:rsidRDefault="002B154A">
      <w:pPr>
        <w:spacing w:before="0" w:after="0"/>
        <w:rPr>
          <w:sz w:val="16"/>
        </w:rPr>
      </w:pPr>
    </w:p>
    <w:p w:rsidR="002B154A" w:rsidRDefault="00D5400E">
      <w:pPr>
        <w:pStyle w:val="indexentry0"/>
      </w:pPr>
      <w:hyperlink w:anchor="section_8e6932fcb3ed46d0a4bf5a445911590a">
        <w:r>
          <w:rPr>
            <w:rStyle w:val="Hyperlink"/>
          </w:rPr>
          <w:t>WSDL</w:t>
        </w:r>
      </w:hyperlink>
      <w:r>
        <w:t xml:space="preserve"> </w:t>
      </w:r>
      <w:r>
        <w:fldChar w:fldCharType="begin"/>
      </w:r>
      <w:r>
        <w:instrText>PAGEREF section_8e6932fcb3ed46d0a4bf5a445911590a</w:instrText>
      </w:r>
      <w:r>
        <w:fldChar w:fldCharType="separate"/>
      </w:r>
      <w:r>
        <w:rPr>
          <w:noProof/>
        </w:rPr>
        <w:t>50</w:t>
      </w:r>
      <w:r>
        <w:fldChar w:fldCharType="end"/>
      </w:r>
    </w:p>
    <w:p w:rsidR="002B154A" w:rsidRDefault="002B154A">
      <w:pPr>
        <w:spacing w:before="0" w:after="0"/>
        <w:rPr>
          <w:sz w:val="16"/>
        </w:rPr>
      </w:pPr>
    </w:p>
    <w:p w:rsidR="002B154A" w:rsidRDefault="00D5400E">
      <w:pPr>
        <w:pStyle w:val="indexheader"/>
      </w:pPr>
      <w:r>
        <w:t>X</w:t>
      </w:r>
    </w:p>
    <w:p w:rsidR="002B154A" w:rsidRDefault="002B154A">
      <w:pPr>
        <w:spacing w:before="0" w:after="0"/>
        <w:rPr>
          <w:sz w:val="16"/>
        </w:rPr>
      </w:pPr>
    </w:p>
    <w:p w:rsidR="002B154A" w:rsidRDefault="00D5400E">
      <w:pPr>
        <w:pStyle w:val="indexentry0"/>
      </w:pPr>
      <w:hyperlink w:anchor="section_d09db812e8794a8ebf44d70a3c5ae3d3">
        <w:r>
          <w:rPr>
            <w:rStyle w:val="Hyperlink"/>
          </w:rPr>
          <w:t>XML schema</w:t>
        </w:r>
      </w:hyperlink>
      <w:r>
        <w:t xml:space="preserve"> </w:t>
      </w:r>
      <w:r>
        <w:fldChar w:fldCharType="begin"/>
      </w:r>
      <w:r>
        <w:instrText>PAGEREF section_d09db812e8794a8ebf44d70a3c5ae3d3</w:instrText>
      </w:r>
      <w:r>
        <w:fldChar w:fldCharType="separate"/>
      </w:r>
      <w:r>
        <w:rPr>
          <w:noProof/>
        </w:rPr>
        <w:t>53</w:t>
      </w:r>
      <w:r>
        <w:fldChar w:fldCharType="end"/>
      </w:r>
    </w:p>
    <w:p w:rsidR="002B154A" w:rsidRDefault="00D5400E">
      <w:pPr>
        <w:pStyle w:val="indexentry0"/>
      </w:pPr>
      <w:r>
        <w:t xml:space="preserve">   </w:t>
      </w:r>
      <w:hyperlink w:anchor="section_f3571a72b4f24a65be4edf102b401db7">
        <w:r>
          <w:rPr>
            <w:rStyle w:val="Hyperlink"/>
          </w:rPr>
          <w:t>http://schemas.datacontract.org/2004/07/Microsoft.Office.Server.Search.Administration Schema</w:t>
        </w:r>
      </w:hyperlink>
      <w:r>
        <w:t xml:space="preserve"> </w:t>
      </w:r>
      <w:r>
        <w:fldChar w:fldCharType="begin"/>
      </w:r>
      <w:r>
        <w:instrText>PAGEREF section_f3571a72b4f24a65</w:instrText>
      </w:r>
      <w:r>
        <w:instrText>be4edf102b401db7</w:instrText>
      </w:r>
      <w:r>
        <w:fldChar w:fldCharType="separate"/>
      </w:r>
      <w:r>
        <w:rPr>
          <w:noProof/>
        </w:rPr>
        <w:t>53</w:t>
      </w:r>
      <w:r>
        <w:fldChar w:fldCharType="end"/>
      </w:r>
    </w:p>
    <w:p w:rsidR="002B154A" w:rsidRDefault="00D5400E">
      <w:pPr>
        <w:pStyle w:val="indexentry0"/>
      </w:pPr>
      <w:r>
        <w:t xml:space="preserve">   </w:t>
      </w:r>
      <w:hyperlink w:anchor="section_9deb461ecb5446849644c6360538dbf5">
        <w:r>
          <w:rPr>
            <w:rStyle w:val="Hyperlink"/>
          </w:rPr>
          <w:t>http://schemas.microsoft.com/2003/10/Serialization/ Schema</w:t>
        </w:r>
      </w:hyperlink>
      <w:r>
        <w:t xml:space="preserve"> </w:t>
      </w:r>
      <w:r>
        <w:fldChar w:fldCharType="begin"/>
      </w:r>
      <w:r>
        <w:instrText>PAGEREF section_9deb461ecb5446849644c6360538dbf5</w:instrText>
      </w:r>
      <w:r>
        <w:fldChar w:fldCharType="separate"/>
      </w:r>
      <w:r>
        <w:rPr>
          <w:noProof/>
        </w:rPr>
        <w:t>55</w:t>
      </w:r>
      <w:r>
        <w:fldChar w:fldCharType="end"/>
      </w:r>
    </w:p>
    <w:p w:rsidR="002B154A" w:rsidRDefault="00D5400E">
      <w:pPr>
        <w:pStyle w:val="indexentry0"/>
      </w:pPr>
      <w:r>
        <w:t xml:space="preserve">   </w:t>
      </w:r>
      <w:hyperlink w:anchor="section_df4ea0b8ed284ae3a9f1e591cc4a6acd">
        <w:r>
          <w:rPr>
            <w:rStyle w:val="Hyperlink"/>
          </w:rPr>
          <w:t>http://tempuri.org/ Schema</w:t>
        </w:r>
      </w:hyperlink>
      <w:r>
        <w:t xml:space="preserve"> </w:t>
      </w:r>
      <w:r>
        <w:fldChar w:fldCharType="begin"/>
      </w:r>
      <w:r>
        <w:instrText>PAGEREF section_df4ea0b8ed284ae3a9f1e591cc4a6acd</w:instrText>
      </w:r>
      <w:r>
        <w:fldChar w:fldCharType="separate"/>
      </w:r>
      <w:r>
        <w:rPr>
          <w:noProof/>
        </w:rPr>
        <w:t>55</w:t>
      </w:r>
      <w:r>
        <w:fldChar w:fldCharType="end"/>
      </w:r>
    </w:p>
    <w:p w:rsidR="002B154A" w:rsidRDefault="002B154A">
      <w:pPr>
        <w:rPr>
          <w:rStyle w:val="InlineCode"/>
        </w:rPr>
      </w:pPr>
      <w:bookmarkStart w:id="437" w:name="EndOfDocument_ST"/>
      <w:bookmarkEnd w:id="437"/>
    </w:p>
    <w:sectPr w:rsidR="002B154A">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4A" w:rsidRDefault="00D5400E">
      <w:r>
        <w:separator/>
      </w:r>
    </w:p>
    <w:p w:rsidR="002B154A" w:rsidRDefault="002B154A"/>
  </w:endnote>
  <w:endnote w:type="continuationSeparator" w:id="0">
    <w:p w:rsidR="002B154A" w:rsidRDefault="00D5400E">
      <w:r>
        <w:continuationSeparator/>
      </w:r>
    </w:p>
    <w:p w:rsidR="002B154A" w:rsidRDefault="002B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4A" w:rsidRDefault="00D5400E">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2B154A" w:rsidRDefault="00D5400E">
    <w:pPr>
      <w:pStyle w:val="PageFooter"/>
    </w:pPr>
    <w:r>
      <w:t>[MS-NOTESWS] - v20211005</w:t>
    </w:r>
  </w:p>
  <w:p w:rsidR="002B154A" w:rsidRDefault="00D5400E">
    <w:pPr>
      <w:pStyle w:val="PageFooter"/>
    </w:pPr>
    <w:r>
      <w:t>MS Search Lotus Notes Web Service Protocol</w:t>
    </w:r>
  </w:p>
  <w:p w:rsidR="002B154A" w:rsidRDefault="00D5400E">
    <w:pPr>
      <w:pStyle w:val="PageFooter"/>
    </w:pPr>
    <w:r>
      <w:t>Copyright © 2021 Microsoft Corporation</w:t>
    </w:r>
  </w:p>
  <w:p w:rsidR="002B154A" w:rsidRDefault="00D5400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4A" w:rsidRDefault="00D5400E">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2B154A" w:rsidRDefault="00D5400E">
    <w:pPr>
      <w:pStyle w:val="PageFooter"/>
    </w:pPr>
    <w:r>
      <w:t>[MS-NOTESWS] - v20211005</w:t>
    </w:r>
  </w:p>
  <w:p w:rsidR="002B154A" w:rsidRDefault="00D5400E">
    <w:pPr>
      <w:pStyle w:val="PageFooter"/>
    </w:pPr>
    <w:r>
      <w:t>MS Search Lotus Notes Web Service Protocol</w:t>
    </w:r>
  </w:p>
  <w:p w:rsidR="002B154A" w:rsidRDefault="00D5400E">
    <w:pPr>
      <w:pStyle w:val="PageFooter"/>
    </w:pPr>
    <w:r>
      <w:t>Copyright © 2021 Mi</w:t>
    </w:r>
    <w:r>
      <w:t>crosoft Corporation</w:t>
    </w:r>
  </w:p>
  <w:p w:rsidR="002B154A" w:rsidRDefault="00D5400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4A" w:rsidRDefault="00D5400E">
      <w:r>
        <w:separator/>
      </w:r>
    </w:p>
    <w:p w:rsidR="002B154A" w:rsidRDefault="002B154A"/>
  </w:footnote>
  <w:footnote w:type="continuationSeparator" w:id="0">
    <w:p w:rsidR="002B154A" w:rsidRDefault="00D5400E">
      <w:r>
        <w:continuationSeparator/>
      </w:r>
    </w:p>
    <w:p w:rsidR="002B154A" w:rsidRDefault="002B15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9130B"/>
    <w:multiLevelType w:val="hybridMultilevel"/>
    <w:tmpl w:val="5E9A9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360209"/>
    <w:multiLevelType w:val="hybridMultilevel"/>
    <w:tmpl w:val="77F8F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B597B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3B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6F2930"/>
    <w:multiLevelType w:val="hybridMultilevel"/>
    <w:tmpl w:val="BF222B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FF10BD1"/>
    <w:multiLevelType w:val="hybridMultilevel"/>
    <w:tmpl w:val="0046D7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F06D2E"/>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DF35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740E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FF055B"/>
    <w:multiLevelType w:val="hybridMultilevel"/>
    <w:tmpl w:val="68FAC8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09D5299"/>
    <w:multiLevelType w:val="hybridMultilevel"/>
    <w:tmpl w:val="F3FCD1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EF65A5"/>
    <w:multiLevelType w:val="hybridMultilevel"/>
    <w:tmpl w:val="6B90E5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E11F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167C24"/>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331AE"/>
    <w:multiLevelType w:val="hybridMultilevel"/>
    <w:tmpl w:val="2F5E9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87D12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5"/>
  </w:num>
  <w:num w:numId="4">
    <w:abstractNumId w:val="53"/>
  </w:num>
  <w:num w:numId="5">
    <w:abstractNumId w:val="23"/>
  </w:num>
  <w:num w:numId="6">
    <w:abstractNumId w:val="17"/>
  </w:num>
  <w:num w:numId="7">
    <w:abstractNumId w:val="49"/>
  </w:num>
  <w:num w:numId="8">
    <w:abstractNumId w:val="16"/>
  </w:num>
  <w:num w:numId="9">
    <w:abstractNumId w:val="1"/>
  </w:num>
  <w:num w:numId="10">
    <w:abstractNumId w:val="34"/>
  </w:num>
  <w:num w:numId="11">
    <w:abstractNumId w:val="24"/>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8"/>
  </w:num>
  <w:num w:numId="26">
    <w:abstractNumId w:val="5"/>
  </w:num>
  <w:num w:numId="27">
    <w:abstractNumId w:val="29"/>
  </w:num>
  <w:num w:numId="28">
    <w:abstractNumId w:val="27"/>
  </w:num>
  <w:num w:numId="29">
    <w:abstractNumId w:val="6"/>
  </w:num>
  <w:num w:numId="30">
    <w:abstractNumId w:val="7"/>
  </w:num>
  <w:num w:numId="31">
    <w:abstractNumId w:val="19"/>
  </w:num>
  <w:num w:numId="32">
    <w:abstractNumId w:val="33"/>
  </w:num>
  <w:num w:numId="33">
    <w:abstractNumId w:val="10"/>
  </w:num>
  <w:num w:numId="34">
    <w:abstractNumId w:val="44"/>
  </w:num>
  <w:num w:numId="35">
    <w:abstractNumId w:val="37"/>
  </w:num>
  <w:num w:numId="36">
    <w:abstractNumId w:val="42"/>
  </w:num>
  <w:num w:numId="37">
    <w:abstractNumId w:val="14"/>
  </w:num>
  <w:num w:numId="38">
    <w:abstractNumId w:val="18"/>
  </w:num>
  <w:num w:numId="39">
    <w:abstractNumId w:val="35"/>
  </w:num>
  <w:num w:numId="40">
    <w:abstractNumId w:val="30"/>
  </w:num>
  <w:num w:numId="41">
    <w:abstractNumId w:val="28"/>
  </w:num>
  <w:num w:numId="42">
    <w:abstractNumId w:val="38"/>
  </w:num>
  <w:num w:numId="43">
    <w:abstractNumId w:val="46"/>
  </w:num>
  <w:num w:numId="44">
    <w:abstractNumId w:val="52"/>
  </w:num>
  <w:num w:numId="45">
    <w:abstractNumId w:val="43"/>
  </w:num>
  <w:num w:numId="46">
    <w:abstractNumId w:val="8"/>
  </w:num>
  <w:num w:numId="47">
    <w:abstractNumId w:val="13"/>
  </w:num>
  <w:num w:numId="48">
    <w:abstractNumId w:val="31"/>
  </w:num>
  <w:num w:numId="49">
    <w:abstractNumId w:val="2"/>
  </w:num>
  <w:num w:numId="50">
    <w:abstractNumId w:val="31"/>
  </w:num>
  <w:num w:numId="51">
    <w:abstractNumId w:val="12"/>
  </w:num>
  <w:num w:numId="52">
    <w:abstractNumId w:val="3"/>
  </w:num>
  <w:num w:numId="53">
    <w:abstractNumId w:val="32"/>
  </w:num>
  <w:num w:numId="54">
    <w:abstractNumId w:val="36"/>
  </w:num>
  <w:num w:numId="55">
    <w:abstractNumId w:val="12"/>
  </w:num>
  <w:num w:numId="56">
    <w:abstractNumId w:val="47"/>
  </w:num>
  <w:num w:numId="57">
    <w:abstractNumId w:val="51"/>
  </w:num>
  <w:num w:numId="58">
    <w:abstractNumId w:val="22"/>
  </w:num>
  <w:num w:numId="59">
    <w:abstractNumId w:val="20"/>
  </w:num>
  <w:num w:numId="60">
    <w:abstractNumId w:val="9"/>
  </w:num>
  <w:num w:numId="61">
    <w:abstractNumId w:val="4"/>
  </w:num>
  <w:num w:numId="62">
    <w:abstractNumId w:val="39"/>
  </w:num>
  <w:num w:numId="63">
    <w:abstractNumId w:val="4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154A"/>
    <w:rsid w:val="002B154A"/>
    <w:rsid w:val="00D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s://go.microsoft.com/fwlink/?LinkId=9037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145131"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5bMS-SPTWS%5d.pdf" TargetMode="External"/><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5131" TargetMode="External"/><Relationship Id="rId38" Type="http://schemas.openxmlformats.org/officeDocument/2006/relationships/hyperlink" Target="%5bMS-SPSTWS%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77" TargetMode="External"/><Relationship Id="rId67" Type="http://schemas.openxmlformats.org/officeDocument/2006/relationships/footer" Target="foot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09" TargetMode="External"/><Relationship Id="rId62" Type="http://schemas.openxmlformats.org/officeDocument/2006/relationships/hyperlink" Target="%5bMS-DO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DOC%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607"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5bMS-SPTWS%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07D70A-77CC-47D7-9413-7DF5CDF6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24565</Words>
  <Characters>140023</Characters>
  <Application>Microsoft Office Word</Application>
  <DocSecurity>0</DocSecurity>
  <Lines>1166</Lines>
  <Paragraphs>328</Paragraphs>
  <ScaleCrop>false</ScaleCrop>
  <Company/>
  <LinksUpToDate>false</LinksUpToDate>
  <CharactersWithSpaces>164260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